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B69" w:rsidRPr="00363B69" w:rsidRDefault="00363B69" w:rsidP="00363B69">
      <w:pPr>
        <w:pStyle w:val="Caption"/>
        <w:tabs>
          <w:tab w:val="left" w:pos="3440"/>
        </w:tabs>
        <w:spacing w:after="0" w:line="276" w:lineRule="auto"/>
        <w:rPr>
          <w:b/>
          <w:color w:val="365F91" w:themeColor="accent1" w:themeShade="BF"/>
          <w:sz w:val="24"/>
          <w:szCs w:val="24"/>
        </w:rPr>
      </w:pPr>
      <w:r w:rsidRPr="00363B69">
        <w:rPr>
          <w:b/>
          <w:color w:val="365F91" w:themeColor="accent1" w:themeShade="BF"/>
          <w:sz w:val="24"/>
          <w:szCs w:val="24"/>
        </w:rPr>
        <w:t>OŠ BANA JOSIPA JELAČIĆA</w:t>
      </w:r>
      <w:r w:rsidRPr="00363B69">
        <w:rPr>
          <w:b/>
          <w:color w:val="365F91" w:themeColor="accent1" w:themeShade="BF"/>
          <w:sz w:val="24"/>
          <w:szCs w:val="24"/>
        </w:rPr>
        <w:tab/>
      </w:r>
    </w:p>
    <w:p w:rsidR="00363B69" w:rsidRPr="00363B69" w:rsidRDefault="00363B69" w:rsidP="00363B69">
      <w:pPr>
        <w:pStyle w:val="Caption"/>
        <w:spacing w:after="0" w:line="276" w:lineRule="auto"/>
        <w:rPr>
          <w:b/>
          <w:color w:val="365F91" w:themeColor="accent1" w:themeShade="BF"/>
          <w:sz w:val="24"/>
          <w:szCs w:val="24"/>
        </w:rPr>
      </w:pPr>
      <w:r w:rsidRPr="00363B69">
        <w:rPr>
          <w:b/>
          <w:color w:val="365F91" w:themeColor="accent1" w:themeShade="BF"/>
          <w:sz w:val="24"/>
          <w:szCs w:val="24"/>
        </w:rPr>
        <w:t xml:space="preserve">Zagreb, Podgradski odvojak 1 </w:t>
      </w:r>
    </w:p>
    <w:p w:rsidR="00363B69" w:rsidRDefault="00363B69" w:rsidP="00C42046">
      <w:pPr>
        <w:rPr>
          <w:i/>
          <w:noProof/>
          <w:szCs w:val="18"/>
        </w:rPr>
      </w:pPr>
    </w:p>
    <w:p w:rsidR="00363B69" w:rsidRDefault="00363B69" w:rsidP="00C42046">
      <w:pPr>
        <w:rPr>
          <w:i/>
          <w:noProof/>
          <w:szCs w:val="18"/>
        </w:rPr>
      </w:pPr>
    </w:p>
    <w:p w:rsidR="004673E3" w:rsidRPr="004673E3" w:rsidRDefault="004673E3" w:rsidP="00C42046">
      <w:pPr>
        <w:rPr>
          <w:i/>
          <w:noProof/>
          <w:szCs w:val="18"/>
        </w:rPr>
      </w:pPr>
      <w:r w:rsidRPr="004673E3">
        <w:rPr>
          <w:i/>
          <w:noProof/>
          <w:szCs w:val="18"/>
        </w:rPr>
        <w:t>Na temelju članka 118. st. 2. al. 5.</w:t>
      </w:r>
      <w:r w:rsidR="00BF0948">
        <w:rPr>
          <w:i/>
          <w:noProof/>
          <w:szCs w:val="18"/>
        </w:rPr>
        <w:t>,</w:t>
      </w:r>
      <w:r w:rsidRPr="004673E3">
        <w:rPr>
          <w:i/>
          <w:noProof/>
          <w:szCs w:val="18"/>
        </w:rPr>
        <w:t xml:space="preserve"> </w:t>
      </w:r>
      <w:r w:rsidR="00EF1B09">
        <w:rPr>
          <w:i/>
          <w:noProof/>
          <w:szCs w:val="18"/>
        </w:rPr>
        <w:t xml:space="preserve">vezano uz </w:t>
      </w:r>
      <w:r w:rsidRPr="004673E3">
        <w:rPr>
          <w:i/>
          <w:noProof/>
          <w:szCs w:val="18"/>
        </w:rPr>
        <w:t xml:space="preserve">čl. 28 st. 9 </w:t>
      </w:r>
      <w:r w:rsidR="00EF1B09">
        <w:rPr>
          <w:i/>
          <w:noProof/>
          <w:szCs w:val="18"/>
        </w:rPr>
        <w:t xml:space="preserve">i čl. </w:t>
      </w:r>
      <w:r w:rsidR="00EF1B09">
        <w:rPr>
          <w:i/>
          <w:noProof/>
          <w:szCs w:val="20"/>
        </w:rPr>
        <w:t xml:space="preserve">137 al. 4 </w:t>
      </w:r>
      <w:r w:rsidRPr="004673E3">
        <w:rPr>
          <w:i/>
          <w:noProof/>
          <w:szCs w:val="18"/>
        </w:rPr>
        <w:t xml:space="preserve">Zakona o odgoju i obrazovanju u osnovnoj i srednjoj školi (NN 87/08, 86/09, 92/10, 105/10, 90/11, 5/12, 16/12, 86/12, 126/12, 94/13, 152/14, 07/17) te čl. 12 Statuta Osnovne škole bana Josipa Jelačića, Školski odbor na prijedlog </w:t>
      </w:r>
      <w:r>
        <w:rPr>
          <w:i/>
          <w:noProof/>
          <w:szCs w:val="18"/>
        </w:rPr>
        <w:t xml:space="preserve">Učiteljskog vijeća i </w:t>
      </w:r>
      <w:r w:rsidRPr="004673E3">
        <w:rPr>
          <w:i/>
          <w:noProof/>
          <w:szCs w:val="18"/>
        </w:rPr>
        <w:t xml:space="preserve">ravnatelja škole na sjednici školskog odbora koja je održana </w:t>
      </w:r>
      <w:r w:rsidR="000548B4" w:rsidRPr="00153DBB">
        <w:rPr>
          <w:i/>
          <w:noProof/>
          <w:szCs w:val="18"/>
        </w:rPr>
        <w:t>27</w:t>
      </w:r>
      <w:r w:rsidRPr="00153DBB">
        <w:rPr>
          <w:i/>
          <w:noProof/>
          <w:szCs w:val="18"/>
        </w:rPr>
        <w:t>. rujna 2017. godine</w:t>
      </w:r>
      <w:r w:rsidRPr="004673E3">
        <w:rPr>
          <w:i/>
          <w:noProof/>
          <w:szCs w:val="18"/>
        </w:rPr>
        <w:t xml:space="preserve"> donosi </w:t>
      </w:r>
    </w:p>
    <w:p w:rsidR="00B42295" w:rsidRPr="004673E3" w:rsidRDefault="00B42295" w:rsidP="004673E3">
      <w:pPr>
        <w:jc w:val="center"/>
        <w:rPr>
          <w:szCs w:val="18"/>
        </w:rPr>
      </w:pPr>
    </w:p>
    <w:p w:rsidR="00B42295" w:rsidRDefault="00B42295" w:rsidP="00D96559">
      <w:pPr>
        <w:jc w:val="center"/>
        <w:rPr>
          <w:szCs w:val="18"/>
        </w:rPr>
      </w:pPr>
    </w:p>
    <w:p w:rsidR="00774C46" w:rsidRPr="004673E3" w:rsidRDefault="00774C46" w:rsidP="00D96559">
      <w:pPr>
        <w:jc w:val="center"/>
        <w:rPr>
          <w:szCs w:val="18"/>
        </w:rPr>
      </w:pPr>
    </w:p>
    <w:p w:rsidR="00B42295" w:rsidRPr="004673E3" w:rsidRDefault="00550CA6" w:rsidP="00D96559">
      <w:pPr>
        <w:tabs>
          <w:tab w:val="left" w:pos="6444"/>
        </w:tabs>
        <w:rPr>
          <w:szCs w:val="18"/>
        </w:rPr>
      </w:pPr>
      <w:r w:rsidRPr="004673E3">
        <w:rPr>
          <w:szCs w:val="18"/>
        </w:rPr>
        <w:tab/>
      </w:r>
    </w:p>
    <w:p w:rsidR="00B42295" w:rsidRPr="004673E3" w:rsidRDefault="00B42295" w:rsidP="00D96559">
      <w:pPr>
        <w:jc w:val="center"/>
        <w:rPr>
          <w:szCs w:val="18"/>
        </w:rPr>
      </w:pPr>
    </w:p>
    <w:p w:rsidR="00015BB6" w:rsidRPr="00363B69" w:rsidRDefault="00015BB6" w:rsidP="00363B69">
      <w:pPr>
        <w:pBdr>
          <w:top w:val="double" w:sz="4" w:space="1" w:color="365F91" w:themeColor="accent1" w:themeShade="BF"/>
          <w:left w:val="double" w:sz="4" w:space="4" w:color="365F91" w:themeColor="accent1" w:themeShade="BF"/>
          <w:bottom w:val="double" w:sz="4" w:space="1" w:color="365F91" w:themeColor="accent1" w:themeShade="BF"/>
          <w:right w:val="double" w:sz="4" w:space="4" w:color="365F91" w:themeColor="accent1" w:themeShade="BF"/>
        </w:pBdr>
        <w:shd w:val="clear" w:color="auto" w:fill="95B3D7" w:themeFill="accent1" w:themeFillTint="99"/>
        <w:jc w:val="center"/>
        <w:rPr>
          <w:szCs w:val="20"/>
        </w:rPr>
      </w:pPr>
    </w:p>
    <w:p w:rsidR="00B42295" w:rsidRPr="00363B69" w:rsidRDefault="00363B69" w:rsidP="00363B69">
      <w:pPr>
        <w:pBdr>
          <w:top w:val="double" w:sz="4" w:space="1" w:color="365F91" w:themeColor="accent1" w:themeShade="BF"/>
          <w:left w:val="double" w:sz="4" w:space="4" w:color="365F91" w:themeColor="accent1" w:themeShade="BF"/>
          <w:bottom w:val="double" w:sz="4" w:space="1" w:color="365F91" w:themeColor="accent1" w:themeShade="BF"/>
          <w:right w:val="double" w:sz="4" w:space="4" w:color="365F91" w:themeColor="accent1" w:themeShade="BF"/>
        </w:pBdr>
        <w:shd w:val="clear" w:color="auto" w:fill="95B3D7" w:themeFill="accent1" w:themeFillTint="99"/>
        <w:jc w:val="center"/>
        <w:rPr>
          <w:b/>
          <w:shadow/>
          <w:color w:val="17365D" w:themeColor="text2" w:themeShade="BF"/>
          <w:sz w:val="28"/>
          <w:szCs w:val="28"/>
        </w:rPr>
      </w:pPr>
      <w:r w:rsidRPr="00363B69">
        <w:rPr>
          <w:b/>
          <w:shadow/>
          <w:color w:val="17365D" w:themeColor="text2" w:themeShade="BF"/>
          <w:sz w:val="28"/>
          <w:szCs w:val="28"/>
        </w:rPr>
        <w:t>Školski kurikulum OŠ bana Josipa Jelačića</w:t>
      </w:r>
    </w:p>
    <w:p w:rsidR="00B42295" w:rsidRPr="00363B69" w:rsidRDefault="00B42295" w:rsidP="00363B69">
      <w:pPr>
        <w:pBdr>
          <w:top w:val="double" w:sz="4" w:space="1" w:color="365F91" w:themeColor="accent1" w:themeShade="BF"/>
          <w:left w:val="double" w:sz="4" w:space="4" w:color="365F91" w:themeColor="accent1" w:themeShade="BF"/>
          <w:bottom w:val="double" w:sz="4" w:space="1" w:color="365F91" w:themeColor="accent1" w:themeShade="BF"/>
          <w:right w:val="double" w:sz="4" w:space="4" w:color="365F91" w:themeColor="accent1" w:themeShade="BF"/>
        </w:pBdr>
        <w:shd w:val="clear" w:color="auto" w:fill="95B3D7" w:themeFill="accent1" w:themeFillTint="99"/>
        <w:rPr>
          <w:shadow/>
          <w:color w:val="17365D" w:themeColor="text2" w:themeShade="BF"/>
          <w:sz w:val="28"/>
          <w:szCs w:val="28"/>
        </w:rPr>
      </w:pPr>
    </w:p>
    <w:p w:rsidR="00B42295" w:rsidRPr="00363B69" w:rsidRDefault="00363B69" w:rsidP="00363B69">
      <w:pPr>
        <w:pBdr>
          <w:top w:val="double" w:sz="4" w:space="1" w:color="365F91" w:themeColor="accent1" w:themeShade="BF"/>
          <w:left w:val="double" w:sz="4" w:space="4" w:color="365F91" w:themeColor="accent1" w:themeShade="BF"/>
          <w:bottom w:val="double" w:sz="4" w:space="1" w:color="365F91" w:themeColor="accent1" w:themeShade="BF"/>
          <w:right w:val="double" w:sz="4" w:space="4" w:color="365F91" w:themeColor="accent1" w:themeShade="BF"/>
        </w:pBdr>
        <w:shd w:val="clear" w:color="auto" w:fill="95B3D7" w:themeFill="accent1" w:themeFillTint="99"/>
        <w:jc w:val="center"/>
        <w:rPr>
          <w:b/>
          <w:shadow/>
          <w:color w:val="17365D" w:themeColor="text2" w:themeShade="BF"/>
          <w:sz w:val="28"/>
          <w:szCs w:val="28"/>
        </w:rPr>
      </w:pPr>
      <w:r w:rsidRPr="00363B69">
        <w:rPr>
          <w:b/>
          <w:shadow/>
          <w:color w:val="17365D" w:themeColor="text2" w:themeShade="BF"/>
          <w:sz w:val="28"/>
          <w:szCs w:val="28"/>
        </w:rPr>
        <w:t>201</w:t>
      </w:r>
      <w:r w:rsidR="00FC460E">
        <w:rPr>
          <w:b/>
          <w:shadow/>
          <w:color w:val="17365D" w:themeColor="text2" w:themeShade="BF"/>
          <w:sz w:val="28"/>
          <w:szCs w:val="28"/>
        </w:rPr>
        <w:t>8</w:t>
      </w:r>
      <w:r w:rsidRPr="00363B69">
        <w:rPr>
          <w:b/>
          <w:shadow/>
          <w:color w:val="17365D" w:themeColor="text2" w:themeShade="BF"/>
          <w:sz w:val="28"/>
          <w:szCs w:val="28"/>
        </w:rPr>
        <w:t>./1</w:t>
      </w:r>
      <w:r w:rsidR="00FC460E">
        <w:rPr>
          <w:b/>
          <w:shadow/>
          <w:color w:val="17365D" w:themeColor="text2" w:themeShade="BF"/>
          <w:sz w:val="28"/>
          <w:szCs w:val="28"/>
        </w:rPr>
        <w:t>9</w:t>
      </w:r>
      <w:r w:rsidRPr="00363B69">
        <w:rPr>
          <w:b/>
          <w:shadow/>
          <w:color w:val="17365D" w:themeColor="text2" w:themeShade="BF"/>
          <w:sz w:val="28"/>
          <w:szCs w:val="28"/>
        </w:rPr>
        <w:t>.</w:t>
      </w:r>
    </w:p>
    <w:p w:rsidR="00015BB6" w:rsidRPr="004673E3" w:rsidRDefault="00015BB6" w:rsidP="00D96559">
      <w:pPr>
        <w:pBdr>
          <w:top w:val="double" w:sz="4" w:space="1" w:color="365F91" w:themeColor="accent1" w:themeShade="BF"/>
          <w:left w:val="double" w:sz="4" w:space="4" w:color="365F91" w:themeColor="accent1" w:themeShade="BF"/>
          <w:bottom w:val="double" w:sz="4" w:space="1" w:color="365F91" w:themeColor="accent1" w:themeShade="BF"/>
          <w:right w:val="double" w:sz="4" w:space="4" w:color="365F91" w:themeColor="accent1" w:themeShade="BF"/>
        </w:pBdr>
        <w:shd w:val="clear" w:color="auto" w:fill="95B3D7" w:themeFill="accent1" w:themeFillTint="99"/>
        <w:jc w:val="center"/>
        <w:rPr>
          <w:b/>
          <w:szCs w:val="18"/>
        </w:rPr>
      </w:pPr>
    </w:p>
    <w:p w:rsidR="00B42295" w:rsidRPr="004673E3" w:rsidRDefault="00B42295" w:rsidP="00D96559">
      <w:pPr>
        <w:rPr>
          <w:szCs w:val="18"/>
        </w:rPr>
      </w:pPr>
    </w:p>
    <w:p w:rsidR="00B42295" w:rsidRPr="004673E3" w:rsidRDefault="00B42295" w:rsidP="00D96559">
      <w:pPr>
        <w:rPr>
          <w:szCs w:val="18"/>
        </w:rPr>
      </w:pPr>
    </w:p>
    <w:p w:rsidR="00613E30" w:rsidRPr="004673E3" w:rsidRDefault="00613E30" w:rsidP="00D96559">
      <w:pPr>
        <w:rPr>
          <w:szCs w:val="18"/>
        </w:rPr>
      </w:pPr>
    </w:p>
    <w:p w:rsidR="00B42295" w:rsidRPr="004673E3" w:rsidRDefault="00621246" w:rsidP="00C36CD9">
      <w:pPr>
        <w:jc w:val="left"/>
        <w:rPr>
          <w:szCs w:val="18"/>
        </w:rPr>
      </w:pPr>
      <w:r w:rsidRPr="004673E3">
        <w:rPr>
          <w:noProof/>
          <w:szCs w:val="18"/>
          <w:lang w:eastAsia="hr-HR"/>
        </w:rPr>
        <w:drawing>
          <wp:inline distT="0" distB="0" distL="0" distR="0">
            <wp:extent cx="3818255" cy="2277745"/>
            <wp:effectExtent l="19050" t="0" r="0" b="0"/>
            <wp:docPr id="1" name="Picture 1" descr="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s"/>
                    <pic:cNvPicPr>
                      <a:picLocks noChangeAspect="1" noChangeArrowheads="1"/>
                    </pic:cNvPicPr>
                  </pic:nvPicPr>
                  <pic:blipFill>
                    <a:blip r:embed="rId9" cstate="print"/>
                    <a:srcRect/>
                    <a:stretch>
                      <a:fillRect/>
                    </a:stretch>
                  </pic:blipFill>
                  <pic:spPr bwMode="auto">
                    <a:xfrm>
                      <a:off x="0" y="0"/>
                      <a:ext cx="3818255" cy="2277745"/>
                    </a:xfrm>
                    <a:prstGeom prst="rect">
                      <a:avLst/>
                    </a:prstGeom>
                    <a:noFill/>
                    <a:ln w="9525">
                      <a:noFill/>
                      <a:miter lim="800000"/>
                      <a:headEnd/>
                      <a:tailEnd/>
                    </a:ln>
                  </pic:spPr>
                </pic:pic>
              </a:graphicData>
            </a:graphic>
          </wp:inline>
        </w:drawing>
      </w:r>
    </w:p>
    <w:p w:rsidR="00C42046" w:rsidRDefault="00C42046">
      <w:pPr>
        <w:spacing w:line="240" w:lineRule="auto"/>
      </w:pPr>
    </w:p>
    <w:p w:rsidR="00C42046" w:rsidRDefault="00C42046">
      <w:pPr>
        <w:spacing w:line="240" w:lineRule="auto"/>
        <w:rPr>
          <w:szCs w:val="18"/>
        </w:rPr>
      </w:pPr>
    </w:p>
    <w:p w:rsidR="00003B03" w:rsidRDefault="00AE2BF2">
      <w:pPr>
        <w:spacing w:line="240" w:lineRule="auto"/>
        <w:rPr>
          <w:szCs w:val="18"/>
        </w:rPr>
      </w:pPr>
      <w:r>
        <w:rPr>
          <w:noProof/>
          <w:szCs w:val="18"/>
          <w:lang w:eastAsia="hr-HR"/>
        </w:rPr>
        <w:pict>
          <v:rect id="_x0000_s1029" style="position:absolute;left:0;text-align:left;margin-left:232.85pt;margin-top:508.05pt;width:269.45pt;height:174.75pt;flip:x;z-index:251660288;mso-wrap-distance-top:7.2pt;mso-wrap-distance-bottom:7.2pt;mso-position-horizontal-relative:margin;mso-position-vertical-relative:margin;mso-width-relative:margin;v-text-anchor:middle" o:allowincell="f" filled="f" fillcolor="black [3213]" strokecolor="black [3213]" strokeweight="1.5pt">
            <v:shadow color="#f79646 [3209]" opacity=".5" offset="-15pt,0" offset2="-18pt,12pt"/>
            <v:textbox style="mso-next-textbox:#_x0000_s1029" inset="21.6pt,21.6pt,21.6pt,21.6pt">
              <w:txbxContent>
                <w:p w:rsidR="006243C4" w:rsidRDefault="006243C4" w:rsidP="00C36CD9">
                  <w:pPr>
                    <w:shd w:val="clear" w:color="auto" w:fill="FFC000"/>
                    <w:spacing w:line="240" w:lineRule="auto"/>
                    <w:rPr>
                      <w:szCs w:val="18"/>
                    </w:rPr>
                  </w:pPr>
                  <w:r w:rsidRPr="00C42046">
                    <w:rPr>
                      <w:szCs w:val="18"/>
                    </w:rPr>
                    <w:t xml:space="preserve">Učiteljsko vijeće raspravljalo je i suglasilo se s prijedlogom Školskog kurikula Osnovne škole </w:t>
                  </w:r>
                  <w:r>
                    <w:rPr>
                      <w:szCs w:val="18"/>
                    </w:rPr>
                    <w:t>bana Josipa Jelačića</w:t>
                  </w:r>
                  <w:r w:rsidRPr="00C42046">
                    <w:rPr>
                      <w:szCs w:val="18"/>
                    </w:rPr>
                    <w:t xml:space="preserve"> za školsku godinu 201</w:t>
                  </w:r>
                  <w:r>
                    <w:rPr>
                      <w:szCs w:val="18"/>
                    </w:rPr>
                    <w:t>8</w:t>
                  </w:r>
                  <w:r w:rsidRPr="00C42046">
                    <w:rPr>
                      <w:szCs w:val="18"/>
                    </w:rPr>
                    <w:t>./201</w:t>
                  </w:r>
                  <w:r>
                    <w:rPr>
                      <w:szCs w:val="18"/>
                    </w:rPr>
                    <w:t>9</w:t>
                  </w:r>
                  <w:r w:rsidRPr="00C42046">
                    <w:rPr>
                      <w:szCs w:val="18"/>
                    </w:rPr>
                    <w:t>. na sjednici održanoj</w:t>
                  </w:r>
                  <w:r>
                    <w:rPr>
                      <w:szCs w:val="18"/>
                    </w:rPr>
                    <w:t xml:space="preserve"> 25</w:t>
                  </w:r>
                  <w:r w:rsidRPr="00C42046">
                    <w:rPr>
                      <w:szCs w:val="18"/>
                    </w:rPr>
                    <w:t>. rujna 201</w:t>
                  </w:r>
                  <w:r>
                    <w:rPr>
                      <w:szCs w:val="18"/>
                    </w:rPr>
                    <w:t>8</w:t>
                  </w:r>
                  <w:r w:rsidRPr="00C42046">
                    <w:rPr>
                      <w:szCs w:val="18"/>
                    </w:rPr>
                    <w:t xml:space="preserve">. godine. </w:t>
                  </w:r>
                </w:p>
                <w:p w:rsidR="006243C4" w:rsidRPr="00C42046" w:rsidRDefault="006243C4" w:rsidP="00C36CD9">
                  <w:pPr>
                    <w:shd w:val="clear" w:color="auto" w:fill="FFC000"/>
                    <w:spacing w:line="240" w:lineRule="auto"/>
                    <w:rPr>
                      <w:szCs w:val="18"/>
                    </w:rPr>
                  </w:pPr>
                </w:p>
                <w:p w:rsidR="006243C4" w:rsidRDefault="006243C4" w:rsidP="00C36CD9">
                  <w:pPr>
                    <w:shd w:val="clear" w:color="auto" w:fill="FFC000"/>
                    <w:spacing w:line="240" w:lineRule="auto"/>
                    <w:rPr>
                      <w:szCs w:val="18"/>
                    </w:rPr>
                  </w:pPr>
                  <w:r>
                    <w:rPr>
                      <w:szCs w:val="18"/>
                    </w:rPr>
                    <w:t>Vijeće roditeja je prihvatilo p</w:t>
                  </w:r>
                  <w:r w:rsidRPr="00C42046">
                    <w:rPr>
                      <w:szCs w:val="18"/>
                    </w:rPr>
                    <w:t xml:space="preserve">rijedlog školskog kurikula Osnovne škole </w:t>
                  </w:r>
                  <w:r>
                    <w:rPr>
                      <w:szCs w:val="18"/>
                    </w:rPr>
                    <w:t>bana Josipa jelačića</w:t>
                  </w:r>
                  <w:r w:rsidRPr="00C42046">
                    <w:rPr>
                      <w:szCs w:val="18"/>
                    </w:rPr>
                    <w:t xml:space="preserve"> za školsku godinu 201</w:t>
                  </w:r>
                  <w:r>
                    <w:rPr>
                      <w:szCs w:val="18"/>
                    </w:rPr>
                    <w:t>8</w:t>
                  </w:r>
                  <w:r w:rsidRPr="00C42046">
                    <w:rPr>
                      <w:szCs w:val="18"/>
                    </w:rPr>
                    <w:t>./201</w:t>
                  </w:r>
                  <w:r>
                    <w:rPr>
                      <w:szCs w:val="18"/>
                    </w:rPr>
                    <w:t>9</w:t>
                  </w:r>
                  <w:r w:rsidRPr="00C42046">
                    <w:rPr>
                      <w:szCs w:val="18"/>
                    </w:rPr>
                    <w:t>.</w:t>
                  </w:r>
                  <w:r>
                    <w:rPr>
                      <w:szCs w:val="18"/>
                    </w:rPr>
                    <w:t xml:space="preserve"> </w:t>
                  </w:r>
                  <w:r w:rsidRPr="00C42046">
                    <w:rPr>
                      <w:szCs w:val="18"/>
                    </w:rPr>
                    <w:t>na sjednici održanoj</w:t>
                  </w:r>
                  <w:r>
                    <w:rPr>
                      <w:szCs w:val="18"/>
                    </w:rPr>
                    <w:t xml:space="preserve"> 26</w:t>
                  </w:r>
                  <w:r w:rsidRPr="00C42046">
                    <w:rPr>
                      <w:szCs w:val="18"/>
                    </w:rPr>
                    <w:t>. rujna 201</w:t>
                  </w:r>
                  <w:r>
                    <w:rPr>
                      <w:szCs w:val="18"/>
                    </w:rPr>
                    <w:t>8</w:t>
                  </w:r>
                  <w:r w:rsidRPr="00C42046">
                    <w:rPr>
                      <w:szCs w:val="18"/>
                    </w:rPr>
                    <w:t>. o čijem je prijedlogu provedbe dalo pozitivno mišljenje.</w:t>
                  </w:r>
                </w:p>
              </w:txbxContent>
            </v:textbox>
            <w10:wrap type="square" anchorx="margin" anchory="margin"/>
          </v:rect>
        </w:pict>
      </w:r>
    </w:p>
    <w:p w:rsidR="00003B03" w:rsidRDefault="00003B03">
      <w:pPr>
        <w:spacing w:line="240" w:lineRule="auto"/>
        <w:rPr>
          <w:szCs w:val="18"/>
        </w:rPr>
      </w:pPr>
    </w:p>
    <w:p w:rsidR="00C36CD9" w:rsidRDefault="00C36CD9">
      <w:pPr>
        <w:spacing w:line="240" w:lineRule="auto"/>
        <w:rPr>
          <w:szCs w:val="18"/>
        </w:rPr>
      </w:pPr>
    </w:p>
    <w:p w:rsidR="00C36CD9" w:rsidRDefault="00C36CD9">
      <w:pPr>
        <w:spacing w:line="240" w:lineRule="auto"/>
        <w:rPr>
          <w:szCs w:val="18"/>
        </w:rPr>
      </w:pPr>
    </w:p>
    <w:p w:rsidR="00C36CD9" w:rsidRDefault="00C36CD9">
      <w:pPr>
        <w:spacing w:line="240" w:lineRule="auto"/>
        <w:rPr>
          <w:szCs w:val="18"/>
        </w:rPr>
      </w:pPr>
    </w:p>
    <w:p w:rsidR="00C36CD9" w:rsidRDefault="00C36CD9">
      <w:pPr>
        <w:spacing w:line="240" w:lineRule="auto"/>
        <w:rPr>
          <w:szCs w:val="18"/>
        </w:rPr>
      </w:pPr>
    </w:p>
    <w:p w:rsidR="00C36CD9" w:rsidRDefault="00C36CD9">
      <w:pPr>
        <w:spacing w:line="240" w:lineRule="auto"/>
        <w:rPr>
          <w:szCs w:val="18"/>
        </w:rPr>
      </w:pPr>
    </w:p>
    <w:p w:rsidR="00C36CD9" w:rsidRDefault="00C36CD9">
      <w:pPr>
        <w:spacing w:line="240" w:lineRule="auto"/>
        <w:rPr>
          <w:szCs w:val="18"/>
        </w:rPr>
      </w:pPr>
    </w:p>
    <w:p w:rsidR="00C36CD9" w:rsidRDefault="00C36CD9">
      <w:pPr>
        <w:spacing w:line="240" w:lineRule="auto"/>
        <w:rPr>
          <w:szCs w:val="18"/>
        </w:rPr>
      </w:pPr>
    </w:p>
    <w:p w:rsidR="00003B03" w:rsidRDefault="00003B03">
      <w:pPr>
        <w:spacing w:line="240" w:lineRule="auto"/>
        <w:rPr>
          <w:szCs w:val="18"/>
        </w:rPr>
      </w:pPr>
    </w:p>
    <w:p w:rsidR="00003B03" w:rsidRDefault="00003B03">
      <w:pPr>
        <w:spacing w:line="240" w:lineRule="auto"/>
        <w:rPr>
          <w:szCs w:val="18"/>
        </w:rPr>
      </w:pPr>
    </w:p>
    <w:p w:rsidR="002A3FBF" w:rsidRDefault="002A3FBF">
      <w:pPr>
        <w:spacing w:line="240" w:lineRule="auto"/>
        <w:rPr>
          <w:szCs w:val="18"/>
        </w:rPr>
      </w:pPr>
    </w:p>
    <w:p w:rsidR="002A3FBF" w:rsidRDefault="002A3FBF">
      <w:pPr>
        <w:spacing w:line="240" w:lineRule="auto"/>
        <w:rPr>
          <w:szCs w:val="18"/>
        </w:rPr>
      </w:pPr>
    </w:p>
    <w:p w:rsidR="002A3FBF" w:rsidRDefault="002A3FBF">
      <w:pPr>
        <w:spacing w:line="240" w:lineRule="auto"/>
        <w:rPr>
          <w:szCs w:val="18"/>
        </w:rPr>
      </w:pPr>
    </w:p>
    <w:p w:rsidR="002A3FBF" w:rsidRDefault="002A3FBF">
      <w:pPr>
        <w:spacing w:line="240" w:lineRule="auto"/>
        <w:rPr>
          <w:szCs w:val="18"/>
        </w:rPr>
      </w:pPr>
    </w:p>
    <w:p w:rsidR="002A3FBF" w:rsidRDefault="002A3FBF">
      <w:pPr>
        <w:spacing w:line="240" w:lineRule="auto"/>
        <w:rPr>
          <w:szCs w:val="18"/>
        </w:rPr>
      </w:pPr>
    </w:p>
    <w:p w:rsidR="002A3FBF" w:rsidRDefault="002A3FBF">
      <w:pPr>
        <w:spacing w:line="240" w:lineRule="auto"/>
        <w:rPr>
          <w:szCs w:val="18"/>
        </w:rPr>
      </w:pPr>
    </w:p>
    <w:sdt>
      <w:sdtPr>
        <w:rPr>
          <w:rFonts w:ascii="Verdana" w:eastAsia="Calibri" w:hAnsi="Verdana" w:cs="Times New Roman"/>
          <w:b w:val="0"/>
          <w:bCs w:val="0"/>
          <w:shadow w:val="0"/>
          <w:color w:val="auto"/>
          <w:sz w:val="20"/>
          <w:szCs w:val="22"/>
          <w:lang w:val="hr-HR"/>
        </w:rPr>
        <w:id w:val="427625861"/>
        <w:docPartObj>
          <w:docPartGallery w:val="Table of Contents"/>
          <w:docPartUnique/>
        </w:docPartObj>
      </w:sdtPr>
      <w:sdtEndPr>
        <w:rPr>
          <w:rFonts w:ascii="Maiandra GD" w:hAnsi="Maiandra GD"/>
          <w:sz w:val="18"/>
        </w:rPr>
      </w:sdtEndPr>
      <w:sdtContent>
        <w:p w:rsidR="00F00201" w:rsidRDefault="00BF0948">
          <w:pPr>
            <w:pStyle w:val="TOCHeading"/>
          </w:pPr>
          <w:r>
            <w:t>S</w:t>
          </w:r>
          <w:r w:rsidR="00F00201">
            <w:t>ADRŽAJ</w:t>
          </w:r>
        </w:p>
        <w:p w:rsidR="00AA7B5D" w:rsidRDefault="00E326BF">
          <w:pPr>
            <w:pStyle w:val="TOC1"/>
            <w:tabs>
              <w:tab w:val="right" w:leader="dot" w:pos="9061"/>
            </w:tabs>
            <w:rPr>
              <w:rFonts w:asciiTheme="minorHAnsi" w:eastAsiaTheme="minorEastAsia" w:hAnsiTheme="minorHAnsi" w:cstheme="minorBidi"/>
              <w:noProof/>
              <w:sz w:val="22"/>
              <w:lang w:eastAsia="hr-HR"/>
            </w:rPr>
          </w:pPr>
          <w:r w:rsidRPr="00BC1A1C">
            <w:rPr>
              <w:rFonts w:ascii="Maiandra GD" w:hAnsi="Maiandra GD"/>
            </w:rPr>
            <w:fldChar w:fldCharType="begin"/>
          </w:r>
          <w:r w:rsidR="00F00201" w:rsidRPr="00BC1A1C">
            <w:rPr>
              <w:rFonts w:ascii="Maiandra GD" w:hAnsi="Maiandra GD"/>
            </w:rPr>
            <w:instrText xml:space="preserve"> TOC \o "1-3" \h \z \u </w:instrText>
          </w:r>
          <w:r w:rsidRPr="00BC1A1C">
            <w:rPr>
              <w:rFonts w:ascii="Maiandra GD" w:hAnsi="Maiandra GD"/>
            </w:rPr>
            <w:fldChar w:fldCharType="separate"/>
          </w:r>
          <w:hyperlink w:anchor="_Toc525736492" w:history="1">
            <w:r w:rsidR="00AA7B5D" w:rsidRPr="00522073">
              <w:rPr>
                <w:rStyle w:val="Hyperlink"/>
                <w:noProof/>
              </w:rPr>
              <w:t>UVOD</w:t>
            </w:r>
            <w:r w:rsidR="00AA7B5D">
              <w:rPr>
                <w:noProof/>
                <w:webHidden/>
              </w:rPr>
              <w:tab/>
            </w:r>
            <w:r w:rsidR="00AA7B5D">
              <w:rPr>
                <w:noProof/>
                <w:webHidden/>
              </w:rPr>
              <w:fldChar w:fldCharType="begin"/>
            </w:r>
            <w:r w:rsidR="00AA7B5D">
              <w:rPr>
                <w:noProof/>
                <w:webHidden/>
              </w:rPr>
              <w:instrText xml:space="preserve"> PAGEREF _Toc525736492 \h </w:instrText>
            </w:r>
            <w:r w:rsidR="00AA7B5D">
              <w:rPr>
                <w:noProof/>
                <w:webHidden/>
              </w:rPr>
            </w:r>
            <w:r w:rsidR="00AA7B5D">
              <w:rPr>
                <w:noProof/>
                <w:webHidden/>
              </w:rPr>
              <w:fldChar w:fldCharType="separate"/>
            </w:r>
            <w:r w:rsidR="00AA7B5D">
              <w:rPr>
                <w:noProof/>
                <w:webHidden/>
              </w:rPr>
              <w:t>7</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493" w:history="1">
            <w:r w:rsidR="00AA7B5D" w:rsidRPr="00522073">
              <w:rPr>
                <w:rStyle w:val="Hyperlink"/>
                <w:noProof/>
              </w:rPr>
              <w:t>PLAN IZRADE ŠKOLSKOG KURIKULUMA</w:t>
            </w:r>
            <w:r w:rsidR="00AA7B5D">
              <w:rPr>
                <w:noProof/>
                <w:webHidden/>
              </w:rPr>
              <w:tab/>
            </w:r>
            <w:r w:rsidR="00AA7B5D">
              <w:rPr>
                <w:noProof/>
                <w:webHidden/>
              </w:rPr>
              <w:fldChar w:fldCharType="begin"/>
            </w:r>
            <w:r w:rsidR="00AA7B5D">
              <w:rPr>
                <w:noProof/>
                <w:webHidden/>
              </w:rPr>
              <w:instrText xml:space="preserve"> PAGEREF _Toc525736493 \h </w:instrText>
            </w:r>
            <w:r w:rsidR="00AA7B5D">
              <w:rPr>
                <w:noProof/>
                <w:webHidden/>
              </w:rPr>
            </w:r>
            <w:r w:rsidR="00AA7B5D">
              <w:rPr>
                <w:noProof/>
                <w:webHidden/>
              </w:rPr>
              <w:fldChar w:fldCharType="separate"/>
            </w:r>
            <w:r w:rsidR="00AA7B5D">
              <w:rPr>
                <w:noProof/>
                <w:webHidden/>
              </w:rPr>
              <w:t>7</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494" w:history="1">
            <w:r w:rsidR="00AA7B5D" w:rsidRPr="00522073">
              <w:rPr>
                <w:rStyle w:val="Hyperlink"/>
                <w:noProof/>
              </w:rPr>
              <w:t>ANALIZA POTREBA I INTERESA UČENIKA, RODITELJA I DJELATNIKA</w:t>
            </w:r>
            <w:r w:rsidR="00AA7B5D">
              <w:rPr>
                <w:noProof/>
                <w:webHidden/>
              </w:rPr>
              <w:tab/>
            </w:r>
            <w:r w:rsidR="00AA7B5D">
              <w:rPr>
                <w:noProof/>
                <w:webHidden/>
              </w:rPr>
              <w:fldChar w:fldCharType="begin"/>
            </w:r>
            <w:r w:rsidR="00AA7B5D">
              <w:rPr>
                <w:noProof/>
                <w:webHidden/>
              </w:rPr>
              <w:instrText xml:space="preserve"> PAGEREF _Toc525736494 \h </w:instrText>
            </w:r>
            <w:r w:rsidR="00AA7B5D">
              <w:rPr>
                <w:noProof/>
                <w:webHidden/>
              </w:rPr>
            </w:r>
            <w:r w:rsidR="00AA7B5D">
              <w:rPr>
                <w:noProof/>
                <w:webHidden/>
              </w:rPr>
              <w:fldChar w:fldCharType="separate"/>
            </w:r>
            <w:r w:rsidR="00AA7B5D">
              <w:rPr>
                <w:noProof/>
                <w:webHidden/>
              </w:rPr>
              <w:t>7</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495" w:history="1">
            <w:r w:rsidR="00AA7B5D" w:rsidRPr="00522073">
              <w:rPr>
                <w:rStyle w:val="Hyperlink"/>
                <w:noProof/>
              </w:rPr>
              <w:t>RAZVOJNI PLAN ŠKOLE</w:t>
            </w:r>
            <w:r w:rsidR="00AA7B5D">
              <w:rPr>
                <w:noProof/>
                <w:webHidden/>
              </w:rPr>
              <w:tab/>
            </w:r>
            <w:r w:rsidR="00AA7B5D">
              <w:rPr>
                <w:noProof/>
                <w:webHidden/>
              </w:rPr>
              <w:fldChar w:fldCharType="begin"/>
            </w:r>
            <w:r w:rsidR="00AA7B5D">
              <w:rPr>
                <w:noProof/>
                <w:webHidden/>
              </w:rPr>
              <w:instrText xml:space="preserve"> PAGEREF _Toc525736495 \h </w:instrText>
            </w:r>
            <w:r w:rsidR="00AA7B5D">
              <w:rPr>
                <w:noProof/>
                <w:webHidden/>
              </w:rPr>
            </w:r>
            <w:r w:rsidR="00AA7B5D">
              <w:rPr>
                <w:noProof/>
                <w:webHidden/>
              </w:rPr>
              <w:fldChar w:fldCharType="separate"/>
            </w:r>
            <w:r w:rsidR="00AA7B5D">
              <w:rPr>
                <w:noProof/>
                <w:webHidden/>
              </w:rPr>
              <w:t>8</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496" w:history="1">
            <w:r w:rsidR="00AA7B5D" w:rsidRPr="00522073">
              <w:rPr>
                <w:rStyle w:val="Hyperlink"/>
                <w:noProof/>
              </w:rPr>
              <w:t>VIZIJA I MISIJA ŠKOLE</w:t>
            </w:r>
            <w:r w:rsidR="00AA7B5D">
              <w:rPr>
                <w:noProof/>
                <w:webHidden/>
              </w:rPr>
              <w:tab/>
            </w:r>
            <w:r w:rsidR="00AA7B5D">
              <w:rPr>
                <w:noProof/>
                <w:webHidden/>
              </w:rPr>
              <w:fldChar w:fldCharType="begin"/>
            </w:r>
            <w:r w:rsidR="00AA7B5D">
              <w:rPr>
                <w:noProof/>
                <w:webHidden/>
              </w:rPr>
              <w:instrText xml:space="preserve"> PAGEREF _Toc525736496 \h </w:instrText>
            </w:r>
            <w:r w:rsidR="00AA7B5D">
              <w:rPr>
                <w:noProof/>
                <w:webHidden/>
              </w:rPr>
            </w:r>
            <w:r w:rsidR="00AA7B5D">
              <w:rPr>
                <w:noProof/>
                <w:webHidden/>
              </w:rPr>
              <w:fldChar w:fldCharType="separate"/>
            </w:r>
            <w:r w:rsidR="00AA7B5D">
              <w:rPr>
                <w:noProof/>
                <w:webHidden/>
              </w:rPr>
              <w:t>8</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497" w:history="1">
            <w:r w:rsidR="00AA7B5D" w:rsidRPr="00522073">
              <w:rPr>
                <w:rStyle w:val="Hyperlink"/>
                <w:noProof/>
              </w:rPr>
              <w:t>VRIJEDNOSTI / NAČELA ŠKOLSKOG KURIKULUMA</w:t>
            </w:r>
            <w:r w:rsidR="00AA7B5D">
              <w:rPr>
                <w:noProof/>
                <w:webHidden/>
              </w:rPr>
              <w:tab/>
            </w:r>
            <w:r w:rsidR="00AA7B5D">
              <w:rPr>
                <w:noProof/>
                <w:webHidden/>
              </w:rPr>
              <w:fldChar w:fldCharType="begin"/>
            </w:r>
            <w:r w:rsidR="00AA7B5D">
              <w:rPr>
                <w:noProof/>
                <w:webHidden/>
              </w:rPr>
              <w:instrText xml:space="preserve"> PAGEREF _Toc525736497 \h </w:instrText>
            </w:r>
            <w:r w:rsidR="00AA7B5D">
              <w:rPr>
                <w:noProof/>
                <w:webHidden/>
              </w:rPr>
            </w:r>
            <w:r w:rsidR="00AA7B5D">
              <w:rPr>
                <w:noProof/>
                <w:webHidden/>
              </w:rPr>
              <w:fldChar w:fldCharType="separate"/>
            </w:r>
            <w:r w:rsidR="00AA7B5D">
              <w:rPr>
                <w:noProof/>
                <w:webHidden/>
              </w:rPr>
              <w:t>9</w:t>
            </w:r>
            <w:r w:rsidR="00AA7B5D">
              <w:rPr>
                <w:noProof/>
                <w:webHidden/>
              </w:rPr>
              <w:fldChar w:fldCharType="end"/>
            </w:r>
          </w:hyperlink>
        </w:p>
        <w:p w:rsidR="00AA7B5D" w:rsidRDefault="00AE2BF2">
          <w:pPr>
            <w:pStyle w:val="TOC1"/>
            <w:tabs>
              <w:tab w:val="right" w:leader="dot" w:pos="9061"/>
            </w:tabs>
            <w:rPr>
              <w:rFonts w:asciiTheme="minorHAnsi" w:eastAsiaTheme="minorEastAsia" w:hAnsiTheme="minorHAnsi" w:cstheme="minorBidi"/>
              <w:noProof/>
              <w:sz w:val="22"/>
              <w:lang w:eastAsia="hr-HR"/>
            </w:rPr>
          </w:pPr>
          <w:hyperlink w:anchor="_Toc525736498" w:history="1">
            <w:r w:rsidR="00AA7B5D" w:rsidRPr="00522073">
              <w:rPr>
                <w:rStyle w:val="Hyperlink"/>
                <w:noProof/>
                <w:lang w:eastAsia="hr-HR"/>
              </w:rPr>
              <w:t xml:space="preserve">1. JEZIČNO - </w:t>
            </w:r>
            <w:r w:rsidR="00AA7B5D" w:rsidRPr="00522073">
              <w:rPr>
                <w:rStyle w:val="Hyperlink"/>
                <w:noProof/>
              </w:rPr>
              <w:t>KOMUNIKACIJSKO</w:t>
            </w:r>
            <w:r w:rsidR="00AA7B5D" w:rsidRPr="00522073">
              <w:rPr>
                <w:rStyle w:val="Hyperlink"/>
                <w:noProof/>
                <w:lang w:eastAsia="hr-HR"/>
              </w:rPr>
              <w:t xml:space="preserve"> </w:t>
            </w:r>
            <w:r w:rsidR="00AA7B5D" w:rsidRPr="00522073">
              <w:rPr>
                <w:rStyle w:val="Hyperlink"/>
                <w:noProof/>
              </w:rPr>
              <w:t>PODRUČJE</w:t>
            </w:r>
            <w:r w:rsidR="00AA7B5D">
              <w:rPr>
                <w:noProof/>
                <w:webHidden/>
              </w:rPr>
              <w:tab/>
            </w:r>
            <w:r w:rsidR="00AA7B5D">
              <w:rPr>
                <w:noProof/>
                <w:webHidden/>
              </w:rPr>
              <w:fldChar w:fldCharType="begin"/>
            </w:r>
            <w:r w:rsidR="00AA7B5D">
              <w:rPr>
                <w:noProof/>
                <w:webHidden/>
              </w:rPr>
              <w:instrText xml:space="preserve"> PAGEREF _Toc525736498 \h </w:instrText>
            </w:r>
            <w:r w:rsidR="00AA7B5D">
              <w:rPr>
                <w:noProof/>
                <w:webHidden/>
              </w:rPr>
            </w:r>
            <w:r w:rsidR="00AA7B5D">
              <w:rPr>
                <w:noProof/>
                <w:webHidden/>
              </w:rPr>
              <w:fldChar w:fldCharType="separate"/>
            </w:r>
            <w:r w:rsidR="00AA7B5D">
              <w:rPr>
                <w:noProof/>
                <w:webHidden/>
              </w:rPr>
              <w:t>9</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499" w:history="1">
            <w:r w:rsidR="00AA7B5D" w:rsidRPr="00522073">
              <w:rPr>
                <w:rStyle w:val="Hyperlink"/>
                <w:noProof/>
              </w:rPr>
              <w:t>1.1. IZBORNA NASTAVA</w:t>
            </w:r>
            <w:r w:rsidR="00AA7B5D">
              <w:rPr>
                <w:noProof/>
                <w:webHidden/>
              </w:rPr>
              <w:tab/>
            </w:r>
            <w:r w:rsidR="00AA7B5D">
              <w:rPr>
                <w:noProof/>
                <w:webHidden/>
              </w:rPr>
              <w:fldChar w:fldCharType="begin"/>
            </w:r>
            <w:r w:rsidR="00AA7B5D">
              <w:rPr>
                <w:noProof/>
                <w:webHidden/>
              </w:rPr>
              <w:instrText xml:space="preserve"> PAGEREF _Toc525736499 \h </w:instrText>
            </w:r>
            <w:r w:rsidR="00AA7B5D">
              <w:rPr>
                <w:noProof/>
                <w:webHidden/>
              </w:rPr>
            </w:r>
            <w:r w:rsidR="00AA7B5D">
              <w:rPr>
                <w:noProof/>
                <w:webHidden/>
              </w:rPr>
              <w:fldChar w:fldCharType="separate"/>
            </w:r>
            <w:r w:rsidR="00AA7B5D">
              <w:rPr>
                <w:noProof/>
                <w:webHidden/>
              </w:rPr>
              <w:t>9</w:t>
            </w:r>
            <w:r w:rsidR="00AA7B5D">
              <w:rPr>
                <w:noProof/>
                <w:webHidden/>
              </w:rPr>
              <w:fldChar w:fldCharType="end"/>
            </w:r>
          </w:hyperlink>
        </w:p>
        <w:p w:rsidR="00AA7B5D" w:rsidRDefault="00AE2BF2">
          <w:pPr>
            <w:pStyle w:val="TOC3"/>
            <w:tabs>
              <w:tab w:val="right" w:leader="dot" w:pos="9061"/>
            </w:tabs>
            <w:rPr>
              <w:noProof/>
            </w:rPr>
          </w:pPr>
          <w:hyperlink w:anchor="_Toc525736500" w:history="1">
            <w:r w:rsidR="00AA7B5D" w:rsidRPr="00522073">
              <w:rPr>
                <w:rStyle w:val="Hyperlink"/>
                <w:noProof/>
              </w:rPr>
              <w:t>1.1.1. Izborna nastava engleskog jezika</w:t>
            </w:r>
            <w:r w:rsidR="00AA7B5D">
              <w:rPr>
                <w:noProof/>
                <w:webHidden/>
              </w:rPr>
              <w:tab/>
            </w:r>
            <w:r w:rsidR="00AA7B5D">
              <w:rPr>
                <w:noProof/>
                <w:webHidden/>
              </w:rPr>
              <w:fldChar w:fldCharType="begin"/>
            </w:r>
            <w:r w:rsidR="00AA7B5D">
              <w:rPr>
                <w:noProof/>
                <w:webHidden/>
              </w:rPr>
              <w:instrText xml:space="preserve"> PAGEREF _Toc525736500 \h </w:instrText>
            </w:r>
            <w:r w:rsidR="00AA7B5D">
              <w:rPr>
                <w:noProof/>
                <w:webHidden/>
              </w:rPr>
            </w:r>
            <w:r w:rsidR="00AA7B5D">
              <w:rPr>
                <w:noProof/>
                <w:webHidden/>
              </w:rPr>
              <w:fldChar w:fldCharType="separate"/>
            </w:r>
            <w:r w:rsidR="00AA7B5D">
              <w:rPr>
                <w:noProof/>
                <w:webHidden/>
              </w:rPr>
              <w:t>9</w:t>
            </w:r>
            <w:r w:rsidR="00AA7B5D">
              <w:rPr>
                <w:noProof/>
                <w:webHidden/>
              </w:rPr>
              <w:fldChar w:fldCharType="end"/>
            </w:r>
          </w:hyperlink>
        </w:p>
        <w:p w:rsidR="00AA7B5D" w:rsidRDefault="00AE2BF2">
          <w:pPr>
            <w:pStyle w:val="TOC3"/>
            <w:tabs>
              <w:tab w:val="right" w:leader="dot" w:pos="9061"/>
            </w:tabs>
            <w:rPr>
              <w:noProof/>
            </w:rPr>
          </w:pPr>
          <w:hyperlink w:anchor="_Toc525736501" w:history="1">
            <w:r w:rsidR="00AA7B5D" w:rsidRPr="00522073">
              <w:rPr>
                <w:rStyle w:val="Hyperlink"/>
                <w:noProof/>
              </w:rPr>
              <w:t>1.1.2. Izborna nastava njemačkog jezika</w:t>
            </w:r>
            <w:r w:rsidR="00AA7B5D">
              <w:rPr>
                <w:noProof/>
                <w:webHidden/>
              </w:rPr>
              <w:tab/>
            </w:r>
            <w:r w:rsidR="00AA7B5D">
              <w:rPr>
                <w:noProof/>
                <w:webHidden/>
              </w:rPr>
              <w:fldChar w:fldCharType="begin"/>
            </w:r>
            <w:r w:rsidR="00AA7B5D">
              <w:rPr>
                <w:noProof/>
                <w:webHidden/>
              </w:rPr>
              <w:instrText xml:space="preserve"> PAGEREF _Toc525736501 \h </w:instrText>
            </w:r>
            <w:r w:rsidR="00AA7B5D">
              <w:rPr>
                <w:noProof/>
                <w:webHidden/>
              </w:rPr>
            </w:r>
            <w:r w:rsidR="00AA7B5D">
              <w:rPr>
                <w:noProof/>
                <w:webHidden/>
              </w:rPr>
              <w:fldChar w:fldCharType="separate"/>
            </w:r>
            <w:r w:rsidR="00AA7B5D">
              <w:rPr>
                <w:noProof/>
                <w:webHidden/>
              </w:rPr>
              <w:t>10</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02" w:history="1">
            <w:r w:rsidR="00AA7B5D" w:rsidRPr="00522073">
              <w:rPr>
                <w:rStyle w:val="Hyperlink"/>
                <w:noProof/>
              </w:rPr>
              <w:t>1.2. DODATNA NASTAVA</w:t>
            </w:r>
            <w:r w:rsidR="00AA7B5D">
              <w:rPr>
                <w:noProof/>
                <w:webHidden/>
              </w:rPr>
              <w:tab/>
            </w:r>
            <w:r w:rsidR="00AA7B5D">
              <w:rPr>
                <w:noProof/>
                <w:webHidden/>
              </w:rPr>
              <w:fldChar w:fldCharType="begin"/>
            </w:r>
            <w:r w:rsidR="00AA7B5D">
              <w:rPr>
                <w:noProof/>
                <w:webHidden/>
              </w:rPr>
              <w:instrText xml:space="preserve"> PAGEREF _Toc525736502 \h </w:instrText>
            </w:r>
            <w:r w:rsidR="00AA7B5D">
              <w:rPr>
                <w:noProof/>
                <w:webHidden/>
              </w:rPr>
            </w:r>
            <w:r w:rsidR="00AA7B5D">
              <w:rPr>
                <w:noProof/>
                <w:webHidden/>
              </w:rPr>
              <w:fldChar w:fldCharType="separate"/>
            </w:r>
            <w:r w:rsidR="00AA7B5D">
              <w:rPr>
                <w:noProof/>
                <w:webHidden/>
              </w:rPr>
              <w:t>10</w:t>
            </w:r>
            <w:r w:rsidR="00AA7B5D">
              <w:rPr>
                <w:noProof/>
                <w:webHidden/>
              </w:rPr>
              <w:fldChar w:fldCharType="end"/>
            </w:r>
          </w:hyperlink>
        </w:p>
        <w:p w:rsidR="00AA7B5D" w:rsidRDefault="00AE2BF2">
          <w:pPr>
            <w:pStyle w:val="TOC3"/>
            <w:tabs>
              <w:tab w:val="right" w:leader="dot" w:pos="9061"/>
            </w:tabs>
            <w:rPr>
              <w:noProof/>
            </w:rPr>
          </w:pPr>
          <w:hyperlink w:anchor="_Toc525736503" w:history="1">
            <w:r w:rsidR="00AA7B5D" w:rsidRPr="00522073">
              <w:rPr>
                <w:rStyle w:val="Hyperlink"/>
                <w:noProof/>
              </w:rPr>
              <w:t>1.2.1. Dodatna nastava hrvatskog jezika</w:t>
            </w:r>
            <w:r w:rsidR="00AA7B5D">
              <w:rPr>
                <w:noProof/>
                <w:webHidden/>
              </w:rPr>
              <w:tab/>
            </w:r>
            <w:r w:rsidR="00AA7B5D">
              <w:rPr>
                <w:noProof/>
                <w:webHidden/>
              </w:rPr>
              <w:fldChar w:fldCharType="begin"/>
            </w:r>
            <w:r w:rsidR="00AA7B5D">
              <w:rPr>
                <w:noProof/>
                <w:webHidden/>
              </w:rPr>
              <w:instrText xml:space="preserve"> PAGEREF _Toc525736503 \h </w:instrText>
            </w:r>
            <w:r w:rsidR="00AA7B5D">
              <w:rPr>
                <w:noProof/>
                <w:webHidden/>
              </w:rPr>
            </w:r>
            <w:r w:rsidR="00AA7B5D">
              <w:rPr>
                <w:noProof/>
                <w:webHidden/>
              </w:rPr>
              <w:fldChar w:fldCharType="separate"/>
            </w:r>
            <w:r w:rsidR="00AA7B5D">
              <w:rPr>
                <w:noProof/>
                <w:webHidden/>
              </w:rPr>
              <w:t>10</w:t>
            </w:r>
            <w:r w:rsidR="00AA7B5D">
              <w:rPr>
                <w:noProof/>
                <w:webHidden/>
              </w:rPr>
              <w:fldChar w:fldCharType="end"/>
            </w:r>
          </w:hyperlink>
        </w:p>
        <w:p w:rsidR="00AA7B5D" w:rsidRDefault="00AE2BF2">
          <w:pPr>
            <w:pStyle w:val="TOC3"/>
            <w:tabs>
              <w:tab w:val="right" w:leader="dot" w:pos="9061"/>
            </w:tabs>
            <w:rPr>
              <w:noProof/>
            </w:rPr>
          </w:pPr>
          <w:hyperlink w:anchor="_Toc525736504" w:history="1">
            <w:r w:rsidR="00AA7B5D" w:rsidRPr="00522073">
              <w:rPr>
                <w:rStyle w:val="Hyperlink"/>
                <w:noProof/>
              </w:rPr>
              <w:t>1.2.2. Dodatna nastava engleskog jezika</w:t>
            </w:r>
            <w:r w:rsidR="00AA7B5D">
              <w:rPr>
                <w:noProof/>
                <w:webHidden/>
              </w:rPr>
              <w:tab/>
            </w:r>
            <w:r w:rsidR="00AA7B5D">
              <w:rPr>
                <w:noProof/>
                <w:webHidden/>
              </w:rPr>
              <w:fldChar w:fldCharType="begin"/>
            </w:r>
            <w:r w:rsidR="00AA7B5D">
              <w:rPr>
                <w:noProof/>
                <w:webHidden/>
              </w:rPr>
              <w:instrText xml:space="preserve"> PAGEREF _Toc525736504 \h </w:instrText>
            </w:r>
            <w:r w:rsidR="00AA7B5D">
              <w:rPr>
                <w:noProof/>
                <w:webHidden/>
              </w:rPr>
            </w:r>
            <w:r w:rsidR="00AA7B5D">
              <w:rPr>
                <w:noProof/>
                <w:webHidden/>
              </w:rPr>
              <w:fldChar w:fldCharType="separate"/>
            </w:r>
            <w:r w:rsidR="00AA7B5D">
              <w:rPr>
                <w:noProof/>
                <w:webHidden/>
              </w:rPr>
              <w:t>11</w:t>
            </w:r>
            <w:r w:rsidR="00AA7B5D">
              <w:rPr>
                <w:noProof/>
                <w:webHidden/>
              </w:rPr>
              <w:fldChar w:fldCharType="end"/>
            </w:r>
          </w:hyperlink>
        </w:p>
        <w:p w:rsidR="00AA7B5D" w:rsidRDefault="00AE2BF2">
          <w:pPr>
            <w:pStyle w:val="TOC3"/>
            <w:tabs>
              <w:tab w:val="right" w:leader="dot" w:pos="9061"/>
            </w:tabs>
            <w:rPr>
              <w:noProof/>
            </w:rPr>
          </w:pPr>
          <w:hyperlink w:anchor="_Toc525736505" w:history="1">
            <w:r w:rsidR="00AA7B5D" w:rsidRPr="00522073">
              <w:rPr>
                <w:rStyle w:val="Hyperlink"/>
                <w:noProof/>
              </w:rPr>
              <w:t>1.2.3. Dodatna nastava njemačkog jezika</w:t>
            </w:r>
            <w:r w:rsidR="00AA7B5D">
              <w:rPr>
                <w:noProof/>
                <w:webHidden/>
              </w:rPr>
              <w:tab/>
            </w:r>
            <w:r w:rsidR="00AA7B5D">
              <w:rPr>
                <w:noProof/>
                <w:webHidden/>
              </w:rPr>
              <w:fldChar w:fldCharType="begin"/>
            </w:r>
            <w:r w:rsidR="00AA7B5D">
              <w:rPr>
                <w:noProof/>
                <w:webHidden/>
              </w:rPr>
              <w:instrText xml:space="preserve"> PAGEREF _Toc525736505 \h </w:instrText>
            </w:r>
            <w:r w:rsidR="00AA7B5D">
              <w:rPr>
                <w:noProof/>
                <w:webHidden/>
              </w:rPr>
            </w:r>
            <w:r w:rsidR="00AA7B5D">
              <w:rPr>
                <w:noProof/>
                <w:webHidden/>
              </w:rPr>
              <w:fldChar w:fldCharType="separate"/>
            </w:r>
            <w:r w:rsidR="00AA7B5D">
              <w:rPr>
                <w:noProof/>
                <w:webHidden/>
              </w:rPr>
              <w:t>12</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06" w:history="1">
            <w:r w:rsidR="00AA7B5D" w:rsidRPr="00522073">
              <w:rPr>
                <w:rStyle w:val="Hyperlink"/>
                <w:noProof/>
              </w:rPr>
              <w:t>1.3. DOPUNSKA NASTAVA</w:t>
            </w:r>
            <w:r w:rsidR="00AA7B5D">
              <w:rPr>
                <w:noProof/>
                <w:webHidden/>
              </w:rPr>
              <w:tab/>
            </w:r>
            <w:r w:rsidR="00AA7B5D">
              <w:rPr>
                <w:noProof/>
                <w:webHidden/>
              </w:rPr>
              <w:fldChar w:fldCharType="begin"/>
            </w:r>
            <w:r w:rsidR="00AA7B5D">
              <w:rPr>
                <w:noProof/>
                <w:webHidden/>
              </w:rPr>
              <w:instrText xml:space="preserve"> PAGEREF _Toc525736506 \h </w:instrText>
            </w:r>
            <w:r w:rsidR="00AA7B5D">
              <w:rPr>
                <w:noProof/>
                <w:webHidden/>
              </w:rPr>
            </w:r>
            <w:r w:rsidR="00AA7B5D">
              <w:rPr>
                <w:noProof/>
                <w:webHidden/>
              </w:rPr>
              <w:fldChar w:fldCharType="separate"/>
            </w:r>
            <w:r w:rsidR="00AA7B5D">
              <w:rPr>
                <w:noProof/>
                <w:webHidden/>
              </w:rPr>
              <w:t>12</w:t>
            </w:r>
            <w:r w:rsidR="00AA7B5D">
              <w:rPr>
                <w:noProof/>
                <w:webHidden/>
              </w:rPr>
              <w:fldChar w:fldCharType="end"/>
            </w:r>
          </w:hyperlink>
        </w:p>
        <w:p w:rsidR="00AA7B5D" w:rsidRDefault="00AE2BF2">
          <w:pPr>
            <w:pStyle w:val="TOC3"/>
            <w:tabs>
              <w:tab w:val="right" w:leader="dot" w:pos="9061"/>
            </w:tabs>
            <w:rPr>
              <w:noProof/>
            </w:rPr>
          </w:pPr>
          <w:hyperlink w:anchor="_Toc525736507" w:history="1">
            <w:r w:rsidR="00AA7B5D" w:rsidRPr="00522073">
              <w:rPr>
                <w:rStyle w:val="Hyperlink"/>
                <w:noProof/>
              </w:rPr>
              <w:t>1.2.1. Dopunska nastava hrvatskog jezika</w:t>
            </w:r>
            <w:r w:rsidR="00AA7B5D">
              <w:rPr>
                <w:noProof/>
                <w:webHidden/>
              </w:rPr>
              <w:tab/>
            </w:r>
            <w:r w:rsidR="00AA7B5D">
              <w:rPr>
                <w:noProof/>
                <w:webHidden/>
              </w:rPr>
              <w:fldChar w:fldCharType="begin"/>
            </w:r>
            <w:r w:rsidR="00AA7B5D">
              <w:rPr>
                <w:noProof/>
                <w:webHidden/>
              </w:rPr>
              <w:instrText xml:space="preserve"> PAGEREF _Toc525736507 \h </w:instrText>
            </w:r>
            <w:r w:rsidR="00AA7B5D">
              <w:rPr>
                <w:noProof/>
                <w:webHidden/>
              </w:rPr>
            </w:r>
            <w:r w:rsidR="00AA7B5D">
              <w:rPr>
                <w:noProof/>
                <w:webHidden/>
              </w:rPr>
              <w:fldChar w:fldCharType="separate"/>
            </w:r>
            <w:r w:rsidR="00AA7B5D">
              <w:rPr>
                <w:noProof/>
                <w:webHidden/>
              </w:rPr>
              <w:t>12</w:t>
            </w:r>
            <w:r w:rsidR="00AA7B5D">
              <w:rPr>
                <w:noProof/>
                <w:webHidden/>
              </w:rPr>
              <w:fldChar w:fldCharType="end"/>
            </w:r>
          </w:hyperlink>
        </w:p>
        <w:p w:rsidR="00AA7B5D" w:rsidRDefault="00AE2BF2">
          <w:pPr>
            <w:pStyle w:val="TOC3"/>
            <w:tabs>
              <w:tab w:val="right" w:leader="dot" w:pos="9061"/>
            </w:tabs>
            <w:rPr>
              <w:noProof/>
            </w:rPr>
          </w:pPr>
          <w:hyperlink w:anchor="_Toc525736508" w:history="1">
            <w:r w:rsidR="00AA7B5D" w:rsidRPr="00522073">
              <w:rPr>
                <w:rStyle w:val="Hyperlink"/>
                <w:noProof/>
              </w:rPr>
              <w:t>1.2.2. Dopunska nastava engleskog jezika</w:t>
            </w:r>
            <w:r w:rsidR="00AA7B5D">
              <w:rPr>
                <w:noProof/>
                <w:webHidden/>
              </w:rPr>
              <w:tab/>
            </w:r>
            <w:r w:rsidR="00AA7B5D">
              <w:rPr>
                <w:noProof/>
                <w:webHidden/>
              </w:rPr>
              <w:fldChar w:fldCharType="begin"/>
            </w:r>
            <w:r w:rsidR="00AA7B5D">
              <w:rPr>
                <w:noProof/>
                <w:webHidden/>
              </w:rPr>
              <w:instrText xml:space="preserve"> PAGEREF _Toc525736508 \h </w:instrText>
            </w:r>
            <w:r w:rsidR="00AA7B5D">
              <w:rPr>
                <w:noProof/>
                <w:webHidden/>
              </w:rPr>
            </w:r>
            <w:r w:rsidR="00AA7B5D">
              <w:rPr>
                <w:noProof/>
                <w:webHidden/>
              </w:rPr>
              <w:fldChar w:fldCharType="separate"/>
            </w:r>
            <w:r w:rsidR="00AA7B5D">
              <w:rPr>
                <w:noProof/>
                <w:webHidden/>
              </w:rPr>
              <w:t>13</w:t>
            </w:r>
            <w:r w:rsidR="00AA7B5D">
              <w:rPr>
                <w:noProof/>
                <w:webHidden/>
              </w:rPr>
              <w:fldChar w:fldCharType="end"/>
            </w:r>
          </w:hyperlink>
        </w:p>
        <w:p w:rsidR="00AA7B5D" w:rsidRDefault="00AE2BF2">
          <w:pPr>
            <w:pStyle w:val="TOC3"/>
            <w:tabs>
              <w:tab w:val="right" w:leader="dot" w:pos="9061"/>
            </w:tabs>
            <w:rPr>
              <w:noProof/>
            </w:rPr>
          </w:pPr>
          <w:hyperlink w:anchor="_Toc525736509" w:history="1">
            <w:r w:rsidR="00AA7B5D" w:rsidRPr="00522073">
              <w:rPr>
                <w:rStyle w:val="Hyperlink"/>
                <w:noProof/>
              </w:rPr>
              <w:t>1.2.3. Dopunska nastava njemačkog jezika</w:t>
            </w:r>
            <w:r w:rsidR="00AA7B5D">
              <w:rPr>
                <w:noProof/>
                <w:webHidden/>
              </w:rPr>
              <w:tab/>
            </w:r>
            <w:r w:rsidR="00AA7B5D">
              <w:rPr>
                <w:noProof/>
                <w:webHidden/>
              </w:rPr>
              <w:fldChar w:fldCharType="begin"/>
            </w:r>
            <w:r w:rsidR="00AA7B5D">
              <w:rPr>
                <w:noProof/>
                <w:webHidden/>
              </w:rPr>
              <w:instrText xml:space="preserve"> PAGEREF _Toc525736509 \h </w:instrText>
            </w:r>
            <w:r w:rsidR="00AA7B5D">
              <w:rPr>
                <w:noProof/>
                <w:webHidden/>
              </w:rPr>
            </w:r>
            <w:r w:rsidR="00AA7B5D">
              <w:rPr>
                <w:noProof/>
                <w:webHidden/>
              </w:rPr>
              <w:fldChar w:fldCharType="separate"/>
            </w:r>
            <w:r w:rsidR="00AA7B5D">
              <w:rPr>
                <w:noProof/>
                <w:webHidden/>
              </w:rPr>
              <w:t>14</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10" w:history="1">
            <w:r w:rsidR="00AA7B5D" w:rsidRPr="00522073">
              <w:rPr>
                <w:rStyle w:val="Hyperlink"/>
                <w:noProof/>
              </w:rPr>
              <w:t>1.4. IZVANNASTAVNE AKTIVNOSTI</w:t>
            </w:r>
            <w:r w:rsidR="00AA7B5D">
              <w:rPr>
                <w:noProof/>
                <w:webHidden/>
              </w:rPr>
              <w:tab/>
            </w:r>
            <w:r w:rsidR="00AA7B5D">
              <w:rPr>
                <w:noProof/>
                <w:webHidden/>
              </w:rPr>
              <w:fldChar w:fldCharType="begin"/>
            </w:r>
            <w:r w:rsidR="00AA7B5D">
              <w:rPr>
                <w:noProof/>
                <w:webHidden/>
              </w:rPr>
              <w:instrText xml:space="preserve"> PAGEREF _Toc525736510 \h </w:instrText>
            </w:r>
            <w:r w:rsidR="00AA7B5D">
              <w:rPr>
                <w:noProof/>
                <w:webHidden/>
              </w:rPr>
            </w:r>
            <w:r w:rsidR="00AA7B5D">
              <w:rPr>
                <w:noProof/>
                <w:webHidden/>
              </w:rPr>
              <w:fldChar w:fldCharType="separate"/>
            </w:r>
            <w:r w:rsidR="00AA7B5D">
              <w:rPr>
                <w:noProof/>
                <w:webHidden/>
              </w:rPr>
              <w:t>14</w:t>
            </w:r>
            <w:r w:rsidR="00AA7B5D">
              <w:rPr>
                <w:noProof/>
                <w:webHidden/>
              </w:rPr>
              <w:fldChar w:fldCharType="end"/>
            </w:r>
          </w:hyperlink>
        </w:p>
        <w:p w:rsidR="00AA7B5D" w:rsidRDefault="00AE2BF2">
          <w:pPr>
            <w:pStyle w:val="TOC3"/>
            <w:tabs>
              <w:tab w:val="right" w:leader="dot" w:pos="9061"/>
            </w:tabs>
            <w:rPr>
              <w:noProof/>
            </w:rPr>
          </w:pPr>
          <w:hyperlink w:anchor="_Toc525736511" w:history="1">
            <w:r w:rsidR="00AA7B5D" w:rsidRPr="00522073">
              <w:rPr>
                <w:rStyle w:val="Hyperlink"/>
                <w:noProof/>
              </w:rPr>
              <w:t>1.4.1. Novinarska grupa</w:t>
            </w:r>
            <w:r w:rsidR="00AA7B5D">
              <w:rPr>
                <w:noProof/>
                <w:webHidden/>
              </w:rPr>
              <w:tab/>
            </w:r>
            <w:r w:rsidR="00AA7B5D">
              <w:rPr>
                <w:noProof/>
                <w:webHidden/>
              </w:rPr>
              <w:fldChar w:fldCharType="begin"/>
            </w:r>
            <w:r w:rsidR="00AA7B5D">
              <w:rPr>
                <w:noProof/>
                <w:webHidden/>
              </w:rPr>
              <w:instrText xml:space="preserve"> PAGEREF _Toc525736511 \h </w:instrText>
            </w:r>
            <w:r w:rsidR="00AA7B5D">
              <w:rPr>
                <w:noProof/>
                <w:webHidden/>
              </w:rPr>
            </w:r>
            <w:r w:rsidR="00AA7B5D">
              <w:rPr>
                <w:noProof/>
                <w:webHidden/>
              </w:rPr>
              <w:fldChar w:fldCharType="separate"/>
            </w:r>
            <w:r w:rsidR="00AA7B5D">
              <w:rPr>
                <w:noProof/>
                <w:webHidden/>
              </w:rPr>
              <w:t>14</w:t>
            </w:r>
            <w:r w:rsidR="00AA7B5D">
              <w:rPr>
                <w:noProof/>
                <w:webHidden/>
              </w:rPr>
              <w:fldChar w:fldCharType="end"/>
            </w:r>
          </w:hyperlink>
        </w:p>
        <w:p w:rsidR="00AA7B5D" w:rsidRDefault="00AE2BF2">
          <w:pPr>
            <w:pStyle w:val="TOC3"/>
            <w:tabs>
              <w:tab w:val="right" w:leader="dot" w:pos="9061"/>
            </w:tabs>
            <w:rPr>
              <w:noProof/>
            </w:rPr>
          </w:pPr>
          <w:hyperlink w:anchor="_Toc525736512" w:history="1">
            <w:r w:rsidR="00AA7B5D" w:rsidRPr="00522073">
              <w:rPr>
                <w:rStyle w:val="Hyperlink"/>
                <w:noProof/>
              </w:rPr>
              <w:t>1.4.2. Recitatorska grupa</w:t>
            </w:r>
            <w:r w:rsidR="00AA7B5D">
              <w:rPr>
                <w:noProof/>
                <w:webHidden/>
              </w:rPr>
              <w:tab/>
            </w:r>
            <w:r w:rsidR="00AA7B5D">
              <w:rPr>
                <w:noProof/>
                <w:webHidden/>
              </w:rPr>
              <w:fldChar w:fldCharType="begin"/>
            </w:r>
            <w:r w:rsidR="00AA7B5D">
              <w:rPr>
                <w:noProof/>
                <w:webHidden/>
              </w:rPr>
              <w:instrText xml:space="preserve"> PAGEREF _Toc525736512 \h </w:instrText>
            </w:r>
            <w:r w:rsidR="00AA7B5D">
              <w:rPr>
                <w:noProof/>
                <w:webHidden/>
              </w:rPr>
            </w:r>
            <w:r w:rsidR="00AA7B5D">
              <w:rPr>
                <w:noProof/>
                <w:webHidden/>
              </w:rPr>
              <w:fldChar w:fldCharType="separate"/>
            </w:r>
            <w:r w:rsidR="00AA7B5D">
              <w:rPr>
                <w:noProof/>
                <w:webHidden/>
              </w:rPr>
              <w:t>15</w:t>
            </w:r>
            <w:r w:rsidR="00AA7B5D">
              <w:rPr>
                <w:noProof/>
                <w:webHidden/>
              </w:rPr>
              <w:fldChar w:fldCharType="end"/>
            </w:r>
          </w:hyperlink>
        </w:p>
        <w:p w:rsidR="00AA7B5D" w:rsidRDefault="00AE2BF2">
          <w:pPr>
            <w:pStyle w:val="TOC3"/>
            <w:tabs>
              <w:tab w:val="right" w:leader="dot" w:pos="9061"/>
            </w:tabs>
            <w:rPr>
              <w:noProof/>
            </w:rPr>
          </w:pPr>
          <w:hyperlink w:anchor="_Toc525736513" w:history="1">
            <w:r w:rsidR="00AA7B5D" w:rsidRPr="00522073">
              <w:rPr>
                <w:rStyle w:val="Hyperlink"/>
                <w:noProof/>
              </w:rPr>
              <w:t>1.4.3. Literarna grupa</w:t>
            </w:r>
            <w:r w:rsidR="00AA7B5D">
              <w:rPr>
                <w:noProof/>
                <w:webHidden/>
              </w:rPr>
              <w:tab/>
            </w:r>
            <w:r w:rsidR="00AA7B5D">
              <w:rPr>
                <w:noProof/>
                <w:webHidden/>
              </w:rPr>
              <w:fldChar w:fldCharType="begin"/>
            </w:r>
            <w:r w:rsidR="00AA7B5D">
              <w:rPr>
                <w:noProof/>
                <w:webHidden/>
              </w:rPr>
              <w:instrText xml:space="preserve"> PAGEREF _Toc525736513 \h </w:instrText>
            </w:r>
            <w:r w:rsidR="00AA7B5D">
              <w:rPr>
                <w:noProof/>
                <w:webHidden/>
              </w:rPr>
            </w:r>
            <w:r w:rsidR="00AA7B5D">
              <w:rPr>
                <w:noProof/>
                <w:webHidden/>
              </w:rPr>
              <w:fldChar w:fldCharType="separate"/>
            </w:r>
            <w:r w:rsidR="00AA7B5D">
              <w:rPr>
                <w:noProof/>
                <w:webHidden/>
              </w:rPr>
              <w:t>15</w:t>
            </w:r>
            <w:r w:rsidR="00AA7B5D">
              <w:rPr>
                <w:noProof/>
                <w:webHidden/>
              </w:rPr>
              <w:fldChar w:fldCharType="end"/>
            </w:r>
          </w:hyperlink>
        </w:p>
        <w:p w:rsidR="00AA7B5D" w:rsidRDefault="00AE2BF2">
          <w:pPr>
            <w:pStyle w:val="TOC3"/>
            <w:tabs>
              <w:tab w:val="right" w:leader="dot" w:pos="9061"/>
            </w:tabs>
            <w:rPr>
              <w:noProof/>
            </w:rPr>
          </w:pPr>
          <w:hyperlink w:anchor="_Toc525736514" w:history="1">
            <w:r w:rsidR="00AA7B5D" w:rsidRPr="00522073">
              <w:rPr>
                <w:rStyle w:val="Hyperlink"/>
                <w:noProof/>
              </w:rPr>
              <w:t>1.4.4. Mladi knjižničari</w:t>
            </w:r>
            <w:r w:rsidR="00AA7B5D">
              <w:rPr>
                <w:noProof/>
                <w:webHidden/>
              </w:rPr>
              <w:tab/>
            </w:r>
            <w:r w:rsidR="00AA7B5D">
              <w:rPr>
                <w:noProof/>
                <w:webHidden/>
              </w:rPr>
              <w:fldChar w:fldCharType="begin"/>
            </w:r>
            <w:r w:rsidR="00AA7B5D">
              <w:rPr>
                <w:noProof/>
                <w:webHidden/>
              </w:rPr>
              <w:instrText xml:space="preserve"> PAGEREF _Toc525736514 \h </w:instrText>
            </w:r>
            <w:r w:rsidR="00AA7B5D">
              <w:rPr>
                <w:noProof/>
                <w:webHidden/>
              </w:rPr>
            </w:r>
            <w:r w:rsidR="00AA7B5D">
              <w:rPr>
                <w:noProof/>
                <w:webHidden/>
              </w:rPr>
              <w:fldChar w:fldCharType="separate"/>
            </w:r>
            <w:r w:rsidR="00AA7B5D">
              <w:rPr>
                <w:noProof/>
                <w:webHidden/>
              </w:rPr>
              <w:t>16</w:t>
            </w:r>
            <w:r w:rsidR="00AA7B5D">
              <w:rPr>
                <w:noProof/>
                <w:webHidden/>
              </w:rPr>
              <w:fldChar w:fldCharType="end"/>
            </w:r>
          </w:hyperlink>
        </w:p>
        <w:p w:rsidR="00AA7B5D" w:rsidRDefault="00AE2BF2">
          <w:pPr>
            <w:pStyle w:val="TOC3"/>
            <w:tabs>
              <w:tab w:val="right" w:leader="dot" w:pos="9061"/>
            </w:tabs>
            <w:rPr>
              <w:noProof/>
            </w:rPr>
          </w:pPr>
          <w:hyperlink w:anchor="_Toc525736515" w:history="1">
            <w:r w:rsidR="00AA7B5D" w:rsidRPr="00522073">
              <w:rPr>
                <w:rStyle w:val="Hyperlink"/>
                <w:noProof/>
              </w:rPr>
              <w:t>1.4.5. Inojezičari</w:t>
            </w:r>
            <w:r w:rsidR="00AA7B5D">
              <w:rPr>
                <w:noProof/>
                <w:webHidden/>
              </w:rPr>
              <w:tab/>
            </w:r>
            <w:r w:rsidR="00AA7B5D">
              <w:rPr>
                <w:noProof/>
                <w:webHidden/>
              </w:rPr>
              <w:fldChar w:fldCharType="begin"/>
            </w:r>
            <w:r w:rsidR="00AA7B5D">
              <w:rPr>
                <w:noProof/>
                <w:webHidden/>
              </w:rPr>
              <w:instrText xml:space="preserve"> PAGEREF _Toc525736515 \h </w:instrText>
            </w:r>
            <w:r w:rsidR="00AA7B5D">
              <w:rPr>
                <w:noProof/>
                <w:webHidden/>
              </w:rPr>
            </w:r>
            <w:r w:rsidR="00AA7B5D">
              <w:rPr>
                <w:noProof/>
                <w:webHidden/>
              </w:rPr>
              <w:fldChar w:fldCharType="separate"/>
            </w:r>
            <w:r w:rsidR="00AA7B5D">
              <w:rPr>
                <w:noProof/>
                <w:webHidden/>
              </w:rPr>
              <w:t>17</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16" w:history="1">
            <w:r w:rsidR="00AA7B5D" w:rsidRPr="00522073">
              <w:rPr>
                <w:rStyle w:val="Hyperlink"/>
                <w:noProof/>
              </w:rPr>
              <w:t>1.5. TERENSKA NASTAVA</w:t>
            </w:r>
            <w:r w:rsidR="00AA7B5D">
              <w:rPr>
                <w:noProof/>
                <w:webHidden/>
              </w:rPr>
              <w:tab/>
            </w:r>
            <w:r w:rsidR="00AA7B5D">
              <w:rPr>
                <w:noProof/>
                <w:webHidden/>
              </w:rPr>
              <w:fldChar w:fldCharType="begin"/>
            </w:r>
            <w:r w:rsidR="00AA7B5D">
              <w:rPr>
                <w:noProof/>
                <w:webHidden/>
              </w:rPr>
              <w:instrText xml:space="preserve"> PAGEREF _Toc525736516 \h </w:instrText>
            </w:r>
            <w:r w:rsidR="00AA7B5D">
              <w:rPr>
                <w:noProof/>
                <w:webHidden/>
              </w:rPr>
            </w:r>
            <w:r w:rsidR="00AA7B5D">
              <w:rPr>
                <w:noProof/>
                <w:webHidden/>
              </w:rPr>
              <w:fldChar w:fldCharType="separate"/>
            </w:r>
            <w:r w:rsidR="00AA7B5D">
              <w:rPr>
                <w:noProof/>
                <w:webHidden/>
              </w:rPr>
              <w:t>17</w:t>
            </w:r>
            <w:r w:rsidR="00AA7B5D">
              <w:rPr>
                <w:noProof/>
                <w:webHidden/>
              </w:rPr>
              <w:fldChar w:fldCharType="end"/>
            </w:r>
          </w:hyperlink>
        </w:p>
        <w:p w:rsidR="00AA7B5D" w:rsidRDefault="00AE2BF2">
          <w:pPr>
            <w:pStyle w:val="TOC3"/>
            <w:tabs>
              <w:tab w:val="right" w:leader="dot" w:pos="9061"/>
            </w:tabs>
            <w:rPr>
              <w:noProof/>
            </w:rPr>
          </w:pPr>
          <w:hyperlink w:anchor="_Toc525736517" w:history="1">
            <w:r w:rsidR="00AA7B5D" w:rsidRPr="00522073">
              <w:rPr>
                <w:rStyle w:val="Hyperlink"/>
                <w:noProof/>
              </w:rPr>
              <w:t>1.5.1. Beč</w:t>
            </w:r>
            <w:r w:rsidR="00AA7B5D">
              <w:rPr>
                <w:noProof/>
                <w:webHidden/>
              </w:rPr>
              <w:tab/>
            </w:r>
            <w:r w:rsidR="00AA7B5D">
              <w:rPr>
                <w:noProof/>
                <w:webHidden/>
              </w:rPr>
              <w:fldChar w:fldCharType="begin"/>
            </w:r>
            <w:r w:rsidR="00AA7B5D">
              <w:rPr>
                <w:noProof/>
                <w:webHidden/>
              </w:rPr>
              <w:instrText xml:space="preserve"> PAGEREF _Toc525736517 \h </w:instrText>
            </w:r>
            <w:r w:rsidR="00AA7B5D">
              <w:rPr>
                <w:noProof/>
                <w:webHidden/>
              </w:rPr>
            </w:r>
            <w:r w:rsidR="00AA7B5D">
              <w:rPr>
                <w:noProof/>
                <w:webHidden/>
              </w:rPr>
              <w:fldChar w:fldCharType="separate"/>
            </w:r>
            <w:r w:rsidR="00AA7B5D">
              <w:rPr>
                <w:noProof/>
                <w:webHidden/>
              </w:rPr>
              <w:t>17</w:t>
            </w:r>
            <w:r w:rsidR="00AA7B5D">
              <w:rPr>
                <w:noProof/>
                <w:webHidden/>
              </w:rPr>
              <w:fldChar w:fldCharType="end"/>
            </w:r>
          </w:hyperlink>
        </w:p>
        <w:p w:rsidR="00AA7B5D" w:rsidRDefault="00AE2BF2">
          <w:pPr>
            <w:pStyle w:val="TOC3"/>
            <w:tabs>
              <w:tab w:val="right" w:leader="dot" w:pos="9061"/>
            </w:tabs>
            <w:rPr>
              <w:noProof/>
            </w:rPr>
          </w:pPr>
          <w:hyperlink w:anchor="_Toc525736518" w:history="1">
            <w:r w:rsidR="00AA7B5D" w:rsidRPr="00522073">
              <w:rPr>
                <w:rStyle w:val="Hyperlink"/>
                <w:noProof/>
              </w:rPr>
              <w:t>1.5.2. Graz</w:t>
            </w:r>
            <w:r w:rsidR="00AA7B5D">
              <w:rPr>
                <w:noProof/>
                <w:webHidden/>
              </w:rPr>
              <w:tab/>
            </w:r>
            <w:r w:rsidR="00AA7B5D">
              <w:rPr>
                <w:noProof/>
                <w:webHidden/>
              </w:rPr>
              <w:fldChar w:fldCharType="begin"/>
            </w:r>
            <w:r w:rsidR="00AA7B5D">
              <w:rPr>
                <w:noProof/>
                <w:webHidden/>
              </w:rPr>
              <w:instrText xml:space="preserve"> PAGEREF _Toc525736518 \h </w:instrText>
            </w:r>
            <w:r w:rsidR="00AA7B5D">
              <w:rPr>
                <w:noProof/>
                <w:webHidden/>
              </w:rPr>
            </w:r>
            <w:r w:rsidR="00AA7B5D">
              <w:rPr>
                <w:noProof/>
                <w:webHidden/>
              </w:rPr>
              <w:fldChar w:fldCharType="separate"/>
            </w:r>
            <w:r w:rsidR="00AA7B5D">
              <w:rPr>
                <w:noProof/>
                <w:webHidden/>
              </w:rPr>
              <w:t>18</w:t>
            </w:r>
            <w:r w:rsidR="00AA7B5D">
              <w:rPr>
                <w:noProof/>
                <w:webHidden/>
              </w:rPr>
              <w:fldChar w:fldCharType="end"/>
            </w:r>
          </w:hyperlink>
        </w:p>
        <w:p w:rsidR="00AA7B5D" w:rsidRDefault="00AE2BF2">
          <w:pPr>
            <w:pStyle w:val="TOC3"/>
            <w:tabs>
              <w:tab w:val="right" w:leader="dot" w:pos="9061"/>
            </w:tabs>
            <w:rPr>
              <w:noProof/>
            </w:rPr>
          </w:pPr>
          <w:hyperlink w:anchor="_Toc525736519" w:history="1">
            <w:r w:rsidR="00AA7B5D" w:rsidRPr="00522073">
              <w:rPr>
                <w:rStyle w:val="Hyperlink"/>
                <w:noProof/>
              </w:rPr>
              <w:t>1.5.3. Minimundus - Klagenfurt</w:t>
            </w:r>
            <w:r w:rsidR="00AA7B5D">
              <w:rPr>
                <w:noProof/>
                <w:webHidden/>
              </w:rPr>
              <w:tab/>
            </w:r>
            <w:r w:rsidR="00AA7B5D">
              <w:rPr>
                <w:noProof/>
                <w:webHidden/>
              </w:rPr>
              <w:fldChar w:fldCharType="begin"/>
            </w:r>
            <w:r w:rsidR="00AA7B5D">
              <w:rPr>
                <w:noProof/>
                <w:webHidden/>
              </w:rPr>
              <w:instrText xml:space="preserve"> PAGEREF _Toc525736519 \h </w:instrText>
            </w:r>
            <w:r w:rsidR="00AA7B5D">
              <w:rPr>
                <w:noProof/>
                <w:webHidden/>
              </w:rPr>
            </w:r>
            <w:r w:rsidR="00AA7B5D">
              <w:rPr>
                <w:noProof/>
                <w:webHidden/>
              </w:rPr>
              <w:fldChar w:fldCharType="separate"/>
            </w:r>
            <w:r w:rsidR="00AA7B5D">
              <w:rPr>
                <w:noProof/>
                <w:webHidden/>
              </w:rPr>
              <w:t>18</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20" w:history="1">
            <w:r w:rsidR="00AA7B5D" w:rsidRPr="00522073">
              <w:rPr>
                <w:rStyle w:val="Hyperlink"/>
                <w:noProof/>
              </w:rPr>
              <w:t>1.6. PROGRAMI / PROJEKTI</w:t>
            </w:r>
            <w:r w:rsidR="00AA7B5D">
              <w:rPr>
                <w:noProof/>
                <w:webHidden/>
              </w:rPr>
              <w:tab/>
            </w:r>
            <w:r w:rsidR="00AA7B5D">
              <w:rPr>
                <w:noProof/>
                <w:webHidden/>
              </w:rPr>
              <w:fldChar w:fldCharType="begin"/>
            </w:r>
            <w:r w:rsidR="00AA7B5D">
              <w:rPr>
                <w:noProof/>
                <w:webHidden/>
              </w:rPr>
              <w:instrText xml:space="preserve"> PAGEREF _Toc525736520 \h </w:instrText>
            </w:r>
            <w:r w:rsidR="00AA7B5D">
              <w:rPr>
                <w:noProof/>
                <w:webHidden/>
              </w:rPr>
            </w:r>
            <w:r w:rsidR="00AA7B5D">
              <w:rPr>
                <w:noProof/>
                <w:webHidden/>
              </w:rPr>
              <w:fldChar w:fldCharType="separate"/>
            </w:r>
            <w:r w:rsidR="00AA7B5D">
              <w:rPr>
                <w:noProof/>
                <w:webHidden/>
              </w:rPr>
              <w:t>19</w:t>
            </w:r>
            <w:r w:rsidR="00AA7B5D">
              <w:rPr>
                <w:noProof/>
                <w:webHidden/>
              </w:rPr>
              <w:fldChar w:fldCharType="end"/>
            </w:r>
          </w:hyperlink>
        </w:p>
        <w:p w:rsidR="00AA7B5D" w:rsidRDefault="00AE2BF2">
          <w:pPr>
            <w:pStyle w:val="TOC3"/>
            <w:tabs>
              <w:tab w:val="right" w:leader="dot" w:pos="9061"/>
            </w:tabs>
            <w:rPr>
              <w:noProof/>
            </w:rPr>
          </w:pPr>
          <w:hyperlink w:anchor="_Toc525736521" w:history="1">
            <w:r w:rsidR="00AA7B5D" w:rsidRPr="00522073">
              <w:rPr>
                <w:rStyle w:val="Hyperlink"/>
                <w:noProof/>
              </w:rPr>
              <w:t>1.6.1. Čitam, pripovijedam, maštam, stvaram</w:t>
            </w:r>
            <w:r w:rsidR="00AA7B5D">
              <w:rPr>
                <w:noProof/>
                <w:webHidden/>
              </w:rPr>
              <w:tab/>
            </w:r>
            <w:r w:rsidR="00AA7B5D">
              <w:rPr>
                <w:noProof/>
                <w:webHidden/>
              </w:rPr>
              <w:fldChar w:fldCharType="begin"/>
            </w:r>
            <w:r w:rsidR="00AA7B5D">
              <w:rPr>
                <w:noProof/>
                <w:webHidden/>
              </w:rPr>
              <w:instrText xml:space="preserve"> PAGEREF _Toc525736521 \h </w:instrText>
            </w:r>
            <w:r w:rsidR="00AA7B5D">
              <w:rPr>
                <w:noProof/>
                <w:webHidden/>
              </w:rPr>
            </w:r>
            <w:r w:rsidR="00AA7B5D">
              <w:rPr>
                <w:noProof/>
                <w:webHidden/>
              </w:rPr>
              <w:fldChar w:fldCharType="separate"/>
            </w:r>
            <w:r w:rsidR="00AA7B5D">
              <w:rPr>
                <w:noProof/>
                <w:webHidden/>
              </w:rPr>
              <w:t>19</w:t>
            </w:r>
            <w:r w:rsidR="00AA7B5D">
              <w:rPr>
                <w:noProof/>
                <w:webHidden/>
              </w:rPr>
              <w:fldChar w:fldCharType="end"/>
            </w:r>
          </w:hyperlink>
        </w:p>
        <w:p w:rsidR="00AA7B5D" w:rsidRDefault="00AE2BF2">
          <w:pPr>
            <w:pStyle w:val="TOC3"/>
            <w:tabs>
              <w:tab w:val="right" w:leader="dot" w:pos="9061"/>
            </w:tabs>
            <w:rPr>
              <w:noProof/>
            </w:rPr>
          </w:pPr>
          <w:hyperlink w:anchor="_Toc525736522" w:history="1">
            <w:r w:rsidR="00AA7B5D" w:rsidRPr="00522073">
              <w:rPr>
                <w:rStyle w:val="Hyperlink"/>
                <w:noProof/>
              </w:rPr>
              <w:t>1.6.2. Lektira kroz igru</w:t>
            </w:r>
            <w:r w:rsidR="00AA7B5D">
              <w:rPr>
                <w:noProof/>
                <w:webHidden/>
              </w:rPr>
              <w:tab/>
            </w:r>
            <w:r w:rsidR="00AA7B5D">
              <w:rPr>
                <w:noProof/>
                <w:webHidden/>
              </w:rPr>
              <w:fldChar w:fldCharType="begin"/>
            </w:r>
            <w:r w:rsidR="00AA7B5D">
              <w:rPr>
                <w:noProof/>
                <w:webHidden/>
              </w:rPr>
              <w:instrText xml:space="preserve"> PAGEREF _Toc525736522 \h </w:instrText>
            </w:r>
            <w:r w:rsidR="00AA7B5D">
              <w:rPr>
                <w:noProof/>
                <w:webHidden/>
              </w:rPr>
            </w:r>
            <w:r w:rsidR="00AA7B5D">
              <w:rPr>
                <w:noProof/>
                <w:webHidden/>
              </w:rPr>
              <w:fldChar w:fldCharType="separate"/>
            </w:r>
            <w:r w:rsidR="00AA7B5D">
              <w:rPr>
                <w:noProof/>
                <w:webHidden/>
              </w:rPr>
              <w:t>20</w:t>
            </w:r>
            <w:r w:rsidR="00AA7B5D">
              <w:rPr>
                <w:noProof/>
                <w:webHidden/>
              </w:rPr>
              <w:fldChar w:fldCharType="end"/>
            </w:r>
          </w:hyperlink>
        </w:p>
        <w:p w:rsidR="00AA7B5D" w:rsidRDefault="00AE2BF2">
          <w:pPr>
            <w:pStyle w:val="TOC3"/>
            <w:tabs>
              <w:tab w:val="right" w:leader="dot" w:pos="9061"/>
            </w:tabs>
            <w:rPr>
              <w:noProof/>
            </w:rPr>
          </w:pPr>
          <w:hyperlink w:anchor="_Toc525736523" w:history="1">
            <w:r w:rsidR="00AA7B5D" w:rsidRPr="00522073">
              <w:rPr>
                <w:rStyle w:val="Hyperlink"/>
                <w:noProof/>
              </w:rPr>
              <w:t>1.6.3. U svijetu bajki Ivane Brlić-Mažuranić</w:t>
            </w:r>
            <w:r w:rsidR="00AA7B5D">
              <w:rPr>
                <w:noProof/>
                <w:webHidden/>
              </w:rPr>
              <w:tab/>
            </w:r>
            <w:r w:rsidR="00AA7B5D">
              <w:rPr>
                <w:noProof/>
                <w:webHidden/>
              </w:rPr>
              <w:fldChar w:fldCharType="begin"/>
            </w:r>
            <w:r w:rsidR="00AA7B5D">
              <w:rPr>
                <w:noProof/>
                <w:webHidden/>
              </w:rPr>
              <w:instrText xml:space="preserve"> PAGEREF _Toc525736523 \h </w:instrText>
            </w:r>
            <w:r w:rsidR="00AA7B5D">
              <w:rPr>
                <w:noProof/>
                <w:webHidden/>
              </w:rPr>
            </w:r>
            <w:r w:rsidR="00AA7B5D">
              <w:rPr>
                <w:noProof/>
                <w:webHidden/>
              </w:rPr>
              <w:fldChar w:fldCharType="separate"/>
            </w:r>
            <w:r w:rsidR="00AA7B5D">
              <w:rPr>
                <w:noProof/>
                <w:webHidden/>
              </w:rPr>
              <w:t>20</w:t>
            </w:r>
            <w:r w:rsidR="00AA7B5D">
              <w:rPr>
                <w:noProof/>
                <w:webHidden/>
              </w:rPr>
              <w:fldChar w:fldCharType="end"/>
            </w:r>
          </w:hyperlink>
        </w:p>
        <w:p w:rsidR="00AA7B5D" w:rsidRDefault="00AE2BF2">
          <w:pPr>
            <w:pStyle w:val="TOC3"/>
            <w:tabs>
              <w:tab w:val="right" w:leader="dot" w:pos="9061"/>
            </w:tabs>
            <w:rPr>
              <w:noProof/>
            </w:rPr>
          </w:pPr>
          <w:hyperlink w:anchor="_Toc525736524" w:history="1">
            <w:r w:rsidR="00AA7B5D" w:rsidRPr="00522073">
              <w:rPr>
                <w:rStyle w:val="Hyperlink"/>
                <w:noProof/>
              </w:rPr>
              <w:t>1.6.4. Čitanje s razumijevanjem</w:t>
            </w:r>
            <w:r w:rsidR="00AA7B5D">
              <w:rPr>
                <w:noProof/>
                <w:webHidden/>
              </w:rPr>
              <w:tab/>
            </w:r>
            <w:r w:rsidR="00AA7B5D">
              <w:rPr>
                <w:noProof/>
                <w:webHidden/>
              </w:rPr>
              <w:fldChar w:fldCharType="begin"/>
            </w:r>
            <w:r w:rsidR="00AA7B5D">
              <w:rPr>
                <w:noProof/>
                <w:webHidden/>
              </w:rPr>
              <w:instrText xml:space="preserve"> PAGEREF _Toc525736524 \h </w:instrText>
            </w:r>
            <w:r w:rsidR="00AA7B5D">
              <w:rPr>
                <w:noProof/>
                <w:webHidden/>
              </w:rPr>
            </w:r>
            <w:r w:rsidR="00AA7B5D">
              <w:rPr>
                <w:noProof/>
                <w:webHidden/>
              </w:rPr>
              <w:fldChar w:fldCharType="separate"/>
            </w:r>
            <w:r w:rsidR="00AA7B5D">
              <w:rPr>
                <w:noProof/>
                <w:webHidden/>
              </w:rPr>
              <w:t>21</w:t>
            </w:r>
            <w:r w:rsidR="00AA7B5D">
              <w:rPr>
                <w:noProof/>
                <w:webHidden/>
              </w:rPr>
              <w:fldChar w:fldCharType="end"/>
            </w:r>
          </w:hyperlink>
        </w:p>
        <w:p w:rsidR="00AA7B5D" w:rsidRDefault="00AE2BF2">
          <w:pPr>
            <w:pStyle w:val="TOC3"/>
            <w:tabs>
              <w:tab w:val="right" w:leader="dot" w:pos="9061"/>
            </w:tabs>
            <w:rPr>
              <w:noProof/>
            </w:rPr>
          </w:pPr>
          <w:hyperlink w:anchor="_Toc525736525" w:history="1">
            <w:r w:rsidR="00AA7B5D" w:rsidRPr="00522073">
              <w:rPr>
                <w:rStyle w:val="Hyperlink"/>
                <w:noProof/>
              </w:rPr>
              <w:t>1.6.5. Čitajmo zajedno – čitajmo naglas /zaboravljene knjige/</w:t>
            </w:r>
            <w:r w:rsidR="00AA7B5D">
              <w:rPr>
                <w:noProof/>
                <w:webHidden/>
              </w:rPr>
              <w:tab/>
            </w:r>
            <w:r w:rsidR="00AA7B5D">
              <w:rPr>
                <w:noProof/>
                <w:webHidden/>
              </w:rPr>
              <w:fldChar w:fldCharType="begin"/>
            </w:r>
            <w:r w:rsidR="00AA7B5D">
              <w:rPr>
                <w:noProof/>
                <w:webHidden/>
              </w:rPr>
              <w:instrText xml:space="preserve"> PAGEREF _Toc525736525 \h </w:instrText>
            </w:r>
            <w:r w:rsidR="00AA7B5D">
              <w:rPr>
                <w:noProof/>
                <w:webHidden/>
              </w:rPr>
            </w:r>
            <w:r w:rsidR="00AA7B5D">
              <w:rPr>
                <w:noProof/>
                <w:webHidden/>
              </w:rPr>
              <w:fldChar w:fldCharType="separate"/>
            </w:r>
            <w:r w:rsidR="00AA7B5D">
              <w:rPr>
                <w:noProof/>
                <w:webHidden/>
              </w:rPr>
              <w:t>22</w:t>
            </w:r>
            <w:r w:rsidR="00AA7B5D">
              <w:rPr>
                <w:noProof/>
                <w:webHidden/>
              </w:rPr>
              <w:fldChar w:fldCharType="end"/>
            </w:r>
          </w:hyperlink>
        </w:p>
        <w:p w:rsidR="00AA7B5D" w:rsidRDefault="00AE2BF2">
          <w:pPr>
            <w:pStyle w:val="TOC3"/>
            <w:tabs>
              <w:tab w:val="right" w:leader="dot" w:pos="9061"/>
            </w:tabs>
            <w:rPr>
              <w:noProof/>
            </w:rPr>
          </w:pPr>
          <w:hyperlink w:anchor="_Toc525736526" w:history="1">
            <w:r w:rsidR="00AA7B5D" w:rsidRPr="00522073">
              <w:rPr>
                <w:rStyle w:val="Hyperlink"/>
                <w:noProof/>
              </w:rPr>
              <w:t>1.6.6. Susret s piscem, gumcem…</w:t>
            </w:r>
            <w:r w:rsidR="00AA7B5D">
              <w:rPr>
                <w:noProof/>
                <w:webHidden/>
              </w:rPr>
              <w:tab/>
            </w:r>
            <w:r w:rsidR="00AA7B5D">
              <w:rPr>
                <w:noProof/>
                <w:webHidden/>
              </w:rPr>
              <w:fldChar w:fldCharType="begin"/>
            </w:r>
            <w:r w:rsidR="00AA7B5D">
              <w:rPr>
                <w:noProof/>
                <w:webHidden/>
              </w:rPr>
              <w:instrText xml:space="preserve"> PAGEREF _Toc525736526 \h </w:instrText>
            </w:r>
            <w:r w:rsidR="00AA7B5D">
              <w:rPr>
                <w:noProof/>
                <w:webHidden/>
              </w:rPr>
            </w:r>
            <w:r w:rsidR="00AA7B5D">
              <w:rPr>
                <w:noProof/>
                <w:webHidden/>
              </w:rPr>
              <w:fldChar w:fldCharType="separate"/>
            </w:r>
            <w:r w:rsidR="00AA7B5D">
              <w:rPr>
                <w:noProof/>
                <w:webHidden/>
              </w:rPr>
              <w:t>22</w:t>
            </w:r>
            <w:r w:rsidR="00AA7B5D">
              <w:rPr>
                <w:noProof/>
                <w:webHidden/>
              </w:rPr>
              <w:fldChar w:fldCharType="end"/>
            </w:r>
          </w:hyperlink>
        </w:p>
        <w:p w:rsidR="00AA7B5D" w:rsidRDefault="00AE2BF2">
          <w:pPr>
            <w:pStyle w:val="TOC3"/>
            <w:tabs>
              <w:tab w:val="right" w:leader="dot" w:pos="9061"/>
            </w:tabs>
            <w:rPr>
              <w:noProof/>
            </w:rPr>
          </w:pPr>
          <w:hyperlink w:anchor="_Toc525736527" w:history="1">
            <w:r w:rsidR="00AA7B5D" w:rsidRPr="00522073">
              <w:rPr>
                <w:rStyle w:val="Hyperlink"/>
                <w:noProof/>
              </w:rPr>
              <w:t>1.6.7. Pričaonica</w:t>
            </w:r>
            <w:r w:rsidR="00AA7B5D">
              <w:rPr>
                <w:noProof/>
                <w:webHidden/>
              </w:rPr>
              <w:tab/>
            </w:r>
            <w:r w:rsidR="00AA7B5D">
              <w:rPr>
                <w:noProof/>
                <w:webHidden/>
              </w:rPr>
              <w:fldChar w:fldCharType="begin"/>
            </w:r>
            <w:r w:rsidR="00AA7B5D">
              <w:rPr>
                <w:noProof/>
                <w:webHidden/>
              </w:rPr>
              <w:instrText xml:space="preserve"> PAGEREF _Toc525736527 \h </w:instrText>
            </w:r>
            <w:r w:rsidR="00AA7B5D">
              <w:rPr>
                <w:noProof/>
                <w:webHidden/>
              </w:rPr>
            </w:r>
            <w:r w:rsidR="00AA7B5D">
              <w:rPr>
                <w:noProof/>
                <w:webHidden/>
              </w:rPr>
              <w:fldChar w:fldCharType="separate"/>
            </w:r>
            <w:r w:rsidR="00AA7B5D">
              <w:rPr>
                <w:noProof/>
                <w:webHidden/>
              </w:rPr>
              <w:t>23</w:t>
            </w:r>
            <w:r w:rsidR="00AA7B5D">
              <w:rPr>
                <w:noProof/>
                <w:webHidden/>
              </w:rPr>
              <w:fldChar w:fldCharType="end"/>
            </w:r>
          </w:hyperlink>
        </w:p>
        <w:p w:rsidR="00AA7B5D" w:rsidRDefault="00AE2BF2">
          <w:pPr>
            <w:pStyle w:val="TOC1"/>
            <w:tabs>
              <w:tab w:val="right" w:leader="dot" w:pos="9061"/>
            </w:tabs>
            <w:rPr>
              <w:rFonts w:asciiTheme="minorHAnsi" w:eastAsiaTheme="minorEastAsia" w:hAnsiTheme="minorHAnsi" w:cstheme="minorBidi"/>
              <w:noProof/>
              <w:sz w:val="22"/>
              <w:lang w:eastAsia="hr-HR"/>
            </w:rPr>
          </w:pPr>
          <w:hyperlink w:anchor="_Toc525736528" w:history="1">
            <w:r w:rsidR="00AA7B5D" w:rsidRPr="00522073">
              <w:rPr>
                <w:rStyle w:val="Hyperlink"/>
                <w:noProof/>
                <w:lang w:eastAsia="hr-HR"/>
              </w:rPr>
              <w:t>2.  MATEMATIČKO PODRUČJE</w:t>
            </w:r>
            <w:r w:rsidR="00AA7B5D">
              <w:rPr>
                <w:noProof/>
                <w:webHidden/>
              </w:rPr>
              <w:tab/>
            </w:r>
            <w:r w:rsidR="00AA7B5D">
              <w:rPr>
                <w:noProof/>
                <w:webHidden/>
              </w:rPr>
              <w:fldChar w:fldCharType="begin"/>
            </w:r>
            <w:r w:rsidR="00AA7B5D">
              <w:rPr>
                <w:noProof/>
                <w:webHidden/>
              </w:rPr>
              <w:instrText xml:space="preserve"> PAGEREF _Toc525736528 \h </w:instrText>
            </w:r>
            <w:r w:rsidR="00AA7B5D">
              <w:rPr>
                <w:noProof/>
                <w:webHidden/>
              </w:rPr>
            </w:r>
            <w:r w:rsidR="00AA7B5D">
              <w:rPr>
                <w:noProof/>
                <w:webHidden/>
              </w:rPr>
              <w:fldChar w:fldCharType="separate"/>
            </w:r>
            <w:r w:rsidR="00AA7B5D">
              <w:rPr>
                <w:noProof/>
                <w:webHidden/>
              </w:rPr>
              <w:t>24</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29" w:history="1">
            <w:r w:rsidR="00AA7B5D" w:rsidRPr="00522073">
              <w:rPr>
                <w:rStyle w:val="Hyperlink"/>
                <w:noProof/>
                <w:lang w:eastAsia="hr-HR"/>
              </w:rPr>
              <w:t>2.1. DODATNA NASTAVA</w:t>
            </w:r>
            <w:r w:rsidR="00AA7B5D">
              <w:rPr>
                <w:noProof/>
                <w:webHidden/>
              </w:rPr>
              <w:tab/>
            </w:r>
            <w:r w:rsidR="00AA7B5D">
              <w:rPr>
                <w:noProof/>
                <w:webHidden/>
              </w:rPr>
              <w:fldChar w:fldCharType="begin"/>
            </w:r>
            <w:r w:rsidR="00AA7B5D">
              <w:rPr>
                <w:noProof/>
                <w:webHidden/>
              </w:rPr>
              <w:instrText xml:space="preserve"> PAGEREF _Toc525736529 \h </w:instrText>
            </w:r>
            <w:r w:rsidR="00AA7B5D">
              <w:rPr>
                <w:noProof/>
                <w:webHidden/>
              </w:rPr>
            </w:r>
            <w:r w:rsidR="00AA7B5D">
              <w:rPr>
                <w:noProof/>
                <w:webHidden/>
              </w:rPr>
              <w:fldChar w:fldCharType="separate"/>
            </w:r>
            <w:r w:rsidR="00AA7B5D">
              <w:rPr>
                <w:noProof/>
                <w:webHidden/>
              </w:rPr>
              <w:t>24</w:t>
            </w:r>
            <w:r w:rsidR="00AA7B5D">
              <w:rPr>
                <w:noProof/>
                <w:webHidden/>
              </w:rPr>
              <w:fldChar w:fldCharType="end"/>
            </w:r>
          </w:hyperlink>
        </w:p>
        <w:p w:rsidR="00AA7B5D" w:rsidRDefault="00AE2BF2">
          <w:pPr>
            <w:pStyle w:val="TOC3"/>
            <w:tabs>
              <w:tab w:val="right" w:leader="dot" w:pos="9061"/>
            </w:tabs>
            <w:rPr>
              <w:noProof/>
            </w:rPr>
          </w:pPr>
          <w:hyperlink w:anchor="_Toc525736530" w:history="1">
            <w:r w:rsidR="00AA7B5D" w:rsidRPr="00522073">
              <w:rPr>
                <w:rStyle w:val="Hyperlink"/>
                <w:noProof/>
              </w:rPr>
              <w:t>2.1.1. Dodatna nastava iz matematike</w:t>
            </w:r>
            <w:r w:rsidR="00AA7B5D">
              <w:rPr>
                <w:noProof/>
                <w:webHidden/>
              </w:rPr>
              <w:tab/>
            </w:r>
            <w:r w:rsidR="00AA7B5D">
              <w:rPr>
                <w:noProof/>
                <w:webHidden/>
              </w:rPr>
              <w:fldChar w:fldCharType="begin"/>
            </w:r>
            <w:r w:rsidR="00AA7B5D">
              <w:rPr>
                <w:noProof/>
                <w:webHidden/>
              </w:rPr>
              <w:instrText xml:space="preserve"> PAGEREF _Toc525736530 \h </w:instrText>
            </w:r>
            <w:r w:rsidR="00AA7B5D">
              <w:rPr>
                <w:noProof/>
                <w:webHidden/>
              </w:rPr>
            </w:r>
            <w:r w:rsidR="00AA7B5D">
              <w:rPr>
                <w:noProof/>
                <w:webHidden/>
              </w:rPr>
              <w:fldChar w:fldCharType="separate"/>
            </w:r>
            <w:r w:rsidR="00AA7B5D">
              <w:rPr>
                <w:noProof/>
                <w:webHidden/>
              </w:rPr>
              <w:t>24</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31" w:history="1">
            <w:r w:rsidR="00AA7B5D" w:rsidRPr="00522073">
              <w:rPr>
                <w:rStyle w:val="Hyperlink"/>
                <w:noProof/>
                <w:lang w:eastAsia="hr-HR"/>
              </w:rPr>
              <w:t>2.2. DOPUNSKA NASTAVA</w:t>
            </w:r>
            <w:r w:rsidR="00AA7B5D">
              <w:rPr>
                <w:noProof/>
                <w:webHidden/>
              </w:rPr>
              <w:tab/>
            </w:r>
            <w:r w:rsidR="00AA7B5D">
              <w:rPr>
                <w:noProof/>
                <w:webHidden/>
              </w:rPr>
              <w:fldChar w:fldCharType="begin"/>
            </w:r>
            <w:r w:rsidR="00AA7B5D">
              <w:rPr>
                <w:noProof/>
                <w:webHidden/>
              </w:rPr>
              <w:instrText xml:space="preserve"> PAGEREF _Toc525736531 \h </w:instrText>
            </w:r>
            <w:r w:rsidR="00AA7B5D">
              <w:rPr>
                <w:noProof/>
                <w:webHidden/>
              </w:rPr>
            </w:r>
            <w:r w:rsidR="00AA7B5D">
              <w:rPr>
                <w:noProof/>
                <w:webHidden/>
              </w:rPr>
              <w:fldChar w:fldCharType="separate"/>
            </w:r>
            <w:r w:rsidR="00AA7B5D">
              <w:rPr>
                <w:noProof/>
                <w:webHidden/>
              </w:rPr>
              <w:t>24</w:t>
            </w:r>
            <w:r w:rsidR="00AA7B5D">
              <w:rPr>
                <w:noProof/>
                <w:webHidden/>
              </w:rPr>
              <w:fldChar w:fldCharType="end"/>
            </w:r>
          </w:hyperlink>
        </w:p>
        <w:p w:rsidR="00AA7B5D" w:rsidRDefault="00AE2BF2">
          <w:pPr>
            <w:pStyle w:val="TOC3"/>
            <w:tabs>
              <w:tab w:val="right" w:leader="dot" w:pos="9061"/>
            </w:tabs>
            <w:rPr>
              <w:noProof/>
            </w:rPr>
          </w:pPr>
          <w:hyperlink w:anchor="_Toc525736532" w:history="1">
            <w:r w:rsidR="00AA7B5D" w:rsidRPr="00522073">
              <w:rPr>
                <w:rStyle w:val="Hyperlink"/>
                <w:noProof/>
              </w:rPr>
              <w:t>2.2.1. Dopunska nastava iz matematike</w:t>
            </w:r>
            <w:r w:rsidR="00AA7B5D">
              <w:rPr>
                <w:noProof/>
                <w:webHidden/>
              </w:rPr>
              <w:tab/>
            </w:r>
            <w:r w:rsidR="00AA7B5D">
              <w:rPr>
                <w:noProof/>
                <w:webHidden/>
              </w:rPr>
              <w:fldChar w:fldCharType="begin"/>
            </w:r>
            <w:r w:rsidR="00AA7B5D">
              <w:rPr>
                <w:noProof/>
                <w:webHidden/>
              </w:rPr>
              <w:instrText xml:space="preserve"> PAGEREF _Toc525736532 \h </w:instrText>
            </w:r>
            <w:r w:rsidR="00AA7B5D">
              <w:rPr>
                <w:noProof/>
                <w:webHidden/>
              </w:rPr>
            </w:r>
            <w:r w:rsidR="00AA7B5D">
              <w:rPr>
                <w:noProof/>
                <w:webHidden/>
              </w:rPr>
              <w:fldChar w:fldCharType="separate"/>
            </w:r>
            <w:r w:rsidR="00AA7B5D">
              <w:rPr>
                <w:noProof/>
                <w:webHidden/>
              </w:rPr>
              <w:t>24</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33" w:history="1">
            <w:r w:rsidR="00AA7B5D" w:rsidRPr="00522073">
              <w:rPr>
                <w:rStyle w:val="Hyperlink"/>
                <w:noProof/>
                <w:lang w:eastAsia="hr-HR"/>
              </w:rPr>
              <w:t xml:space="preserve">2.3. </w:t>
            </w:r>
            <w:r w:rsidR="00AA7B5D" w:rsidRPr="00522073">
              <w:rPr>
                <w:rStyle w:val="Hyperlink"/>
                <w:noProof/>
              </w:rPr>
              <w:t>PROGRAMI / PROJEKTI</w:t>
            </w:r>
            <w:r w:rsidR="00AA7B5D">
              <w:rPr>
                <w:noProof/>
                <w:webHidden/>
              </w:rPr>
              <w:tab/>
            </w:r>
            <w:r w:rsidR="00AA7B5D">
              <w:rPr>
                <w:noProof/>
                <w:webHidden/>
              </w:rPr>
              <w:fldChar w:fldCharType="begin"/>
            </w:r>
            <w:r w:rsidR="00AA7B5D">
              <w:rPr>
                <w:noProof/>
                <w:webHidden/>
              </w:rPr>
              <w:instrText xml:space="preserve"> PAGEREF _Toc525736533 \h </w:instrText>
            </w:r>
            <w:r w:rsidR="00AA7B5D">
              <w:rPr>
                <w:noProof/>
                <w:webHidden/>
              </w:rPr>
            </w:r>
            <w:r w:rsidR="00AA7B5D">
              <w:rPr>
                <w:noProof/>
                <w:webHidden/>
              </w:rPr>
              <w:fldChar w:fldCharType="separate"/>
            </w:r>
            <w:r w:rsidR="00AA7B5D">
              <w:rPr>
                <w:noProof/>
                <w:webHidden/>
              </w:rPr>
              <w:t>25</w:t>
            </w:r>
            <w:r w:rsidR="00AA7B5D">
              <w:rPr>
                <w:noProof/>
                <w:webHidden/>
              </w:rPr>
              <w:fldChar w:fldCharType="end"/>
            </w:r>
          </w:hyperlink>
        </w:p>
        <w:p w:rsidR="00AA7B5D" w:rsidRDefault="00AE2BF2">
          <w:pPr>
            <w:pStyle w:val="TOC3"/>
            <w:tabs>
              <w:tab w:val="right" w:leader="dot" w:pos="9061"/>
            </w:tabs>
            <w:rPr>
              <w:noProof/>
            </w:rPr>
          </w:pPr>
          <w:hyperlink w:anchor="_Toc525736534" w:history="1">
            <w:r w:rsidR="00AA7B5D" w:rsidRPr="00522073">
              <w:rPr>
                <w:rStyle w:val="Hyperlink"/>
                <w:noProof/>
              </w:rPr>
              <w:t>2.3.1. Klokan bez granica</w:t>
            </w:r>
            <w:r w:rsidR="00AA7B5D">
              <w:rPr>
                <w:noProof/>
                <w:webHidden/>
              </w:rPr>
              <w:tab/>
            </w:r>
            <w:r w:rsidR="00AA7B5D">
              <w:rPr>
                <w:noProof/>
                <w:webHidden/>
              </w:rPr>
              <w:fldChar w:fldCharType="begin"/>
            </w:r>
            <w:r w:rsidR="00AA7B5D">
              <w:rPr>
                <w:noProof/>
                <w:webHidden/>
              </w:rPr>
              <w:instrText xml:space="preserve"> PAGEREF _Toc525736534 \h </w:instrText>
            </w:r>
            <w:r w:rsidR="00AA7B5D">
              <w:rPr>
                <w:noProof/>
                <w:webHidden/>
              </w:rPr>
            </w:r>
            <w:r w:rsidR="00AA7B5D">
              <w:rPr>
                <w:noProof/>
                <w:webHidden/>
              </w:rPr>
              <w:fldChar w:fldCharType="separate"/>
            </w:r>
            <w:r w:rsidR="00AA7B5D">
              <w:rPr>
                <w:noProof/>
                <w:webHidden/>
              </w:rPr>
              <w:t>25</w:t>
            </w:r>
            <w:r w:rsidR="00AA7B5D">
              <w:rPr>
                <w:noProof/>
                <w:webHidden/>
              </w:rPr>
              <w:fldChar w:fldCharType="end"/>
            </w:r>
          </w:hyperlink>
        </w:p>
        <w:p w:rsidR="00AA7B5D" w:rsidRDefault="00AE2BF2">
          <w:pPr>
            <w:pStyle w:val="TOC3"/>
            <w:tabs>
              <w:tab w:val="right" w:leader="dot" w:pos="9061"/>
            </w:tabs>
            <w:rPr>
              <w:noProof/>
            </w:rPr>
          </w:pPr>
          <w:hyperlink w:anchor="_Toc525736535" w:history="1">
            <w:r w:rsidR="00AA7B5D" w:rsidRPr="00522073">
              <w:rPr>
                <w:rStyle w:val="Hyperlink"/>
                <w:noProof/>
              </w:rPr>
              <w:t>2.3.2. Večer matematike</w:t>
            </w:r>
            <w:r w:rsidR="00AA7B5D">
              <w:rPr>
                <w:noProof/>
                <w:webHidden/>
              </w:rPr>
              <w:tab/>
            </w:r>
            <w:r w:rsidR="00AA7B5D">
              <w:rPr>
                <w:noProof/>
                <w:webHidden/>
              </w:rPr>
              <w:fldChar w:fldCharType="begin"/>
            </w:r>
            <w:r w:rsidR="00AA7B5D">
              <w:rPr>
                <w:noProof/>
                <w:webHidden/>
              </w:rPr>
              <w:instrText xml:space="preserve"> PAGEREF _Toc525736535 \h </w:instrText>
            </w:r>
            <w:r w:rsidR="00AA7B5D">
              <w:rPr>
                <w:noProof/>
                <w:webHidden/>
              </w:rPr>
            </w:r>
            <w:r w:rsidR="00AA7B5D">
              <w:rPr>
                <w:noProof/>
                <w:webHidden/>
              </w:rPr>
              <w:fldChar w:fldCharType="separate"/>
            </w:r>
            <w:r w:rsidR="00AA7B5D">
              <w:rPr>
                <w:noProof/>
                <w:webHidden/>
              </w:rPr>
              <w:t>26</w:t>
            </w:r>
            <w:r w:rsidR="00AA7B5D">
              <w:rPr>
                <w:noProof/>
                <w:webHidden/>
              </w:rPr>
              <w:fldChar w:fldCharType="end"/>
            </w:r>
          </w:hyperlink>
        </w:p>
        <w:p w:rsidR="00AA7B5D" w:rsidRDefault="00AE2BF2">
          <w:pPr>
            <w:pStyle w:val="TOC1"/>
            <w:tabs>
              <w:tab w:val="right" w:leader="dot" w:pos="9061"/>
            </w:tabs>
            <w:rPr>
              <w:rFonts w:asciiTheme="minorHAnsi" w:eastAsiaTheme="minorEastAsia" w:hAnsiTheme="minorHAnsi" w:cstheme="minorBidi"/>
              <w:noProof/>
              <w:sz w:val="22"/>
              <w:lang w:eastAsia="hr-HR"/>
            </w:rPr>
          </w:pPr>
          <w:hyperlink w:anchor="_Toc525736536" w:history="1">
            <w:r w:rsidR="00AA7B5D" w:rsidRPr="00522073">
              <w:rPr>
                <w:rStyle w:val="Hyperlink"/>
                <w:noProof/>
                <w:lang w:eastAsia="hr-HR"/>
              </w:rPr>
              <w:t>3.  PRIRODOSLOVNO PODRUČJE</w:t>
            </w:r>
            <w:r w:rsidR="00AA7B5D">
              <w:rPr>
                <w:noProof/>
                <w:webHidden/>
              </w:rPr>
              <w:tab/>
            </w:r>
            <w:r w:rsidR="00AA7B5D">
              <w:rPr>
                <w:noProof/>
                <w:webHidden/>
              </w:rPr>
              <w:fldChar w:fldCharType="begin"/>
            </w:r>
            <w:r w:rsidR="00AA7B5D">
              <w:rPr>
                <w:noProof/>
                <w:webHidden/>
              </w:rPr>
              <w:instrText xml:space="preserve"> PAGEREF _Toc525736536 \h </w:instrText>
            </w:r>
            <w:r w:rsidR="00AA7B5D">
              <w:rPr>
                <w:noProof/>
                <w:webHidden/>
              </w:rPr>
            </w:r>
            <w:r w:rsidR="00AA7B5D">
              <w:rPr>
                <w:noProof/>
                <w:webHidden/>
              </w:rPr>
              <w:fldChar w:fldCharType="separate"/>
            </w:r>
            <w:r w:rsidR="00AA7B5D">
              <w:rPr>
                <w:noProof/>
                <w:webHidden/>
              </w:rPr>
              <w:t>26</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37" w:history="1">
            <w:r w:rsidR="00AA7B5D" w:rsidRPr="00522073">
              <w:rPr>
                <w:rStyle w:val="Hyperlink"/>
                <w:noProof/>
                <w:lang w:eastAsia="hr-HR"/>
              </w:rPr>
              <w:t>3.1. DODATNA NASTAVA</w:t>
            </w:r>
            <w:r w:rsidR="00AA7B5D">
              <w:rPr>
                <w:noProof/>
                <w:webHidden/>
              </w:rPr>
              <w:tab/>
            </w:r>
            <w:r w:rsidR="00AA7B5D">
              <w:rPr>
                <w:noProof/>
                <w:webHidden/>
              </w:rPr>
              <w:fldChar w:fldCharType="begin"/>
            </w:r>
            <w:r w:rsidR="00AA7B5D">
              <w:rPr>
                <w:noProof/>
                <w:webHidden/>
              </w:rPr>
              <w:instrText xml:space="preserve"> PAGEREF _Toc525736537 \h </w:instrText>
            </w:r>
            <w:r w:rsidR="00AA7B5D">
              <w:rPr>
                <w:noProof/>
                <w:webHidden/>
              </w:rPr>
            </w:r>
            <w:r w:rsidR="00AA7B5D">
              <w:rPr>
                <w:noProof/>
                <w:webHidden/>
              </w:rPr>
              <w:fldChar w:fldCharType="separate"/>
            </w:r>
            <w:r w:rsidR="00AA7B5D">
              <w:rPr>
                <w:noProof/>
                <w:webHidden/>
              </w:rPr>
              <w:t>26</w:t>
            </w:r>
            <w:r w:rsidR="00AA7B5D">
              <w:rPr>
                <w:noProof/>
                <w:webHidden/>
              </w:rPr>
              <w:fldChar w:fldCharType="end"/>
            </w:r>
          </w:hyperlink>
        </w:p>
        <w:p w:rsidR="00AA7B5D" w:rsidRDefault="00AE2BF2">
          <w:pPr>
            <w:pStyle w:val="TOC3"/>
            <w:tabs>
              <w:tab w:val="right" w:leader="dot" w:pos="9061"/>
            </w:tabs>
            <w:rPr>
              <w:noProof/>
            </w:rPr>
          </w:pPr>
          <w:hyperlink w:anchor="_Toc525736538" w:history="1">
            <w:r w:rsidR="00AA7B5D" w:rsidRPr="00522073">
              <w:rPr>
                <w:rStyle w:val="Hyperlink"/>
                <w:noProof/>
              </w:rPr>
              <w:t>3.1.1. Dodatna nastava iz kemije</w:t>
            </w:r>
            <w:r w:rsidR="00AA7B5D">
              <w:rPr>
                <w:noProof/>
                <w:webHidden/>
              </w:rPr>
              <w:tab/>
            </w:r>
            <w:r w:rsidR="00AA7B5D">
              <w:rPr>
                <w:noProof/>
                <w:webHidden/>
              </w:rPr>
              <w:fldChar w:fldCharType="begin"/>
            </w:r>
            <w:r w:rsidR="00AA7B5D">
              <w:rPr>
                <w:noProof/>
                <w:webHidden/>
              </w:rPr>
              <w:instrText xml:space="preserve"> PAGEREF _Toc525736538 \h </w:instrText>
            </w:r>
            <w:r w:rsidR="00AA7B5D">
              <w:rPr>
                <w:noProof/>
                <w:webHidden/>
              </w:rPr>
            </w:r>
            <w:r w:rsidR="00AA7B5D">
              <w:rPr>
                <w:noProof/>
                <w:webHidden/>
              </w:rPr>
              <w:fldChar w:fldCharType="separate"/>
            </w:r>
            <w:r w:rsidR="00AA7B5D">
              <w:rPr>
                <w:noProof/>
                <w:webHidden/>
              </w:rPr>
              <w:t>26</w:t>
            </w:r>
            <w:r w:rsidR="00AA7B5D">
              <w:rPr>
                <w:noProof/>
                <w:webHidden/>
              </w:rPr>
              <w:fldChar w:fldCharType="end"/>
            </w:r>
          </w:hyperlink>
        </w:p>
        <w:p w:rsidR="00AA7B5D" w:rsidRDefault="00AE2BF2">
          <w:pPr>
            <w:pStyle w:val="TOC3"/>
            <w:tabs>
              <w:tab w:val="right" w:leader="dot" w:pos="9061"/>
            </w:tabs>
            <w:rPr>
              <w:noProof/>
            </w:rPr>
          </w:pPr>
          <w:hyperlink w:anchor="_Toc525736539" w:history="1">
            <w:r w:rsidR="00AA7B5D" w:rsidRPr="00522073">
              <w:rPr>
                <w:rStyle w:val="Hyperlink"/>
                <w:noProof/>
              </w:rPr>
              <w:t>3.1.2. Dodatna nastava iz biologije</w:t>
            </w:r>
            <w:r w:rsidR="00AA7B5D">
              <w:rPr>
                <w:noProof/>
                <w:webHidden/>
              </w:rPr>
              <w:tab/>
            </w:r>
            <w:r w:rsidR="00AA7B5D">
              <w:rPr>
                <w:noProof/>
                <w:webHidden/>
              </w:rPr>
              <w:fldChar w:fldCharType="begin"/>
            </w:r>
            <w:r w:rsidR="00AA7B5D">
              <w:rPr>
                <w:noProof/>
                <w:webHidden/>
              </w:rPr>
              <w:instrText xml:space="preserve"> PAGEREF _Toc525736539 \h </w:instrText>
            </w:r>
            <w:r w:rsidR="00AA7B5D">
              <w:rPr>
                <w:noProof/>
                <w:webHidden/>
              </w:rPr>
            </w:r>
            <w:r w:rsidR="00AA7B5D">
              <w:rPr>
                <w:noProof/>
                <w:webHidden/>
              </w:rPr>
              <w:fldChar w:fldCharType="separate"/>
            </w:r>
            <w:r w:rsidR="00AA7B5D">
              <w:rPr>
                <w:noProof/>
                <w:webHidden/>
              </w:rPr>
              <w:t>27</w:t>
            </w:r>
            <w:r w:rsidR="00AA7B5D">
              <w:rPr>
                <w:noProof/>
                <w:webHidden/>
              </w:rPr>
              <w:fldChar w:fldCharType="end"/>
            </w:r>
          </w:hyperlink>
        </w:p>
        <w:p w:rsidR="00AA7B5D" w:rsidRDefault="00AE2BF2">
          <w:pPr>
            <w:pStyle w:val="TOC3"/>
            <w:tabs>
              <w:tab w:val="right" w:leader="dot" w:pos="9061"/>
            </w:tabs>
            <w:rPr>
              <w:noProof/>
            </w:rPr>
          </w:pPr>
          <w:hyperlink w:anchor="_Toc525736540" w:history="1">
            <w:r w:rsidR="00AA7B5D" w:rsidRPr="00522073">
              <w:rPr>
                <w:rStyle w:val="Hyperlink"/>
                <w:noProof/>
              </w:rPr>
              <w:t>3.1.3. Dodatna nastava iz fizike</w:t>
            </w:r>
            <w:r w:rsidR="00AA7B5D">
              <w:rPr>
                <w:noProof/>
                <w:webHidden/>
              </w:rPr>
              <w:tab/>
            </w:r>
            <w:r w:rsidR="00AA7B5D">
              <w:rPr>
                <w:noProof/>
                <w:webHidden/>
              </w:rPr>
              <w:fldChar w:fldCharType="begin"/>
            </w:r>
            <w:r w:rsidR="00AA7B5D">
              <w:rPr>
                <w:noProof/>
                <w:webHidden/>
              </w:rPr>
              <w:instrText xml:space="preserve"> PAGEREF _Toc525736540 \h </w:instrText>
            </w:r>
            <w:r w:rsidR="00AA7B5D">
              <w:rPr>
                <w:noProof/>
                <w:webHidden/>
              </w:rPr>
            </w:r>
            <w:r w:rsidR="00AA7B5D">
              <w:rPr>
                <w:noProof/>
                <w:webHidden/>
              </w:rPr>
              <w:fldChar w:fldCharType="separate"/>
            </w:r>
            <w:r w:rsidR="00AA7B5D">
              <w:rPr>
                <w:noProof/>
                <w:webHidden/>
              </w:rPr>
              <w:t>28</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41" w:history="1">
            <w:r w:rsidR="00AA7B5D" w:rsidRPr="00522073">
              <w:rPr>
                <w:rStyle w:val="Hyperlink"/>
                <w:noProof/>
                <w:lang w:eastAsia="hr-HR"/>
              </w:rPr>
              <w:t>3.2. DOPUNSKA NASTAVA</w:t>
            </w:r>
            <w:r w:rsidR="00AA7B5D">
              <w:rPr>
                <w:noProof/>
                <w:webHidden/>
              </w:rPr>
              <w:tab/>
            </w:r>
            <w:r w:rsidR="00AA7B5D">
              <w:rPr>
                <w:noProof/>
                <w:webHidden/>
              </w:rPr>
              <w:fldChar w:fldCharType="begin"/>
            </w:r>
            <w:r w:rsidR="00AA7B5D">
              <w:rPr>
                <w:noProof/>
                <w:webHidden/>
              </w:rPr>
              <w:instrText xml:space="preserve"> PAGEREF _Toc525736541 \h </w:instrText>
            </w:r>
            <w:r w:rsidR="00AA7B5D">
              <w:rPr>
                <w:noProof/>
                <w:webHidden/>
              </w:rPr>
            </w:r>
            <w:r w:rsidR="00AA7B5D">
              <w:rPr>
                <w:noProof/>
                <w:webHidden/>
              </w:rPr>
              <w:fldChar w:fldCharType="separate"/>
            </w:r>
            <w:r w:rsidR="00AA7B5D">
              <w:rPr>
                <w:noProof/>
                <w:webHidden/>
              </w:rPr>
              <w:t>29</w:t>
            </w:r>
            <w:r w:rsidR="00AA7B5D">
              <w:rPr>
                <w:noProof/>
                <w:webHidden/>
              </w:rPr>
              <w:fldChar w:fldCharType="end"/>
            </w:r>
          </w:hyperlink>
        </w:p>
        <w:p w:rsidR="00AA7B5D" w:rsidRDefault="00AE2BF2">
          <w:pPr>
            <w:pStyle w:val="TOC3"/>
            <w:tabs>
              <w:tab w:val="right" w:leader="dot" w:pos="9061"/>
            </w:tabs>
            <w:rPr>
              <w:noProof/>
            </w:rPr>
          </w:pPr>
          <w:hyperlink w:anchor="_Toc525736542" w:history="1">
            <w:r w:rsidR="00AA7B5D" w:rsidRPr="00522073">
              <w:rPr>
                <w:rStyle w:val="Hyperlink"/>
                <w:noProof/>
              </w:rPr>
              <w:t>3.2.1. Dopunska nastava iz kemije</w:t>
            </w:r>
            <w:r w:rsidR="00AA7B5D">
              <w:rPr>
                <w:noProof/>
                <w:webHidden/>
              </w:rPr>
              <w:tab/>
            </w:r>
            <w:r w:rsidR="00AA7B5D">
              <w:rPr>
                <w:noProof/>
                <w:webHidden/>
              </w:rPr>
              <w:fldChar w:fldCharType="begin"/>
            </w:r>
            <w:r w:rsidR="00AA7B5D">
              <w:rPr>
                <w:noProof/>
                <w:webHidden/>
              </w:rPr>
              <w:instrText xml:space="preserve"> PAGEREF _Toc525736542 \h </w:instrText>
            </w:r>
            <w:r w:rsidR="00AA7B5D">
              <w:rPr>
                <w:noProof/>
                <w:webHidden/>
              </w:rPr>
            </w:r>
            <w:r w:rsidR="00AA7B5D">
              <w:rPr>
                <w:noProof/>
                <w:webHidden/>
              </w:rPr>
              <w:fldChar w:fldCharType="separate"/>
            </w:r>
            <w:r w:rsidR="00AA7B5D">
              <w:rPr>
                <w:noProof/>
                <w:webHidden/>
              </w:rPr>
              <w:t>29</w:t>
            </w:r>
            <w:r w:rsidR="00AA7B5D">
              <w:rPr>
                <w:noProof/>
                <w:webHidden/>
              </w:rPr>
              <w:fldChar w:fldCharType="end"/>
            </w:r>
          </w:hyperlink>
        </w:p>
        <w:p w:rsidR="00AA7B5D" w:rsidRDefault="00AE2BF2">
          <w:pPr>
            <w:pStyle w:val="TOC3"/>
            <w:tabs>
              <w:tab w:val="right" w:leader="dot" w:pos="9061"/>
            </w:tabs>
            <w:rPr>
              <w:noProof/>
            </w:rPr>
          </w:pPr>
          <w:hyperlink w:anchor="_Toc525736543" w:history="1">
            <w:r w:rsidR="00AA7B5D" w:rsidRPr="00522073">
              <w:rPr>
                <w:rStyle w:val="Hyperlink"/>
                <w:noProof/>
              </w:rPr>
              <w:t>3.2.2. Dopunska nastava iz  fizike</w:t>
            </w:r>
            <w:r w:rsidR="00AA7B5D">
              <w:rPr>
                <w:noProof/>
                <w:webHidden/>
              </w:rPr>
              <w:tab/>
            </w:r>
            <w:r w:rsidR="00AA7B5D">
              <w:rPr>
                <w:noProof/>
                <w:webHidden/>
              </w:rPr>
              <w:fldChar w:fldCharType="begin"/>
            </w:r>
            <w:r w:rsidR="00AA7B5D">
              <w:rPr>
                <w:noProof/>
                <w:webHidden/>
              </w:rPr>
              <w:instrText xml:space="preserve"> PAGEREF _Toc525736543 \h </w:instrText>
            </w:r>
            <w:r w:rsidR="00AA7B5D">
              <w:rPr>
                <w:noProof/>
                <w:webHidden/>
              </w:rPr>
            </w:r>
            <w:r w:rsidR="00AA7B5D">
              <w:rPr>
                <w:noProof/>
                <w:webHidden/>
              </w:rPr>
              <w:fldChar w:fldCharType="separate"/>
            </w:r>
            <w:r w:rsidR="00AA7B5D">
              <w:rPr>
                <w:noProof/>
                <w:webHidden/>
              </w:rPr>
              <w:t>29</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44" w:history="1">
            <w:r w:rsidR="00AA7B5D" w:rsidRPr="00522073">
              <w:rPr>
                <w:rStyle w:val="Hyperlink"/>
                <w:noProof/>
                <w:lang w:eastAsia="hr-HR"/>
              </w:rPr>
              <w:t>3.3. IZVANNASTAVNE AKTIVNOSTI</w:t>
            </w:r>
            <w:r w:rsidR="00AA7B5D">
              <w:rPr>
                <w:noProof/>
                <w:webHidden/>
              </w:rPr>
              <w:tab/>
            </w:r>
            <w:r w:rsidR="00AA7B5D">
              <w:rPr>
                <w:noProof/>
                <w:webHidden/>
              </w:rPr>
              <w:fldChar w:fldCharType="begin"/>
            </w:r>
            <w:r w:rsidR="00AA7B5D">
              <w:rPr>
                <w:noProof/>
                <w:webHidden/>
              </w:rPr>
              <w:instrText xml:space="preserve"> PAGEREF _Toc525736544 \h </w:instrText>
            </w:r>
            <w:r w:rsidR="00AA7B5D">
              <w:rPr>
                <w:noProof/>
                <w:webHidden/>
              </w:rPr>
            </w:r>
            <w:r w:rsidR="00AA7B5D">
              <w:rPr>
                <w:noProof/>
                <w:webHidden/>
              </w:rPr>
              <w:fldChar w:fldCharType="separate"/>
            </w:r>
            <w:r w:rsidR="00AA7B5D">
              <w:rPr>
                <w:noProof/>
                <w:webHidden/>
              </w:rPr>
              <w:t>30</w:t>
            </w:r>
            <w:r w:rsidR="00AA7B5D">
              <w:rPr>
                <w:noProof/>
                <w:webHidden/>
              </w:rPr>
              <w:fldChar w:fldCharType="end"/>
            </w:r>
          </w:hyperlink>
        </w:p>
        <w:p w:rsidR="00AA7B5D" w:rsidRDefault="00AE2BF2">
          <w:pPr>
            <w:pStyle w:val="TOC3"/>
            <w:tabs>
              <w:tab w:val="right" w:leader="dot" w:pos="9061"/>
            </w:tabs>
            <w:rPr>
              <w:noProof/>
            </w:rPr>
          </w:pPr>
          <w:hyperlink w:anchor="_Toc525736545" w:history="1">
            <w:r w:rsidR="00AA7B5D" w:rsidRPr="00522073">
              <w:rPr>
                <w:rStyle w:val="Hyperlink"/>
                <w:noProof/>
              </w:rPr>
              <w:t>3.3.1. Mladi znanstvenici</w:t>
            </w:r>
            <w:r w:rsidR="00AA7B5D">
              <w:rPr>
                <w:noProof/>
                <w:webHidden/>
              </w:rPr>
              <w:tab/>
            </w:r>
            <w:r w:rsidR="00AA7B5D">
              <w:rPr>
                <w:noProof/>
                <w:webHidden/>
              </w:rPr>
              <w:fldChar w:fldCharType="begin"/>
            </w:r>
            <w:r w:rsidR="00AA7B5D">
              <w:rPr>
                <w:noProof/>
                <w:webHidden/>
              </w:rPr>
              <w:instrText xml:space="preserve"> PAGEREF _Toc525736545 \h </w:instrText>
            </w:r>
            <w:r w:rsidR="00AA7B5D">
              <w:rPr>
                <w:noProof/>
                <w:webHidden/>
              </w:rPr>
            </w:r>
            <w:r w:rsidR="00AA7B5D">
              <w:rPr>
                <w:noProof/>
                <w:webHidden/>
              </w:rPr>
              <w:fldChar w:fldCharType="separate"/>
            </w:r>
            <w:r w:rsidR="00AA7B5D">
              <w:rPr>
                <w:noProof/>
                <w:webHidden/>
              </w:rPr>
              <w:t>30</w:t>
            </w:r>
            <w:r w:rsidR="00AA7B5D">
              <w:rPr>
                <w:noProof/>
                <w:webHidden/>
              </w:rPr>
              <w:fldChar w:fldCharType="end"/>
            </w:r>
          </w:hyperlink>
        </w:p>
        <w:p w:rsidR="00AA7B5D" w:rsidRDefault="00AE2BF2">
          <w:pPr>
            <w:pStyle w:val="TOC3"/>
            <w:tabs>
              <w:tab w:val="right" w:leader="dot" w:pos="9061"/>
            </w:tabs>
            <w:rPr>
              <w:noProof/>
            </w:rPr>
          </w:pPr>
          <w:hyperlink w:anchor="_Toc525736546" w:history="1">
            <w:r w:rsidR="00AA7B5D" w:rsidRPr="00522073">
              <w:rPr>
                <w:rStyle w:val="Hyperlink"/>
                <w:noProof/>
              </w:rPr>
              <w:t>3.3.2. Cvjećari</w:t>
            </w:r>
            <w:r w:rsidR="00AA7B5D">
              <w:rPr>
                <w:noProof/>
                <w:webHidden/>
              </w:rPr>
              <w:tab/>
            </w:r>
            <w:r w:rsidR="00AA7B5D">
              <w:rPr>
                <w:noProof/>
                <w:webHidden/>
              </w:rPr>
              <w:fldChar w:fldCharType="begin"/>
            </w:r>
            <w:r w:rsidR="00AA7B5D">
              <w:rPr>
                <w:noProof/>
                <w:webHidden/>
              </w:rPr>
              <w:instrText xml:space="preserve"> PAGEREF _Toc525736546 \h </w:instrText>
            </w:r>
            <w:r w:rsidR="00AA7B5D">
              <w:rPr>
                <w:noProof/>
                <w:webHidden/>
              </w:rPr>
            </w:r>
            <w:r w:rsidR="00AA7B5D">
              <w:rPr>
                <w:noProof/>
                <w:webHidden/>
              </w:rPr>
              <w:fldChar w:fldCharType="separate"/>
            </w:r>
            <w:r w:rsidR="00AA7B5D">
              <w:rPr>
                <w:noProof/>
                <w:webHidden/>
              </w:rPr>
              <w:t>30</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47" w:history="1">
            <w:r w:rsidR="00AA7B5D" w:rsidRPr="00522073">
              <w:rPr>
                <w:rStyle w:val="Hyperlink"/>
                <w:noProof/>
                <w:lang w:eastAsia="hr-HR"/>
              </w:rPr>
              <w:t>3.4. TERENSKA NASTAVA</w:t>
            </w:r>
            <w:r w:rsidR="00AA7B5D">
              <w:rPr>
                <w:noProof/>
                <w:webHidden/>
              </w:rPr>
              <w:tab/>
            </w:r>
            <w:r w:rsidR="00AA7B5D">
              <w:rPr>
                <w:noProof/>
                <w:webHidden/>
              </w:rPr>
              <w:fldChar w:fldCharType="begin"/>
            </w:r>
            <w:r w:rsidR="00AA7B5D">
              <w:rPr>
                <w:noProof/>
                <w:webHidden/>
              </w:rPr>
              <w:instrText xml:space="preserve"> PAGEREF _Toc525736547 \h </w:instrText>
            </w:r>
            <w:r w:rsidR="00AA7B5D">
              <w:rPr>
                <w:noProof/>
                <w:webHidden/>
              </w:rPr>
            </w:r>
            <w:r w:rsidR="00AA7B5D">
              <w:rPr>
                <w:noProof/>
                <w:webHidden/>
              </w:rPr>
              <w:fldChar w:fldCharType="separate"/>
            </w:r>
            <w:r w:rsidR="00AA7B5D">
              <w:rPr>
                <w:noProof/>
                <w:webHidden/>
              </w:rPr>
              <w:t>31</w:t>
            </w:r>
            <w:r w:rsidR="00AA7B5D">
              <w:rPr>
                <w:noProof/>
                <w:webHidden/>
              </w:rPr>
              <w:fldChar w:fldCharType="end"/>
            </w:r>
          </w:hyperlink>
        </w:p>
        <w:p w:rsidR="00AA7B5D" w:rsidRDefault="00AE2BF2">
          <w:pPr>
            <w:pStyle w:val="TOC3"/>
            <w:tabs>
              <w:tab w:val="right" w:leader="dot" w:pos="9061"/>
            </w:tabs>
            <w:rPr>
              <w:noProof/>
            </w:rPr>
          </w:pPr>
          <w:hyperlink w:anchor="_Toc525736548" w:history="1">
            <w:r w:rsidR="00AA7B5D" w:rsidRPr="00522073">
              <w:rPr>
                <w:rStyle w:val="Hyperlink"/>
                <w:noProof/>
              </w:rPr>
              <w:t>3.4.1. Grad mladih</w:t>
            </w:r>
            <w:r w:rsidR="00AA7B5D">
              <w:rPr>
                <w:noProof/>
                <w:webHidden/>
              </w:rPr>
              <w:tab/>
            </w:r>
            <w:r w:rsidR="00AA7B5D">
              <w:rPr>
                <w:noProof/>
                <w:webHidden/>
              </w:rPr>
              <w:fldChar w:fldCharType="begin"/>
            </w:r>
            <w:r w:rsidR="00AA7B5D">
              <w:rPr>
                <w:noProof/>
                <w:webHidden/>
              </w:rPr>
              <w:instrText xml:space="preserve"> PAGEREF _Toc525736548 \h </w:instrText>
            </w:r>
            <w:r w:rsidR="00AA7B5D">
              <w:rPr>
                <w:noProof/>
                <w:webHidden/>
              </w:rPr>
            </w:r>
            <w:r w:rsidR="00AA7B5D">
              <w:rPr>
                <w:noProof/>
                <w:webHidden/>
              </w:rPr>
              <w:fldChar w:fldCharType="separate"/>
            </w:r>
            <w:r w:rsidR="00AA7B5D">
              <w:rPr>
                <w:noProof/>
                <w:webHidden/>
              </w:rPr>
              <w:t>31</w:t>
            </w:r>
            <w:r w:rsidR="00AA7B5D">
              <w:rPr>
                <w:noProof/>
                <w:webHidden/>
              </w:rPr>
              <w:fldChar w:fldCharType="end"/>
            </w:r>
          </w:hyperlink>
        </w:p>
        <w:p w:rsidR="00AA7B5D" w:rsidRDefault="00AE2BF2">
          <w:pPr>
            <w:pStyle w:val="TOC3"/>
            <w:tabs>
              <w:tab w:val="right" w:leader="dot" w:pos="9061"/>
            </w:tabs>
            <w:rPr>
              <w:noProof/>
            </w:rPr>
          </w:pPr>
          <w:hyperlink w:anchor="_Toc525736549" w:history="1">
            <w:r w:rsidR="00AA7B5D" w:rsidRPr="00522073">
              <w:rPr>
                <w:rStyle w:val="Hyperlink"/>
                <w:noProof/>
              </w:rPr>
              <w:t>3.4.3. ZOO</w:t>
            </w:r>
            <w:r w:rsidR="00AA7B5D">
              <w:rPr>
                <w:noProof/>
                <w:webHidden/>
              </w:rPr>
              <w:tab/>
            </w:r>
            <w:r w:rsidR="00AA7B5D">
              <w:rPr>
                <w:noProof/>
                <w:webHidden/>
              </w:rPr>
              <w:fldChar w:fldCharType="begin"/>
            </w:r>
            <w:r w:rsidR="00AA7B5D">
              <w:rPr>
                <w:noProof/>
                <w:webHidden/>
              </w:rPr>
              <w:instrText xml:space="preserve"> PAGEREF _Toc525736549 \h </w:instrText>
            </w:r>
            <w:r w:rsidR="00AA7B5D">
              <w:rPr>
                <w:noProof/>
                <w:webHidden/>
              </w:rPr>
            </w:r>
            <w:r w:rsidR="00AA7B5D">
              <w:rPr>
                <w:noProof/>
                <w:webHidden/>
              </w:rPr>
              <w:fldChar w:fldCharType="separate"/>
            </w:r>
            <w:r w:rsidR="00AA7B5D">
              <w:rPr>
                <w:noProof/>
                <w:webHidden/>
              </w:rPr>
              <w:t>32</w:t>
            </w:r>
            <w:r w:rsidR="00AA7B5D">
              <w:rPr>
                <w:noProof/>
                <w:webHidden/>
              </w:rPr>
              <w:fldChar w:fldCharType="end"/>
            </w:r>
          </w:hyperlink>
        </w:p>
        <w:p w:rsidR="00AA7B5D" w:rsidRDefault="00AE2BF2">
          <w:pPr>
            <w:pStyle w:val="TOC3"/>
            <w:tabs>
              <w:tab w:val="right" w:leader="dot" w:pos="9061"/>
            </w:tabs>
            <w:rPr>
              <w:noProof/>
            </w:rPr>
          </w:pPr>
          <w:hyperlink w:anchor="_Toc525736550" w:history="1">
            <w:r w:rsidR="00AA7B5D" w:rsidRPr="00522073">
              <w:rPr>
                <w:rStyle w:val="Hyperlink"/>
                <w:noProof/>
              </w:rPr>
              <w:t>3.4.5. Škola u prirodi - Sljeme</w:t>
            </w:r>
            <w:r w:rsidR="00AA7B5D">
              <w:rPr>
                <w:noProof/>
                <w:webHidden/>
              </w:rPr>
              <w:tab/>
            </w:r>
            <w:r w:rsidR="00AA7B5D">
              <w:rPr>
                <w:noProof/>
                <w:webHidden/>
              </w:rPr>
              <w:fldChar w:fldCharType="begin"/>
            </w:r>
            <w:r w:rsidR="00AA7B5D">
              <w:rPr>
                <w:noProof/>
                <w:webHidden/>
              </w:rPr>
              <w:instrText xml:space="preserve"> PAGEREF _Toc525736550 \h </w:instrText>
            </w:r>
            <w:r w:rsidR="00AA7B5D">
              <w:rPr>
                <w:noProof/>
                <w:webHidden/>
              </w:rPr>
            </w:r>
            <w:r w:rsidR="00AA7B5D">
              <w:rPr>
                <w:noProof/>
                <w:webHidden/>
              </w:rPr>
              <w:fldChar w:fldCharType="separate"/>
            </w:r>
            <w:r w:rsidR="00AA7B5D">
              <w:rPr>
                <w:noProof/>
                <w:webHidden/>
              </w:rPr>
              <w:t>32</w:t>
            </w:r>
            <w:r w:rsidR="00AA7B5D">
              <w:rPr>
                <w:noProof/>
                <w:webHidden/>
              </w:rPr>
              <w:fldChar w:fldCharType="end"/>
            </w:r>
          </w:hyperlink>
        </w:p>
        <w:p w:rsidR="00AA7B5D" w:rsidRDefault="00AE2BF2">
          <w:pPr>
            <w:pStyle w:val="TOC3"/>
            <w:tabs>
              <w:tab w:val="right" w:leader="dot" w:pos="9061"/>
            </w:tabs>
            <w:rPr>
              <w:noProof/>
            </w:rPr>
          </w:pPr>
          <w:hyperlink w:anchor="_Toc525736551" w:history="1">
            <w:r w:rsidR="00AA7B5D" w:rsidRPr="00522073">
              <w:rPr>
                <w:rStyle w:val="Hyperlink"/>
                <w:noProof/>
              </w:rPr>
              <w:t>3.4.6. Škola u prirodi – Novi Vinodolski</w:t>
            </w:r>
            <w:r w:rsidR="00AA7B5D">
              <w:rPr>
                <w:noProof/>
                <w:webHidden/>
              </w:rPr>
              <w:tab/>
            </w:r>
            <w:r w:rsidR="00AA7B5D">
              <w:rPr>
                <w:noProof/>
                <w:webHidden/>
              </w:rPr>
              <w:fldChar w:fldCharType="begin"/>
            </w:r>
            <w:r w:rsidR="00AA7B5D">
              <w:rPr>
                <w:noProof/>
                <w:webHidden/>
              </w:rPr>
              <w:instrText xml:space="preserve"> PAGEREF _Toc525736551 \h </w:instrText>
            </w:r>
            <w:r w:rsidR="00AA7B5D">
              <w:rPr>
                <w:noProof/>
                <w:webHidden/>
              </w:rPr>
            </w:r>
            <w:r w:rsidR="00AA7B5D">
              <w:rPr>
                <w:noProof/>
                <w:webHidden/>
              </w:rPr>
              <w:fldChar w:fldCharType="separate"/>
            </w:r>
            <w:r w:rsidR="00AA7B5D">
              <w:rPr>
                <w:noProof/>
                <w:webHidden/>
              </w:rPr>
              <w:t>33</w:t>
            </w:r>
            <w:r w:rsidR="00AA7B5D">
              <w:rPr>
                <w:noProof/>
                <w:webHidden/>
              </w:rPr>
              <w:fldChar w:fldCharType="end"/>
            </w:r>
          </w:hyperlink>
        </w:p>
        <w:p w:rsidR="00AA7B5D" w:rsidRDefault="00AE2BF2">
          <w:pPr>
            <w:pStyle w:val="TOC3"/>
            <w:tabs>
              <w:tab w:val="right" w:leader="dot" w:pos="9061"/>
            </w:tabs>
            <w:rPr>
              <w:noProof/>
            </w:rPr>
          </w:pPr>
          <w:hyperlink w:anchor="_Toc525736552" w:history="1">
            <w:r w:rsidR="00AA7B5D" w:rsidRPr="00522073">
              <w:rPr>
                <w:rStyle w:val="Hyperlink"/>
                <w:rFonts w:eastAsia="Times New Roman"/>
                <w:noProof/>
                <w:u w:color="17365D"/>
              </w:rPr>
              <w:t>3.4.7. Istra – Brijuni (dvodnevna)</w:t>
            </w:r>
            <w:r w:rsidR="00AA7B5D">
              <w:rPr>
                <w:noProof/>
                <w:webHidden/>
              </w:rPr>
              <w:tab/>
            </w:r>
            <w:r w:rsidR="00AA7B5D">
              <w:rPr>
                <w:noProof/>
                <w:webHidden/>
              </w:rPr>
              <w:fldChar w:fldCharType="begin"/>
            </w:r>
            <w:r w:rsidR="00AA7B5D">
              <w:rPr>
                <w:noProof/>
                <w:webHidden/>
              </w:rPr>
              <w:instrText xml:space="preserve"> PAGEREF _Toc525736552 \h </w:instrText>
            </w:r>
            <w:r w:rsidR="00AA7B5D">
              <w:rPr>
                <w:noProof/>
                <w:webHidden/>
              </w:rPr>
            </w:r>
            <w:r w:rsidR="00AA7B5D">
              <w:rPr>
                <w:noProof/>
                <w:webHidden/>
              </w:rPr>
              <w:fldChar w:fldCharType="separate"/>
            </w:r>
            <w:r w:rsidR="00AA7B5D">
              <w:rPr>
                <w:noProof/>
                <w:webHidden/>
              </w:rPr>
              <w:t>34</w:t>
            </w:r>
            <w:r w:rsidR="00AA7B5D">
              <w:rPr>
                <w:noProof/>
                <w:webHidden/>
              </w:rPr>
              <w:fldChar w:fldCharType="end"/>
            </w:r>
          </w:hyperlink>
        </w:p>
        <w:p w:rsidR="00AA7B5D" w:rsidRDefault="00AE2BF2">
          <w:pPr>
            <w:pStyle w:val="TOC3"/>
            <w:tabs>
              <w:tab w:val="right" w:leader="dot" w:pos="9061"/>
            </w:tabs>
            <w:rPr>
              <w:noProof/>
            </w:rPr>
          </w:pPr>
          <w:hyperlink w:anchor="_Toc525736553" w:history="1">
            <w:r w:rsidR="00AA7B5D" w:rsidRPr="00522073">
              <w:rPr>
                <w:rStyle w:val="Hyperlink"/>
                <w:noProof/>
              </w:rPr>
              <w:t>3.4.8.  Kuterevo - Karlovac</w:t>
            </w:r>
            <w:r w:rsidR="00AA7B5D">
              <w:rPr>
                <w:noProof/>
                <w:webHidden/>
              </w:rPr>
              <w:tab/>
            </w:r>
            <w:r w:rsidR="00AA7B5D">
              <w:rPr>
                <w:noProof/>
                <w:webHidden/>
              </w:rPr>
              <w:fldChar w:fldCharType="begin"/>
            </w:r>
            <w:r w:rsidR="00AA7B5D">
              <w:rPr>
                <w:noProof/>
                <w:webHidden/>
              </w:rPr>
              <w:instrText xml:space="preserve"> PAGEREF _Toc525736553 \h </w:instrText>
            </w:r>
            <w:r w:rsidR="00AA7B5D">
              <w:rPr>
                <w:noProof/>
                <w:webHidden/>
              </w:rPr>
            </w:r>
            <w:r w:rsidR="00AA7B5D">
              <w:rPr>
                <w:noProof/>
                <w:webHidden/>
              </w:rPr>
              <w:fldChar w:fldCharType="separate"/>
            </w:r>
            <w:r w:rsidR="00AA7B5D">
              <w:rPr>
                <w:noProof/>
                <w:webHidden/>
              </w:rPr>
              <w:t>35</w:t>
            </w:r>
            <w:r w:rsidR="00AA7B5D">
              <w:rPr>
                <w:noProof/>
                <w:webHidden/>
              </w:rPr>
              <w:fldChar w:fldCharType="end"/>
            </w:r>
          </w:hyperlink>
        </w:p>
        <w:p w:rsidR="00AA7B5D" w:rsidRDefault="00AE2BF2">
          <w:pPr>
            <w:pStyle w:val="TOC3"/>
            <w:tabs>
              <w:tab w:val="right" w:leader="dot" w:pos="9061"/>
            </w:tabs>
            <w:rPr>
              <w:noProof/>
            </w:rPr>
          </w:pPr>
          <w:hyperlink w:anchor="_Toc525736554" w:history="1">
            <w:r w:rsidR="00AA7B5D" w:rsidRPr="00522073">
              <w:rPr>
                <w:rStyle w:val="Hyperlink"/>
                <w:noProof/>
              </w:rPr>
              <w:t>3.4.9. Posjet muzeju  - Meštovićev paviljon: „Nikola Tesla – mind from the future“</w:t>
            </w:r>
            <w:r w:rsidR="00AA7B5D">
              <w:rPr>
                <w:noProof/>
                <w:webHidden/>
              </w:rPr>
              <w:tab/>
            </w:r>
            <w:r w:rsidR="00AA7B5D">
              <w:rPr>
                <w:noProof/>
                <w:webHidden/>
              </w:rPr>
              <w:fldChar w:fldCharType="begin"/>
            </w:r>
            <w:r w:rsidR="00AA7B5D">
              <w:rPr>
                <w:noProof/>
                <w:webHidden/>
              </w:rPr>
              <w:instrText xml:space="preserve"> PAGEREF _Toc525736554 \h </w:instrText>
            </w:r>
            <w:r w:rsidR="00AA7B5D">
              <w:rPr>
                <w:noProof/>
                <w:webHidden/>
              </w:rPr>
            </w:r>
            <w:r w:rsidR="00AA7B5D">
              <w:rPr>
                <w:noProof/>
                <w:webHidden/>
              </w:rPr>
              <w:fldChar w:fldCharType="separate"/>
            </w:r>
            <w:r w:rsidR="00AA7B5D">
              <w:rPr>
                <w:noProof/>
                <w:webHidden/>
              </w:rPr>
              <w:t>35</w:t>
            </w:r>
            <w:r w:rsidR="00AA7B5D">
              <w:rPr>
                <w:noProof/>
                <w:webHidden/>
              </w:rPr>
              <w:fldChar w:fldCharType="end"/>
            </w:r>
          </w:hyperlink>
        </w:p>
        <w:p w:rsidR="00AA7B5D" w:rsidRDefault="00AE2BF2">
          <w:pPr>
            <w:pStyle w:val="TOC3"/>
            <w:tabs>
              <w:tab w:val="right" w:leader="dot" w:pos="9061"/>
            </w:tabs>
            <w:rPr>
              <w:noProof/>
            </w:rPr>
          </w:pPr>
          <w:hyperlink w:anchor="_Toc525736555" w:history="1">
            <w:r w:rsidR="00AA7B5D" w:rsidRPr="00522073">
              <w:rPr>
                <w:rStyle w:val="Hyperlink"/>
                <w:noProof/>
              </w:rPr>
              <w:t>3.4.10. Posjet PMF-u –Dan i noć na PMF-u</w:t>
            </w:r>
            <w:r w:rsidR="00AA7B5D">
              <w:rPr>
                <w:noProof/>
                <w:webHidden/>
              </w:rPr>
              <w:tab/>
            </w:r>
            <w:r w:rsidR="00AA7B5D">
              <w:rPr>
                <w:noProof/>
                <w:webHidden/>
              </w:rPr>
              <w:fldChar w:fldCharType="begin"/>
            </w:r>
            <w:r w:rsidR="00AA7B5D">
              <w:rPr>
                <w:noProof/>
                <w:webHidden/>
              </w:rPr>
              <w:instrText xml:space="preserve"> PAGEREF _Toc525736555 \h </w:instrText>
            </w:r>
            <w:r w:rsidR="00AA7B5D">
              <w:rPr>
                <w:noProof/>
                <w:webHidden/>
              </w:rPr>
            </w:r>
            <w:r w:rsidR="00AA7B5D">
              <w:rPr>
                <w:noProof/>
                <w:webHidden/>
              </w:rPr>
              <w:fldChar w:fldCharType="separate"/>
            </w:r>
            <w:r w:rsidR="00AA7B5D">
              <w:rPr>
                <w:noProof/>
                <w:webHidden/>
              </w:rPr>
              <w:t>36</w:t>
            </w:r>
            <w:r w:rsidR="00AA7B5D">
              <w:rPr>
                <w:noProof/>
                <w:webHidden/>
              </w:rPr>
              <w:fldChar w:fldCharType="end"/>
            </w:r>
          </w:hyperlink>
        </w:p>
        <w:p w:rsidR="00AA7B5D" w:rsidRDefault="00AE2BF2">
          <w:pPr>
            <w:pStyle w:val="TOC3"/>
            <w:tabs>
              <w:tab w:val="right" w:leader="dot" w:pos="9061"/>
            </w:tabs>
            <w:rPr>
              <w:noProof/>
            </w:rPr>
          </w:pPr>
          <w:hyperlink w:anchor="_Toc525736556" w:history="1">
            <w:r w:rsidR="00AA7B5D" w:rsidRPr="00522073">
              <w:rPr>
                <w:rStyle w:val="Hyperlink"/>
                <w:noProof/>
              </w:rPr>
              <w:t>3.4.11. Posjet institutu Ruđer Bošković, Zagreb</w:t>
            </w:r>
            <w:r w:rsidR="00AA7B5D">
              <w:rPr>
                <w:noProof/>
                <w:webHidden/>
              </w:rPr>
              <w:tab/>
            </w:r>
            <w:r w:rsidR="00AA7B5D">
              <w:rPr>
                <w:noProof/>
                <w:webHidden/>
              </w:rPr>
              <w:fldChar w:fldCharType="begin"/>
            </w:r>
            <w:r w:rsidR="00AA7B5D">
              <w:rPr>
                <w:noProof/>
                <w:webHidden/>
              </w:rPr>
              <w:instrText xml:space="preserve"> PAGEREF _Toc525736556 \h </w:instrText>
            </w:r>
            <w:r w:rsidR="00AA7B5D">
              <w:rPr>
                <w:noProof/>
                <w:webHidden/>
              </w:rPr>
            </w:r>
            <w:r w:rsidR="00AA7B5D">
              <w:rPr>
                <w:noProof/>
                <w:webHidden/>
              </w:rPr>
              <w:fldChar w:fldCharType="separate"/>
            </w:r>
            <w:r w:rsidR="00AA7B5D">
              <w:rPr>
                <w:noProof/>
                <w:webHidden/>
              </w:rPr>
              <w:t>37</w:t>
            </w:r>
            <w:r w:rsidR="00AA7B5D">
              <w:rPr>
                <w:noProof/>
                <w:webHidden/>
              </w:rPr>
              <w:fldChar w:fldCharType="end"/>
            </w:r>
          </w:hyperlink>
        </w:p>
        <w:p w:rsidR="00AA7B5D" w:rsidRDefault="00AE2BF2">
          <w:pPr>
            <w:pStyle w:val="TOC3"/>
            <w:tabs>
              <w:tab w:val="right" w:leader="dot" w:pos="9061"/>
            </w:tabs>
            <w:rPr>
              <w:noProof/>
            </w:rPr>
          </w:pPr>
          <w:hyperlink w:anchor="_Toc525736557" w:history="1">
            <w:r w:rsidR="00AA7B5D" w:rsidRPr="00522073">
              <w:rPr>
                <w:rStyle w:val="Hyperlink"/>
                <w:noProof/>
              </w:rPr>
              <w:t>3.4.12. Park znanosti - Oroslavje</w:t>
            </w:r>
            <w:r w:rsidR="00AA7B5D">
              <w:rPr>
                <w:noProof/>
                <w:webHidden/>
              </w:rPr>
              <w:tab/>
            </w:r>
            <w:r w:rsidR="00AA7B5D">
              <w:rPr>
                <w:noProof/>
                <w:webHidden/>
              </w:rPr>
              <w:fldChar w:fldCharType="begin"/>
            </w:r>
            <w:r w:rsidR="00AA7B5D">
              <w:rPr>
                <w:noProof/>
                <w:webHidden/>
              </w:rPr>
              <w:instrText xml:space="preserve"> PAGEREF _Toc525736557 \h </w:instrText>
            </w:r>
            <w:r w:rsidR="00AA7B5D">
              <w:rPr>
                <w:noProof/>
                <w:webHidden/>
              </w:rPr>
            </w:r>
            <w:r w:rsidR="00AA7B5D">
              <w:rPr>
                <w:noProof/>
                <w:webHidden/>
              </w:rPr>
              <w:fldChar w:fldCharType="separate"/>
            </w:r>
            <w:r w:rsidR="00AA7B5D">
              <w:rPr>
                <w:noProof/>
                <w:webHidden/>
              </w:rPr>
              <w:t>37</w:t>
            </w:r>
            <w:r w:rsidR="00AA7B5D">
              <w:rPr>
                <w:noProof/>
                <w:webHidden/>
              </w:rPr>
              <w:fldChar w:fldCharType="end"/>
            </w:r>
          </w:hyperlink>
        </w:p>
        <w:p w:rsidR="00AA7B5D" w:rsidRDefault="00AE2BF2">
          <w:pPr>
            <w:pStyle w:val="TOC3"/>
            <w:tabs>
              <w:tab w:val="right" w:leader="dot" w:pos="9061"/>
            </w:tabs>
            <w:rPr>
              <w:noProof/>
            </w:rPr>
          </w:pPr>
          <w:hyperlink w:anchor="_Toc525736558" w:history="1">
            <w:r w:rsidR="00AA7B5D" w:rsidRPr="00522073">
              <w:rPr>
                <w:rStyle w:val="Hyperlink"/>
                <w:noProof/>
              </w:rPr>
              <w:t>3.4.13. Ključić brdo</w:t>
            </w:r>
            <w:r w:rsidR="00AA7B5D">
              <w:rPr>
                <w:noProof/>
                <w:webHidden/>
              </w:rPr>
              <w:tab/>
            </w:r>
            <w:r w:rsidR="00AA7B5D">
              <w:rPr>
                <w:noProof/>
                <w:webHidden/>
              </w:rPr>
              <w:fldChar w:fldCharType="begin"/>
            </w:r>
            <w:r w:rsidR="00AA7B5D">
              <w:rPr>
                <w:noProof/>
                <w:webHidden/>
              </w:rPr>
              <w:instrText xml:space="preserve"> PAGEREF _Toc525736558 \h </w:instrText>
            </w:r>
            <w:r w:rsidR="00AA7B5D">
              <w:rPr>
                <w:noProof/>
                <w:webHidden/>
              </w:rPr>
            </w:r>
            <w:r w:rsidR="00AA7B5D">
              <w:rPr>
                <w:noProof/>
                <w:webHidden/>
              </w:rPr>
              <w:fldChar w:fldCharType="separate"/>
            </w:r>
            <w:r w:rsidR="00AA7B5D">
              <w:rPr>
                <w:noProof/>
                <w:webHidden/>
              </w:rPr>
              <w:t>38</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59" w:history="1">
            <w:r w:rsidR="00AA7B5D" w:rsidRPr="00522073">
              <w:rPr>
                <w:rStyle w:val="Hyperlink"/>
                <w:noProof/>
                <w:lang w:eastAsia="hr-HR"/>
              </w:rPr>
              <w:t xml:space="preserve">3.5. </w:t>
            </w:r>
            <w:r w:rsidR="00AA7B5D" w:rsidRPr="00522073">
              <w:rPr>
                <w:rStyle w:val="Hyperlink"/>
                <w:noProof/>
              </w:rPr>
              <w:t>PROGRAMI / PROJEKTI</w:t>
            </w:r>
            <w:r w:rsidR="00AA7B5D">
              <w:rPr>
                <w:noProof/>
                <w:webHidden/>
              </w:rPr>
              <w:tab/>
            </w:r>
            <w:r w:rsidR="00AA7B5D">
              <w:rPr>
                <w:noProof/>
                <w:webHidden/>
              </w:rPr>
              <w:fldChar w:fldCharType="begin"/>
            </w:r>
            <w:r w:rsidR="00AA7B5D">
              <w:rPr>
                <w:noProof/>
                <w:webHidden/>
              </w:rPr>
              <w:instrText xml:space="preserve"> PAGEREF _Toc525736559 \h </w:instrText>
            </w:r>
            <w:r w:rsidR="00AA7B5D">
              <w:rPr>
                <w:noProof/>
                <w:webHidden/>
              </w:rPr>
            </w:r>
            <w:r w:rsidR="00AA7B5D">
              <w:rPr>
                <w:noProof/>
                <w:webHidden/>
              </w:rPr>
              <w:fldChar w:fldCharType="separate"/>
            </w:r>
            <w:r w:rsidR="00AA7B5D">
              <w:rPr>
                <w:noProof/>
                <w:webHidden/>
              </w:rPr>
              <w:t>39</w:t>
            </w:r>
            <w:r w:rsidR="00AA7B5D">
              <w:rPr>
                <w:noProof/>
                <w:webHidden/>
              </w:rPr>
              <w:fldChar w:fldCharType="end"/>
            </w:r>
          </w:hyperlink>
        </w:p>
        <w:p w:rsidR="00AA7B5D" w:rsidRDefault="00AE2BF2">
          <w:pPr>
            <w:pStyle w:val="TOC3"/>
            <w:tabs>
              <w:tab w:val="right" w:leader="dot" w:pos="9061"/>
            </w:tabs>
            <w:rPr>
              <w:noProof/>
            </w:rPr>
          </w:pPr>
          <w:hyperlink w:anchor="_Toc525736560" w:history="1">
            <w:r w:rsidR="00AA7B5D" w:rsidRPr="00522073">
              <w:rPr>
                <w:rStyle w:val="Hyperlink"/>
                <w:noProof/>
              </w:rPr>
              <w:t>3.5.1. Dan znanosti</w:t>
            </w:r>
            <w:r w:rsidR="00AA7B5D">
              <w:rPr>
                <w:noProof/>
                <w:webHidden/>
              </w:rPr>
              <w:tab/>
            </w:r>
            <w:r w:rsidR="00AA7B5D">
              <w:rPr>
                <w:noProof/>
                <w:webHidden/>
              </w:rPr>
              <w:fldChar w:fldCharType="begin"/>
            </w:r>
            <w:r w:rsidR="00AA7B5D">
              <w:rPr>
                <w:noProof/>
                <w:webHidden/>
              </w:rPr>
              <w:instrText xml:space="preserve"> PAGEREF _Toc525736560 \h </w:instrText>
            </w:r>
            <w:r w:rsidR="00AA7B5D">
              <w:rPr>
                <w:noProof/>
                <w:webHidden/>
              </w:rPr>
            </w:r>
            <w:r w:rsidR="00AA7B5D">
              <w:rPr>
                <w:noProof/>
                <w:webHidden/>
              </w:rPr>
              <w:fldChar w:fldCharType="separate"/>
            </w:r>
            <w:r w:rsidR="00AA7B5D">
              <w:rPr>
                <w:noProof/>
                <w:webHidden/>
              </w:rPr>
              <w:t>39</w:t>
            </w:r>
            <w:r w:rsidR="00AA7B5D">
              <w:rPr>
                <w:noProof/>
                <w:webHidden/>
              </w:rPr>
              <w:fldChar w:fldCharType="end"/>
            </w:r>
          </w:hyperlink>
        </w:p>
        <w:p w:rsidR="00AA7B5D" w:rsidRDefault="00AE2BF2">
          <w:pPr>
            <w:pStyle w:val="TOC1"/>
            <w:tabs>
              <w:tab w:val="right" w:leader="dot" w:pos="9061"/>
            </w:tabs>
            <w:rPr>
              <w:rFonts w:asciiTheme="minorHAnsi" w:eastAsiaTheme="minorEastAsia" w:hAnsiTheme="minorHAnsi" w:cstheme="minorBidi"/>
              <w:noProof/>
              <w:sz w:val="22"/>
              <w:lang w:eastAsia="hr-HR"/>
            </w:rPr>
          </w:pPr>
          <w:hyperlink w:anchor="_Toc525736561" w:history="1">
            <w:r w:rsidR="00AA7B5D" w:rsidRPr="00522073">
              <w:rPr>
                <w:rStyle w:val="Hyperlink"/>
                <w:noProof/>
                <w:lang w:eastAsia="hr-HR"/>
              </w:rPr>
              <w:t>4. TEHNIČKO I INFORMATIČKO PODRUČJE</w:t>
            </w:r>
            <w:r w:rsidR="00AA7B5D">
              <w:rPr>
                <w:noProof/>
                <w:webHidden/>
              </w:rPr>
              <w:tab/>
            </w:r>
            <w:r w:rsidR="00AA7B5D">
              <w:rPr>
                <w:noProof/>
                <w:webHidden/>
              </w:rPr>
              <w:fldChar w:fldCharType="begin"/>
            </w:r>
            <w:r w:rsidR="00AA7B5D">
              <w:rPr>
                <w:noProof/>
                <w:webHidden/>
              </w:rPr>
              <w:instrText xml:space="preserve"> PAGEREF _Toc525736561 \h </w:instrText>
            </w:r>
            <w:r w:rsidR="00AA7B5D">
              <w:rPr>
                <w:noProof/>
                <w:webHidden/>
              </w:rPr>
            </w:r>
            <w:r w:rsidR="00AA7B5D">
              <w:rPr>
                <w:noProof/>
                <w:webHidden/>
              </w:rPr>
              <w:fldChar w:fldCharType="separate"/>
            </w:r>
            <w:r w:rsidR="00AA7B5D">
              <w:rPr>
                <w:noProof/>
                <w:webHidden/>
              </w:rPr>
              <w:t>40</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62" w:history="1">
            <w:r w:rsidR="00AA7B5D" w:rsidRPr="00522073">
              <w:rPr>
                <w:rStyle w:val="Hyperlink"/>
                <w:noProof/>
                <w:lang w:eastAsia="hr-HR"/>
              </w:rPr>
              <w:t>4.1. IZBORNA NASTAVA</w:t>
            </w:r>
            <w:r w:rsidR="00AA7B5D">
              <w:rPr>
                <w:noProof/>
                <w:webHidden/>
              </w:rPr>
              <w:tab/>
            </w:r>
            <w:r w:rsidR="00AA7B5D">
              <w:rPr>
                <w:noProof/>
                <w:webHidden/>
              </w:rPr>
              <w:fldChar w:fldCharType="begin"/>
            </w:r>
            <w:r w:rsidR="00AA7B5D">
              <w:rPr>
                <w:noProof/>
                <w:webHidden/>
              </w:rPr>
              <w:instrText xml:space="preserve"> PAGEREF _Toc525736562 \h </w:instrText>
            </w:r>
            <w:r w:rsidR="00AA7B5D">
              <w:rPr>
                <w:noProof/>
                <w:webHidden/>
              </w:rPr>
            </w:r>
            <w:r w:rsidR="00AA7B5D">
              <w:rPr>
                <w:noProof/>
                <w:webHidden/>
              </w:rPr>
              <w:fldChar w:fldCharType="separate"/>
            </w:r>
            <w:r w:rsidR="00AA7B5D">
              <w:rPr>
                <w:noProof/>
                <w:webHidden/>
              </w:rPr>
              <w:t>40</w:t>
            </w:r>
            <w:r w:rsidR="00AA7B5D">
              <w:rPr>
                <w:noProof/>
                <w:webHidden/>
              </w:rPr>
              <w:fldChar w:fldCharType="end"/>
            </w:r>
          </w:hyperlink>
        </w:p>
        <w:p w:rsidR="00AA7B5D" w:rsidRDefault="00AE2BF2">
          <w:pPr>
            <w:pStyle w:val="TOC3"/>
            <w:tabs>
              <w:tab w:val="right" w:leader="dot" w:pos="9061"/>
            </w:tabs>
            <w:rPr>
              <w:noProof/>
            </w:rPr>
          </w:pPr>
          <w:hyperlink w:anchor="_Toc525736563" w:history="1">
            <w:r w:rsidR="00AA7B5D" w:rsidRPr="00522073">
              <w:rPr>
                <w:rStyle w:val="Hyperlink"/>
                <w:noProof/>
              </w:rPr>
              <w:t>4.1.1. Izborna nastava iz informatike</w:t>
            </w:r>
            <w:r w:rsidR="00AA7B5D">
              <w:rPr>
                <w:noProof/>
                <w:webHidden/>
              </w:rPr>
              <w:tab/>
            </w:r>
            <w:r w:rsidR="00AA7B5D">
              <w:rPr>
                <w:noProof/>
                <w:webHidden/>
              </w:rPr>
              <w:fldChar w:fldCharType="begin"/>
            </w:r>
            <w:r w:rsidR="00AA7B5D">
              <w:rPr>
                <w:noProof/>
                <w:webHidden/>
              </w:rPr>
              <w:instrText xml:space="preserve"> PAGEREF _Toc525736563 \h </w:instrText>
            </w:r>
            <w:r w:rsidR="00AA7B5D">
              <w:rPr>
                <w:noProof/>
                <w:webHidden/>
              </w:rPr>
            </w:r>
            <w:r w:rsidR="00AA7B5D">
              <w:rPr>
                <w:noProof/>
                <w:webHidden/>
              </w:rPr>
              <w:fldChar w:fldCharType="separate"/>
            </w:r>
            <w:r w:rsidR="00AA7B5D">
              <w:rPr>
                <w:noProof/>
                <w:webHidden/>
              </w:rPr>
              <w:t>40</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64" w:history="1">
            <w:r w:rsidR="00AA7B5D" w:rsidRPr="00522073">
              <w:rPr>
                <w:rStyle w:val="Hyperlink"/>
                <w:noProof/>
                <w:lang w:eastAsia="hr-HR"/>
              </w:rPr>
              <w:t>4.2. IZVANNASTAVNE AKTIVNOSTI</w:t>
            </w:r>
            <w:r w:rsidR="00AA7B5D">
              <w:rPr>
                <w:noProof/>
                <w:webHidden/>
              </w:rPr>
              <w:tab/>
            </w:r>
            <w:r w:rsidR="00AA7B5D">
              <w:rPr>
                <w:noProof/>
                <w:webHidden/>
              </w:rPr>
              <w:fldChar w:fldCharType="begin"/>
            </w:r>
            <w:r w:rsidR="00AA7B5D">
              <w:rPr>
                <w:noProof/>
                <w:webHidden/>
              </w:rPr>
              <w:instrText xml:space="preserve"> PAGEREF _Toc525736564 \h </w:instrText>
            </w:r>
            <w:r w:rsidR="00AA7B5D">
              <w:rPr>
                <w:noProof/>
                <w:webHidden/>
              </w:rPr>
            </w:r>
            <w:r w:rsidR="00AA7B5D">
              <w:rPr>
                <w:noProof/>
                <w:webHidden/>
              </w:rPr>
              <w:fldChar w:fldCharType="separate"/>
            </w:r>
            <w:r w:rsidR="00AA7B5D">
              <w:rPr>
                <w:noProof/>
                <w:webHidden/>
              </w:rPr>
              <w:t>40</w:t>
            </w:r>
            <w:r w:rsidR="00AA7B5D">
              <w:rPr>
                <w:noProof/>
                <w:webHidden/>
              </w:rPr>
              <w:fldChar w:fldCharType="end"/>
            </w:r>
          </w:hyperlink>
        </w:p>
        <w:p w:rsidR="00AA7B5D" w:rsidRDefault="00AE2BF2">
          <w:pPr>
            <w:pStyle w:val="TOC3"/>
            <w:tabs>
              <w:tab w:val="right" w:leader="dot" w:pos="9061"/>
            </w:tabs>
            <w:rPr>
              <w:noProof/>
            </w:rPr>
          </w:pPr>
          <w:hyperlink w:anchor="_Toc525736565" w:history="1">
            <w:r w:rsidR="00AA7B5D" w:rsidRPr="00522073">
              <w:rPr>
                <w:rStyle w:val="Hyperlink"/>
                <w:noProof/>
              </w:rPr>
              <w:t>4.2.1. Robotika</w:t>
            </w:r>
            <w:r w:rsidR="00AA7B5D">
              <w:rPr>
                <w:noProof/>
                <w:webHidden/>
              </w:rPr>
              <w:tab/>
            </w:r>
            <w:r w:rsidR="00AA7B5D">
              <w:rPr>
                <w:noProof/>
                <w:webHidden/>
              </w:rPr>
              <w:fldChar w:fldCharType="begin"/>
            </w:r>
            <w:r w:rsidR="00AA7B5D">
              <w:rPr>
                <w:noProof/>
                <w:webHidden/>
              </w:rPr>
              <w:instrText xml:space="preserve"> PAGEREF _Toc525736565 \h </w:instrText>
            </w:r>
            <w:r w:rsidR="00AA7B5D">
              <w:rPr>
                <w:noProof/>
                <w:webHidden/>
              </w:rPr>
            </w:r>
            <w:r w:rsidR="00AA7B5D">
              <w:rPr>
                <w:noProof/>
                <w:webHidden/>
              </w:rPr>
              <w:fldChar w:fldCharType="separate"/>
            </w:r>
            <w:r w:rsidR="00AA7B5D">
              <w:rPr>
                <w:noProof/>
                <w:webHidden/>
              </w:rPr>
              <w:t>40</w:t>
            </w:r>
            <w:r w:rsidR="00AA7B5D">
              <w:rPr>
                <w:noProof/>
                <w:webHidden/>
              </w:rPr>
              <w:fldChar w:fldCharType="end"/>
            </w:r>
          </w:hyperlink>
        </w:p>
        <w:p w:rsidR="00AA7B5D" w:rsidRDefault="00AE2BF2">
          <w:pPr>
            <w:pStyle w:val="TOC3"/>
            <w:tabs>
              <w:tab w:val="right" w:leader="dot" w:pos="9061"/>
            </w:tabs>
            <w:rPr>
              <w:noProof/>
            </w:rPr>
          </w:pPr>
          <w:hyperlink w:anchor="_Toc525736566" w:history="1">
            <w:r w:rsidR="00AA7B5D" w:rsidRPr="00522073">
              <w:rPr>
                <w:rStyle w:val="Hyperlink"/>
                <w:noProof/>
              </w:rPr>
              <w:t>4.2.2. Klub mladih tehničara</w:t>
            </w:r>
            <w:r w:rsidR="00AA7B5D">
              <w:rPr>
                <w:noProof/>
                <w:webHidden/>
              </w:rPr>
              <w:tab/>
            </w:r>
            <w:r w:rsidR="00AA7B5D">
              <w:rPr>
                <w:noProof/>
                <w:webHidden/>
              </w:rPr>
              <w:fldChar w:fldCharType="begin"/>
            </w:r>
            <w:r w:rsidR="00AA7B5D">
              <w:rPr>
                <w:noProof/>
                <w:webHidden/>
              </w:rPr>
              <w:instrText xml:space="preserve"> PAGEREF _Toc525736566 \h </w:instrText>
            </w:r>
            <w:r w:rsidR="00AA7B5D">
              <w:rPr>
                <w:noProof/>
                <w:webHidden/>
              </w:rPr>
            </w:r>
            <w:r w:rsidR="00AA7B5D">
              <w:rPr>
                <w:noProof/>
                <w:webHidden/>
              </w:rPr>
              <w:fldChar w:fldCharType="separate"/>
            </w:r>
            <w:r w:rsidR="00AA7B5D">
              <w:rPr>
                <w:noProof/>
                <w:webHidden/>
              </w:rPr>
              <w:t>41</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67" w:history="1">
            <w:r w:rsidR="00AA7B5D" w:rsidRPr="00522073">
              <w:rPr>
                <w:rStyle w:val="Hyperlink"/>
                <w:noProof/>
                <w:lang w:eastAsia="hr-HR"/>
              </w:rPr>
              <w:t>4.3. TERENSKA NASTAVA</w:t>
            </w:r>
            <w:r w:rsidR="00AA7B5D">
              <w:rPr>
                <w:noProof/>
                <w:webHidden/>
              </w:rPr>
              <w:tab/>
            </w:r>
            <w:r w:rsidR="00AA7B5D">
              <w:rPr>
                <w:noProof/>
                <w:webHidden/>
              </w:rPr>
              <w:fldChar w:fldCharType="begin"/>
            </w:r>
            <w:r w:rsidR="00AA7B5D">
              <w:rPr>
                <w:noProof/>
                <w:webHidden/>
              </w:rPr>
              <w:instrText xml:space="preserve"> PAGEREF _Toc525736567 \h </w:instrText>
            </w:r>
            <w:r w:rsidR="00AA7B5D">
              <w:rPr>
                <w:noProof/>
                <w:webHidden/>
              </w:rPr>
            </w:r>
            <w:r w:rsidR="00AA7B5D">
              <w:rPr>
                <w:noProof/>
                <w:webHidden/>
              </w:rPr>
              <w:fldChar w:fldCharType="separate"/>
            </w:r>
            <w:r w:rsidR="00AA7B5D">
              <w:rPr>
                <w:noProof/>
                <w:webHidden/>
              </w:rPr>
              <w:t>42</w:t>
            </w:r>
            <w:r w:rsidR="00AA7B5D">
              <w:rPr>
                <w:noProof/>
                <w:webHidden/>
              </w:rPr>
              <w:fldChar w:fldCharType="end"/>
            </w:r>
          </w:hyperlink>
        </w:p>
        <w:p w:rsidR="00AA7B5D" w:rsidRDefault="00AE2BF2">
          <w:pPr>
            <w:pStyle w:val="TOC3"/>
            <w:tabs>
              <w:tab w:val="right" w:leader="dot" w:pos="9061"/>
            </w:tabs>
            <w:rPr>
              <w:noProof/>
            </w:rPr>
          </w:pPr>
          <w:hyperlink w:anchor="_Toc525736568" w:history="1">
            <w:r w:rsidR="00AA7B5D" w:rsidRPr="00522073">
              <w:rPr>
                <w:rStyle w:val="Hyperlink"/>
                <w:noProof/>
              </w:rPr>
              <w:t>4.3.1. Posjet Tehničkom muzeju</w:t>
            </w:r>
            <w:r w:rsidR="00AA7B5D">
              <w:rPr>
                <w:noProof/>
                <w:webHidden/>
              </w:rPr>
              <w:tab/>
            </w:r>
            <w:r w:rsidR="00AA7B5D">
              <w:rPr>
                <w:noProof/>
                <w:webHidden/>
              </w:rPr>
              <w:fldChar w:fldCharType="begin"/>
            </w:r>
            <w:r w:rsidR="00AA7B5D">
              <w:rPr>
                <w:noProof/>
                <w:webHidden/>
              </w:rPr>
              <w:instrText xml:space="preserve"> PAGEREF _Toc525736568 \h </w:instrText>
            </w:r>
            <w:r w:rsidR="00AA7B5D">
              <w:rPr>
                <w:noProof/>
                <w:webHidden/>
              </w:rPr>
            </w:r>
            <w:r w:rsidR="00AA7B5D">
              <w:rPr>
                <w:noProof/>
                <w:webHidden/>
              </w:rPr>
              <w:fldChar w:fldCharType="separate"/>
            </w:r>
            <w:r w:rsidR="00AA7B5D">
              <w:rPr>
                <w:noProof/>
                <w:webHidden/>
              </w:rPr>
              <w:t>42</w:t>
            </w:r>
            <w:r w:rsidR="00AA7B5D">
              <w:rPr>
                <w:noProof/>
                <w:webHidden/>
              </w:rPr>
              <w:fldChar w:fldCharType="end"/>
            </w:r>
          </w:hyperlink>
        </w:p>
        <w:p w:rsidR="00AA7B5D" w:rsidRDefault="00AE2BF2">
          <w:pPr>
            <w:pStyle w:val="TOC3"/>
            <w:tabs>
              <w:tab w:val="right" w:leader="dot" w:pos="9061"/>
            </w:tabs>
            <w:rPr>
              <w:noProof/>
            </w:rPr>
          </w:pPr>
          <w:hyperlink w:anchor="_Toc525736569" w:history="1">
            <w:r w:rsidR="00AA7B5D" w:rsidRPr="00522073">
              <w:rPr>
                <w:rStyle w:val="Hyperlink"/>
                <w:rFonts w:eastAsia="Calibri"/>
                <w:noProof/>
              </w:rPr>
              <w:t>4.3.2. Posjet Tvornici Cedevita</w:t>
            </w:r>
            <w:r w:rsidR="00AA7B5D">
              <w:rPr>
                <w:noProof/>
                <w:webHidden/>
              </w:rPr>
              <w:tab/>
            </w:r>
            <w:r w:rsidR="00AA7B5D">
              <w:rPr>
                <w:noProof/>
                <w:webHidden/>
              </w:rPr>
              <w:fldChar w:fldCharType="begin"/>
            </w:r>
            <w:r w:rsidR="00AA7B5D">
              <w:rPr>
                <w:noProof/>
                <w:webHidden/>
              </w:rPr>
              <w:instrText xml:space="preserve"> PAGEREF _Toc525736569 \h </w:instrText>
            </w:r>
            <w:r w:rsidR="00AA7B5D">
              <w:rPr>
                <w:noProof/>
                <w:webHidden/>
              </w:rPr>
            </w:r>
            <w:r w:rsidR="00AA7B5D">
              <w:rPr>
                <w:noProof/>
                <w:webHidden/>
              </w:rPr>
              <w:fldChar w:fldCharType="separate"/>
            </w:r>
            <w:r w:rsidR="00AA7B5D">
              <w:rPr>
                <w:noProof/>
                <w:webHidden/>
              </w:rPr>
              <w:t>42</w:t>
            </w:r>
            <w:r w:rsidR="00AA7B5D">
              <w:rPr>
                <w:noProof/>
                <w:webHidden/>
              </w:rPr>
              <w:fldChar w:fldCharType="end"/>
            </w:r>
          </w:hyperlink>
        </w:p>
        <w:p w:rsidR="00AA7B5D" w:rsidRDefault="00AE2BF2">
          <w:pPr>
            <w:pStyle w:val="TOC3"/>
            <w:tabs>
              <w:tab w:val="right" w:leader="dot" w:pos="9061"/>
            </w:tabs>
            <w:rPr>
              <w:noProof/>
            </w:rPr>
          </w:pPr>
          <w:hyperlink w:anchor="_Toc525736570" w:history="1">
            <w:r w:rsidR="00AA7B5D" w:rsidRPr="00522073">
              <w:rPr>
                <w:rStyle w:val="Hyperlink"/>
                <w:noProof/>
              </w:rPr>
              <w:t>4.3.3. Posjet vatrogasnoj postaji</w:t>
            </w:r>
            <w:r w:rsidR="00AA7B5D">
              <w:rPr>
                <w:noProof/>
                <w:webHidden/>
              </w:rPr>
              <w:tab/>
            </w:r>
            <w:r w:rsidR="00AA7B5D">
              <w:rPr>
                <w:noProof/>
                <w:webHidden/>
              </w:rPr>
              <w:fldChar w:fldCharType="begin"/>
            </w:r>
            <w:r w:rsidR="00AA7B5D">
              <w:rPr>
                <w:noProof/>
                <w:webHidden/>
              </w:rPr>
              <w:instrText xml:space="preserve"> PAGEREF _Toc525736570 \h </w:instrText>
            </w:r>
            <w:r w:rsidR="00AA7B5D">
              <w:rPr>
                <w:noProof/>
                <w:webHidden/>
              </w:rPr>
            </w:r>
            <w:r w:rsidR="00AA7B5D">
              <w:rPr>
                <w:noProof/>
                <w:webHidden/>
              </w:rPr>
              <w:fldChar w:fldCharType="separate"/>
            </w:r>
            <w:r w:rsidR="00AA7B5D">
              <w:rPr>
                <w:noProof/>
                <w:webHidden/>
              </w:rPr>
              <w:t>43</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71" w:history="1">
            <w:r w:rsidR="00AA7B5D" w:rsidRPr="00522073">
              <w:rPr>
                <w:rStyle w:val="Hyperlink"/>
                <w:noProof/>
                <w:lang w:eastAsia="hr-HR"/>
              </w:rPr>
              <w:t xml:space="preserve">4.4. </w:t>
            </w:r>
            <w:r w:rsidR="00AA7B5D" w:rsidRPr="00522073">
              <w:rPr>
                <w:rStyle w:val="Hyperlink"/>
                <w:noProof/>
              </w:rPr>
              <w:t>PROGRAMI / PROJEKTI</w:t>
            </w:r>
            <w:r w:rsidR="00AA7B5D">
              <w:rPr>
                <w:noProof/>
                <w:webHidden/>
              </w:rPr>
              <w:tab/>
            </w:r>
            <w:r w:rsidR="00AA7B5D">
              <w:rPr>
                <w:noProof/>
                <w:webHidden/>
              </w:rPr>
              <w:fldChar w:fldCharType="begin"/>
            </w:r>
            <w:r w:rsidR="00AA7B5D">
              <w:rPr>
                <w:noProof/>
                <w:webHidden/>
              </w:rPr>
              <w:instrText xml:space="preserve"> PAGEREF _Toc525736571 \h </w:instrText>
            </w:r>
            <w:r w:rsidR="00AA7B5D">
              <w:rPr>
                <w:noProof/>
                <w:webHidden/>
              </w:rPr>
            </w:r>
            <w:r w:rsidR="00AA7B5D">
              <w:rPr>
                <w:noProof/>
                <w:webHidden/>
              </w:rPr>
              <w:fldChar w:fldCharType="separate"/>
            </w:r>
            <w:r w:rsidR="00AA7B5D">
              <w:rPr>
                <w:noProof/>
                <w:webHidden/>
              </w:rPr>
              <w:t>44</w:t>
            </w:r>
            <w:r w:rsidR="00AA7B5D">
              <w:rPr>
                <w:noProof/>
                <w:webHidden/>
              </w:rPr>
              <w:fldChar w:fldCharType="end"/>
            </w:r>
          </w:hyperlink>
        </w:p>
        <w:p w:rsidR="00AA7B5D" w:rsidRDefault="00AE2BF2">
          <w:pPr>
            <w:pStyle w:val="TOC3"/>
            <w:tabs>
              <w:tab w:val="right" w:leader="dot" w:pos="9061"/>
            </w:tabs>
            <w:rPr>
              <w:noProof/>
            </w:rPr>
          </w:pPr>
          <w:hyperlink w:anchor="_Toc525736572" w:history="1">
            <w:r w:rsidR="00AA7B5D" w:rsidRPr="00522073">
              <w:rPr>
                <w:rStyle w:val="Hyperlink"/>
                <w:noProof/>
              </w:rPr>
              <w:t>4.4.1. Jumicar</w:t>
            </w:r>
            <w:r w:rsidR="00AA7B5D">
              <w:rPr>
                <w:noProof/>
                <w:webHidden/>
              </w:rPr>
              <w:tab/>
            </w:r>
            <w:r w:rsidR="00AA7B5D">
              <w:rPr>
                <w:noProof/>
                <w:webHidden/>
              </w:rPr>
              <w:fldChar w:fldCharType="begin"/>
            </w:r>
            <w:r w:rsidR="00AA7B5D">
              <w:rPr>
                <w:noProof/>
                <w:webHidden/>
              </w:rPr>
              <w:instrText xml:space="preserve"> PAGEREF _Toc525736572 \h </w:instrText>
            </w:r>
            <w:r w:rsidR="00AA7B5D">
              <w:rPr>
                <w:noProof/>
                <w:webHidden/>
              </w:rPr>
            </w:r>
            <w:r w:rsidR="00AA7B5D">
              <w:rPr>
                <w:noProof/>
                <w:webHidden/>
              </w:rPr>
              <w:fldChar w:fldCharType="separate"/>
            </w:r>
            <w:r w:rsidR="00AA7B5D">
              <w:rPr>
                <w:noProof/>
                <w:webHidden/>
              </w:rPr>
              <w:t>44</w:t>
            </w:r>
            <w:r w:rsidR="00AA7B5D">
              <w:rPr>
                <w:noProof/>
                <w:webHidden/>
              </w:rPr>
              <w:fldChar w:fldCharType="end"/>
            </w:r>
          </w:hyperlink>
        </w:p>
        <w:p w:rsidR="00AA7B5D" w:rsidRDefault="00AE2BF2">
          <w:pPr>
            <w:pStyle w:val="TOC1"/>
            <w:tabs>
              <w:tab w:val="right" w:leader="dot" w:pos="9061"/>
            </w:tabs>
            <w:rPr>
              <w:rFonts w:asciiTheme="minorHAnsi" w:eastAsiaTheme="minorEastAsia" w:hAnsiTheme="minorHAnsi" w:cstheme="minorBidi"/>
              <w:noProof/>
              <w:sz w:val="22"/>
              <w:lang w:eastAsia="hr-HR"/>
            </w:rPr>
          </w:pPr>
          <w:hyperlink w:anchor="_Toc525736573" w:history="1">
            <w:r w:rsidR="00AA7B5D" w:rsidRPr="00522073">
              <w:rPr>
                <w:rStyle w:val="Hyperlink"/>
                <w:noProof/>
                <w:lang w:eastAsia="hr-HR"/>
              </w:rPr>
              <w:t>5.  DRUŠTVENO-HUMANISTIČKO PODRUČJE</w:t>
            </w:r>
            <w:r w:rsidR="00AA7B5D">
              <w:rPr>
                <w:noProof/>
                <w:webHidden/>
              </w:rPr>
              <w:tab/>
            </w:r>
            <w:r w:rsidR="00AA7B5D">
              <w:rPr>
                <w:noProof/>
                <w:webHidden/>
              </w:rPr>
              <w:fldChar w:fldCharType="begin"/>
            </w:r>
            <w:r w:rsidR="00AA7B5D">
              <w:rPr>
                <w:noProof/>
                <w:webHidden/>
              </w:rPr>
              <w:instrText xml:space="preserve"> PAGEREF _Toc525736573 \h </w:instrText>
            </w:r>
            <w:r w:rsidR="00AA7B5D">
              <w:rPr>
                <w:noProof/>
                <w:webHidden/>
              </w:rPr>
            </w:r>
            <w:r w:rsidR="00AA7B5D">
              <w:rPr>
                <w:noProof/>
                <w:webHidden/>
              </w:rPr>
              <w:fldChar w:fldCharType="separate"/>
            </w:r>
            <w:r w:rsidR="00AA7B5D">
              <w:rPr>
                <w:noProof/>
                <w:webHidden/>
              </w:rPr>
              <w:t>44</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74" w:history="1">
            <w:r w:rsidR="00AA7B5D" w:rsidRPr="00522073">
              <w:rPr>
                <w:rStyle w:val="Hyperlink"/>
                <w:noProof/>
                <w:lang w:eastAsia="hr-HR"/>
              </w:rPr>
              <w:t>5.1. IZBORNA NASTAVA</w:t>
            </w:r>
            <w:r w:rsidR="00AA7B5D">
              <w:rPr>
                <w:noProof/>
                <w:webHidden/>
              </w:rPr>
              <w:tab/>
            </w:r>
            <w:r w:rsidR="00AA7B5D">
              <w:rPr>
                <w:noProof/>
                <w:webHidden/>
              </w:rPr>
              <w:fldChar w:fldCharType="begin"/>
            </w:r>
            <w:r w:rsidR="00AA7B5D">
              <w:rPr>
                <w:noProof/>
                <w:webHidden/>
              </w:rPr>
              <w:instrText xml:space="preserve"> PAGEREF _Toc525736574 \h </w:instrText>
            </w:r>
            <w:r w:rsidR="00AA7B5D">
              <w:rPr>
                <w:noProof/>
                <w:webHidden/>
              </w:rPr>
            </w:r>
            <w:r w:rsidR="00AA7B5D">
              <w:rPr>
                <w:noProof/>
                <w:webHidden/>
              </w:rPr>
              <w:fldChar w:fldCharType="separate"/>
            </w:r>
            <w:r w:rsidR="00AA7B5D">
              <w:rPr>
                <w:noProof/>
                <w:webHidden/>
              </w:rPr>
              <w:t>44</w:t>
            </w:r>
            <w:r w:rsidR="00AA7B5D">
              <w:rPr>
                <w:noProof/>
                <w:webHidden/>
              </w:rPr>
              <w:fldChar w:fldCharType="end"/>
            </w:r>
          </w:hyperlink>
        </w:p>
        <w:p w:rsidR="00AA7B5D" w:rsidRDefault="00AE2BF2">
          <w:pPr>
            <w:pStyle w:val="TOC3"/>
            <w:tabs>
              <w:tab w:val="right" w:leader="dot" w:pos="9061"/>
            </w:tabs>
            <w:rPr>
              <w:noProof/>
            </w:rPr>
          </w:pPr>
          <w:hyperlink w:anchor="_Toc525736575" w:history="1">
            <w:r w:rsidR="00AA7B5D" w:rsidRPr="00522073">
              <w:rPr>
                <w:rStyle w:val="Hyperlink"/>
                <w:noProof/>
              </w:rPr>
              <w:t>5.1.1. Izborna nastava iz vjeronauka</w:t>
            </w:r>
            <w:r w:rsidR="00AA7B5D">
              <w:rPr>
                <w:noProof/>
                <w:webHidden/>
              </w:rPr>
              <w:tab/>
            </w:r>
            <w:r w:rsidR="00AA7B5D">
              <w:rPr>
                <w:noProof/>
                <w:webHidden/>
              </w:rPr>
              <w:fldChar w:fldCharType="begin"/>
            </w:r>
            <w:r w:rsidR="00AA7B5D">
              <w:rPr>
                <w:noProof/>
                <w:webHidden/>
              </w:rPr>
              <w:instrText xml:space="preserve"> PAGEREF _Toc525736575 \h </w:instrText>
            </w:r>
            <w:r w:rsidR="00AA7B5D">
              <w:rPr>
                <w:noProof/>
                <w:webHidden/>
              </w:rPr>
            </w:r>
            <w:r w:rsidR="00AA7B5D">
              <w:rPr>
                <w:noProof/>
                <w:webHidden/>
              </w:rPr>
              <w:fldChar w:fldCharType="separate"/>
            </w:r>
            <w:r w:rsidR="00AA7B5D">
              <w:rPr>
                <w:noProof/>
                <w:webHidden/>
              </w:rPr>
              <w:t>44</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76" w:history="1">
            <w:r w:rsidR="00AA7B5D" w:rsidRPr="00522073">
              <w:rPr>
                <w:rStyle w:val="Hyperlink"/>
                <w:noProof/>
              </w:rPr>
              <w:t>5.2. DODATNA NASTAVA</w:t>
            </w:r>
            <w:r w:rsidR="00AA7B5D">
              <w:rPr>
                <w:noProof/>
                <w:webHidden/>
              </w:rPr>
              <w:tab/>
            </w:r>
            <w:r w:rsidR="00AA7B5D">
              <w:rPr>
                <w:noProof/>
                <w:webHidden/>
              </w:rPr>
              <w:fldChar w:fldCharType="begin"/>
            </w:r>
            <w:r w:rsidR="00AA7B5D">
              <w:rPr>
                <w:noProof/>
                <w:webHidden/>
              </w:rPr>
              <w:instrText xml:space="preserve"> PAGEREF _Toc525736576 \h </w:instrText>
            </w:r>
            <w:r w:rsidR="00AA7B5D">
              <w:rPr>
                <w:noProof/>
                <w:webHidden/>
              </w:rPr>
            </w:r>
            <w:r w:rsidR="00AA7B5D">
              <w:rPr>
                <w:noProof/>
                <w:webHidden/>
              </w:rPr>
              <w:fldChar w:fldCharType="separate"/>
            </w:r>
            <w:r w:rsidR="00AA7B5D">
              <w:rPr>
                <w:noProof/>
                <w:webHidden/>
              </w:rPr>
              <w:t>45</w:t>
            </w:r>
            <w:r w:rsidR="00AA7B5D">
              <w:rPr>
                <w:noProof/>
                <w:webHidden/>
              </w:rPr>
              <w:fldChar w:fldCharType="end"/>
            </w:r>
          </w:hyperlink>
        </w:p>
        <w:p w:rsidR="00AA7B5D" w:rsidRDefault="00AE2BF2">
          <w:pPr>
            <w:pStyle w:val="TOC3"/>
            <w:tabs>
              <w:tab w:val="right" w:leader="dot" w:pos="9061"/>
            </w:tabs>
            <w:rPr>
              <w:noProof/>
            </w:rPr>
          </w:pPr>
          <w:hyperlink w:anchor="_Toc525736577" w:history="1">
            <w:r w:rsidR="00AA7B5D" w:rsidRPr="00522073">
              <w:rPr>
                <w:rStyle w:val="Hyperlink"/>
                <w:noProof/>
              </w:rPr>
              <w:t>5.2.1. Dodatna nastava iz povijesti</w:t>
            </w:r>
            <w:r w:rsidR="00AA7B5D">
              <w:rPr>
                <w:noProof/>
                <w:webHidden/>
              </w:rPr>
              <w:tab/>
            </w:r>
            <w:r w:rsidR="00AA7B5D">
              <w:rPr>
                <w:noProof/>
                <w:webHidden/>
              </w:rPr>
              <w:fldChar w:fldCharType="begin"/>
            </w:r>
            <w:r w:rsidR="00AA7B5D">
              <w:rPr>
                <w:noProof/>
                <w:webHidden/>
              </w:rPr>
              <w:instrText xml:space="preserve"> PAGEREF _Toc525736577 \h </w:instrText>
            </w:r>
            <w:r w:rsidR="00AA7B5D">
              <w:rPr>
                <w:noProof/>
                <w:webHidden/>
              </w:rPr>
            </w:r>
            <w:r w:rsidR="00AA7B5D">
              <w:rPr>
                <w:noProof/>
                <w:webHidden/>
              </w:rPr>
              <w:fldChar w:fldCharType="separate"/>
            </w:r>
            <w:r w:rsidR="00AA7B5D">
              <w:rPr>
                <w:noProof/>
                <w:webHidden/>
              </w:rPr>
              <w:t>45</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78" w:history="1">
            <w:r w:rsidR="00AA7B5D" w:rsidRPr="00522073">
              <w:rPr>
                <w:rStyle w:val="Hyperlink"/>
                <w:noProof/>
                <w:lang w:eastAsia="hr-HR"/>
              </w:rPr>
              <w:t>5.3. IZVANNASTAVNE AKTIVNOSTI</w:t>
            </w:r>
            <w:r w:rsidR="00AA7B5D">
              <w:rPr>
                <w:noProof/>
                <w:webHidden/>
              </w:rPr>
              <w:tab/>
            </w:r>
            <w:r w:rsidR="00AA7B5D">
              <w:rPr>
                <w:noProof/>
                <w:webHidden/>
              </w:rPr>
              <w:fldChar w:fldCharType="begin"/>
            </w:r>
            <w:r w:rsidR="00AA7B5D">
              <w:rPr>
                <w:noProof/>
                <w:webHidden/>
              </w:rPr>
              <w:instrText xml:space="preserve"> PAGEREF _Toc525736578 \h </w:instrText>
            </w:r>
            <w:r w:rsidR="00AA7B5D">
              <w:rPr>
                <w:noProof/>
                <w:webHidden/>
              </w:rPr>
            </w:r>
            <w:r w:rsidR="00AA7B5D">
              <w:rPr>
                <w:noProof/>
                <w:webHidden/>
              </w:rPr>
              <w:fldChar w:fldCharType="separate"/>
            </w:r>
            <w:r w:rsidR="00AA7B5D">
              <w:rPr>
                <w:noProof/>
                <w:webHidden/>
              </w:rPr>
              <w:t>46</w:t>
            </w:r>
            <w:r w:rsidR="00AA7B5D">
              <w:rPr>
                <w:noProof/>
                <w:webHidden/>
              </w:rPr>
              <w:fldChar w:fldCharType="end"/>
            </w:r>
          </w:hyperlink>
        </w:p>
        <w:p w:rsidR="00AA7B5D" w:rsidRDefault="00AE2BF2">
          <w:pPr>
            <w:pStyle w:val="TOC3"/>
            <w:tabs>
              <w:tab w:val="right" w:leader="dot" w:pos="9061"/>
            </w:tabs>
            <w:rPr>
              <w:noProof/>
            </w:rPr>
          </w:pPr>
          <w:hyperlink w:anchor="_Toc525736579" w:history="1">
            <w:r w:rsidR="00AA7B5D" w:rsidRPr="00522073">
              <w:rPr>
                <w:rStyle w:val="Hyperlink"/>
                <w:noProof/>
              </w:rPr>
              <w:t>5.3.1. Crveni križ</w:t>
            </w:r>
            <w:r w:rsidR="00AA7B5D">
              <w:rPr>
                <w:noProof/>
                <w:webHidden/>
              </w:rPr>
              <w:tab/>
            </w:r>
            <w:r w:rsidR="00AA7B5D">
              <w:rPr>
                <w:noProof/>
                <w:webHidden/>
              </w:rPr>
              <w:fldChar w:fldCharType="begin"/>
            </w:r>
            <w:r w:rsidR="00AA7B5D">
              <w:rPr>
                <w:noProof/>
                <w:webHidden/>
              </w:rPr>
              <w:instrText xml:space="preserve"> PAGEREF _Toc525736579 \h </w:instrText>
            </w:r>
            <w:r w:rsidR="00AA7B5D">
              <w:rPr>
                <w:noProof/>
                <w:webHidden/>
              </w:rPr>
            </w:r>
            <w:r w:rsidR="00AA7B5D">
              <w:rPr>
                <w:noProof/>
                <w:webHidden/>
              </w:rPr>
              <w:fldChar w:fldCharType="separate"/>
            </w:r>
            <w:r w:rsidR="00AA7B5D">
              <w:rPr>
                <w:noProof/>
                <w:webHidden/>
              </w:rPr>
              <w:t>46</w:t>
            </w:r>
            <w:r w:rsidR="00AA7B5D">
              <w:rPr>
                <w:noProof/>
                <w:webHidden/>
              </w:rPr>
              <w:fldChar w:fldCharType="end"/>
            </w:r>
          </w:hyperlink>
        </w:p>
        <w:p w:rsidR="00AA7B5D" w:rsidRDefault="00AE2BF2">
          <w:pPr>
            <w:pStyle w:val="TOC3"/>
            <w:tabs>
              <w:tab w:val="right" w:leader="dot" w:pos="9061"/>
            </w:tabs>
            <w:rPr>
              <w:noProof/>
            </w:rPr>
          </w:pPr>
          <w:hyperlink w:anchor="_Toc525736580" w:history="1">
            <w:r w:rsidR="00AA7B5D" w:rsidRPr="00522073">
              <w:rPr>
                <w:rStyle w:val="Hyperlink"/>
                <w:noProof/>
              </w:rPr>
              <w:t>5.3.2. Volonteri</w:t>
            </w:r>
            <w:r w:rsidR="00AA7B5D">
              <w:rPr>
                <w:noProof/>
                <w:webHidden/>
              </w:rPr>
              <w:tab/>
            </w:r>
            <w:r w:rsidR="00AA7B5D">
              <w:rPr>
                <w:noProof/>
                <w:webHidden/>
              </w:rPr>
              <w:fldChar w:fldCharType="begin"/>
            </w:r>
            <w:r w:rsidR="00AA7B5D">
              <w:rPr>
                <w:noProof/>
                <w:webHidden/>
              </w:rPr>
              <w:instrText xml:space="preserve"> PAGEREF _Toc525736580 \h </w:instrText>
            </w:r>
            <w:r w:rsidR="00AA7B5D">
              <w:rPr>
                <w:noProof/>
                <w:webHidden/>
              </w:rPr>
            </w:r>
            <w:r w:rsidR="00AA7B5D">
              <w:rPr>
                <w:noProof/>
                <w:webHidden/>
              </w:rPr>
              <w:fldChar w:fldCharType="separate"/>
            </w:r>
            <w:r w:rsidR="00AA7B5D">
              <w:rPr>
                <w:noProof/>
                <w:webHidden/>
              </w:rPr>
              <w:t>46</w:t>
            </w:r>
            <w:r w:rsidR="00AA7B5D">
              <w:rPr>
                <w:noProof/>
                <w:webHidden/>
              </w:rPr>
              <w:fldChar w:fldCharType="end"/>
            </w:r>
          </w:hyperlink>
        </w:p>
        <w:p w:rsidR="00AA7B5D" w:rsidRDefault="00AE2BF2">
          <w:pPr>
            <w:pStyle w:val="TOC3"/>
            <w:tabs>
              <w:tab w:val="right" w:leader="dot" w:pos="9061"/>
            </w:tabs>
            <w:rPr>
              <w:noProof/>
            </w:rPr>
          </w:pPr>
          <w:hyperlink w:anchor="_Toc525736581" w:history="1">
            <w:r w:rsidR="00AA7B5D" w:rsidRPr="00522073">
              <w:rPr>
                <w:rStyle w:val="Hyperlink"/>
                <w:noProof/>
              </w:rPr>
              <w:t>5.3.3. Vjeronaučna olimpijada</w:t>
            </w:r>
            <w:r w:rsidR="00AA7B5D">
              <w:rPr>
                <w:noProof/>
                <w:webHidden/>
              </w:rPr>
              <w:tab/>
            </w:r>
            <w:r w:rsidR="00AA7B5D">
              <w:rPr>
                <w:noProof/>
                <w:webHidden/>
              </w:rPr>
              <w:fldChar w:fldCharType="begin"/>
            </w:r>
            <w:r w:rsidR="00AA7B5D">
              <w:rPr>
                <w:noProof/>
                <w:webHidden/>
              </w:rPr>
              <w:instrText xml:space="preserve"> PAGEREF _Toc525736581 \h </w:instrText>
            </w:r>
            <w:r w:rsidR="00AA7B5D">
              <w:rPr>
                <w:noProof/>
                <w:webHidden/>
              </w:rPr>
            </w:r>
            <w:r w:rsidR="00AA7B5D">
              <w:rPr>
                <w:noProof/>
                <w:webHidden/>
              </w:rPr>
              <w:fldChar w:fldCharType="separate"/>
            </w:r>
            <w:r w:rsidR="00AA7B5D">
              <w:rPr>
                <w:noProof/>
                <w:webHidden/>
              </w:rPr>
              <w:t>47</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82" w:history="1">
            <w:r w:rsidR="00AA7B5D" w:rsidRPr="00522073">
              <w:rPr>
                <w:rStyle w:val="Hyperlink"/>
                <w:noProof/>
                <w:lang w:eastAsia="hr-HR"/>
              </w:rPr>
              <w:t>5.4. TERENSKA NASTAVA</w:t>
            </w:r>
            <w:r w:rsidR="00AA7B5D">
              <w:rPr>
                <w:noProof/>
                <w:webHidden/>
              </w:rPr>
              <w:tab/>
            </w:r>
            <w:r w:rsidR="00AA7B5D">
              <w:rPr>
                <w:noProof/>
                <w:webHidden/>
              </w:rPr>
              <w:fldChar w:fldCharType="begin"/>
            </w:r>
            <w:r w:rsidR="00AA7B5D">
              <w:rPr>
                <w:noProof/>
                <w:webHidden/>
              </w:rPr>
              <w:instrText xml:space="preserve"> PAGEREF _Toc525736582 \h </w:instrText>
            </w:r>
            <w:r w:rsidR="00AA7B5D">
              <w:rPr>
                <w:noProof/>
                <w:webHidden/>
              </w:rPr>
            </w:r>
            <w:r w:rsidR="00AA7B5D">
              <w:rPr>
                <w:noProof/>
                <w:webHidden/>
              </w:rPr>
              <w:fldChar w:fldCharType="separate"/>
            </w:r>
            <w:r w:rsidR="00AA7B5D">
              <w:rPr>
                <w:noProof/>
                <w:webHidden/>
              </w:rPr>
              <w:t>48</w:t>
            </w:r>
            <w:r w:rsidR="00AA7B5D">
              <w:rPr>
                <w:noProof/>
                <w:webHidden/>
              </w:rPr>
              <w:fldChar w:fldCharType="end"/>
            </w:r>
          </w:hyperlink>
        </w:p>
        <w:p w:rsidR="00AA7B5D" w:rsidRDefault="00AE2BF2">
          <w:pPr>
            <w:pStyle w:val="TOC3"/>
            <w:tabs>
              <w:tab w:val="right" w:leader="dot" w:pos="9061"/>
            </w:tabs>
            <w:rPr>
              <w:noProof/>
            </w:rPr>
          </w:pPr>
          <w:hyperlink w:anchor="_Toc525736583" w:history="1">
            <w:r w:rsidR="00AA7B5D" w:rsidRPr="00522073">
              <w:rPr>
                <w:rStyle w:val="Hyperlink"/>
                <w:noProof/>
              </w:rPr>
              <w:t>5.4.1. Gornjogradske priče</w:t>
            </w:r>
            <w:r w:rsidR="00AA7B5D">
              <w:rPr>
                <w:noProof/>
                <w:webHidden/>
              </w:rPr>
              <w:tab/>
            </w:r>
            <w:r w:rsidR="00AA7B5D">
              <w:rPr>
                <w:noProof/>
                <w:webHidden/>
              </w:rPr>
              <w:fldChar w:fldCharType="begin"/>
            </w:r>
            <w:r w:rsidR="00AA7B5D">
              <w:rPr>
                <w:noProof/>
                <w:webHidden/>
              </w:rPr>
              <w:instrText xml:space="preserve"> PAGEREF _Toc525736583 \h </w:instrText>
            </w:r>
            <w:r w:rsidR="00AA7B5D">
              <w:rPr>
                <w:noProof/>
                <w:webHidden/>
              </w:rPr>
            </w:r>
            <w:r w:rsidR="00AA7B5D">
              <w:rPr>
                <w:noProof/>
                <w:webHidden/>
              </w:rPr>
              <w:fldChar w:fldCharType="separate"/>
            </w:r>
            <w:r w:rsidR="00AA7B5D">
              <w:rPr>
                <w:noProof/>
                <w:webHidden/>
              </w:rPr>
              <w:t>48</w:t>
            </w:r>
            <w:r w:rsidR="00AA7B5D">
              <w:rPr>
                <w:noProof/>
                <w:webHidden/>
              </w:rPr>
              <w:fldChar w:fldCharType="end"/>
            </w:r>
          </w:hyperlink>
        </w:p>
        <w:p w:rsidR="00AA7B5D" w:rsidRDefault="00AE2BF2">
          <w:pPr>
            <w:pStyle w:val="TOC3"/>
            <w:tabs>
              <w:tab w:val="right" w:leader="dot" w:pos="9061"/>
            </w:tabs>
            <w:rPr>
              <w:noProof/>
            </w:rPr>
          </w:pPr>
          <w:hyperlink w:anchor="_Toc525736584" w:history="1">
            <w:r w:rsidR="00AA7B5D" w:rsidRPr="00522073">
              <w:rPr>
                <w:rStyle w:val="Hyperlink"/>
                <w:noProof/>
              </w:rPr>
              <w:t>5.4.2. Dvorci Hrvatskog zagorja – Gornja Stubica, Trakošćan</w:t>
            </w:r>
            <w:r w:rsidR="00AA7B5D">
              <w:rPr>
                <w:noProof/>
                <w:webHidden/>
              </w:rPr>
              <w:tab/>
            </w:r>
            <w:r w:rsidR="00AA7B5D">
              <w:rPr>
                <w:noProof/>
                <w:webHidden/>
              </w:rPr>
              <w:fldChar w:fldCharType="begin"/>
            </w:r>
            <w:r w:rsidR="00AA7B5D">
              <w:rPr>
                <w:noProof/>
                <w:webHidden/>
              </w:rPr>
              <w:instrText xml:space="preserve"> PAGEREF _Toc525736584 \h </w:instrText>
            </w:r>
            <w:r w:rsidR="00AA7B5D">
              <w:rPr>
                <w:noProof/>
                <w:webHidden/>
              </w:rPr>
            </w:r>
            <w:r w:rsidR="00AA7B5D">
              <w:rPr>
                <w:noProof/>
                <w:webHidden/>
              </w:rPr>
              <w:fldChar w:fldCharType="separate"/>
            </w:r>
            <w:r w:rsidR="00AA7B5D">
              <w:rPr>
                <w:noProof/>
                <w:webHidden/>
              </w:rPr>
              <w:t>48</w:t>
            </w:r>
            <w:r w:rsidR="00AA7B5D">
              <w:rPr>
                <w:noProof/>
                <w:webHidden/>
              </w:rPr>
              <w:fldChar w:fldCharType="end"/>
            </w:r>
          </w:hyperlink>
        </w:p>
        <w:p w:rsidR="00AA7B5D" w:rsidRDefault="00AE2BF2">
          <w:pPr>
            <w:pStyle w:val="TOC3"/>
            <w:tabs>
              <w:tab w:val="right" w:leader="dot" w:pos="9061"/>
            </w:tabs>
            <w:rPr>
              <w:noProof/>
            </w:rPr>
          </w:pPr>
          <w:hyperlink w:anchor="_Toc525736585" w:history="1">
            <w:r w:rsidR="00AA7B5D" w:rsidRPr="00522073">
              <w:rPr>
                <w:rStyle w:val="Hyperlink"/>
                <w:noProof/>
              </w:rPr>
              <w:t>5.4.3. Krapina - Muzej krapinskih neandertalaca</w:t>
            </w:r>
            <w:r w:rsidR="00AA7B5D">
              <w:rPr>
                <w:noProof/>
                <w:webHidden/>
              </w:rPr>
              <w:tab/>
            </w:r>
            <w:r w:rsidR="00AA7B5D">
              <w:rPr>
                <w:noProof/>
                <w:webHidden/>
              </w:rPr>
              <w:fldChar w:fldCharType="begin"/>
            </w:r>
            <w:r w:rsidR="00AA7B5D">
              <w:rPr>
                <w:noProof/>
                <w:webHidden/>
              </w:rPr>
              <w:instrText xml:space="preserve"> PAGEREF _Toc525736585 \h </w:instrText>
            </w:r>
            <w:r w:rsidR="00AA7B5D">
              <w:rPr>
                <w:noProof/>
                <w:webHidden/>
              </w:rPr>
            </w:r>
            <w:r w:rsidR="00AA7B5D">
              <w:rPr>
                <w:noProof/>
                <w:webHidden/>
              </w:rPr>
              <w:fldChar w:fldCharType="separate"/>
            </w:r>
            <w:r w:rsidR="00AA7B5D">
              <w:rPr>
                <w:noProof/>
                <w:webHidden/>
              </w:rPr>
              <w:t>49</w:t>
            </w:r>
            <w:r w:rsidR="00AA7B5D">
              <w:rPr>
                <w:noProof/>
                <w:webHidden/>
              </w:rPr>
              <w:fldChar w:fldCharType="end"/>
            </w:r>
          </w:hyperlink>
        </w:p>
        <w:p w:rsidR="00AA7B5D" w:rsidRDefault="00AE2BF2">
          <w:pPr>
            <w:pStyle w:val="TOC3"/>
            <w:tabs>
              <w:tab w:val="right" w:leader="dot" w:pos="9061"/>
            </w:tabs>
            <w:rPr>
              <w:noProof/>
            </w:rPr>
          </w:pPr>
          <w:hyperlink w:anchor="_Toc525736586" w:history="1">
            <w:r w:rsidR="00AA7B5D" w:rsidRPr="00522073">
              <w:rPr>
                <w:rStyle w:val="Hyperlink"/>
                <w:noProof/>
              </w:rPr>
              <w:t>5.4.4. Vukovar (dvodnevna)</w:t>
            </w:r>
            <w:r w:rsidR="00AA7B5D">
              <w:rPr>
                <w:noProof/>
                <w:webHidden/>
              </w:rPr>
              <w:tab/>
            </w:r>
            <w:r w:rsidR="00AA7B5D">
              <w:rPr>
                <w:noProof/>
                <w:webHidden/>
              </w:rPr>
              <w:fldChar w:fldCharType="begin"/>
            </w:r>
            <w:r w:rsidR="00AA7B5D">
              <w:rPr>
                <w:noProof/>
                <w:webHidden/>
              </w:rPr>
              <w:instrText xml:space="preserve"> PAGEREF _Toc525736586 \h </w:instrText>
            </w:r>
            <w:r w:rsidR="00AA7B5D">
              <w:rPr>
                <w:noProof/>
                <w:webHidden/>
              </w:rPr>
            </w:r>
            <w:r w:rsidR="00AA7B5D">
              <w:rPr>
                <w:noProof/>
                <w:webHidden/>
              </w:rPr>
              <w:fldChar w:fldCharType="separate"/>
            </w:r>
            <w:r w:rsidR="00AA7B5D">
              <w:rPr>
                <w:noProof/>
                <w:webHidden/>
              </w:rPr>
              <w:t>50</w:t>
            </w:r>
            <w:r w:rsidR="00AA7B5D">
              <w:rPr>
                <w:noProof/>
                <w:webHidden/>
              </w:rPr>
              <w:fldChar w:fldCharType="end"/>
            </w:r>
          </w:hyperlink>
        </w:p>
        <w:p w:rsidR="00AA7B5D" w:rsidRDefault="00AE2BF2">
          <w:pPr>
            <w:pStyle w:val="TOC3"/>
            <w:tabs>
              <w:tab w:val="right" w:leader="dot" w:pos="9061"/>
            </w:tabs>
            <w:rPr>
              <w:noProof/>
            </w:rPr>
          </w:pPr>
          <w:hyperlink w:anchor="_Toc525736587" w:history="1">
            <w:r w:rsidR="00AA7B5D" w:rsidRPr="00522073">
              <w:rPr>
                <w:rStyle w:val="Hyperlink"/>
                <w:noProof/>
              </w:rPr>
              <w:t>5.4.5. Sveti Križ Začretje</w:t>
            </w:r>
            <w:r w:rsidR="00AA7B5D">
              <w:rPr>
                <w:noProof/>
                <w:webHidden/>
              </w:rPr>
              <w:tab/>
            </w:r>
            <w:r w:rsidR="00AA7B5D">
              <w:rPr>
                <w:noProof/>
                <w:webHidden/>
              </w:rPr>
              <w:fldChar w:fldCharType="begin"/>
            </w:r>
            <w:r w:rsidR="00AA7B5D">
              <w:rPr>
                <w:noProof/>
                <w:webHidden/>
              </w:rPr>
              <w:instrText xml:space="preserve"> PAGEREF _Toc525736587 \h </w:instrText>
            </w:r>
            <w:r w:rsidR="00AA7B5D">
              <w:rPr>
                <w:noProof/>
                <w:webHidden/>
              </w:rPr>
            </w:r>
            <w:r w:rsidR="00AA7B5D">
              <w:rPr>
                <w:noProof/>
                <w:webHidden/>
              </w:rPr>
              <w:fldChar w:fldCharType="separate"/>
            </w:r>
            <w:r w:rsidR="00AA7B5D">
              <w:rPr>
                <w:noProof/>
                <w:webHidden/>
              </w:rPr>
              <w:t>50</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88" w:history="1">
            <w:r w:rsidR="00AA7B5D" w:rsidRPr="00522073">
              <w:rPr>
                <w:rStyle w:val="Hyperlink"/>
                <w:noProof/>
                <w:lang w:eastAsia="hr-HR"/>
              </w:rPr>
              <w:t xml:space="preserve">5.5. </w:t>
            </w:r>
            <w:r w:rsidR="00AA7B5D" w:rsidRPr="00522073">
              <w:rPr>
                <w:rStyle w:val="Hyperlink"/>
                <w:noProof/>
              </w:rPr>
              <w:t>PROGRAMI / PROJEKTI</w:t>
            </w:r>
            <w:r w:rsidR="00AA7B5D">
              <w:rPr>
                <w:noProof/>
                <w:webHidden/>
              </w:rPr>
              <w:tab/>
            </w:r>
            <w:r w:rsidR="00AA7B5D">
              <w:rPr>
                <w:noProof/>
                <w:webHidden/>
              </w:rPr>
              <w:fldChar w:fldCharType="begin"/>
            </w:r>
            <w:r w:rsidR="00AA7B5D">
              <w:rPr>
                <w:noProof/>
                <w:webHidden/>
              </w:rPr>
              <w:instrText xml:space="preserve"> PAGEREF _Toc525736588 \h </w:instrText>
            </w:r>
            <w:r w:rsidR="00AA7B5D">
              <w:rPr>
                <w:noProof/>
                <w:webHidden/>
              </w:rPr>
            </w:r>
            <w:r w:rsidR="00AA7B5D">
              <w:rPr>
                <w:noProof/>
                <w:webHidden/>
              </w:rPr>
              <w:fldChar w:fldCharType="separate"/>
            </w:r>
            <w:r w:rsidR="00AA7B5D">
              <w:rPr>
                <w:noProof/>
                <w:webHidden/>
              </w:rPr>
              <w:t>51</w:t>
            </w:r>
            <w:r w:rsidR="00AA7B5D">
              <w:rPr>
                <w:noProof/>
                <w:webHidden/>
              </w:rPr>
              <w:fldChar w:fldCharType="end"/>
            </w:r>
          </w:hyperlink>
        </w:p>
        <w:p w:rsidR="00AA7B5D" w:rsidRDefault="00AE2BF2">
          <w:pPr>
            <w:pStyle w:val="TOC3"/>
            <w:tabs>
              <w:tab w:val="right" w:leader="dot" w:pos="9061"/>
            </w:tabs>
            <w:rPr>
              <w:noProof/>
            </w:rPr>
          </w:pPr>
          <w:hyperlink w:anchor="_Toc525736589" w:history="1">
            <w:r w:rsidR="00AA7B5D" w:rsidRPr="00522073">
              <w:rPr>
                <w:rStyle w:val="Hyperlink"/>
                <w:noProof/>
              </w:rPr>
              <w:t>5.5.1. Dani kruha i zahvalnosti za plodove zemlje</w:t>
            </w:r>
            <w:r w:rsidR="00AA7B5D">
              <w:rPr>
                <w:noProof/>
                <w:webHidden/>
              </w:rPr>
              <w:tab/>
            </w:r>
            <w:r w:rsidR="00AA7B5D">
              <w:rPr>
                <w:noProof/>
                <w:webHidden/>
              </w:rPr>
              <w:fldChar w:fldCharType="begin"/>
            </w:r>
            <w:r w:rsidR="00AA7B5D">
              <w:rPr>
                <w:noProof/>
                <w:webHidden/>
              </w:rPr>
              <w:instrText xml:space="preserve"> PAGEREF _Toc525736589 \h </w:instrText>
            </w:r>
            <w:r w:rsidR="00AA7B5D">
              <w:rPr>
                <w:noProof/>
                <w:webHidden/>
              </w:rPr>
            </w:r>
            <w:r w:rsidR="00AA7B5D">
              <w:rPr>
                <w:noProof/>
                <w:webHidden/>
              </w:rPr>
              <w:fldChar w:fldCharType="separate"/>
            </w:r>
            <w:r w:rsidR="00AA7B5D">
              <w:rPr>
                <w:noProof/>
                <w:webHidden/>
              </w:rPr>
              <w:t>51</w:t>
            </w:r>
            <w:r w:rsidR="00AA7B5D">
              <w:rPr>
                <w:noProof/>
                <w:webHidden/>
              </w:rPr>
              <w:fldChar w:fldCharType="end"/>
            </w:r>
          </w:hyperlink>
        </w:p>
        <w:p w:rsidR="00AA7B5D" w:rsidRDefault="00AE2BF2">
          <w:pPr>
            <w:pStyle w:val="TOC3"/>
            <w:tabs>
              <w:tab w:val="right" w:leader="dot" w:pos="9061"/>
            </w:tabs>
            <w:rPr>
              <w:noProof/>
            </w:rPr>
          </w:pPr>
          <w:hyperlink w:anchor="_Toc525736590" w:history="1">
            <w:r w:rsidR="00AA7B5D" w:rsidRPr="00522073">
              <w:rPr>
                <w:rStyle w:val="Hyperlink"/>
                <w:noProof/>
              </w:rPr>
              <w:t>5.5.2. Republika Hrvatska, Europska unija, Ujedinjeni narodi</w:t>
            </w:r>
            <w:r w:rsidR="00AA7B5D">
              <w:rPr>
                <w:noProof/>
                <w:webHidden/>
              </w:rPr>
              <w:tab/>
            </w:r>
            <w:r w:rsidR="00AA7B5D">
              <w:rPr>
                <w:noProof/>
                <w:webHidden/>
              </w:rPr>
              <w:fldChar w:fldCharType="begin"/>
            </w:r>
            <w:r w:rsidR="00AA7B5D">
              <w:rPr>
                <w:noProof/>
                <w:webHidden/>
              </w:rPr>
              <w:instrText xml:space="preserve"> PAGEREF _Toc525736590 \h </w:instrText>
            </w:r>
            <w:r w:rsidR="00AA7B5D">
              <w:rPr>
                <w:noProof/>
                <w:webHidden/>
              </w:rPr>
            </w:r>
            <w:r w:rsidR="00AA7B5D">
              <w:rPr>
                <w:noProof/>
                <w:webHidden/>
              </w:rPr>
              <w:fldChar w:fldCharType="separate"/>
            </w:r>
            <w:r w:rsidR="00AA7B5D">
              <w:rPr>
                <w:noProof/>
                <w:webHidden/>
              </w:rPr>
              <w:t>52</w:t>
            </w:r>
            <w:r w:rsidR="00AA7B5D">
              <w:rPr>
                <w:noProof/>
                <w:webHidden/>
              </w:rPr>
              <w:fldChar w:fldCharType="end"/>
            </w:r>
          </w:hyperlink>
        </w:p>
        <w:p w:rsidR="00AA7B5D" w:rsidRDefault="00AE2BF2">
          <w:pPr>
            <w:pStyle w:val="TOC1"/>
            <w:tabs>
              <w:tab w:val="right" w:leader="dot" w:pos="9061"/>
            </w:tabs>
            <w:rPr>
              <w:rFonts w:asciiTheme="minorHAnsi" w:eastAsiaTheme="minorEastAsia" w:hAnsiTheme="minorHAnsi" w:cstheme="minorBidi"/>
              <w:noProof/>
              <w:sz w:val="22"/>
              <w:lang w:eastAsia="hr-HR"/>
            </w:rPr>
          </w:pPr>
          <w:hyperlink w:anchor="_Toc525736591" w:history="1">
            <w:r w:rsidR="00AA7B5D" w:rsidRPr="00522073">
              <w:rPr>
                <w:rStyle w:val="Hyperlink"/>
                <w:noProof/>
                <w:lang w:eastAsia="hr-HR"/>
              </w:rPr>
              <w:t>6.  UMJETNIČKO PODRUČJE</w:t>
            </w:r>
            <w:r w:rsidR="00AA7B5D">
              <w:rPr>
                <w:noProof/>
                <w:webHidden/>
              </w:rPr>
              <w:tab/>
            </w:r>
            <w:r w:rsidR="00AA7B5D">
              <w:rPr>
                <w:noProof/>
                <w:webHidden/>
              </w:rPr>
              <w:fldChar w:fldCharType="begin"/>
            </w:r>
            <w:r w:rsidR="00AA7B5D">
              <w:rPr>
                <w:noProof/>
                <w:webHidden/>
              </w:rPr>
              <w:instrText xml:space="preserve"> PAGEREF _Toc525736591 \h </w:instrText>
            </w:r>
            <w:r w:rsidR="00AA7B5D">
              <w:rPr>
                <w:noProof/>
                <w:webHidden/>
              </w:rPr>
            </w:r>
            <w:r w:rsidR="00AA7B5D">
              <w:rPr>
                <w:noProof/>
                <w:webHidden/>
              </w:rPr>
              <w:fldChar w:fldCharType="separate"/>
            </w:r>
            <w:r w:rsidR="00AA7B5D">
              <w:rPr>
                <w:noProof/>
                <w:webHidden/>
              </w:rPr>
              <w:t>53</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92" w:history="1">
            <w:r w:rsidR="00AA7B5D" w:rsidRPr="00522073">
              <w:rPr>
                <w:rStyle w:val="Hyperlink"/>
                <w:noProof/>
                <w:lang w:eastAsia="hr-HR"/>
              </w:rPr>
              <w:t>6.1. IZVANNASTAVNE AKTIVNOSTI</w:t>
            </w:r>
            <w:r w:rsidR="00AA7B5D">
              <w:rPr>
                <w:noProof/>
                <w:webHidden/>
              </w:rPr>
              <w:tab/>
            </w:r>
            <w:r w:rsidR="00AA7B5D">
              <w:rPr>
                <w:noProof/>
                <w:webHidden/>
              </w:rPr>
              <w:fldChar w:fldCharType="begin"/>
            </w:r>
            <w:r w:rsidR="00AA7B5D">
              <w:rPr>
                <w:noProof/>
                <w:webHidden/>
              </w:rPr>
              <w:instrText xml:space="preserve"> PAGEREF _Toc525736592 \h </w:instrText>
            </w:r>
            <w:r w:rsidR="00AA7B5D">
              <w:rPr>
                <w:noProof/>
                <w:webHidden/>
              </w:rPr>
            </w:r>
            <w:r w:rsidR="00AA7B5D">
              <w:rPr>
                <w:noProof/>
                <w:webHidden/>
              </w:rPr>
              <w:fldChar w:fldCharType="separate"/>
            </w:r>
            <w:r w:rsidR="00AA7B5D">
              <w:rPr>
                <w:noProof/>
                <w:webHidden/>
              </w:rPr>
              <w:t>53</w:t>
            </w:r>
            <w:r w:rsidR="00AA7B5D">
              <w:rPr>
                <w:noProof/>
                <w:webHidden/>
              </w:rPr>
              <w:fldChar w:fldCharType="end"/>
            </w:r>
          </w:hyperlink>
        </w:p>
        <w:p w:rsidR="00AA7B5D" w:rsidRDefault="00AE2BF2">
          <w:pPr>
            <w:pStyle w:val="TOC3"/>
            <w:tabs>
              <w:tab w:val="right" w:leader="dot" w:pos="9061"/>
            </w:tabs>
            <w:rPr>
              <w:noProof/>
            </w:rPr>
          </w:pPr>
          <w:hyperlink w:anchor="_Toc525736593" w:history="1">
            <w:r w:rsidR="00AA7B5D" w:rsidRPr="00522073">
              <w:rPr>
                <w:rStyle w:val="Hyperlink"/>
                <w:noProof/>
              </w:rPr>
              <w:t>6.1.1. Mali i veliki zbor</w:t>
            </w:r>
            <w:r w:rsidR="00AA7B5D">
              <w:rPr>
                <w:noProof/>
                <w:webHidden/>
              </w:rPr>
              <w:tab/>
            </w:r>
            <w:r w:rsidR="00AA7B5D">
              <w:rPr>
                <w:noProof/>
                <w:webHidden/>
              </w:rPr>
              <w:fldChar w:fldCharType="begin"/>
            </w:r>
            <w:r w:rsidR="00AA7B5D">
              <w:rPr>
                <w:noProof/>
                <w:webHidden/>
              </w:rPr>
              <w:instrText xml:space="preserve"> PAGEREF _Toc525736593 \h </w:instrText>
            </w:r>
            <w:r w:rsidR="00AA7B5D">
              <w:rPr>
                <w:noProof/>
                <w:webHidden/>
              </w:rPr>
            </w:r>
            <w:r w:rsidR="00AA7B5D">
              <w:rPr>
                <w:noProof/>
                <w:webHidden/>
              </w:rPr>
              <w:fldChar w:fldCharType="separate"/>
            </w:r>
            <w:r w:rsidR="00AA7B5D">
              <w:rPr>
                <w:noProof/>
                <w:webHidden/>
              </w:rPr>
              <w:t>53</w:t>
            </w:r>
            <w:r w:rsidR="00AA7B5D">
              <w:rPr>
                <w:noProof/>
                <w:webHidden/>
              </w:rPr>
              <w:fldChar w:fldCharType="end"/>
            </w:r>
          </w:hyperlink>
        </w:p>
        <w:p w:rsidR="00AA7B5D" w:rsidRDefault="00AE2BF2">
          <w:pPr>
            <w:pStyle w:val="TOC3"/>
            <w:tabs>
              <w:tab w:val="right" w:leader="dot" w:pos="9061"/>
            </w:tabs>
            <w:rPr>
              <w:noProof/>
            </w:rPr>
          </w:pPr>
          <w:hyperlink w:anchor="_Toc525736594" w:history="1">
            <w:r w:rsidR="00AA7B5D" w:rsidRPr="00522073">
              <w:rPr>
                <w:rStyle w:val="Hyperlink"/>
                <w:noProof/>
              </w:rPr>
              <w:t>6.1.2. Likovna grupa</w:t>
            </w:r>
            <w:r w:rsidR="00AA7B5D">
              <w:rPr>
                <w:noProof/>
                <w:webHidden/>
              </w:rPr>
              <w:tab/>
            </w:r>
            <w:r w:rsidR="00AA7B5D">
              <w:rPr>
                <w:noProof/>
                <w:webHidden/>
              </w:rPr>
              <w:fldChar w:fldCharType="begin"/>
            </w:r>
            <w:r w:rsidR="00AA7B5D">
              <w:rPr>
                <w:noProof/>
                <w:webHidden/>
              </w:rPr>
              <w:instrText xml:space="preserve"> PAGEREF _Toc525736594 \h </w:instrText>
            </w:r>
            <w:r w:rsidR="00AA7B5D">
              <w:rPr>
                <w:noProof/>
                <w:webHidden/>
              </w:rPr>
            </w:r>
            <w:r w:rsidR="00AA7B5D">
              <w:rPr>
                <w:noProof/>
                <w:webHidden/>
              </w:rPr>
              <w:fldChar w:fldCharType="separate"/>
            </w:r>
            <w:r w:rsidR="00AA7B5D">
              <w:rPr>
                <w:noProof/>
                <w:webHidden/>
              </w:rPr>
              <w:t>53</w:t>
            </w:r>
            <w:r w:rsidR="00AA7B5D">
              <w:rPr>
                <w:noProof/>
                <w:webHidden/>
              </w:rPr>
              <w:fldChar w:fldCharType="end"/>
            </w:r>
          </w:hyperlink>
        </w:p>
        <w:p w:rsidR="00AA7B5D" w:rsidRDefault="00AE2BF2">
          <w:pPr>
            <w:pStyle w:val="TOC3"/>
            <w:tabs>
              <w:tab w:val="right" w:leader="dot" w:pos="9061"/>
            </w:tabs>
            <w:rPr>
              <w:noProof/>
            </w:rPr>
          </w:pPr>
          <w:hyperlink w:anchor="_Toc525736595" w:history="1">
            <w:r w:rsidR="00AA7B5D" w:rsidRPr="00522073">
              <w:rPr>
                <w:rStyle w:val="Hyperlink"/>
                <w:noProof/>
              </w:rPr>
              <w:t>6.1.3. Mala i velika dramska grupa</w:t>
            </w:r>
            <w:r w:rsidR="00AA7B5D">
              <w:rPr>
                <w:noProof/>
                <w:webHidden/>
              </w:rPr>
              <w:tab/>
            </w:r>
            <w:r w:rsidR="00AA7B5D">
              <w:rPr>
                <w:noProof/>
                <w:webHidden/>
              </w:rPr>
              <w:fldChar w:fldCharType="begin"/>
            </w:r>
            <w:r w:rsidR="00AA7B5D">
              <w:rPr>
                <w:noProof/>
                <w:webHidden/>
              </w:rPr>
              <w:instrText xml:space="preserve"> PAGEREF _Toc525736595 \h </w:instrText>
            </w:r>
            <w:r w:rsidR="00AA7B5D">
              <w:rPr>
                <w:noProof/>
                <w:webHidden/>
              </w:rPr>
            </w:r>
            <w:r w:rsidR="00AA7B5D">
              <w:rPr>
                <w:noProof/>
                <w:webHidden/>
              </w:rPr>
              <w:fldChar w:fldCharType="separate"/>
            </w:r>
            <w:r w:rsidR="00AA7B5D">
              <w:rPr>
                <w:noProof/>
                <w:webHidden/>
              </w:rPr>
              <w:t>54</w:t>
            </w:r>
            <w:r w:rsidR="00AA7B5D">
              <w:rPr>
                <w:noProof/>
                <w:webHidden/>
              </w:rPr>
              <w:fldChar w:fldCharType="end"/>
            </w:r>
          </w:hyperlink>
        </w:p>
        <w:p w:rsidR="00AA7B5D" w:rsidRDefault="00AE2BF2">
          <w:pPr>
            <w:pStyle w:val="TOC3"/>
            <w:tabs>
              <w:tab w:val="right" w:leader="dot" w:pos="9061"/>
            </w:tabs>
            <w:rPr>
              <w:noProof/>
            </w:rPr>
          </w:pPr>
          <w:hyperlink w:anchor="_Toc525736596" w:history="1">
            <w:r w:rsidR="00AA7B5D" w:rsidRPr="00522073">
              <w:rPr>
                <w:rStyle w:val="Hyperlink"/>
                <w:noProof/>
              </w:rPr>
              <w:t>6.1.4. Mali rukotvorci</w:t>
            </w:r>
            <w:r w:rsidR="00AA7B5D">
              <w:rPr>
                <w:noProof/>
                <w:webHidden/>
              </w:rPr>
              <w:tab/>
            </w:r>
            <w:r w:rsidR="00AA7B5D">
              <w:rPr>
                <w:noProof/>
                <w:webHidden/>
              </w:rPr>
              <w:fldChar w:fldCharType="begin"/>
            </w:r>
            <w:r w:rsidR="00AA7B5D">
              <w:rPr>
                <w:noProof/>
                <w:webHidden/>
              </w:rPr>
              <w:instrText xml:space="preserve"> PAGEREF _Toc525736596 \h </w:instrText>
            </w:r>
            <w:r w:rsidR="00AA7B5D">
              <w:rPr>
                <w:noProof/>
                <w:webHidden/>
              </w:rPr>
            </w:r>
            <w:r w:rsidR="00AA7B5D">
              <w:rPr>
                <w:noProof/>
                <w:webHidden/>
              </w:rPr>
              <w:fldChar w:fldCharType="separate"/>
            </w:r>
            <w:r w:rsidR="00AA7B5D">
              <w:rPr>
                <w:noProof/>
                <w:webHidden/>
              </w:rPr>
              <w:t>55</w:t>
            </w:r>
            <w:r w:rsidR="00AA7B5D">
              <w:rPr>
                <w:noProof/>
                <w:webHidden/>
              </w:rPr>
              <w:fldChar w:fldCharType="end"/>
            </w:r>
          </w:hyperlink>
        </w:p>
        <w:p w:rsidR="00AA7B5D" w:rsidRDefault="00AE2BF2">
          <w:pPr>
            <w:pStyle w:val="TOC3"/>
            <w:tabs>
              <w:tab w:val="right" w:leader="dot" w:pos="9061"/>
            </w:tabs>
            <w:rPr>
              <w:noProof/>
            </w:rPr>
          </w:pPr>
          <w:hyperlink w:anchor="_Toc525736597" w:history="1">
            <w:r w:rsidR="00AA7B5D" w:rsidRPr="00522073">
              <w:rPr>
                <w:rStyle w:val="Hyperlink"/>
                <w:noProof/>
              </w:rPr>
              <w:t>6.1.5. Filmska grupa</w:t>
            </w:r>
            <w:r w:rsidR="00AA7B5D">
              <w:rPr>
                <w:noProof/>
                <w:webHidden/>
              </w:rPr>
              <w:tab/>
            </w:r>
            <w:r w:rsidR="00AA7B5D">
              <w:rPr>
                <w:noProof/>
                <w:webHidden/>
              </w:rPr>
              <w:fldChar w:fldCharType="begin"/>
            </w:r>
            <w:r w:rsidR="00AA7B5D">
              <w:rPr>
                <w:noProof/>
                <w:webHidden/>
              </w:rPr>
              <w:instrText xml:space="preserve"> PAGEREF _Toc525736597 \h </w:instrText>
            </w:r>
            <w:r w:rsidR="00AA7B5D">
              <w:rPr>
                <w:noProof/>
                <w:webHidden/>
              </w:rPr>
            </w:r>
            <w:r w:rsidR="00AA7B5D">
              <w:rPr>
                <w:noProof/>
                <w:webHidden/>
              </w:rPr>
              <w:fldChar w:fldCharType="separate"/>
            </w:r>
            <w:r w:rsidR="00AA7B5D">
              <w:rPr>
                <w:noProof/>
                <w:webHidden/>
              </w:rPr>
              <w:t>55</w:t>
            </w:r>
            <w:r w:rsidR="00AA7B5D">
              <w:rPr>
                <w:noProof/>
                <w:webHidden/>
              </w:rPr>
              <w:fldChar w:fldCharType="end"/>
            </w:r>
          </w:hyperlink>
        </w:p>
        <w:p w:rsidR="00AA7B5D" w:rsidRDefault="00AE2BF2">
          <w:pPr>
            <w:pStyle w:val="TOC3"/>
            <w:tabs>
              <w:tab w:val="right" w:leader="dot" w:pos="9061"/>
            </w:tabs>
            <w:rPr>
              <w:noProof/>
            </w:rPr>
          </w:pPr>
          <w:hyperlink w:anchor="_Toc525736598" w:history="1">
            <w:r w:rsidR="00AA7B5D" w:rsidRPr="00522073">
              <w:rPr>
                <w:rStyle w:val="Hyperlink"/>
                <w:noProof/>
              </w:rPr>
              <w:t>6.1.6. Origami</w:t>
            </w:r>
            <w:r w:rsidR="00AA7B5D">
              <w:rPr>
                <w:noProof/>
                <w:webHidden/>
              </w:rPr>
              <w:tab/>
            </w:r>
            <w:r w:rsidR="00AA7B5D">
              <w:rPr>
                <w:noProof/>
                <w:webHidden/>
              </w:rPr>
              <w:fldChar w:fldCharType="begin"/>
            </w:r>
            <w:r w:rsidR="00AA7B5D">
              <w:rPr>
                <w:noProof/>
                <w:webHidden/>
              </w:rPr>
              <w:instrText xml:space="preserve"> PAGEREF _Toc525736598 \h </w:instrText>
            </w:r>
            <w:r w:rsidR="00AA7B5D">
              <w:rPr>
                <w:noProof/>
                <w:webHidden/>
              </w:rPr>
            </w:r>
            <w:r w:rsidR="00AA7B5D">
              <w:rPr>
                <w:noProof/>
                <w:webHidden/>
              </w:rPr>
              <w:fldChar w:fldCharType="separate"/>
            </w:r>
            <w:r w:rsidR="00AA7B5D">
              <w:rPr>
                <w:noProof/>
                <w:webHidden/>
              </w:rPr>
              <w:t>56</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599" w:history="1">
            <w:r w:rsidR="00AA7B5D" w:rsidRPr="00522073">
              <w:rPr>
                <w:rStyle w:val="Hyperlink"/>
                <w:noProof/>
                <w:lang w:eastAsia="hr-HR"/>
              </w:rPr>
              <w:t>6.2. TERENSKA NASTAVA</w:t>
            </w:r>
            <w:r w:rsidR="00AA7B5D">
              <w:rPr>
                <w:noProof/>
                <w:webHidden/>
              </w:rPr>
              <w:tab/>
            </w:r>
            <w:r w:rsidR="00AA7B5D">
              <w:rPr>
                <w:noProof/>
                <w:webHidden/>
              </w:rPr>
              <w:fldChar w:fldCharType="begin"/>
            </w:r>
            <w:r w:rsidR="00AA7B5D">
              <w:rPr>
                <w:noProof/>
                <w:webHidden/>
              </w:rPr>
              <w:instrText xml:space="preserve"> PAGEREF _Toc525736599 \h </w:instrText>
            </w:r>
            <w:r w:rsidR="00AA7B5D">
              <w:rPr>
                <w:noProof/>
                <w:webHidden/>
              </w:rPr>
            </w:r>
            <w:r w:rsidR="00AA7B5D">
              <w:rPr>
                <w:noProof/>
                <w:webHidden/>
              </w:rPr>
              <w:fldChar w:fldCharType="separate"/>
            </w:r>
            <w:r w:rsidR="00AA7B5D">
              <w:rPr>
                <w:noProof/>
                <w:webHidden/>
              </w:rPr>
              <w:t>57</w:t>
            </w:r>
            <w:r w:rsidR="00AA7B5D">
              <w:rPr>
                <w:noProof/>
                <w:webHidden/>
              </w:rPr>
              <w:fldChar w:fldCharType="end"/>
            </w:r>
          </w:hyperlink>
        </w:p>
        <w:p w:rsidR="00AA7B5D" w:rsidRDefault="00AE2BF2">
          <w:pPr>
            <w:pStyle w:val="TOC3"/>
            <w:tabs>
              <w:tab w:val="right" w:leader="dot" w:pos="9061"/>
            </w:tabs>
            <w:rPr>
              <w:noProof/>
            </w:rPr>
          </w:pPr>
          <w:hyperlink w:anchor="_Toc525736600" w:history="1">
            <w:r w:rsidR="00AA7B5D" w:rsidRPr="00522073">
              <w:rPr>
                <w:rStyle w:val="Hyperlink"/>
                <w:noProof/>
              </w:rPr>
              <w:t>6.2.1. Posjet kulturnim ustanovama (kino, kazalište, muzej, koncertna dvorana)</w:t>
            </w:r>
            <w:r w:rsidR="00AA7B5D">
              <w:rPr>
                <w:noProof/>
                <w:webHidden/>
              </w:rPr>
              <w:tab/>
            </w:r>
            <w:r w:rsidR="00AA7B5D">
              <w:rPr>
                <w:noProof/>
                <w:webHidden/>
              </w:rPr>
              <w:fldChar w:fldCharType="begin"/>
            </w:r>
            <w:r w:rsidR="00AA7B5D">
              <w:rPr>
                <w:noProof/>
                <w:webHidden/>
              </w:rPr>
              <w:instrText xml:space="preserve"> PAGEREF _Toc525736600 \h </w:instrText>
            </w:r>
            <w:r w:rsidR="00AA7B5D">
              <w:rPr>
                <w:noProof/>
                <w:webHidden/>
              </w:rPr>
            </w:r>
            <w:r w:rsidR="00AA7B5D">
              <w:rPr>
                <w:noProof/>
                <w:webHidden/>
              </w:rPr>
              <w:fldChar w:fldCharType="separate"/>
            </w:r>
            <w:r w:rsidR="00AA7B5D">
              <w:rPr>
                <w:noProof/>
                <w:webHidden/>
              </w:rPr>
              <w:t>57</w:t>
            </w:r>
            <w:r w:rsidR="00AA7B5D">
              <w:rPr>
                <w:noProof/>
                <w:webHidden/>
              </w:rPr>
              <w:fldChar w:fldCharType="end"/>
            </w:r>
          </w:hyperlink>
        </w:p>
        <w:p w:rsidR="00AA7B5D" w:rsidRDefault="00AE2BF2">
          <w:pPr>
            <w:pStyle w:val="TOC3"/>
            <w:tabs>
              <w:tab w:val="right" w:leader="dot" w:pos="9061"/>
            </w:tabs>
            <w:rPr>
              <w:noProof/>
            </w:rPr>
          </w:pPr>
          <w:hyperlink w:anchor="_Toc525736601" w:history="1">
            <w:r w:rsidR="00AA7B5D" w:rsidRPr="00522073">
              <w:rPr>
                <w:rStyle w:val="Hyperlink"/>
                <w:noProof/>
              </w:rPr>
              <w:t>6.2.2. Posjet Virovitici – snimanje školske himne</w:t>
            </w:r>
            <w:r w:rsidR="00AA7B5D">
              <w:rPr>
                <w:noProof/>
                <w:webHidden/>
              </w:rPr>
              <w:tab/>
            </w:r>
            <w:r w:rsidR="00AA7B5D">
              <w:rPr>
                <w:noProof/>
                <w:webHidden/>
              </w:rPr>
              <w:fldChar w:fldCharType="begin"/>
            </w:r>
            <w:r w:rsidR="00AA7B5D">
              <w:rPr>
                <w:noProof/>
                <w:webHidden/>
              </w:rPr>
              <w:instrText xml:space="preserve"> PAGEREF _Toc525736601 \h </w:instrText>
            </w:r>
            <w:r w:rsidR="00AA7B5D">
              <w:rPr>
                <w:noProof/>
                <w:webHidden/>
              </w:rPr>
            </w:r>
            <w:r w:rsidR="00AA7B5D">
              <w:rPr>
                <w:noProof/>
                <w:webHidden/>
              </w:rPr>
              <w:fldChar w:fldCharType="separate"/>
            </w:r>
            <w:r w:rsidR="00AA7B5D">
              <w:rPr>
                <w:noProof/>
                <w:webHidden/>
              </w:rPr>
              <w:t>57</w:t>
            </w:r>
            <w:r w:rsidR="00AA7B5D">
              <w:rPr>
                <w:noProof/>
                <w:webHidden/>
              </w:rPr>
              <w:fldChar w:fldCharType="end"/>
            </w:r>
          </w:hyperlink>
        </w:p>
        <w:p w:rsidR="00AA7B5D" w:rsidRDefault="00AE2BF2">
          <w:pPr>
            <w:pStyle w:val="TOC1"/>
            <w:tabs>
              <w:tab w:val="right" w:leader="dot" w:pos="9061"/>
            </w:tabs>
            <w:rPr>
              <w:rFonts w:asciiTheme="minorHAnsi" w:eastAsiaTheme="minorEastAsia" w:hAnsiTheme="minorHAnsi" w:cstheme="minorBidi"/>
              <w:noProof/>
              <w:sz w:val="22"/>
              <w:lang w:eastAsia="hr-HR"/>
            </w:rPr>
          </w:pPr>
          <w:hyperlink w:anchor="_Toc525736602" w:history="1">
            <w:r w:rsidR="00AA7B5D" w:rsidRPr="00522073">
              <w:rPr>
                <w:rStyle w:val="Hyperlink"/>
                <w:noProof/>
                <w:lang w:eastAsia="hr-HR"/>
              </w:rPr>
              <w:t>7.  TJELESNO I ZDRAVSTVENO PODRUČJE</w:t>
            </w:r>
            <w:r w:rsidR="00AA7B5D">
              <w:rPr>
                <w:noProof/>
                <w:webHidden/>
              </w:rPr>
              <w:tab/>
            </w:r>
            <w:r w:rsidR="00AA7B5D">
              <w:rPr>
                <w:noProof/>
                <w:webHidden/>
              </w:rPr>
              <w:fldChar w:fldCharType="begin"/>
            </w:r>
            <w:r w:rsidR="00AA7B5D">
              <w:rPr>
                <w:noProof/>
                <w:webHidden/>
              </w:rPr>
              <w:instrText xml:space="preserve"> PAGEREF _Toc525736602 \h </w:instrText>
            </w:r>
            <w:r w:rsidR="00AA7B5D">
              <w:rPr>
                <w:noProof/>
                <w:webHidden/>
              </w:rPr>
            </w:r>
            <w:r w:rsidR="00AA7B5D">
              <w:rPr>
                <w:noProof/>
                <w:webHidden/>
              </w:rPr>
              <w:fldChar w:fldCharType="separate"/>
            </w:r>
            <w:r w:rsidR="00AA7B5D">
              <w:rPr>
                <w:noProof/>
                <w:webHidden/>
              </w:rPr>
              <w:t>58</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603" w:history="1">
            <w:r w:rsidR="00AA7B5D" w:rsidRPr="00522073">
              <w:rPr>
                <w:rStyle w:val="Hyperlink"/>
                <w:noProof/>
                <w:lang w:eastAsia="hr-HR"/>
              </w:rPr>
              <w:t>7.1. IZVANNASTAVNE AKTIVNOSTI</w:t>
            </w:r>
            <w:r w:rsidR="00AA7B5D">
              <w:rPr>
                <w:noProof/>
                <w:webHidden/>
              </w:rPr>
              <w:tab/>
            </w:r>
            <w:r w:rsidR="00AA7B5D">
              <w:rPr>
                <w:noProof/>
                <w:webHidden/>
              </w:rPr>
              <w:fldChar w:fldCharType="begin"/>
            </w:r>
            <w:r w:rsidR="00AA7B5D">
              <w:rPr>
                <w:noProof/>
                <w:webHidden/>
              </w:rPr>
              <w:instrText xml:space="preserve"> PAGEREF _Toc525736603 \h </w:instrText>
            </w:r>
            <w:r w:rsidR="00AA7B5D">
              <w:rPr>
                <w:noProof/>
                <w:webHidden/>
              </w:rPr>
            </w:r>
            <w:r w:rsidR="00AA7B5D">
              <w:rPr>
                <w:noProof/>
                <w:webHidden/>
              </w:rPr>
              <w:fldChar w:fldCharType="separate"/>
            </w:r>
            <w:r w:rsidR="00AA7B5D">
              <w:rPr>
                <w:noProof/>
                <w:webHidden/>
              </w:rPr>
              <w:t>58</w:t>
            </w:r>
            <w:r w:rsidR="00AA7B5D">
              <w:rPr>
                <w:noProof/>
                <w:webHidden/>
              </w:rPr>
              <w:fldChar w:fldCharType="end"/>
            </w:r>
          </w:hyperlink>
        </w:p>
        <w:p w:rsidR="00AA7B5D" w:rsidRDefault="00AE2BF2">
          <w:pPr>
            <w:pStyle w:val="TOC3"/>
            <w:tabs>
              <w:tab w:val="right" w:leader="dot" w:pos="9061"/>
            </w:tabs>
            <w:rPr>
              <w:noProof/>
            </w:rPr>
          </w:pPr>
          <w:hyperlink w:anchor="_Toc525736604" w:history="1">
            <w:r w:rsidR="00AA7B5D" w:rsidRPr="00522073">
              <w:rPr>
                <w:rStyle w:val="Hyperlink"/>
                <w:noProof/>
              </w:rPr>
              <w:t>7.1.1. Rolanje</w:t>
            </w:r>
            <w:r w:rsidR="00AA7B5D">
              <w:rPr>
                <w:noProof/>
                <w:webHidden/>
              </w:rPr>
              <w:tab/>
            </w:r>
            <w:r w:rsidR="00AA7B5D">
              <w:rPr>
                <w:noProof/>
                <w:webHidden/>
              </w:rPr>
              <w:fldChar w:fldCharType="begin"/>
            </w:r>
            <w:r w:rsidR="00AA7B5D">
              <w:rPr>
                <w:noProof/>
                <w:webHidden/>
              </w:rPr>
              <w:instrText xml:space="preserve"> PAGEREF _Toc525736604 \h </w:instrText>
            </w:r>
            <w:r w:rsidR="00AA7B5D">
              <w:rPr>
                <w:noProof/>
                <w:webHidden/>
              </w:rPr>
            </w:r>
            <w:r w:rsidR="00AA7B5D">
              <w:rPr>
                <w:noProof/>
                <w:webHidden/>
              </w:rPr>
              <w:fldChar w:fldCharType="separate"/>
            </w:r>
            <w:r w:rsidR="00AA7B5D">
              <w:rPr>
                <w:noProof/>
                <w:webHidden/>
              </w:rPr>
              <w:t>58</w:t>
            </w:r>
            <w:r w:rsidR="00AA7B5D">
              <w:rPr>
                <w:noProof/>
                <w:webHidden/>
              </w:rPr>
              <w:fldChar w:fldCharType="end"/>
            </w:r>
          </w:hyperlink>
        </w:p>
        <w:p w:rsidR="00AA7B5D" w:rsidRDefault="00AE2BF2">
          <w:pPr>
            <w:pStyle w:val="TOC3"/>
            <w:tabs>
              <w:tab w:val="right" w:leader="dot" w:pos="9061"/>
            </w:tabs>
            <w:rPr>
              <w:noProof/>
            </w:rPr>
          </w:pPr>
          <w:hyperlink w:anchor="_Toc525736605" w:history="1">
            <w:r w:rsidR="00AA7B5D" w:rsidRPr="00522073">
              <w:rPr>
                <w:rStyle w:val="Hyperlink"/>
                <w:noProof/>
              </w:rPr>
              <w:t>7.1.2. Odbojka</w:t>
            </w:r>
            <w:r w:rsidR="00AA7B5D">
              <w:rPr>
                <w:noProof/>
                <w:webHidden/>
              </w:rPr>
              <w:tab/>
            </w:r>
            <w:r w:rsidR="00AA7B5D">
              <w:rPr>
                <w:noProof/>
                <w:webHidden/>
              </w:rPr>
              <w:fldChar w:fldCharType="begin"/>
            </w:r>
            <w:r w:rsidR="00AA7B5D">
              <w:rPr>
                <w:noProof/>
                <w:webHidden/>
              </w:rPr>
              <w:instrText xml:space="preserve"> PAGEREF _Toc525736605 \h </w:instrText>
            </w:r>
            <w:r w:rsidR="00AA7B5D">
              <w:rPr>
                <w:noProof/>
                <w:webHidden/>
              </w:rPr>
            </w:r>
            <w:r w:rsidR="00AA7B5D">
              <w:rPr>
                <w:noProof/>
                <w:webHidden/>
              </w:rPr>
              <w:fldChar w:fldCharType="separate"/>
            </w:r>
            <w:r w:rsidR="00AA7B5D">
              <w:rPr>
                <w:noProof/>
                <w:webHidden/>
              </w:rPr>
              <w:t>59</w:t>
            </w:r>
            <w:r w:rsidR="00AA7B5D">
              <w:rPr>
                <w:noProof/>
                <w:webHidden/>
              </w:rPr>
              <w:fldChar w:fldCharType="end"/>
            </w:r>
          </w:hyperlink>
        </w:p>
        <w:p w:rsidR="00AA7B5D" w:rsidRDefault="00AE2BF2">
          <w:pPr>
            <w:pStyle w:val="TOC3"/>
            <w:tabs>
              <w:tab w:val="right" w:leader="dot" w:pos="9061"/>
            </w:tabs>
            <w:rPr>
              <w:noProof/>
            </w:rPr>
          </w:pPr>
          <w:hyperlink w:anchor="_Toc525736606" w:history="1">
            <w:r w:rsidR="00AA7B5D" w:rsidRPr="00522073">
              <w:rPr>
                <w:rStyle w:val="Hyperlink"/>
                <w:noProof/>
              </w:rPr>
              <w:t>7.1.3. Vježbaonica</w:t>
            </w:r>
            <w:r w:rsidR="00AA7B5D">
              <w:rPr>
                <w:noProof/>
                <w:webHidden/>
              </w:rPr>
              <w:tab/>
            </w:r>
            <w:r w:rsidR="00AA7B5D">
              <w:rPr>
                <w:noProof/>
                <w:webHidden/>
              </w:rPr>
              <w:fldChar w:fldCharType="begin"/>
            </w:r>
            <w:r w:rsidR="00AA7B5D">
              <w:rPr>
                <w:noProof/>
                <w:webHidden/>
              </w:rPr>
              <w:instrText xml:space="preserve"> PAGEREF _Toc525736606 \h </w:instrText>
            </w:r>
            <w:r w:rsidR="00AA7B5D">
              <w:rPr>
                <w:noProof/>
                <w:webHidden/>
              </w:rPr>
            </w:r>
            <w:r w:rsidR="00AA7B5D">
              <w:rPr>
                <w:noProof/>
                <w:webHidden/>
              </w:rPr>
              <w:fldChar w:fldCharType="separate"/>
            </w:r>
            <w:r w:rsidR="00AA7B5D">
              <w:rPr>
                <w:noProof/>
                <w:webHidden/>
              </w:rPr>
              <w:t>59</w:t>
            </w:r>
            <w:r w:rsidR="00AA7B5D">
              <w:rPr>
                <w:noProof/>
                <w:webHidden/>
              </w:rPr>
              <w:fldChar w:fldCharType="end"/>
            </w:r>
          </w:hyperlink>
        </w:p>
        <w:p w:rsidR="00AA7B5D" w:rsidRDefault="00AE2BF2">
          <w:pPr>
            <w:pStyle w:val="TOC3"/>
            <w:tabs>
              <w:tab w:val="right" w:leader="dot" w:pos="9061"/>
            </w:tabs>
            <w:rPr>
              <w:noProof/>
            </w:rPr>
          </w:pPr>
          <w:hyperlink w:anchor="_Toc525736607" w:history="1">
            <w:r w:rsidR="00AA7B5D" w:rsidRPr="00522073">
              <w:rPr>
                <w:rStyle w:val="Hyperlink"/>
                <w:noProof/>
              </w:rPr>
              <w:t>7.1.4. Izviđači u školi i izvan škole (suradnja)</w:t>
            </w:r>
            <w:r w:rsidR="00AA7B5D">
              <w:rPr>
                <w:noProof/>
                <w:webHidden/>
              </w:rPr>
              <w:tab/>
            </w:r>
            <w:r w:rsidR="00AA7B5D">
              <w:rPr>
                <w:noProof/>
                <w:webHidden/>
              </w:rPr>
              <w:fldChar w:fldCharType="begin"/>
            </w:r>
            <w:r w:rsidR="00AA7B5D">
              <w:rPr>
                <w:noProof/>
                <w:webHidden/>
              </w:rPr>
              <w:instrText xml:space="preserve"> PAGEREF _Toc525736607 \h </w:instrText>
            </w:r>
            <w:r w:rsidR="00AA7B5D">
              <w:rPr>
                <w:noProof/>
                <w:webHidden/>
              </w:rPr>
            </w:r>
            <w:r w:rsidR="00AA7B5D">
              <w:rPr>
                <w:noProof/>
                <w:webHidden/>
              </w:rPr>
              <w:fldChar w:fldCharType="separate"/>
            </w:r>
            <w:r w:rsidR="00AA7B5D">
              <w:rPr>
                <w:noProof/>
                <w:webHidden/>
              </w:rPr>
              <w:t>60</w:t>
            </w:r>
            <w:r w:rsidR="00AA7B5D">
              <w:rPr>
                <w:noProof/>
                <w:webHidden/>
              </w:rPr>
              <w:fldChar w:fldCharType="end"/>
            </w:r>
          </w:hyperlink>
        </w:p>
        <w:p w:rsidR="00AA7B5D" w:rsidRDefault="00AE2BF2">
          <w:pPr>
            <w:pStyle w:val="TOC3"/>
            <w:tabs>
              <w:tab w:val="right" w:leader="dot" w:pos="9061"/>
            </w:tabs>
            <w:rPr>
              <w:noProof/>
            </w:rPr>
          </w:pPr>
          <w:hyperlink w:anchor="_Toc525736608" w:history="1">
            <w:r w:rsidR="00AA7B5D" w:rsidRPr="00522073">
              <w:rPr>
                <w:rStyle w:val="Hyperlink"/>
                <w:noProof/>
              </w:rPr>
              <w:t>7.1.5. Mali planinari</w:t>
            </w:r>
            <w:r w:rsidR="00AA7B5D">
              <w:rPr>
                <w:noProof/>
                <w:webHidden/>
              </w:rPr>
              <w:tab/>
            </w:r>
            <w:r w:rsidR="00AA7B5D">
              <w:rPr>
                <w:noProof/>
                <w:webHidden/>
              </w:rPr>
              <w:fldChar w:fldCharType="begin"/>
            </w:r>
            <w:r w:rsidR="00AA7B5D">
              <w:rPr>
                <w:noProof/>
                <w:webHidden/>
              </w:rPr>
              <w:instrText xml:space="preserve"> PAGEREF _Toc525736608 \h </w:instrText>
            </w:r>
            <w:r w:rsidR="00AA7B5D">
              <w:rPr>
                <w:noProof/>
                <w:webHidden/>
              </w:rPr>
            </w:r>
            <w:r w:rsidR="00AA7B5D">
              <w:rPr>
                <w:noProof/>
                <w:webHidden/>
              </w:rPr>
              <w:fldChar w:fldCharType="separate"/>
            </w:r>
            <w:r w:rsidR="00AA7B5D">
              <w:rPr>
                <w:noProof/>
                <w:webHidden/>
              </w:rPr>
              <w:t>61</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609" w:history="1">
            <w:r w:rsidR="00AA7B5D" w:rsidRPr="00522073">
              <w:rPr>
                <w:rStyle w:val="Hyperlink"/>
                <w:noProof/>
                <w:lang w:eastAsia="hr-HR"/>
              </w:rPr>
              <w:t xml:space="preserve">7.2. </w:t>
            </w:r>
            <w:r w:rsidR="00AA7B5D" w:rsidRPr="00522073">
              <w:rPr>
                <w:rStyle w:val="Hyperlink"/>
                <w:noProof/>
              </w:rPr>
              <w:t>PROGRAMI / PROJEKTI</w:t>
            </w:r>
            <w:r w:rsidR="00AA7B5D">
              <w:rPr>
                <w:noProof/>
                <w:webHidden/>
              </w:rPr>
              <w:tab/>
            </w:r>
            <w:r w:rsidR="00AA7B5D">
              <w:rPr>
                <w:noProof/>
                <w:webHidden/>
              </w:rPr>
              <w:fldChar w:fldCharType="begin"/>
            </w:r>
            <w:r w:rsidR="00AA7B5D">
              <w:rPr>
                <w:noProof/>
                <w:webHidden/>
              </w:rPr>
              <w:instrText xml:space="preserve"> PAGEREF _Toc525736609 \h </w:instrText>
            </w:r>
            <w:r w:rsidR="00AA7B5D">
              <w:rPr>
                <w:noProof/>
                <w:webHidden/>
              </w:rPr>
            </w:r>
            <w:r w:rsidR="00AA7B5D">
              <w:rPr>
                <w:noProof/>
                <w:webHidden/>
              </w:rPr>
              <w:fldChar w:fldCharType="separate"/>
            </w:r>
            <w:r w:rsidR="00AA7B5D">
              <w:rPr>
                <w:noProof/>
                <w:webHidden/>
              </w:rPr>
              <w:t>62</w:t>
            </w:r>
            <w:r w:rsidR="00AA7B5D">
              <w:rPr>
                <w:noProof/>
                <w:webHidden/>
              </w:rPr>
              <w:fldChar w:fldCharType="end"/>
            </w:r>
          </w:hyperlink>
        </w:p>
        <w:p w:rsidR="00AA7B5D" w:rsidRDefault="00AE2BF2">
          <w:pPr>
            <w:pStyle w:val="TOC3"/>
            <w:tabs>
              <w:tab w:val="right" w:leader="dot" w:pos="9061"/>
            </w:tabs>
            <w:rPr>
              <w:noProof/>
            </w:rPr>
          </w:pPr>
          <w:hyperlink w:anchor="_Toc525736610" w:history="1">
            <w:r w:rsidR="00AA7B5D" w:rsidRPr="00522073">
              <w:rPr>
                <w:rStyle w:val="Hyperlink"/>
                <w:noProof/>
              </w:rPr>
              <w:t>7.2.1. Vikendom u sportske dvorane</w:t>
            </w:r>
            <w:r w:rsidR="00AA7B5D">
              <w:rPr>
                <w:noProof/>
                <w:webHidden/>
              </w:rPr>
              <w:tab/>
            </w:r>
            <w:r w:rsidR="00AA7B5D">
              <w:rPr>
                <w:noProof/>
                <w:webHidden/>
              </w:rPr>
              <w:fldChar w:fldCharType="begin"/>
            </w:r>
            <w:r w:rsidR="00AA7B5D">
              <w:rPr>
                <w:noProof/>
                <w:webHidden/>
              </w:rPr>
              <w:instrText xml:space="preserve"> PAGEREF _Toc525736610 \h </w:instrText>
            </w:r>
            <w:r w:rsidR="00AA7B5D">
              <w:rPr>
                <w:noProof/>
                <w:webHidden/>
              </w:rPr>
            </w:r>
            <w:r w:rsidR="00AA7B5D">
              <w:rPr>
                <w:noProof/>
                <w:webHidden/>
              </w:rPr>
              <w:fldChar w:fldCharType="separate"/>
            </w:r>
            <w:r w:rsidR="00AA7B5D">
              <w:rPr>
                <w:noProof/>
                <w:webHidden/>
              </w:rPr>
              <w:t>62</w:t>
            </w:r>
            <w:r w:rsidR="00AA7B5D">
              <w:rPr>
                <w:noProof/>
                <w:webHidden/>
              </w:rPr>
              <w:fldChar w:fldCharType="end"/>
            </w:r>
          </w:hyperlink>
        </w:p>
        <w:p w:rsidR="00AA7B5D" w:rsidRDefault="00AE2BF2">
          <w:pPr>
            <w:pStyle w:val="TOC3"/>
            <w:tabs>
              <w:tab w:val="right" w:leader="dot" w:pos="9061"/>
            </w:tabs>
            <w:rPr>
              <w:noProof/>
            </w:rPr>
          </w:pPr>
          <w:hyperlink w:anchor="_Toc525736611" w:history="1">
            <w:r w:rsidR="00AA7B5D" w:rsidRPr="00522073">
              <w:rPr>
                <w:rStyle w:val="Hyperlink"/>
                <w:noProof/>
              </w:rPr>
              <w:t>7.2.2. Europski školski sportski dan</w:t>
            </w:r>
            <w:r w:rsidR="00AA7B5D">
              <w:rPr>
                <w:noProof/>
                <w:webHidden/>
              </w:rPr>
              <w:tab/>
            </w:r>
            <w:r w:rsidR="00AA7B5D">
              <w:rPr>
                <w:noProof/>
                <w:webHidden/>
              </w:rPr>
              <w:fldChar w:fldCharType="begin"/>
            </w:r>
            <w:r w:rsidR="00AA7B5D">
              <w:rPr>
                <w:noProof/>
                <w:webHidden/>
              </w:rPr>
              <w:instrText xml:space="preserve"> PAGEREF _Toc525736611 \h </w:instrText>
            </w:r>
            <w:r w:rsidR="00AA7B5D">
              <w:rPr>
                <w:noProof/>
                <w:webHidden/>
              </w:rPr>
            </w:r>
            <w:r w:rsidR="00AA7B5D">
              <w:rPr>
                <w:noProof/>
                <w:webHidden/>
              </w:rPr>
              <w:fldChar w:fldCharType="separate"/>
            </w:r>
            <w:r w:rsidR="00AA7B5D">
              <w:rPr>
                <w:noProof/>
                <w:webHidden/>
              </w:rPr>
              <w:t>62</w:t>
            </w:r>
            <w:r w:rsidR="00AA7B5D">
              <w:rPr>
                <w:noProof/>
                <w:webHidden/>
              </w:rPr>
              <w:fldChar w:fldCharType="end"/>
            </w:r>
          </w:hyperlink>
        </w:p>
        <w:p w:rsidR="00AA7B5D" w:rsidRDefault="00AE2BF2">
          <w:pPr>
            <w:pStyle w:val="TOC3"/>
            <w:tabs>
              <w:tab w:val="right" w:leader="dot" w:pos="9061"/>
            </w:tabs>
            <w:rPr>
              <w:noProof/>
            </w:rPr>
          </w:pPr>
          <w:hyperlink w:anchor="_Toc525736612" w:history="1">
            <w:r w:rsidR="00AA7B5D" w:rsidRPr="00522073">
              <w:rPr>
                <w:rStyle w:val="Hyperlink"/>
                <w:noProof/>
              </w:rPr>
              <w:t>7.2.3. Višebojac</w:t>
            </w:r>
            <w:r w:rsidR="00AA7B5D">
              <w:rPr>
                <w:noProof/>
                <w:webHidden/>
              </w:rPr>
              <w:tab/>
            </w:r>
            <w:r w:rsidR="00AA7B5D">
              <w:rPr>
                <w:noProof/>
                <w:webHidden/>
              </w:rPr>
              <w:fldChar w:fldCharType="begin"/>
            </w:r>
            <w:r w:rsidR="00AA7B5D">
              <w:rPr>
                <w:noProof/>
                <w:webHidden/>
              </w:rPr>
              <w:instrText xml:space="preserve"> PAGEREF _Toc525736612 \h </w:instrText>
            </w:r>
            <w:r w:rsidR="00AA7B5D">
              <w:rPr>
                <w:noProof/>
                <w:webHidden/>
              </w:rPr>
            </w:r>
            <w:r w:rsidR="00AA7B5D">
              <w:rPr>
                <w:noProof/>
                <w:webHidden/>
              </w:rPr>
              <w:fldChar w:fldCharType="separate"/>
            </w:r>
            <w:r w:rsidR="00AA7B5D">
              <w:rPr>
                <w:noProof/>
                <w:webHidden/>
              </w:rPr>
              <w:t>63</w:t>
            </w:r>
            <w:r w:rsidR="00AA7B5D">
              <w:rPr>
                <w:noProof/>
                <w:webHidden/>
              </w:rPr>
              <w:fldChar w:fldCharType="end"/>
            </w:r>
          </w:hyperlink>
        </w:p>
        <w:p w:rsidR="00AA7B5D" w:rsidRDefault="00AE2BF2">
          <w:pPr>
            <w:pStyle w:val="TOC3"/>
            <w:tabs>
              <w:tab w:val="right" w:leader="dot" w:pos="9061"/>
            </w:tabs>
            <w:rPr>
              <w:noProof/>
            </w:rPr>
          </w:pPr>
          <w:hyperlink w:anchor="_Toc525736613" w:history="1">
            <w:r w:rsidR="00AA7B5D" w:rsidRPr="00522073">
              <w:rPr>
                <w:rStyle w:val="Hyperlink"/>
                <w:noProof/>
              </w:rPr>
              <w:t>7.2.4. Dječje tradicijske igre</w:t>
            </w:r>
            <w:r w:rsidR="00AA7B5D">
              <w:rPr>
                <w:noProof/>
                <w:webHidden/>
              </w:rPr>
              <w:tab/>
            </w:r>
            <w:r w:rsidR="00AA7B5D">
              <w:rPr>
                <w:noProof/>
                <w:webHidden/>
              </w:rPr>
              <w:fldChar w:fldCharType="begin"/>
            </w:r>
            <w:r w:rsidR="00AA7B5D">
              <w:rPr>
                <w:noProof/>
                <w:webHidden/>
              </w:rPr>
              <w:instrText xml:space="preserve"> PAGEREF _Toc525736613 \h </w:instrText>
            </w:r>
            <w:r w:rsidR="00AA7B5D">
              <w:rPr>
                <w:noProof/>
                <w:webHidden/>
              </w:rPr>
            </w:r>
            <w:r w:rsidR="00AA7B5D">
              <w:rPr>
                <w:noProof/>
                <w:webHidden/>
              </w:rPr>
              <w:fldChar w:fldCharType="separate"/>
            </w:r>
            <w:r w:rsidR="00AA7B5D">
              <w:rPr>
                <w:noProof/>
                <w:webHidden/>
              </w:rPr>
              <w:t>64</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614" w:history="1">
            <w:r w:rsidR="00AA7B5D" w:rsidRPr="00522073">
              <w:rPr>
                <w:rStyle w:val="Hyperlink"/>
                <w:noProof/>
              </w:rPr>
              <w:t>7.4. ŠKOLSKI SPORTSKI KLUB</w:t>
            </w:r>
            <w:r w:rsidR="00AA7B5D">
              <w:rPr>
                <w:noProof/>
                <w:webHidden/>
              </w:rPr>
              <w:tab/>
            </w:r>
            <w:r w:rsidR="00AA7B5D">
              <w:rPr>
                <w:noProof/>
                <w:webHidden/>
              </w:rPr>
              <w:fldChar w:fldCharType="begin"/>
            </w:r>
            <w:r w:rsidR="00AA7B5D">
              <w:rPr>
                <w:noProof/>
                <w:webHidden/>
              </w:rPr>
              <w:instrText xml:space="preserve"> PAGEREF _Toc525736614 \h </w:instrText>
            </w:r>
            <w:r w:rsidR="00AA7B5D">
              <w:rPr>
                <w:noProof/>
                <w:webHidden/>
              </w:rPr>
            </w:r>
            <w:r w:rsidR="00AA7B5D">
              <w:rPr>
                <w:noProof/>
                <w:webHidden/>
              </w:rPr>
              <w:fldChar w:fldCharType="separate"/>
            </w:r>
            <w:r w:rsidR="00AA7B5D">
              <w:rPr>
                <w:noProof/>
                <w:webHidden/>
              </w:rPr>
              <w:t>64</w:t>
            </w:r>
            <w:r w:rsidR="00AA7B5D">
              <w:rPr>
                <w:noProof/>
                <w:webHidden/>
              </w:rPr>
              <w:fldChar w:fldCharType="end"/>
            </w:r>
          </w:hyperlink>
        </w:p>
        <w:p w:rsidR="00AA7B5D" w:rsidRDefault="00AE2BF2">
          <w:pPr>
            <w:pStyle w:val="TOC1"/>
            <w:tabs>
              <w:tab w:val="right" w:leader="dot" w:pos="9061"/>
            </w:tabs>
            <w:rPr>
              <w:rFonts w:asciiTheme="minorHAnsi" w:eastAsiaTheme="minorEastAsia" w:hAnsiTheme="minorHAnsi" w:cstheme="minorBidi"/>
              <w:noProof/>
              <w:sz w:val="22"/>
              <w:lang w:eastAsia="hr-HR"/>
            </w:rPr>
          </w:pPr>
          <w:hyperlink w:anchor="_Toc525736615" w:history="1">
            <w:r w:rsidR="00AA7B5D" w:rsidRPr="00522073">
              <w:rPr>
                <w:rStyle w:val="Hyperlink"/>
                <w:noProof/>
              </w:rPr>
              <w:t>8. OSOBNI I SOCIJALNI RAZVOJ - me</w:t>
            </w:r>
            <w:r w:rsidR="00AA7B5D" w:rsidRPr="00522073">
              <w:rPr>
                <w:rStyle w:val="Hyperlink"/>
                <w:rFonts w:ascii="Arial" w:hAnsi="Arial" w:cs="Arial"/>
                <w:noProof/>
              </w:rPr>
              <w:t>đ</w:t>
            </w:r>
            <w:r w:rsidR="00AA7B5D" w:rsidRPr="00522073">
              <w:rPr>
                <w:rStyle w:val="Hyperlink"/>
                <w:noProof/>
              </w:rPr>
              <w:t>upredmetna tema</w:t>
            </w:r>
            <w:r w:rsidR="00AA7B5D">
              <w:rPr>
                <w:noProof/>
                <w:webHidden/>
              </w:rPr>
              <w:tab/>
            </w:r>
            <w:r w:rsidR="00AA7B5D">
              <w:rPr>
                <w:noProof/>
                <w:webHidden/>
              </w:rPr>
              <w:fldChar w:fldCharType="begin"/>
            </w:r>
            <w:r w:rsidR="00AA7B5D">
              <w:rPr>
                <w:noProof/>
                <w:webHidden/>
              </w:rPr>
              <w:instrText xml:space="preserve"> PAGEREF _Toc525736615 \h </w:instrText>
            </w:r>
            <w:r w:rsidR="00AA7B5D">
              <w:rPr>
                <w:noProof/>
                <w:webHidden/>
              </w:rPr>
            </w:r>
            <w:r w:rsidR="00AA7B5D">
              <w:rPr>
                <w:noProof/>
                <w:webHidden/>
              </w:rPr>
              <w:fldChar w:fldCharType="separate"/>
            </w:r>
            <w:r w:rsidR="00AA7B5D">
              <w:rPr>
                <w:noProof/>
                <w:webHidden/>
              </w:rPr>
              <w:t>65</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616" w:history="1">
            <w:r w:rsidR="00AA7B5D" w:rsidRPr="00522073">
              <w:rPr>
                <w:rStyle w:val="Hyperlink"/>
                <w:noProof/>
              </w:rPr>
              <w:t>8.1. IZVANNASTAVNA AKTIVNOST</w:t>
            </w:r>
            <w:r w:rsidR="00AA7B5D">
              <w:rPr>
                <w:noProof/>
                <w:webHidden/>
              </w:rPr>
              <w:tab/>
            </w:r>
            <w:r w:rsidR="00AA7B5D">
              <w:rPr>
                <w:noProof/>
                <w:webHidden/>
              </w:rPr>
              <w:fldChar w:fldCharType="begin"/>
            </w:r>
            <w:r w:rsidR="00AA7B5D">
              <w:rPr>
                <w:noProof/>
                <w:webHidden/>
              </w:rPr>
              <w:instrText xml:space="preserve"> PAGEREF _Toc525736616 \h </w:instrText>
            </w:r>
            <w:r w:rsidR="00AA7B5D">
              <w:rPr>
                <w:noProof/>
                <w:webHidden/>
              </w:rPr>
            </w:r>
            <w:r w:rsidR="00AA7B5D">
              <w:rPr>
                <w:noProof/>
                <w:webHidden/>
              </w:rPr>
              <w:fldChar w:fldCharType="separate"/>
            </w:r>
            <w:r w:rsidR="00AA7B5D">
              <w:rPr>
                <w:noProof/>
                <w:webHidden/>
              </w:rPr>
              <w:t>65</w:t>
            </w:r>
            <w:r w:rsidR="00AA7B5D">
              <w:rPr>
                <w:noProof/>
                <w:webHidden/>
              </w:rPr>
              <w:fldChar w:fldCharType="end"/>
            </w:r>
          </w:hyperlink>
        </w:p>
        <w:p w:rsidR="00AA7B5D" w:rsidRDefault="00AE2BF2">
          <w:pPr>
            <w:pStyle w:val="TOC3"/>
            <w:tabs>
              <w:tab w:val="right" w:leader="dot" w:pos="9061"/>
            </w:tabs>
            <w:rPr>
              <w:noProof/>
            </w:rPr>
          </w:pPr>
          <w:hyperlink w:anchor="_Toc525736617" w:history="1">
            <w:r w:rsidR="00AA7B5D" w:rsidRPr="00522073">
              <w:rPr>
                <w:rStyle w:val="Hyperlink"/>
                <w:noProof/>
              </w:rPr>
              <w:t>8.1.1. Vježbaonica sreće</w:t>
            </w:r>
            <w:r w:rsidR="00AA7B5D">
              <w:rPr>
                <w:noProof/>
                <w:webHidden/>
              </w:rPr>
              <w:tab/>
            </w:r>
            <w:r w:rsidR="00AA7B5D">
              <w:rPr>
                <w:noProof/>
                <w:webHidden/>
              </w:rPr>
              <w:fldChar w:fldCharType="begin"/>
            </w:r>
            <w:r w:rsidR="00AA7B5D">
              <w:rPr>
                <w:noProof/>
                <w:webHidden/>
              </w:rPr>
              <w:instrText xml:space="preserve"> PAGEREF _Toc525736617 \h </w:instrText>
            </w:r>
            <w:r w:rsidR="00AA7B5D">
              <w:rPr>
                <w:noProof/>
                <w:webHidden/>
              </w:rPr>
            </w:r>
            <w:r w:rsidR="00AA7B5D">
              <w:rPr>
                <w:noProof/>
                <w:webHidden/>
              </w:rPr>
              <w:fldChar w:fldCharType="separate"/>
            </w:r>
            <w:r w:rsidR="00AA7B5D">
              <w:rPr>
                <w:noProof/>
                <w:webHidden/>
              </w:rPr>
              <w:t>65</w:t>
            </w:r>
            <w:r w:rsidR="00AA7B5D">
              <w:rPr>
                <w:noProof/>
                <w:webHidden/>
              </w:rPr>
              <w:fldChar w:fldCharType="end"/>
            </w:r>
          </w:hyperlink>
        </w:p>
        <w:p w:rsidR="00AA7B5D" w:rsidRDefault="00AE2BF2">
          <w:pPr>
            <w:pStyle w:val="TOC3"/>
            <w:tabs>
              <w:tab w:val="right" w:leader="dot" w:pos="9061"/>
            </w:tabs>
            <w:rPr>
              <w:noProof/>
            </w:rPr>
          </w:pPr>
          <w:hyperlink w:anchor="_Toc525736618" w:history="1">
            <w:r w:rsidR="00AA7B5D" w:rsidRPr="00522073">
              <w:rPr>
                <w:rStyle w:val="Hyperlink"/>
                <w:noProof/>
              </w:rPr>
              <w:t>8.1.2. Medijatorski klub - vršnjačka medijacija</w:t>
            </w:r>
            <w:r w:rsidR="00AA7B5D">
              <w:rPr>
                <w:noProof/>
                <w:webHidden/>
              </w:rPr>
              <w:tab/>
            </w:r>
            <w:r w:rsidR="00AA7B5D">
              <w:rPr>
                <w:noProof/>
                <w:webHidden/>
              </w:rPr>
              <w:fldChar w:fldCharType="begin"/>
            </w:r>
            <w:r w:rsidR="00AA7B5D">
              <w:rPr>
                <w:noProof/>
                <w:webHidden/>
              </w:rPr>
              <w:instrText xml:space="preserve"> PAGEREF _Toc525736618 \h </w:instrText>
            </w:r>
            <w:r w:rsidR="00AA7B5D">
              <w:rPr>
                <w:noProof/>
                <w:webHidden/>
              </w:rPr>
            </w:r>
            <w:r w:rsidR="00AA7B5D">
              <w:rPr>
                <w:noProof/>
                <w:webHidden/>
              </w:rPr>
              <w:fldChar w:fldCharType="separate"/>
            </w:r>
            <w:r w:rsidR="00AA7B5D">
              <w:rPr>
                <w:noProof/>
                <w:webHidden/>
              </w:rPr>
              <w:t>66</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619" w:history="1">
            <w:r w:rsidR="00AA7B5D" w:rsidRPr="00522073">
              <w:rPr>
                <w:rStyle w:val="Hyperlink"/>
                <w:noProof/>
              </w:rPr>
              <w:t>8.2. PROGRAMI / PROJEKTI</w:t>
            </w:r>
            <w:r w:rsidR="00AA7B5D">
              <w:rPr>
                <w:noProof/>
                <w:webHidden/>
              </w:rPr>
              <w:tab/>
            </w:r>
            <w:r w:rsidR="00AA7B5D">
              <w:rPr>
                <w:noProof/>
                <w:webHidden/>
              </w:rPr>
              <w:fldChar w:fldCharType="begin"/>
            </w:r>
            <w:r w:rsidR="00AA7B5D">
              <w:rPr>
                <w:noProof/>
                <w:webHidden/>
              </w:rPr>
              <w:instrText xml:space="preserve"> PAGEREF _Toc525736619 \h </w:instrText>
            </w:r>
            <w:r w:rsidR="00AA7B5D">
              <w:rPr>
                <w:noProof/>
                <w:webHidden/>
              </w:rPr>
            </w:r>
            <w:r w:rsidR="00AA7B5D">
              <w:rPr>
                <w:noProof/>
                <w:webHidden/>
              </w:rPr>
              <w:fldChar w:fldCharType="separate"/>
            </w:r>
            <w:r w:rsidR="00AA7B5D">
              <w:rPr>
                <w:noProof/>
                <w:webHidden/>
              </w:rPr>
              <w:t>67</w:t>
            </w:r>
            <w:r w:rsidR="00AA7B5D">
              <w:rPr>
                <w:noProof/>
                <w:webHidden/>
              </w:rPr>
              <w:fldChar w:fldCharType="end"/>
            </w:r>
          </w:hyperlink>
        </w:p>
        <w:p w:rsidR="00AA7B5D" w:rsidRDefault="00AE2BF2">
          <w:pPr>
            <w:pStyle w:val="TOC3"/>
            <w:tabs>
              <w:tab w:val="right" w:leader="dot" w:pos="9061"/>
            </w:tabs>
            <w:rPr>
              <w:noProof/>
            </w:rPr>
          </w:pPr>
          <w:hyperlink w:anchor="_Toc525736620" w:history="1">
            <w:r w:rsidR="00AA7B5D" w:rsidRPr="00522073">
              <w:rPr>
                <w:rStyle w:val="Hyperlink"/>
                <w:noProof/>
              </w:rPr>
              <w:t>8.2.1. Poticanje osobnog rasta, razvoja i socijalnih kompetencija učenika</w:t>
            </w:r>
            <w:r w:rsidR="00AA7B5D">
              <w:rPr>
                <w:noProof/>
                <w:webHidden/>
              </w:rPr>
              <w:tab/>
            </w:r>
            <w:r w:rsidR="00AA7B5D">
              <w:rPr>
                <w:noProof/>
                <w:webHidden/>
              </w:rPr>
              <w:fldChar w:fldCharType="begin"/>
            </w:r>
            <w:r w:rsidR="00AA7B5D">
              <w:rPr>
                <w:noProof/>
                <w:webHidden/>
              </w:rPr>
              <w:instrText xml:space="preserve"> PAGEREF _Toc525736620 \h </w:instrText>
            </w:r>
            <w:r w:rsidR="00AA7B5D">
              <w:rPr>
                <w:noProof/>
                <w:webHidden/>
              </w:rPr>
            </w:r>
            <w:r w:rsidR="00AA7B5D">
              <w:rPr>
                <w:noProof/>
                <w:webHidden/>
              </w:rPr>
              <w:fldChar w:fldCharType="separate"/>
            </w:r>
            <w:r w:rsidR="00AA7B5D">
              <w:rPr>
                <w:noProof/>
                <w:webHidden/>
              </w:rPr>
              <w:t>67</w:t>
            </w:r>
            <w:r w:rsidR="00AA7B5D">
              <w:rPr>
                <w:noProof/>
                <w:webHidden/>
              </w:rPr>
              <w:fldChar w:fldCharType="end"/>
            </w:r>
          </w:hyperlink>
        </w:p>
        <w:p w:rsidR="00AA7B5D" w:rsidRDefault="00AE2BF2">
          <w:pPr>
            <w:pStyle w:val="TOC3"/>
            <w:tabs>
              <w:tab w:val="right" w:leader="dot" w:pos="9061"/>
            </w:tabs>
            <w:rPr>
              <w:noProof/>
            </w:rPr>
          </w:pPr>
          <w:hyperlink w:anchor="_Toc525736621" w:history="1">
            <w:r w:rsidR="00AA7B5D" w:rsidRPr="00522073">
              <w:rPr>
                <w:rStyle w:val="Hyperlink"/>
                <w:noProof/>
              </w:rPr>
              <w:t>8.2.2. Pitalice - mozgalice</w:t>
            </w:r>
            <w:r w:rsidR="00AA7B5D">
              <w:rPr>
                <w:noProof/>
                <w:webHidden/>
              </w:rPr>
              <w:tab/>
            </w:r>
            <w:r w:rsidR="00AA7B5D">
              <w:rPr>
                <w:noProof/>
                <w:webHidden/>
              </w:rPr>
              <w:fldChar w:fldCharType="begin"/>
            </w:r>
            <w:r w:rsidR="00AA7B5D">
              <w:rPr>
                <w:noProof/>
                <w:webHidden/>
              </w:rPr>
              <w:instrText xml:space="preserve"> PAGEREF _Toc525736621 \h </w:instrText>
            </w:r>
            <w:r w:rsidR="00AA7B5D">
              <w:rPr>
                <w:noProof/>
                <w:webHidden/>
              </w:rPr>
            </w:r>
            <w:r w:rsidR="00AA7B5D">
              <w:rPr>
                <w:noProof/>
                <w:webHidden/>
              </w:rPr>
              <w:fldChar w:fldCharType="separate"/>
            </w:r>
            <w:r w:rsidR="00AA7B5D">
              <w:rPr>
                <w:noProof/>
                <w:webHidden/>
              </w:rPr>
              <w:t>67</w:t>
            </w:r>
            <w:r w:rsidR="00AA7B5D">
              <w:rPr>
                <w:noProof/>
                <w:webHidden/>
              </w:rPr>
              <w:fldChar w:fldCharType="end"/>
            </w:r>
          </w:hyperlink>
        </w:p>
        <w:p w:rsidR="00AA7B5D" w:rsidRDefault="00AE2BF2">
          <w:pPr>
            <w:pStyle w:val="TOC3"/>
            <w:tabs>
              <w:tab w:val="right" w:leader="dot" w:pos="9061"/>
            </w:tabs>
            <w:rPr>
              <w:noProof/>
            </w:rPr>
          </w:pPr>
          <w:hyperlink w:anchor="_Toc525736622" w:history="1">
            <w:r w:rsidR="00AA7B5D" w:rsidRPr="00522073">
              <w:rPr>
                <w:rStyle w:val="Hyperlink"/>
                <w:noProof/>
              </w:rPr>
              <w:t>8.2.3. Mala škola životnih vještina</w:t>
            </w:r>
            <w:r w:rsidR="00AA7B5D">
              <w:rPr>
                <w:noProof/>
                <w:webHidden/>
              </w:rPr>
              <w:tab/>
            </w:r>
            <w:r w:rsidR="00AA7B5D">
              <w:rPr>
                <w:noProof/>
                <w:webHidden/>
              </w:rPr>
              <w:fldChar w:fldCharType="begin"/>
            </w:r>
            <w:r w:rsidR="00AA7B5D">
              <w:rPr>
                <w:noProof/>
                <w:webHidden/>
              </w:rPr>
              <w:instrText xml:space="preserve"> PAGEREF _Toc525736622 \h </w:instrText>
            </w:r>
            <w:r w:rsidR="00AA7B5D">
              <w:rPr>
                <w:noProof/>
                <w:webHidden/>
              </w:rPr>
            </w:r>
            <w:r w:rsidR="00AA7B5D">
              <w:rPr>
                <w:noProof/>
                <w:webHidden/>
              </w:rPr>
              <w:fldChar w:fldCharType="separate"/>
            </w:r>
            <w:r w:rsidR="00AA7B5D">
              <w:rPr>
                <w:noProof/>
                <w:webHidden/>
              </w:rPr>
              <w:t>68</w:t>
            </w:r>
            <w:r w:rsidR="00AA7B5D">
              <w:rPr>
                <w:noProof/>
                <w:webHidden/>
              </w:rPr>
              <w:fldChar w:fldCharType="end"/>
            </w:r>
          </w:hyperlink>
        </w:p>
        <w:p w:rsidR="00AA7B5D" w:rsidRDefault="00AE2BF2">
          <w:pPr>
            <w:pStyle w:val="TOC3"/>
            <w:tabs>
              <w:tab w:val="right" w:leader="dot" w:pos="9061"/>
            </w:tabs>
            <w:rPr>
              <w:noProof/>
            </w:rPr>
          </w:pPr>
          <w:hyperlink w:anchor="_Toc525736623" w:history="1">
            <w:r w:rsidR="00AA7B5D" w:rsidRPr="00522073">
              <w:rPr>
                <w:rStyle w:val="Hyperlink"/>
                <w:noProof/>
              </w:rPr>
              <w:t>8.2.4. Moj profesionalni razvoj</w:t>
            </w:r>
            <w:r w:rsidR="00AA7B5D">
              <w:rPr>
                <w:noProof/>
                <w:webHidden/>
              </w:rPr>
              <w:tab/>
            </w:r>
            <w:r w:rsidR="00AA7B5D">
              <w:rPr>
                <w:noProof/>
                <w:webHidden/>
              </w:rPr>
              <w:fldChar w:fldCharType="begin"/>
            </w:r>
            <w:r w:rsidR="00AA7B5D">
              <w:rPr>
                <w:noProof/>
                <w:webHidden/>
              </w:rPr>
              <w:instrText xml:space="preserve"> PAGEREF _Toc525736623 \h </w:instrText>
            </w:r>
            <w:r w:rsidR="00AA7B5D">
              <w:rPr>
                <w:noProof/>
                <w:webHidden/>
              </w:rPr>
            </w:r>
            <w:r w:rsidR="00AA7B5D">
              <w:rPr>
                <w:noProof/>
                <w:webHidden/>
              </w:rPr>
              <w:fldChar w:fldCharType="separate"/>
            </w:r>
            <w:r w:rsidR="00AA7B5D">
              <w:rPr>
                <w:noProof/>
                <w:webHidden/>
              </w:rPr>
              <w:t>69</w:t>
            </w:r>
            <w:r w:rsidR="00AA7B5D">
              <w:rPr>
                <w:noProof/>
                <w:webHidden/>
              </w:rPr>
              <w:fldChar w:fldCharType="end"/>
            </w:r>
          </w:hyperlink>
        </w:p>
        <w:p w:rsidR="00AA7B5D" w:rsidRDefault="00AE2BF2">
          <w:pPr>
            <w:pStyle w:val="TOC3"/>
            <w:tabs>
              <w:tab w:val="right" w:leader="dot" w:pos="9061"/>
            </w:tabs>
            <w:rPr>
              <w:noProof/>
            </w:rPr>
          </w:pPr>
          <w:hyperlink w:anchor="_Toc525736624" w:history="1">
            <w:r w:rsidR="00AA7B5D" w:rsidRPr="00522073">
              <w:rPr>
                <w:rStyle w:val="Hyperlink"/>
                <w:noProof/>
              </w:rPr>
              <w:t>8.2.5. Hand in hand</w:t>
            </w:r>
            <w:r w:rsidR="00AA7B5D">
              <w:rPr>
                <w:noProof/>
                <w:webHidden/>
              </w:rPr>
              <w:tab/>
            </w:r>
            <w:r w:rsidR="00AA7B5D">
              <w:rPr>
                <w:noProof/>
                <w:webHidden/>
              </w:rPr>
              <w:fldChar w:fldCharType="begin"/>
            </w:r>
            <w:r w:rsidR="00AA7B5D">
              <w:rPr>
                <w:noProof/>
                <w:webHidden/>
              </w:rPr>
              <w:instrText xml:space="preserve"> PAGEREF _Toc525736624 \h </w:instrText>
            </w:r>
            <w:r w:rsidR="00AA7B5D">
              <w:rPr>
                <w:noProof/>
                <w:webHidden/>
              </w:rPr>
            </w:r>
            <w:r w:rsidR="00AA7B5D">
              <w:rPr>
                <w:noProof/>
                <w:webHidden/>
              </w:rPr>
              <w:fldChar w:fldCharType="separate"/>
            </w:r>
            <w:r w:rsidR="00AA7B5D">
              <w:rPr>
                <w:noProof/>
                <w:webHidden/>
              </w:rPr>
              <w:t>69</w:t>
            </w:r>
            <w:r w:rsidR="00AA7B5D">
              <w:rPr>
                <w:noProof/>
                <w:webHidden/>
              </w:rPr>
              <w:fldChar w:fldCharType="end"/>
            </w:r>
          </w:hyperlink>
        </w:p>
        <w:p w:rsidR="00AA7B5D" w:rsidRDefault="00AE2BF2">
          <w:pPr>
            <w:pStyle w:val="TOC1"/>
            <w:tabs>
              <w:tab w:val="right" w:leader="dot" w:pos="9061"/>
            </w:tabs>
            <w:rPr>
              <w:rFonts w:asciiTheme="minorHAnsi" w:eastAsiaTheme="minorEastAsia" w:hAnsiTheme="minorHAnsi" w:cstheme="minorBidi"/>
              <w:noProof/>
              <w:sz w:val="22"/>
              <w:lang w:eastAsia="hr-HR"/>
            </w:rPr>
          </w:pPr>
          <w:hyperlink w:anchor="_Toc525736625" w:history="1">
            <w:r w:rsidR="00AA7B5D" w:rsidRPr="00522073">
              <w:rPr>
                <w:rStyle w:val="Hyperlink"/>
                <w:noProof/>
              </w:rPr>
              <w:t>9. ZDRAVLJE, SIGURNOST I ZAŠTITA OKOLIŠA - me</w:t>
            </w:r>
            <w:r w:rsidR="00AA7B5D" w:rsidRPr="00522073">
              <w:rPr>
                <w:rStyle w:val="Hyperlink"/>
                <w:rFonts w:ascii="Arial" w:hAnsi="Arial" w:cs="Arial"/>
                <w:noProof/>
              </w:rPr>
              <w:t>đ</w:t>
            </w:r>
            <w:r w:rsidR="00AA7B5D" w:rsidRPr="00522073">
              <w:rPr>
                <w:rStyle w:val="Hyperlink"/>
                <w:noProof/>
              </w:rPr>
              <w:t>upredmetna tema</w:t>
            </w:r>
            <w:r w:rsidR="00AA7B5D">
              <w:rPr>
                <w:noProof/>
                <w:webHidden/>
              </w:rPr>
              <w:tab/>
            </w:r>
            <w:r w:rsidR="00AA7B5D">
              <w:rPr>
                <w:noProof/>
                <w:webHidden/>
              </w:rPr>
              <w:fldChar w:fldCharType="begin"/>
            </w:r>
            <w:r w:rsidR="00AA7B5D">
              <w:rPr>
                <w:noProof/>
                <w:webHidden/>
              </w:rPr>
              <w:instrText xml:space="preserve"> PAGEREF _Toc525736625 \h </w:instrText>
            </w:r>
            <w:r w:rsidR="00AA7B5D">
              <w:rPr>
                <w:noProof/>
                <w:webHidden/>
              </w:rPr>
            </w:r>
            <w:r w:rsidR="00AA7B5D">
              <w:rPr>
                <w:noProof/>
                <w:webHidden/>
              </w:rPr>
              <w:fldChar w:fldCharType="separate"/>
            </w:r>
            <w:r w:rsidR="00AA7B5D">
              <w:rPr>
                <w:noProof/>
                <w:webHidden/>
              </w:rPr>
              <w:t>70</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626" w:history="1">
            <w:r w:rsidR="00AA7B5D" w:rsidRPr="00522073">
              <w:rPr>
                <w:rStyle w:val="Hyperlink"/>
                <w:noProof/>
              </w:rPr>
              <w:t>9.1. IZVANNASTAVNA AKTIVNOST</w:t>
            </w:r>
            <w:r w:rsidR="00AA7B5D">
              <w:rPr>
                <w:noProof/>
                <w:webHidden/>
              </w:rPr>
              <w:tab/>
            </w:r>
            <w:r w:rsidR="00AA7B5D">
              <w:rPr>
                <w:noProof/>
                <w:webHidden/>
              </w:rPr>
              <w:fldChar w:fldCharType="begin"/>
            </w:r>
            <w:r w:rsidR="00AA7B5D">
              <w:rPr>
                <w:noProof/>
                <w:webHidden/>
              </w:rPr>
              <w:instrText xml:space="preserve"> PAGEREF _Toc525736626 \h </w:instrText>
            </w:r>
            <w:r w:rsidR="00AA7B5D">
              <w:rPr>
                <w:noProof/>
                <w:webHidden/>
              </w:rPr>
            </w:r>
            <w:r w:rsidR="00AA7B5D">
              <w:rPr>
                <w:noProof/>
                <w:webHidden/>
              </w:rPr>
              <w:fldChar w:fldCharType="separate"/>
            </w:r>
            <w:r w:rsidR="00AA7B5D">
              <w:rPr>
                <w:noProof/>
                <w:webHidden/>
              </w:rPr>
              <w:t>70</w:t>
            </w:r>
            <w:r w:rsidR="00AA7B5D">
              <w:rPr>
                <w:noProof/>
                <w:webHidden/>
              </w:rPr>
              <w:fldChar w:fldCharType="end"/>
            </w:r>
          </w:hyperlink>
        </w:p>
        <w:p w:rsidR="00AA7B5D" w:rsidRDefault="00AE2BF2">
          <w:pPr>
            <w:pStyle w:val="TOC3"/>
            <w:tabs>
              <w:tab w:val="right" w:leader="dot" w:pos="9061"/>
            </w:tabs>
            <w:rPr>
              <w:noProof/>
            </w:rPr>
          </w:pPr>
          <w:hyperlink w:anchor="_Toc525736627" w:history="1">
            <w:r w:rsidR="00AA7B5D" w:rsidRPr="00522073">
              <w:rPr>
                <w:rStyle w:val="Hyperlink"/>
                <w:noProof/>
              </w:rPr>
              <w:t>9.1.1. Prva pomoć</w:t>
            </w:r>
            <w:r w:rsidR="00AA7B5D">
              <w:rPr>
                <w:noProof/>
                <w:webHidden/>
              </w:rPr>
              <w:tab/>
            </w:r>
            <w:r w:rsidR="00AA7B5D">
              <w:rPr>
                <w:noProof/>
                <w:webHidden/>
              </w:rPr>
              <w:fldChar w:fldCharType="begin"/>
            </w:r>
            <w:r w:rsidR="00AA7B5D">
              <w:rPr>
                <w:noProof/>
                <w:webHidden/>
              </w:rPr>
              <w:instrText xml:space="preserve"> PAGEREF _Toc525736627 \h </w:instrText>
            </w:r>
            <w:r w:rsidR="00AA7B5D">
              <w:rPr>
                <w:noProof/>
                <w:webHidden/>
              </w:rPr>
            </w:r>
            <w:r w:rsidR="00AA7B5D">
              <w:rPr>
                <w:noProof/>
                <w:webHidden/>
              </w:rPr>
              <w:fldChar w:fldCharType="separate"/>
            </w:r>
            <w:r w:rsidR="00AA7B5D">
              <w:rPr>
                <w:noProof/>
                <w:webHidden/>
              </w:rPr>
              <w:t>70</w:t>
            </w:r>
            <w:r w:rsidR="00AA7B5D">
              <w:rPr>
                <w:noProof/>
                <w:webHidden/>
              </w:rPr>
              <w:fldChar w:fldCharType="end"/>
            </w:r>
          </w:hyperlink>
        </w:p>
        <w:p w:rsidR="00AA7B5D" w:rsidRDefault="00AE2BF2">
          <w:pPr>
            <w:pStyle w:val="TOC3"/>
            <w:tabs>
              <w:tab w:val="right" w:leader="dot" w:pos="9061"/>
            </w:tabs>
            <w:rPr>
              <w:noProof/>
            </w:rPr>
          </w:pPr>
          <w:hyperlink w:anchor="_Toc525736628" w:history="1">
            <w:r w:rsidR="00AA7B5D" w:rsidRPr="00522073">
              <w:rPr>
                <w:rStyle w:val="Hyperlink"/>
                <w:noProof/>
              </w:rPr>
              <w:t>9.1.2. Eko škola</w:t>
            </w:r>
            <w:r w:rsidR="00AA7B5D">
              <w:rPr>
                <w:noProof/>
                <w:webHidden/>
              </w:rPr>
              <w:tab/>
            </w:r>
            <w:r w:rsidR="00AA7B5D">
              <w:rPr>
                <w:noProof/>
                <w:webHidden/>
              </w:rPr>
              <w:fldChar w:fldCharType="begin"/>
            </w:r>
            <w:r w:rsidR="00AA7B5D">
              <w:rPr>
                <w:noProof/>
                <w:webHidden/>
              </w:rPr>
              <w:instrText xml:space="preserve"> PAGEREF _Toc525736628 \h </w:instrText>
            </w:r>
            <w:r w:rsidR="00AA7B5D">
              <w:rPr>
                <w:noProof/>
                <w:webHidden/>
              </w:rPr>
            </w:r>
            <w:r w:rsidR="00AA7B5D">
              <w:rPr>
                <w:noProof/>
                <w:webHidden/>
              </w:rPr>
              <w:fldChar w:fldCharType="separate"/>
            </w:r>
            <w:r w:rsidR="00AA7B5D">
              <w:rPr>
                <w:noProof/>
                <w:webHidden/>
              </w:rPr>
              <w:t>70</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629" w:history="1">
            <w:r w:rsidR="00AA7B5D" w:rsidRPr="00522073">
              <w:rPr>
                <w:rStyle w:val="Hyperlink"/>
                <w:noProof/>
              </w:rPr>
              <w:t>9.2. TERENSKA NASTAVA</w:t>
            </w:r>
            <w:r w:rsidR="00AA7B5D">
              <w:rPr>
                <w:noProof/>
                <w:webHidden/>
              </w:rPr>
              <w:tab/>
            </w:r>
            <w:r w:rsidR="00AA7B5D">
              <w:rPr>
                <w:noProof/>
                <w:webHidden/>
              </w:rPr>
              <w:fldChar w:fldCharType="begin"/>
            </w:r>
            <w:r w:rsidR="00AA7B5D">
              <w:rPr>
                <w:noProof/>
                <w:webHidden/>
              </w:rPr>
              <w:instrText xml:space="preserve"> PAGEREF _Toc525736629 \h </w:instrText>
            </w:r>
            <w:r w:rsidR="00AA7B5D">
              <w:rPr>
                <w:noProof/>
                <w:webHidden/>
              </w:rPr>
            </w:r>
            <w:r w:rsidR="00AA7B5D">
              <w:rPr>
                <w:noProof/>
                <w:webHidden/>
              </w:rPr>
              <w:fldChar w:fldCharType="separate"/>
            </w:r>
            <w:r w:rsidR="00AA7B5D">
              <w:rPr>
                <w:noProof/>
                <w:webHidden/>
              </w:rPr>
              <w:t>71</w:t>
            </w:r>
            <w:r w:rsidR="00AA7B5D">
              <w:rPr>
                <w:noProof/>
                <w:webHidden/>
              </w:rPr>
              <w:fldChar w:fldCharType="end"/>
            </w:r>
          </w:hyperlink>
        </w:p>
        <w:p w:rsidR="00AA7B5D" w:rsidRDefault="00AE2BF2">
          <w:pPr>
            <w:pStyle w:val="TOC3"/>
            <w:tabs>
              <w:tab w:val="right" w:leader="dot" w:pos="9061"/>
            </w:tabs>
            <w:rPr>
              <w:noProof/>
            </w:rPr>
          </w:pPr>
          <w:hyperlink w:anchor="_Toc525736630" w:history="1">
            <w:r w:rsidR="00AA7B5D" w:rsidRPr="00522073">
              <w:rPr>
                <w:rStyle w:val="Hyperlink"/>
                <w:noProof/>
              </w:rPr>
              <w:t>9.2.1. Promet</w:t>
            </w:r>
            <w:r w:rsidR="00AA7B5D">
              <w:rPr>
                <w:noProof/>
                <w:webHidden/>
              </w:rPr>
              <w:tab/>
            </w:r>
            <w:r w:rsidR="00AA7B5D">
              <w:rPr>
                <w:noProof/>
                <w:webHidden/>
              </w:rPr>
              <w:fldChar w:fldCharType="begin"/>
            </w:r>
            <w:r w:rsidR="00AA7B5D">
              <w:rPr>
                <w:noProof/>
                <w:webHidden/>
              </w:rPr>
              <w:instrText xml:space="preserve"> PAGEREF _Toc525736630 \h </w:instrText>
            </w:r>
            <w:r w:rsidR="00AA7B5D">
              <w:rPr>
                <w:noProof/>
                <w:webHidden/>
              </w:rPr>
            </w:r>
            <w:r w:rsidR="00AA7B5D">
              <w:rPr>
                <w:noProof/>
                <w:webHidden/>
              </w:rPr>
              <w:fldChar w:fldCharType="separate"/>
            </w:r>
            <w:r w:rsidR="00AA7B5D">
              <w:rPr>
                <w:noProof/>
                <w:webHidden/>
              </w:rPr>
              <w:t>71</w:t>
            </w:r>
            <w:r w:rsidR="00AA7B5D">
              <w:rPr>
                <w:noProof/>
                <w:webHidden/>
              </w:rPr>
              <w:fldChar w:fldCharType="end"/>
            </w:r>
          </w:hyperlink>
        </w:p>
        <w:p w:rsidR="00AA7B5D" w:rsidRDefault="00AE2BF2">
          <w:pPr>
            <w:pStyle w:val="TOC3"/>
            <w:tabs>
              <w:tab w:val="right" w:leader="dot" w:pos="9061"/>
            </w:tabs>
            <w:rPr>
              <w:noProof/>
            </w:rPr>
          </w:pPr>
          <w:hyperlink w:anchor="_Toc525736631" w:history="1">
            <w:r w:rsidR="00AA7B5D" w:rsidRPr="00522073">
              <w:rPr>
                <w:rStyle w:val="Hyperlink"/>
                <w:noProof/>
              </w:rPr>
              <w:t>9.2.2. Posjet muzeju automobila Ferdinand Budicki</w:t>
            </w:r>
            <w:r w:rsidR="00AA7B5D">
              <w:rPr>
                <w:noProof/>
                <w:webHidden/>
              </w:rPr>
              <w:tab/>
            </w:r>
            <w:r w:rsidR="00AA7B5D">
              <w:rPr>
                <w:noProof/>
                <w:webHidden/>
              </w:rPr>
              <w:fldChar w:fldCharType="begin"/>
            </w:r>
            <w:r w:rsidR="00AA7B5D">
              <w:rPr>
                <w:noProof/>
                <w:webHidden/>
              </w:rPr>
              <w:instrText xml:space="preserve"> PAGEREF _Toc525736631 \h </w:instrText>
            </w:r>
            <w:r w:rsidR="00AA7B5D">
              <w:rPr>
                <w:noProof/>
                <w:webHidden/>
              </w:rPr>
            </w:r>
            <w:r w:rsidR="00AA7B5D">
              <w:rPr>
                <w:noProof/>
                <w:webHidden/>
              </w:rPr>
              <w:fldChar w:fldCharType="separate"/>
            </w:r>
            <w:r w:rsidR="00AA7B5D">
              <w:rPr>
                <w:noProof/>
                <w:webHidden/>
              </w:rPr>
              <w:t>72</w:t>
            </w:r>
            <w:r w:rsidR="00AA7B5D">
              <w:rPr>
                <w:noProof/>
                <w:webHidden/>
              </w:rPr>
              <w:fldChar w:fldCharType="end"/>
            </w:r>
          </w:hyperlink>
        </w:p>
        <w:p w:rsidR="00AA7B5D" w:rsidRDefault="00AE2BF2">
          <w:pPr>
            <w:pStyle w:val="TOC3"/>
            <w:tabs>
              <w:tab w:val="right" w:leader="dot" w:pos="9061"/>
            </w:tabs>
            <w:rPr>
              <w:noProof/>
            </w:rPr>
          </w:pPr>
          <w:hyperlink w:anchor="_Toc525736632" w:history="1">
            <w:r w:rsidR="00AA7B5D" w:rsidRPr="00522073">
              <w:rPr>
                <w:rStyle w:val="Hyperlink"/>
                <w:noProof/>
              </w:rPr>
              <w:t>9.2.3. Posjet reciklažnom dvorištu</w:t>
            </w:r>
            <w:r w:rsidR="00AA7B5D">
              <w:rPr>
                <w:noProof/>
                <w:webHidden/>
              </w:rPr>
              <w:tab/>
            </w:r>
            <w:r w:rsidR="00AA7B5D">
              <w:rPr>
                <w:noProof/>
                <w:webHidden/>
              </w:rPr>
              <w:fldChar w:fldCharType="begin"/>
            </w:r>
            <w:r w:rsidR="00AA7B5D">
              <w:rPr>
                <w:noProof/>
                <w:webHidden/>
              </w:rPr>
              <w:instrText xml:space="preserve"> PAGEREF _Toc525736632 \h </w:instrText>
            </w:r>
            <w:r w:rsidR="00AA7B5D">
              <w:rPr>
                <w:noProof/>
                <w:webHidden/>
              </w:rPr>
            </w:r>
            <w:r w:rsidR="00AA7B5D">
              <w:rPr>
                <w:noProof/>
                <w:webHidden/>
              </w:rPr>
              <w:fldChar w:fldCharType="separate"/>
            </w:r>
            <w:r w:rsidR="00AA7B5D">
              <w:rPr>
                <w:noProof/>
                <w:webHidden/>
              </w:rPr>
              <w:t>72</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633" w:history="1">
            <w:r w:rsidR="00AA7B5D" w:rsidRPr="00522073">
              <w:rPr>
                <w:rStyle w:val="Hyperlink"/>
                <w:noProof/>
              </w:rPr>
              <w:t>9.3. PROGRAMI / PROJEKTI</w:t>
            </w:r>
            <w:r w:rsidR="00AA7B5D">
              <w:rPr>
                <w:noProof/>
                <w:webHidden/>
              </w:rPr>
              <w:tab/>
            </w:r>
            <w:r w:rsidR="00AA7B5D">
              <w:rPr>
                <w:noProof/>
                <w:webHidden/>
              </w:rPr>
              <w:fldChar w:fldCharType="begin"/>
            </w:r>
            <w:r w:rsidR="00AA7B5D">
              <w:rPr>
                <w:noProof/>
                <w:webHidden/>
              </w:rPr>
              <w:instrText xml:space="preserve"> PAGEREF _Toc525736633 \h </w:instrText>
            </w:r>
            <w:r w:rsidR="00AA7B5D">
              <w:rPr>
                <w:noProof/>
                <w:webHidden/>
              </w:rPr>
            </w:r>
            <w:r w:rsidR="00AA7B5D">
              <w:rPr>
                <w:noProof/>
                <w:webHidden/>
              </w:rPr>
              <w:fldChar w:fldCharType="separate"/>
            </w:r>
            <w:r w:rsidR="00AA7B5D">
              <w:rPr>
                <w:noProof/>
                <w:webHidden/>
              </w:rPr>
              <w:t>73</w:t>
            </w:r>
            <w:r w:rsidR="00AA7B5D">
              <w:rPr>
                <w:noProof/>
                <w:webHidden/>
              </w:rPr>
              <w:fldChar w:fldCharType="end"/>
            </w:r>
          </w:hyperlink>
        </w:p>
        <w:p w:rsidR="00AA7B5D" w:rsidRDefault="00AE2BF2">
          <w:pPr>
            <w:pStyle w:val="TOC3"/>
            <w:tabs>
              <w:tab w:val="right" w:leader="dot" w:pos="9061"/>
            </w:tabs>
            <w:rPr>
              <w:noProof/>
            </w:rPr>
          </w:pPr>
          <w:hyperlink w:anchor="_Toc525736634" w:history="1">
            <w:r w:rsidR="00AA7B5D" w:rsidRPr="00522073">
              <w:rPr>
                <w:rStyle w:val="Hyperlink"/>
                <w:noProof/>
              </w:rPr>
              <w:t>9.3.1. Od sjemena do ploda (zdrava hrana)</w:t>
            </w:r>
            <w:r w:rsidR="00AA7B5D">
              <w:rPr>
                <w:noProof/>
                <w:webHidden/>
              </w:rPr>
              <w:tab/>
            </w:r>
            <w:r w:rsidR="00AA7B5D">
              <w:rPr>
                <w:noProof/>
                <w:webHidden/>
              </w:rPr>
              <w:fldChar w:fldCharType="begin"/>
            </w:r>
            <w:r w:rsidR="00AA7B5D">
              <w:rPr>
                <w:noProof/>
                <w:webHidden/>
              </w:rPr>
              <w:instrText xml:space="preserve"> PAGEREF _Toc525736634 \h </w:instrText>
            </w:r>
            <w:r w:rsidR="00AA7B5D">
              <w:rPr>
                <w:noProof/>
                <w:webHidden/>
              </w:rPr>
            </w:r>
            <w:r w:rsidR="00AA7B5D">
              <w:rPr>
                <w:noProof/>
                <w:webHidden/>
              </w:rPr>
              <w:fldChar w:fldCharType="separate"/>
            </w:r>
            <w:r w:rsidR="00AA7B5D">
              <w:rPr>
                <w:noProof/>
                <w:webHidden/>
              </w:rPr>
              <w:t>73</w:t>
            </w:r>
            <w:r w:rsidR="00AA7B5D">
              <w:rPr>
                <w:noProof/>
                <w:webHidden/>
              </w:rPr>
              <w:fldChar w:fldCharType="end"/>
            </w:r>
          </w:hyperlink>
        </w:p>
        <w:p w:rsidR="00AA7B5D" w:rsidRDefault="00AE2BF2">
          <w:pPr>
            <w:pStyle w:val="TOC3"/>
            <w:tabs>
              <w:tab w:val="right" w:leader="dot" w:pos="9061"/>
            </w:tabs>
            <w:rPr>
              <w:noProof/>
            </w:rPr>
          </w:pPr>
          <w:hyperlink w:anchor="_Toc525736635" w:history="1">
            <w:r w:rsidR="00AA7B5D" w:rsidRPr="00522073">
              <w:rPr>
                <w:rStyle w:val="Hyperlink"/>
                <w:noProof/>
              </w:rPr>
              <w:t>9.3.2. Prometni vremepolov</w:t>
            </w:r>
            <w:r w:rsidR="00AA7B5D">
              <w:rPr>
                <w:noProof/>
                <w:webHidden/>
              </w:rPr>
              <w:tab/>
            </w:r>
            <w:r w:rsidR="00AA7B5D">
              <w:rPr>
                <w:noProof/>
                <w:webHidden/>
              </w:rPr>
              <w:fldChar w:fldCharType="begin"/>
            </w:r>
            <w:r w:rsidR="00AA7B5D">
              <w:rPr>
                <w:noProof/>
                <w:webHidden/>
              </w:rPr>
              <w:instrText xml:space="preserve"> PAGEREF _Toc525736635 \h </w:instrText>
            </w:r>
            <w:r w:rsidR="00AA7B5D">
              <w:rPr>
                <w:noProof/>
                <w:webHidden/>
              </w:rPr>
            </w:r>
            <w:r w:rsidR="00AA7B5D">
              <w:rPr>
                <w:noProof/>
                <w:webHidden/>
              </w:rPr>
              <w:fldChar w:fldCharType="separate"/>
            </w:r>
            <w:r w:rsidR="00AA7B5D">
              <w:rPr>
                <w:noProof/>
                <w:webHidden/>
              </w:rPr>
              <w:t>74</w:t>
            </w:r>
            <w:r w:rsidR="00AA7B5D">
              <w:rPr>
                <w:noProof/>
                <w:webHidden/>
              </w:rPr>
              <w:fldChar w:fldCharType="end"/>
            </w:r>
          </w:hyperlink>
        </w:p>
        <w:p w:rsidR="00AA7B5D" w:rsidRDefault="00AE2BF2">
          <w:pPr>
            <w:pStyle w:val="TOC3"/>
            <w:tabs>
              <w:tab w:val="right" w:leader="dot" w:pos="9061"/>
            </w:tabs>
            <w:rPr>
              <w:noProof/>
            </w:rPr>
          </w:pPr>
          <w:hyperlink w:anchor="_Toc525736636" w:history="1">
            <w:r w:rsidR="00AA7B5D" w:rsidRPr="00522073">
              <w:rPr>
                <w:rStyle w:val="Hyperlink"/>
                <w:noProof/>
              </w:rPr>
              <w:t>9.3.3. Razvrstavanje otpada</w:t>
            </w:r>
            <w:r w:rsidR="00AA7B5D">
              <w:rPr>
                <w:noProof/>
                <w:webHidden/>
              </w:rPr>
              <w:tab/>
            </w:r>
            <w:r w:rsidR="00AA7B5D">
              <w:rPr>
                <w:noProof/>
                <w:webHidden/>
              </w:rPr>
              <w:fldChar w:fldCharType="begin"/>
            </w:r>
            <w:r w:rsidR="00AA7B5D">
              <w:rPr>
                <w:noProof/>
                <w:webHidden/>
              </w:rPr>
              <w:instrText xml:space="preserve"> PAGEREF _Toc525736636 \h </w:instrText>
            </w:r>
            <w:r w:rsidR="00AA7B5D">
              <w:rPr>
                <w:noProof/>
                <w:webHidden/>
              </w:rPr>
            </w:r>
            <w:r w:rsidR="00AA7B5D">
              <w:rPr>
                <w:noProof/>
                <w:webHidden/>
              </w:rPr>
              <w:fldChar w:fldCharType="separate"/>
            </w:r>
            <w:r w:rsidR="00AA7B5D">
              <w:rPr>
                <w:noProof/>
                <w:webHidden/>
              </w:rPr>
              <w:t>74</w:t>
            </w:r>
            <w:r w:rsidR="00AA7B5D">
              <w:rPr>
                <w:noProof/>
                <w:webHidden/>
              </w:rPr>
              <w:fldChar w:fldCharType="end"/>
            </w:r>
          </w:hyperlink>
        </w:p>
        <w:p w:rsidR="00AA7B5D" w:rsidRDefault="00AE2BF2">
          <w:pPr>
            <w:pStyle w:val="TOC1"/>
            <w:tabs>
              <w:tab w:val="right" w:leader="dot" w:pos="9061"/>
            </w:tabs>
            <w:rPr>
              <w:rFonts w:asciiTheme="minorHAnsi" w:eastAsiaTheme="minorEastAsia" w:hAnsiTheme="minorHAnsi" w:cstheme="minorBidi"/>
              <w:noProof/>
              <w:sz w:val="22"/>
              <w:lang w:eastAsia="hr-HR"/>
            </w:rPr>
          </w:pPr>
          <w:hyperlink w:anchor="_Toc525736637" w:history="1">
            <w:r w:rsidR="00AA7B5D" w:rsidRPr="00522073">
              <w:rPr>
                <w:rStyle w:val="Hyperlink"/>
                <w:noProof/>
              </w:rPr>
              <w:t>10. UČITI KAKO UČITI - me</w:t>
            </w:r>
            <w:r w:rsidR="00AA7B5D" w:rsidRPr="00522073">
              <w:rPr>
                <w:rStyle w:val="Hyperlink"/>
                <w:rFonts w:ascii="Arial" w:hAnsi="Arial" w:cs="Arial"/>
                <w:noProof/>
              </w:rPr>
              <w:t>đ</w:t>
            </w:r>
            <w:r w:rsidR="00AA7B5D" w:rsidRPr="00522073">
              <w:rPr>
                <w:rStyle w:val="Hyperlink"/>
                <w:noProof/>
              </w:rPr>
              <w:t>upredmetna tema</w:t>
            </w:r>
            <w:r w:rsidR="00AA7B5D">
              <w:rPr>
                <w:noProof/>
                <w:webHidden/>
              </w:rPr>
              <w:tab/>
            </w:r>
            <w:r w:rsidR="00AA7B5D">
              <w:rPr>
                <w:noProof/>
                <w:webHidden/>
              </w:rPr>
              <w:fldChar w:fldCharType="begin"/>
            </w:r>
            <w:r w:rsidR="00AA7B5D">
              <w:rPr>
                <w:noProof/>
                <w:webHidden/>
              </w:rPr>
              <w:instrText xml:space="preserve"> PAGEREF _Toc525736637 \h </w:instrText>
            </w:r>
            <w:r w:rsidR="00AA7B5D">
              <w:rPr>
                <w:noProof/>
                <w:webHidden/>
              </w:rPr>
            </w:r>
            <w:r w:rsidR="00AA7B5D">
              <w:rPr>
                <w:noProof/>
                <w:webHidden/>
              </w:rPr>
              <w:fldChar w:fldCharType="separate"/>
            </w:r>
            <w:r w:rsidR="00AA7B5D">
              <w:rPr>
                <w:noProof/>
                <w:webHidden/>
              </w:rPr>
              <w:t>75</w:t>
            </w:r>
            <w:r w:rsidR="00AA7B5D">
              <w:rPr>
                <w:noProof/>
                <w:webHidden/>
              </w:rPr>
              <w:fldChar w:fldCharType="end"/>
            </w:r>
          </w:hyperlink>
        </w:p>
        <w:p w:rsidR="00AA7B5D" w:rsidRDefault="00AE2BF2">
          <w:pPr>
            <w:pStyle w:val="TOC3"/>
            <w:tabs>
              <w:tab w:val="right" w:leader="dot" w:pos="9061"/>
            </w:tabs>
            <w:rPr>
              <w:noProof/>
            </w:rPr>
          </w:pPr>
          <w:hyperlink w:anchor="_Toc525736638" w:history="1">
            <w:r w:rsidR="00AA7B5D" w:rsidRPr="00522073">
              <w:rPr>
                <w:rStyle w:val="Hyperlink"/>
                <w:noProof/>
              </w:rPr>
              <w:t>10.1. Učimo zajedno – vršnjački pomagači</w:t>
            </w:r>
            <w:r w:rsidR="00AA7B5D">
              <w:rPr>
                <w:noProof/>
                <w:webHidden/>
              </w:rPr>
              <w:tab/>
            </w:r>
            <w:r w:rsidR="00AA7B5D">
              <w:rPr>
                <w:noProof/>
                <w:webHidden/>
              </w:rPr>
              <w:fldChar w:fldCharType="begin"/>
            </w:r>
            <w:r w:rsidR="00AA7B5D">
              <w:rPr>
                <w:noProof/>
                <w:webHidden/>
              </w:rPr>
              <w:instrText xml:space="preserve"> PAGEREF _Toc525736638 \h </w:instrText>
            </w:r>
            <w:r w:rsidR="00AA7B5D">
              <w:rPr>
                <w:noProof/>
                <w:webHidden/>
              </w:rPr>
            </w:r>
            <w:r w:rsidR="00AA7B5D">
              <w:rPr>
                <w:noProof/>
                <w:webHidden/>
              </w:rPr>
              <w:fldChar w:fldCharType="separate"/>
            </w:r>
            <w:r w:rsidR="00AA7B5D">
              <w:rPr>
                <w:noProof/>
                <w:webHidden/>
              </w:rPr>
              <w:t>75</w:t>
            </w:r>
            <w:r w:rsidR="00AA7B5D">
              <w:rPr>
                <w:noProof/>
                <w:webHidden/>
              </w:rPr>
              <w:fldChar w:fldCharType="end"/>
            </w:r>
          </w:hyperlink>
        </w:p>
        <w:p w:rsidR="00AA7B5D" w:rsidRDefault="00AE2BF2">
          <w:pPr>
            <w:pStyle w:val="TOC1"/>
            <w:tabs>
              <w:tab w:val="right" w:leader="dot" w:pos="9061"/>
            </w:tabs>
            <w:rPr>
              <w:rFonts w:asciiTheme="minorHAnsi" w:eastAsiaTheme="minorEastAsia" w:hAnsiTheme="minorHAnsi" w:cstheme="minorBidi"/>
              <w:noProof/>
              <w:sz w:val="22"/>
              <w:lang w:eastAsia="hr-HR"/>
            </w:rPr>
          </w:pPr>
          <w:hyperlink w:anchor="_Toc525736639" w:history="1">
            <w:r w:rsidR="00AA7B5D" w:rsidRPr="00522073">
              <w:rPr>
                <w:rStyle w:val="Hyperlink"/>
                <w:noProof/>
              </w:rPr>
              <w:t>11. PODUZETNIŠTVO - me</w:t>
            </w:r>
            <w:r w:rsidR="00AA7B5D" w:rsidRPr="00522073">
              <w:rPr>
                <w:rStyle w:val="Hyperlink"/>
                <w:rFonts w:ascii="Arial" w:hAnsi="Arial" w:cs="Arial"/>
                <w:noProof/>
              </w:rPr>
              <w:t>đ</w:t>
            </w:r>
            <w:r w:rsidR="00AA7B5D" w:rsidRPr="00522073">
              <w:rPr>
                <w:rStyle w:val="Hyperlink"/>
                <w:noProof/>
              </w:rPr>
              <w:t>upredmetna tema</w:t>
            </w:r>
            <w:r w:rsidR="00AA7B5D">
              <w:rPr>
                <w:noProof/>
                <w:webHidden/>
              </w:rPr>
              <w:tab/>
            </w:r>
            <w:r w:rsidR="00AA7B5D">
              <w:rPr>
                <w:noProof/>
                <w:webHidden/>
              </w:rPr>
              <w:fldChar w:fldCharType="begin"/>
            </w:r>
            <w:r w:rsidR="00AA7B5D">
              <w:rPr>
                <w:noProof/>
                <w:webHidden/>
              </w:rPr>
              <w:instrText xml:space="preserve"> PAGEREF _Toc525736639 \h </w:instrText>
            </w:r>
            <w:r w:rsidR="00AA7B5D">
              <w:rPr>
                <w:noProof/>
                <w:webHidden/>
              </w:rPr>
            </w:r>
            <w:r w:rsidR="00AA7B5D">
              <w:rPr>
                <w:noProof/>
                <w:webHidden/>
              </w:rPr>
              <w:fldChar w:fldCharType="separate"/>
            </w:r>
            <w:r w:rsidR="00AA7B5D">
              <w:rPr>
                <w:noProof/>
                <w:webHidden/>
              </w:rPr>
              <w:t>76</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640" w:history="1">
            <w:r w:rsidR="00AA7B5D" w:rsidRPr="00522073">
              <w:rPr>
                <w:rStyle w:val="Hyperlink"/>
                <w:noProof/>
              </w:rPr>
              <w:t xml:space="preserve">11.1. Učenička zadruga </w:t>
            </w:r>
            <w:r w:rsidR="00AA7B5D" w:rsidRPr="00522073">
              <w:rPr>
                <w:rStyle w:val="Hyperlink"/>
                <w:i/>
                <w:noProof/>
              </w:rPr>
              <w:t>Ban</w:t>
            </w:r>
            <w:r w:rsidR="00AA7B5D">
              <w:rPr>
                <w:noProof/>
                <w:webHidden/>
              </w:rPr>
              <w:tab/>
            </w:r>
            <w:r w:rsidR="00AA7B5D">
              <w:rPr>
                <w:noProof/>
                <w:webHidden/>
              </w:rPr>
              <w:fldChar w:fldCharType="begin"/>
            </w:r>
            <w:r w:rsidR="00AA7B5D">
              <w:rPr>
                <w:noProof/>
                <w:webHidden/>
              </w:rPr>
              <w:instrText xml:space="preserve"> PAGEREF _Toc525736640 \h </w:instrText>
            </w:r>
            <w:r w:rsidR="00AA7B5D">
              <w:rPr>
                <w:noProof/>
                <w:webHidden/>
              </w:rPr>
            </w:r>
            <w:r w:rsidR="00AA7B5D">
              <w:rPr>
                <w:noProof/>
                <w:webHidden/>
              </w:rPr>
              <w:fldChar w:fldCharType="separate"/>
            </w:r>
            <w:r w:rsidR="00AA7B5D">
              <w:rPr>
                <w:noProof/>
                <w:webHidden/>
              </w:rPr>
              <w:t>76</w:t>
            </w:r>
            <w:r w:rsidR="00AA7B5D">
              <w:rPr>
                <w:noProof/>
                <w:webHidden/>
              </w:rPr>
              <w:fldChar w:fldCharType="end"/>
            </w:r>
          </w:hyperlink>
        </w:p>
        <w:p w:rsidR="00AA7B5D" w:rsidRDefault="00AE2BF2">
          <w:pPr>
            <w:pStyle w:val="TOC1"/>
            <w:tabs>
              <w:tab w:val="right" w:leader="dot" w:pos="9061"/>
            </w:tabs>
            <w:rPr>
              <w:rFonts w:asciiTheme="minorHAnsi" w:eastAsiaTheme="minorEastAsia" w:hAnsiTheme="minorHAnsi" w:cstheme="minorBidi"/>
              <w:noProof/>
              <w:sz w:val="22"/>
              <w:lang w:eastAsia="hr-HR"/>
            </w:rPr>
          </w:pPr>
          <w:hyperlink w:anchor="_Toc525736641" w:history="1">
            <w:r w:rsidR="00AA7B5D" w:rsidRPr="00522073">
              <w:rPr>
                <w:rStyle w:val="Hyperlink"/>
                <w:noProof/>
              </w:rPr>
              <w:t>12. GRA</w:t>
            </w:r>
            <w:r w:rsidR="00AA7B5D" w:rsidRPr="00522073">
              <w:rPr>
                <w:rStyle w:val="Hyperlink"/>
                <w:rFonts w:ascii="Arial" w:hAnsi="Arial" w:cs="Arial"/>
                <w:noProof/>
              </w:rPr>
              <w:t>Đ</w:t>
            </w:r>
            <w:r w:rsidR="00AA7B5D" w:rsidRPr="00522073">
              <w:rPr>
                <w:rStyle w:val="Hyperlink"/>
                <w:noProof/>
              </w:rPr>
              <w:t>ANSKI ODGOJ I OBRAZOVANJE - me</w:t>
            </w:r>
            <w:r w:rsidR="00AA7B5D" w:rsidRPr="00522073">
              <w:rPr>
                <w:rStyle w:val="Hyperlink"/>
                <w:rFonts w:ascii="Arial" w:hAnsi="Arial" w:cs="Arial"/>
                <w:noProof/>
              </w:rPr>
              <w:t>đ</w:t>
            </w:r>
            <w:r w:rsidR="00AA7B5D" w:rsidRPr="00522073">
              <w:rPr>
                <w:rStyle w:val="Hyperlink"/>
                <w:noProof/>
              </w:rPr>
              <w:t>upredmetna tema</w:t>
            </w:r>
            <w:r w:rsidR="00AA7B5D">
              <w:rPr>
                <w:noProof/>
                <w:webHidden/>
              </w:rPr>
              <w:tab/>
            </w:r>
            <w:r w:rsidR="00AA7B5D">
              <w:rPr>
                <w:noProof/>
                <w:webHidden/>
              </w:rPr>
              <w:fldChar w:fldCharType="begin"/>
            </w:r>
            <w:r w:rsidR="00AA7B5D">
              <w:rPr>
                <w:noProof/>
                <w:webHidden/>
              </w:rPr>
              <w:instrText xml:space="preserve"> PAGEREF _Toc525736641 \h </w:instrText>
            </w:r>
            <w:r w:rsidR="00AA7B5D">
              <w:rPr>
                <w:noProof/>
                <w:webHidden/>
              </w:rPr>
            </w:r>
            <w:r w:rsidR="00AA7B5D">
              <w:rPr>
                <w:noProof/>
                <w:webHidden/>
              </w:rPr>
              <w:fldChar w:fldCharType="separate"/>
            </w:r>
            <w:r w:rsidR="00AA7B5D">
              <w:rPr>
                <w:noProof/>
                <w:webHidden/>
              </w:rPr>
              <w:t>77</w:t>
            </w:r>
            <w:r w:rsidR="00AA7B5D">
              <w:rPr>
                <w:noProof/>
                <w:webHidden/>
              </w:rPr>
              <w:fldChar w:fldCharType="end"/>
            </w:r>
          </w:hyperlink>
        </w:p>
        <w:p w:rsidR="00AA7B5D" w:rsidRDefault="00AE2BF2">
          <w:pPr>
            <w:pStyle w:val="TOC2"/>
            <w:tabs>
              <w:tab w:val="right" w:leader="dot" w:pos="9061"/>
            </w:tabs>
            <w:rPr>
              <w:rFonts w:asciiTheme="minorHAnsi" w:eastAsiaTheme="minorEastAsia" w:hAnsiTheme="minorHAnsi" w:cstheme="minorBidi"/>
              <w:noProof/>
              <w:sz w:val="22"/>
              <w:lang w:eastAsia="hr-HR"/>
            </w:rPr>
          </w:pPr>
          <w:hyperlink w:anchor="_Toc525736642" w:history="1">
            <w:r w:rsidR="00AA7B5D" w:rsidRPr="00522073">
              <w:rPr>
                <w:rStyle w:val="Hyperlink"/>
                <w:noProof/>
              </w:rPr>
              <w:t>12. 1. PROGRAMI / PROJEKTI</w:t>
            </w:r>
            <w:r w:rsidR="00AA7B5D">
              <w:rPr>
                <w:noProof/>
                <w:webHidden/>
              </w:rPr>
              <w:tab/>
            </w:r>
            <w:r w:rsidR="00AA7B5D">
              <w:rPr>
                <w:noProof/>
                <w:webHidden/>
              </w:rPr>
              <w:fldChar w:fldCharType="begin"/>
            </w:r>
            <w:r w:rsidR="00AA7B5D">
              <w:rPr>
                <w:noProof/>
                <w:webHidden/>
              </w:rPr>
              <w:instrText xml:space="preserve"> PAGEREF _Toc525736642 \h </w:instrText>
            </w:r>
            <w:r w:rsidR="00AA7B5D">
              <w:rPr>
                <w:noProof/>
                <w:webHidden/>
              </w:rPr>
            </w:r>
            <w:r w:rsidR="00AA7B5D">
              <w:rPr>
                <w:noProof/>
                <w:webHidden/>
              </w:rPr>
              <w:fldChar w:fldCharType="separate"/>
            </w:r>
            <w:r w:rsidR="00AA7B5D">
              <w:rPr>
                <w:noProof/>
                <w:webHidden/>
              </w:rPr>
              <w:t>77</w:t>
            </w:r>
            <w:r w:rsidR="00AA7B5D">
              <w:rPr>
                <w:noProof/>
                <w:webHidden/>
              </w:rPr>
              <w:fldChar w:fldCharType="end"/>
            </w:r>
          </w:hyperlink>
        </w:p>
        <w:p w:rsidR="00AA7B5D" w:rsidRDefault="00AE2BF2">
          <w:pPr>
            <w:pStyle w:val="TOC3"/>
            <w:tabs>
              <w:tab w:val="right" w:leader="dot" w:pos="9061"/>
            </w:tabs>
            <w:rPr>
              <w:noProof/>
            </w:rPr>
          </w:pPr>
          <w:hyperlink w:anchor="_Toc525736643" w:history="1">
            <w:r w:rsidR="00AA7B5D" w:rsidRPr="00522073">
              <w:rPr>
                <w:rStyle w:val="Hyperlink"/>
                <w:noProof/>
              </w:rPr>
              <w:t>12.1.1. Škrinjica narodne baštine</w:t>
            </w:r>
            <w:r w:rsidR="00AA7B5D">
              <w:rPr>
                <w:noProof/>
                <w:webHidden/>
              </w:rPr>
              <w:tab/>
            </w:r>
            <w:r w:rsidR="00AA7B5D">
              <w:rPr>
                <w:noProof/>
                <w:webHidden/>
              </w:rPr>
              <w:fldChar w:fldCharType="begin"/>
            </w:r>
            <w:r w:rsidR="00AA7B5D">
              <w:rPr>
                <w:noProof/>
                <w:webHidden/>
              </w:rPr>
              <w:instrText xml:space="preserve"> PAGEREF _Toc525736643 \h </w:instrText>
            </w:r>
            <w:r w:rsidR="00AA7B5D">
              <w:rPr>
                <w:noProof/>
                <w:webHidden/>
              </w:rPr>
            </w:r>
            <w:r w:rsidR="00AA7B5D">
              <w:rPr>
                <w:noProof/>
                <w:webHidden/>
              </w:rPr>
              <w:fldChar w:fldCharType="separate"/>
            </w:r>
            <w:r w:rsidR="00AA7B5D">
              <w:rPr>
                <w:noProof/>
                <w:webHidden/>
              </w:rPr>
              <w:t>77</w:t>
            </w:r>
            <w:r w:rsidR="00AA7B5D">
              <w:rPr>
                <w:noProof/>
                <w:webHidden/>
              </w:rPr>
              <w:fldChar w:fldCharType="end"/>
            </w:r>
          </w:hyperlink>
        </w:p>
        <w:p w:rsidR="00AA7B5D" w:rsidRDefault="00AE2BF2">
          <w:pPr>
            <w:pStyle w:val="TOC3"/>
            <w:tabs>
              <w:tab w:val="right" w:leader="dot" w:pos="9061"/>
            </w:tabs>
            <w:rPr>
              <w:noProof/>
            </w:rPr>
          </w:pPr>
          <w:hyperlink w:anchor="_Toc525736644" w:history="1">
            <w:r w:rsidR="00AA7B5D" w:rsidRPr="00522073">
              <w:rPr>
                <w:rStyle w:val="Hyperlink"/>
                <w:noProof/>
              </w:rPr>
              <w:t>12.1.2. 100. dan škole</w:t>
            </w:r>
            <w:r w:rsidR="00AA7B5D">
              <w:rPr>
                <w:noProof/>
                <w:webHidden/>
              </w:rPr>
              <w:tab/>
            </w:r>
            <w:r w:rsidR="00AA7B5D">
              <w:rPr>
                <w:noProof/>
                <w:webHidden/>
              </w:rPr>
              <w:fldChar w:fldCharType="begin"/>
            </w:r>
            <w:r w:rsidR="00AA7B5D">
              <w:rPr>
                <w:noProof/>
                <w:webHidden/>
              </w:rPr>
              <w:instrText xml:space="preserve"> PAGEREF _Toc525736644 \h </w:instrText>
            </w:r>
            <w:r w:rsidR="00AA7B5D">
              <w:rPr>
                <w:noProof/>
                <w:webHidden/>
              </w:rPr>
            </w:r>
            <w:r w:rsidR="00AA7B5D">
              <w:rPr>
                <w:noProof/>
                <w:webHidden/>
              </w:rPr>
              <w:fldChar w:fldCharType="separate"/>
            </w:r>
            <w:r w:rsidR="00AA7B5D">
              <w:rPr>
                <w:noProof/>
                <w:webHidden/>
              </w:rPr>
              <w:t>77</w:t>
            </w:r>
            <w:r w:rsidR="00AA7B5D">
              <w:rPr>
                <w:noProof/>
                <w:webHidden/>
              </w:rPr>
              <w:fldChar w:fldCharType="end"/>
            </w:r>
          </w:hyperlink>
        </w:p>
        <w:p w:rsidR="00F00201" w:rsidRPr="00BC1A1C" w:rsidRDefault="00E326BF">
          <w:pPr>
            <w:rPr>
              <w:rFonts w:ascii="Maiandra GD" w:hAnsi="Maiandra GD"/>
            </w:rPr>
          </w:pPr>
          <w:r w:rsidRPr="00BC1A1C">
            <w:rPr>
              <w:rFonts w:ascii="Maiandra GD" w:hAnsi="Maiandra GD"/>
            </w:rPr>
            <w:fldChar w:fldCharType="end"/>
          </w:r>
        </w:p>
      </w:sdtContent>
    </w:sdt>
    <w:p w:rsidR="00E1477D" w:rsidRDefault="00E1477D">
      <w:pPr>
        <w:spacing w:line="240" w:lineRule="auto"/>
        <w:jc w:val="left"/>
        <w:rPr>
          <w:rFonts w:ascii="Maiandra GD" w:eastAsiaTheme="majorEastAsia" w:hAnsi="Maiandra GD" w:cstheme="majorBidi"/>
          <w:b/>
          <w:bCs/>
          <w:shadow/>
          <w:color w:val="17365D" w:themeColor="text2" w:themeShade="BF"/>
          <w:sz w:val="32"/>
          <w:szCs w:val="28"/>
        </w:rPr>
      </w:pPr>
      <w:r>
        <w:br w:type="page"/>
      </w:r>
    </w:p>
    <w:p w:rsidR="002A3FBF" w:rsidRDefault="00E54C3B" w:rsidP="00E54C3B">
      <w:pPr>
        <w:pStyle w:val="Heading1"/>
      </w:pPr>
      <w:bookmarkStart w:id="0" w:name="_Toc525736492"/>
      <w:r>
        <w:lastRenderedPageBreak/>
        <w:t>UVOD</w:t>
      </w:r>
      <w:bookmarkEnd w:id="0"/>
    </w:p>
    <w:p w:rsidR="004673E3" w:rsidRDefault="00EF1B09" w:rsidP="00E051F9">
      <w:pPr>
        <w:pStyle w:val="Heading2"/>
      </w:pPr>
      <w:bookmarkStart w:id="1" w:name="_Toc525736493"/>
      <w:r>
        <w:t>PLAN IZRADE ŠKOLSKOG KURIKULUMA</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3761"/>
        <w:gridCol w:w="3626"/>
        <w:gridCol w:w="1399"/>
      </w:tblGrid>
      <w:tr w:rsidR="00C219A3" w:rsidRPr="004673E3" w:rsidTr="00914F88">
        <w:trPr>
          <w:trHeight w:val="475"/>
        </w:trPr>
        <w:tc>
          <w:tcPr>
            <w:tcW w:w="2295" w:type="pct"/>
            <w:gridSpan w:val="2"/>
            <w:shd w:val="clear" w:color="auto" w:fill="95B3D7" w:themeFill="accent1" w:themeFillTint="99"/>
          </w:tcPr>
          <w:p w:rsidR="00C219A3" w:rsidRPr="004673E3" w:rsidRDefault="009356DF" w:rsidP="00AA4402">
            <w:pPr>
              <w:spacing w:before="120"/>
              <w:ind w:left="708"/>
              <w:rPr>
                <w:szCs w:val="18"/>
              </w:rPr>
            </w:pPr>
            <w:bookmarkStart w:id="2" w:name="_Toc460334093"/>
            <w:bookmarkStart w:id="3" w:name="_Toc460335363"/>
            <w:bookmarkEnd w:id="2"/>
            <w:bookmarkEnd w:id="3"/>
            <w:r w:rsidRPr="004673E3">
              <w:rPr>
                <w:szCs w:val="18"/>
              </w:rPr>
              <w:br w:type="page"/>
            </w:r>
            <w:bookmarkStart w:id="4" w:name="_Toc460334094"/>
            <w:r w:rsidR="00C219A3" w:rsidRPr="004673E3">
              <w:rPr>
                <w:szCs w:val="18"/>
              </w:rPr>
              <w:t>AKTIVNOST</w:t>
            </w:r>
            <w:bookmarkEnd w:id="4"/>
          </w:p>
        </w:tc>
        <w:tc>
          <w:tcPr>
            <w:tcW w:w="1952" w:type="pct"/>
            <w:shd w:val="clear" w:color="auto" w:fill="95B3D7" w:themeFill="accent1" w:themeFillTint="99"/>
          </w:tcPr>
          <w:p w:rsidR="00C219A3" w:rsidRPr="004673E3" w:rsidRDefault="00C219A3" w:rsidP="000B24F8">
            <w:pPr>
              <w:spacing w:before="120"/>
              <w:rPr>
                <w:szCs w:val="18"/>
              </w:rPr>
            </w:pPr>
            <w:bookmarkStart w:id="5" w:name="_Toc460334095"/>
            <w:r w:rsidRPr="004673E3">
              <w:rPr>
                <w:szCs w:val="18"/>
              </w:rPr>
              <w:t>NOSITELJI AKTIVNOSTI</w:t>
            </w:r>
            <w:bookmarkEnd w:id="5"/>
          </w:p>
        </w:tc>
        <w:tc>
          <w:tcPr>
            <w:tcW w:w="753" w:type="pct"/>
            <w:shd w:val="clear" w:color="auto" w:fill="95B3D7" w:themeFill="accent1" w:themeFillTint="99"/>
          </w:tcPr>
          <w:p w:rsidR="00C219A3" w:rsidRPr="004673E3" w:rsidRDefault="00C219A3" w:rsidP="000B24F8">
            <w:pPr>
              <w:spacing w:before="120"/>
              <w:rPr>
                <w:szCs w:val="18"/>
              </w:rPr>
            </w:pPr>
            <w:bookmarkStart w:id="6" w:name="_Toc460334096"/>
            <w:r w:rsidRPr="004673E3">
              <w:rPr>
                <w:szCs w:val="18"/>
              </w:rPr>
              <w:t>VRIJEME</w:t>
            </w:r>
            <w:bookmarkEnd w:id="6"/>
          </w:p>
        </w:tc>
      </w:tr>
      <w:tr w:rsidR="00C219A3" w:rsidRPr="004673E3" w:rsidTr="00A60088">
        <w:trPr>
          <w:trHeight w:val="2441"/>
        </w:trPr>
        <w:tc>
          <w:tcPr>
            <w:tcW w:w="270" w:type="pct"/>
            <w:shd w:val="clear" w:color="auto" w:fill="auto"/>
          </w:tcPr>
          <w:p w:rsidR="00C219A3" w:rsidRPr="004673E3" w:rsidRDefault="00C219A3" w:rsidP="000B24F8">
            <w:pPr>
              <w:spacing w:before="120"/>
              <w:rPr>
                <w:szCs w:val="18"/>
              </w:rPr>
            </w:pPr>
            <w:bookmarkStart w:id="7" w:name="_Toc460334097"/>
            <w:r w:rsidRPr="004673E3">
              <w:rPr>
                <w:szCs w:val="18"/>
              </w:rPr>
              <w:t>1</w:t>
            </w:r>
            <w:r w:rsidR="009079AA" w:rsidRPr="004673E3">
              <w:rPr>
                <w:szCs w:val="18"/>
              </w:rPr>
              <w:t>.</w:t>
            </w:r>
            <w:bookmarkEnd w:id="7"/>
          </w:p>
        </w:tc>
        <w:tc>
          <w:tcPr>
            <w:tcW w:w="2025" w:type="pct"/>
            <w:shd w:val="clear" w:color="auto" w:fill="FFFFFF" w:themeFill="background1"/>
          </w:tcPr>
          <w:p w:rsidR="00D43FA2" w:rsidRDefault="00C219A3" w:rsidP="00774C46">
            <w:pPr>
              <w:spacing w:before="120"/>
              <w:jc w:val="left"/>
              <w:rPr>
                <w:szCs w:val="18"/>
              </w:rPr>
            </w:pPr>
            <w:bookmarkStart w:id="8" w:name="_Toc460334098"/>
            <w:r w:rsidRPr="004673E3">
              <w:rPr>
                <w:szCs w:val="18"/>
              </w:rPr>
              <w:t>Imeno</w:t>
            </w:r>
            <w:r w:rsidR="00674DE5" w:rsidRPr="004673E3">
              <w:rPr>
                <w:szCs w:val="18"/>
              </w:rPr>
              <w:t>vanje Tima za školski kurikulum</w:t>
            </w:r>
            <w:bookmarkEnd w:id="8"/>
          </w:p>
          <w:p w:rsidR="00774C46" w:rsidRPr="004673E3" w:rsidRDefault="00774C46" w:rsidP="00774C46">
            <w:pPr>
              <w:spacing w:before="120"/>
              <w:jc w:val="left"/>
              <w:rPr>
                <w:szCs w:val="18"/>
              </w:rPr>
            </w:pPr>
          </w:p>
        </w:tc>
        <w:tc>
          <w:tcPr>
            <w:tcW w:w="1952" w:type="pct"/>
            <w:shd w:val="clear" w:color="auto" w:fill="auto"/>
          </w:tcPr>
          <w:p w:rsidR="00722F89" w:rsidRPr="004E4227" w:rsidRDefault="00C42046" w:rsidP="00774C46">
            <w:pPr>
              <w:spacing w:before="120"/>
              <w:jc w:val="left"/>
              <w:rPr>
                <w:szCs w:val="18"/>
              </w:rPr>
            </w:pPr>
            <w:bookmarkStart w:id="9" w:name="_Toc460334099"/>
            <w:r w:rsidRPr="004E4227">
              <w:rPr>
                <w:szCs w:val="18"/>
              </w:rPr>
              <w:t>Jelena Ivaci</w:t>
            </w:r>
            <w:r w:rsidR="00722F89" w:rsidRPr="004E4227">
              <w:rPr>
                <w:szCs w:val="18"/>
              </w:rPr>
              <w:t>, ravnateljica</w:t>
            </w:r>
          </w:p>
          <w:p w:rsidR="00AA4402" w:rsidRPr="004E4227" w:rsidRDefault="00AA4402" w:rsidP="00774C46">
            <w:pPr>
              <w:jc w:val="left"/>
              <w:rPr>
                <w:szCs w:val="18"/>
              </w:rPr>
            </w:pPr>
            <w:bookmarkStart w:id="10" w:name="_Toc460334104"/>
            <w:r w:rsidRPr="004E4227">
              <w:rPr>
                <w:szCs w:val="18"/>
              </w:rPr>
              <w:t>Valerija Baran, stručni sur</w:t>
            </w:r>
            <w:r w:rsidR="00774C46" w:rsidRPr="004E4227">
              <w:rPr>
                <w:szCs w:val="18"/>
              </w:rPr>
              <w:t xml:space="preserve">. </w:t>
            </w:r>
            <w:r w:rsidR="00245D26">
              <w:rPr>
                <w:szCs w:val="18"/>
              </w:rPr>
              <w:t>–</w:t>
            </w:r>
            <w:r w:rsidR="00774C46" w:rsidRPr="004E4227">
              <w:rPr>
                <w:szCs w:val="18"/>
              </w:rPr>
              <w:t xml:space="preserve"> </w:t>
            </w:r>
            <w:r w:rsidR="00245D26">
              <w:rPr>
                <w:szCs w:val="18"/>
              </w:rPr>
              <w:t>p</w:t>
            </w:r>
            <w:r w:rsidR="00774C46" w:rsidRPr="004E4227">
              <w:rPr>
                <w:szCs w:val="18"/>
              </w:rPr>
              <w:t>ed</w:t>
            </w:r>
            <w:r w:rsidR="00245D26">
              <w:rPr>
                <w:szCs w:val="18"/>
              </w:rPr>
              <w:t>.</w:t>
            </w:r>
            <w:r w:rsidRPr="004E4227">
              <w:rPr>
                <w:szCs w:val="18"/>
              </w:rPr>
              <w:t xml:space="preserve"> </w:t>
            </w:r>
            <w:bookmarkEnd w:id="10"/>
          </w:p>
          <w:p w:rsidR="000C7BE6" w:rsidRPr="004E4227" w:rsidRDefault="000C7BE6" w:rsidP="00774C46">
            <w:pPr>
              <w:jc w:val="left"/>
              <w:rPr>
                <w:szCs w:val="18"/>
              </w:rPr>
            </w:pPr>
            <w:r w:rsidRPr="004E4227">
              <w:rPr>
                <w:szCs w:val="18"/>
              </w:rPr>
              <w:t xml:space="preserve">Blaženka Stanković, </w:t>
            </w:r>
            <w:r w:rsidR="00AA4402" w:rsidRPr="004E4227">
              <w:rPr>
                <w:szCs w:val="18"/>
              </w:rPr>
              <w:t>stručni sur</w:t>
            </w:r>
            <w:r w:rsidR="00774C46" w:rsidRPr="004E4227">
              <w:rPr>
                <w:szCs w:val="18"/>
              </w:rPr>
              <w:t xml:space="preserve">. </w:t>
            </w:r>
            <w:r w:rsidR="00245D26">
              <w:rPr>
                <w:szCs w:val="18"/>
              </w:rPr>
              <w:t>–</w:t>
            </w:r>
            <w:r w:rsidR="00AA4402" w:rsidRPr="004E4227">
              <w:rPr>
                <w:szCs w:val="18"/>
              </w:rPr>
              <w:t xml:space="preserve"> </w:t>
            </w:r>
            <w:r w:rsidR="00317440" w:rsidRPr="004E4227">
              <w:rPr>
                <w:szCs w:val="18"/>
              </w:rPr>
              <w:t>e</w:t>
            </w:r>
            <w:r w:rsidR="00245D26">
              <w:rPr>
                <w:szCs w:val="18"/>
              </w:rPr>
              <w:t>r</w:t>
            </w:r>
          </w:p>
          <w:p w:rsidR="00AA4402" w:rsidRPr="004E4227" w:rsidRDefault="00AA4402" w:rsidP="00774C46">
            <w:pPr>
              <w:jc w:val="left"/>
              <w:rPr>
                <w:szCs w:val="18"/>
              </w:rPr>
            </w:pPr>
            <w:bookmarkStart w:id="11" w:name="_Toc460334102"/>
            <w:r w:rsidRPr="004E4227">
              <w:rPr>
                <w:szCs w:val="18"/>
              </w:rPr>
              <w:t>Josipa Mrnjavac, stručni sur</w:t>
            </w:r>
            <w:r w:rsidR="00774C46" w:rsidRPr="004E4227">
              <w:rPr>
                <w:szCs w:val="18"/>
              </w:rPr>
              <w:t>.</w:t>
            </w:r>
            <w:r w:rsidRPr="004E4227">
              <w:rPr>
                <w:szCs w:val="18"/>
              </w:rPr>
              <w:t xml:space="preserve"> </w:t>
            </w:r>
            <w:r w:rsidR="00245D26">
              <w:rPr>
                <w:szCs w:val="18"/>
              </w:rPr>
              <w:t>–</w:t>
            </w:r>
            <w:r w:rsidRPr="004E4227">
              <w:rPr>
                <w:szCs w:val="18"/>
              </w:rPr>
              <w:t xml:space="preserve"> knj</w:t>
            </w:r>
            <w:r w:rsidR="00245D26">
              <w:rPr>
                <w:szCs w:val="18"/>
              </w:rPr>
              <w:t>.</w:t>
            </w:r>
            <w:bookmarkEnd w:id="11"/>
          </w:p>
          <w:p w:rsidR="00774C46" w:rsidRPr="004E4227" w:rsidRDefault="00774C46" w:rsidP="00774C46">
            <w:pPr>
              <w:jc w:val="left"/>
              <w:rPr>
                <w:szCs w:val="18"/>
              </w:rPr>
            </w:pPr>
            <w:r w:rsidRPr="004E4227">
              <w:rPr>
                <w:szCs w:val="18"/>
              </w:rPr>
              <w:t xml:space="preserve">Aleksandra Grget, </w:t>
            </w:r>
            <w:r w:rsidR="00EB0FC9">
              <w:rPr>
                <w:szCs w:val="18"/>
              </w:rPr>
              <w:t>vod</w:t>
            </w:r>
            <w:r w:rsidR="00245D26">
              <w:rPr>
                <w:szCs w:val="18"/>
              </w:rPr>
              <w:t>.</w:t>
            </w:r>
            <w:r w:rsidR="00EB0FC9">
              <w:rPr>
                <w:szCs w:val="18"/>
              </w:rPr>
              <w:t xml:space="preserve"> Aktiva RN</w:t>
            </w:r>
          </w:p>
          <w:p w:rsidR="0081478B" w:rsidRDefault="0081478B" w:rsidP="00EB0FC9">
            <w:pPr>
              <w:jc w:val="left"/>
              <w:rPr>
                <w:szCs w:val="18"/>
              </w:rPr>
            </w:pPr>
            <w:bookmarkStart w:id="12" w:name="_Toc460334105"/>
            <w:bookmarkEnd w:id="9"/>
            <w:r w:rsidRPr="004E4227">
              <w:rPr>
                <w:szCs w:val="18"/>
              </w:rPr>
              <w:t xml:space="preserve">Vesna Mešić, </w:t>
            </w:r>
            <w:bookmarkEnd w:id="12"/>
            <w:r w:rsidR="00EB0FC9">
              <w:rPr>
                <w:szCs w:val="18"/>
              </w:rPr>
              <w:t>vod</w:t>
            </w:r>
            <w:r w:rsidR="00245D26">
              <w:rPr>
                <w:szCs w:val="18"/>
              </w:rPr>
              <w:t>.</w:t>
            </w:r>
            <w:r w:rsidR="00EB0FC9">
              <w:rPr>
                <w:szCs w:val="18"/>
              </w:rPr>
              <w:t xml:space="preserve"> Aktiva PN</w:t>
            </w:r>
          </w:p>
          <w:p w:rsidR="00245D26" w:rsidRDefault="00245D26" w:rsidP="00EB0FC9">
            <w:pPr>
              <w:jc w:val="left"/>
              <w:rPr>
                <w:szCs w:val="18"/>
              </w:rPr>
            </w:pPr>
            <w:r>
              <w:rPr>
                <w:szCs w:val="18"/>
              </w:rPr>
              <w:t>Sandra Sau, učiteljica</w:t>
            </w:r>
          </w:p>
          <w:p w:rsidR="00245D26" w:rsidRDefault="00245D26" w:rsidP="00EB0FC9">
            <w:pPr>
              <w:jc w:val="left"/>
              <w:rPr>
                <w:szCs w:val="18"/>
              </w:rPr>
            </w:pPr>
            <w:r>
              <w:rPr>
                <w:szCs w:val="18"/>
              </w:rPr>
              <w:t>Višnja Jaklin, prof.</w:t>
            </w:r>
          </w:p>
          <w:p w:rsidR="00245D26" w:rsidRDefault="00245D26" w:rsidP="00EB0FC9">
            <w:pPr>
              <w:jc w:val="left"/>
              <w:rPr>
                <w:szCs w:val="18"/>
              </w:rPr>
            </w:pPr>
            <w:r>
              <w:rPr>
                <w:szCs w:val="18"/>
              </w:rPr>
              <w:t>Yoshka Jurić, prof.</w:t>
            </w:r>
          </w:p>
          <w:p w:rsidR="00245D26" w:rsidRDefault="00245D26" w:rsidP="00EB0FC9">
            <w:pPr>
              <w:jc w:val="left"/>
              <w:rPr>
                <w:szCs w:val="18"/>
              </w:rPr>
            </w:pPr>
            <w:r>
              <w:rPr>
                <w:szCs w:val="18"/>
              </w:rPr>
              <w:t>Branko Farac, prof.</w:t>
            </w:r>
          </w:p>
          <w:p w:rsidR="00245D26" w:rsidRDefault="00245D26" w:rsidP="00EB0FC9">
            <w:pPr>
              <w:jc w:val="left"/>
              <w:rPr>
                <w:szCs w:val="18"/>
              </w:rPr>
            </w:pPr>
            <w:r>
              <w:rPr>
                <w:szCs w:val="18"/>
              </w:rPr>
              <w:t>Romana Martinović, prof.</w:t>
            </w:r>
          </w:p>
          <w:p w:rsidR="00245D26" w:rsidRPr="00A60088" w:rsidRDefault="00245D26" w:rsidP="00EB0FC9">
            <w:pPr>
              <w:jc w:val="left"/>
              <w:rPr>
                <w:szCs w:val="18"/>
              </w:rPr>
            </w:pPr>
            <w:r>
              <w:rPr>
                <w:szCs w:val="18"/>
              </w:rPr>
              <w:t>Vladimir Kuk, prof.</w:t>
            </w:r>
          </w:p>
        </w:tc>
        <w:tc>
          <w:tcPr>
            <w:tcW w:w="753" w:type="pct"/>
            <w:shd w:val="clear" w:color="auto" w:fill="auto"/>
            <w:vAlign w:val="center"/>
          </w:tcPr>
          <w:p w:rsidR="00C219A3" w:rsidRPr="004673E3" w:rsidRDefault="00F73A76" w:rsidP="00F73A76">
            <w:pPr>
              <w:spacing w:before="120"/>
              <w:rPr>
                <w:szCs w:val="18"/>
              </w:rPr>
            </w:pPr>
            <w:r>
              <w:rPr>
                <w:szCs w:val="18"/>
              </w:rPr>
              <w:t xml:space="preserve">kolovoz </w:t>
            </w:r>
            <w:r w:rsidR="007353F7" w:rsidRPr="004673E3">
              <w:rPr>
                <w:szCs w:val="18"/>
              </w:rPr>
              <w:t>201</w:t>
            </w:r>
            <w:r w:rsidR="00FC460E">
              <w:rPr>
                <w:szCs w:val="18"/>
              </w:rPr>
              <w:t>8</w:t>
            </w:r>
            <w:r w:rsidR="007353F7" w:rsidRPr="004673E3">
              <w:rPr>
                <w:szCs w:val="18"/>
              </w:rPr>
              <w:t>.</w:t>
            </w:r>
          </w:p>
        </w:tc>
      </w:tr>
      <w:tr w:rsidR="00D810D4" w:rsidRPr="004673E3" w:rsidTr="00E051F9">
        <w:trPr>
          <w:trHeight w:val="608"/>
        </w:trPr>
        <w:tc>
          <w:tcPr>
            <w:tcW w:w="270" w:type="pct"/>
            <w:shd w:val="clear" w:color="auto" w:fill="auto"/>
          </w:tcPr>
          <w:p w:rsidR="00D810D4" w:rsidRPr="004673E3" w:rsidRDefault="00F73A76" w:rsidP="000B24F8">
            <w:pPr>
              <w:spacing w:before="120"/>
              <w:rPr>
                <w:szCs w:val="18"/>
              </w:rPr>
            </w:pPr>
            <w:bookmarkStart w:id="13" w:name="_Toc460334114"/>
            <w:r>
              <w:rPr>
                <w:szCs w:val="18"/>
              </w:rPr>
              <w:t>2</w:t>
            </w:r>
            <w:r w:rsidR="00D810D4" w:rsidRPr="004673E3">
              <w:rPr>
                <w:szCs w:val="18"/>
              </w:rPr>
              <w:t>.</w:t>
            </w:r>
            <w:bookmarkEnd w:id="13"/>
            <w:r w:rsidR="00D810D4" w:rsidRPr="004673E3">
              <w:rPr>
                <w:szCs w:val="18"/>
              </w:rPr>
              <w:t xml:space="preserve"> </w:t>
            </w:r>
          </w:p>
        </w:tc>
        <w:tc>
          <w:tcPr>
            <w:tcW w:w="2025" w:type="pct"/>
            <w:shd w:val="clear" w:color="auto" w:fill="FFFFFF" w:themeFill="background1"/>
          </w:tcPr>
          <w:p w:rsidR="00D810D4" w:rsidRPr="004673E3" w:rsidRDefault="00877756" w:rsidP="00774C46">
            <w:pPr>
              <w:spacing w:before="120" w:after="120"/>
              <w:jc w:val="left"/>
              <w:rPr>
                <w:szCs w:val="18"/>
              </w:rPr>
            </w:pPr>
            <w:bookmarkStart w:id="14" w:name="_Toc460334115"/>
            <w:r w:rsidRPr="004673E3">
              <w:rPr>
                <w:szCs w:val="18"/>
              </w:rPr>
              <w:t>Diskusija o dobrim i lošim stranama škole,</w:t>
            </w:r>
            <w:bookmarkEnd w:id="14"/>
            <w:r w:rsidRPr="004673E3">
              <w:rPr>
                <w:szCs w:val="18"/>
              </w:rPr>
              <w:t xml:space="preserve"> </w:t>
            </w:r>
            <w:bookmarkStart w:id="15" w:name="_Toc460334116"/>
            <w:r w:rsidR="00855775" w:rsidRPr="004673E3">
              <w:rPr>
                <w:szCs w:val="18"/>
              </w:rPr>
              <w:t xml:space="preserve">prijedlozi za </w:t>
            </w:r>
            <w:r w:rsidRPr="004673E3">
              <w:rPr>
                <w:szCs w:val="18"/>
              </w:rPr>
              <w:t>određivanje prioriteta  slijedeće školske godine.</w:t>
            </w:r>
            <w:bookmarkEnd w:id="15"/>
            <w:r w:rsidRPr="004673E3">
              <w:rPr>
                <w:szCs w:val="18"/>
              </w:rPr>
              <w:t xml:space="preserve"> </w:t>
            </w:r>
          </w:p>
        </w:tc>
        <w:tc>
          <w:tcPr>
            <w:tcW w:w="1952" w:type="pct"/>
            <w:shd w:val="clear" w:color="auto" w:fill="auto"/>
          </w:tcPr>
          <w:p w:rsidR="00D810D4" w:rsidRPr="004673E3" w:rsidRDefault="00877756" w:rsidP="000B24F8">
            <w:pPr>
              <w:spacing w:before="120"/>
              <w:rPr>
                <w:szCs w:val="18"/>
              </w:rPr>
            </w:pPr>
            <w:bookmarkStart w:id="16" w:name="_Toc460334117"/>
            <w:r w:rsidRPr="004673E3">
              <w:rPr>
                <w:szCs w:val="18"/>
              </w:rPr>
              <w:t xml:space="preserve">Tim za školski kurikulum </w:t>
            </w:r>
            <w:bookmarkEnd w:id="16"/>
          </w:p>
        </w:tc>
        <w:tc>
          <w:tcPr>
            <w:tcW w:w="753" w:type="pct"/>
            <w:shd w:val="clear" w:color="auto" w:fill="auto"/>
            <w:vAlign w:val="center"/>
          </w:tcPr>
          <w:p w:rsidR="00D810D4" w:rsidRPr="004673E3" w:rsidRDefault="00F73A76" w:rsidP="00F73A76">
            <w:pPr>
              <w:spacing w:before="120"/>
              <w:rPr>
                <w:color w:val="FF0000"/>
                <w:szCs w:val="18"/>
              </w:rPr>
            </w:pPr>
            <w:r>
              <w:rPr>
                <w:szCs w:val="18"/>
              </w:rPr>
              <w:t>kolovoz 2018.</w:t>
            </w:r>
          </w:p>
        </w:tc>
      </w:tr>
      <w:tr w:rsidR="00444252" w:rsidRPr="004673E3" w:rsidTr="00E051F9">
        <w:trPr>
          <w:trHeight w:val="361"/>
        </w:trPr>
        <w:tc>
          <w:tcPr>
            <w:tcW w:w="270" w:type="pct"/>
            <w:shd w:val="clear" w:color="auto" w:fill="auto"/>
          </w:tcPr>
          <w:p w:rsidR="00444252" w:rsidRPr="004673E3" w:rsidRDefault="00F73A76" w:rsidP="000B24F8">
            <w:pPr>
              <w:spacing w:before="120"/>
              <w:rPr>
                <w:szCs w:val="18"/>
              </w:rPr>
            </w:pPr>
            <w:bookmarkStart w:id="17" w:name="_Toc460334128"/>
            <w:r>
              <w:rPr>
                <w:szCs w:val="18"/>
              </w:rPr>
              <w:t>3</w:t>
            </w:r>
            <w:r w:rsidR="009079AA" w:rsidRPr="004673E3">
              <w:rPr>
                <w:szCs w:val="18"/>
              </w:rPr>
              <w:t>.</w:t>
            </w:r>
            <w:bookmarkEnd w:id="17"/>
          </w:p>
        </w:tc>
        <w:tc>
          <w:tcPr>
            <w:tcW w:w="2025" w:type="pct"/>
            <w:shd w:val="clear" w:color="auto" w:fill="FFFFFF" w:themeFill="background1"/>
          </w:tcPr>
          <w:p w:rsidR="00444252" w:rsidRPr="004673E3" w:rsidRDefault="00AA463C" w:rsidP="00774C46">
            <w:pPr>
              <w:spacing w:before="120" w:after="120"/>
              <w:jc w:val="left"/>
              <w:rPr>
                <w:szCs w:val="18"/>
              </w:rPr>
            </w:pPr>
            <w:bookmarkStart w:id="18" w:name="_Toc460334129"/>
            <w:r w:rsidRPr="004673E3">
              <w:rPr>
                <w:szCs w:val="18"/>
              </w:rPr>
              <w:t>Priprema prijedloga kurikuluma po područjima i po ciklusima – predaja materijala</w:t>
            </w:r>
            <w:bookmarkEnd w:id="18"/>
          </w:p>
        </w:tc>
        <w:tc>
          <w:tcPr>
            <w:tcW w:w="1952" w:type="pct"/>
            <w:shd w:val="clear" w:color="auto" w:fill="auto"/>
          </w:tcPr>
          <w:p w:rsidR="00444252" w:rsidRPr="004673E3" w:rsidRDefault="007353F7" w:rsidP="000B24F8">
            <w:pPr>
              <w:spacing w:before="120"/>
              <w:rPr>
                <w:szCs w:val="18"/>
              </w:rPr>
            </w:pPr>
            <w:r w:rsidRPr="004673E3">
              <w:rPr>
                <w:szCs w:val="18"/>
              </w:rPr>
              <w:t>učitelji, stručni suradnici</w:t>
            </w:r>
          </w:p>
          <w:p w:rsidR="007353F7" w:rsidRPr="004673E3" w:rsidRDefault="007353F7" w:rsidP="000B24F8">
            <w:pPr>
              <w:spacing w:before="120"/>
              <w:rPr>
                <w:szCs w:val="18"/>
              </w:rPr>
            </w:pPr>
          </w:p>
        </w:tc>
        <w:tc>
          <w:tcPr>
            <w:tcW w:w="753" w:type="pct"/>
            <w:shd w:val="clear" w:color="auto" w:fill="auto"/>
            <w:vAlign w:val="center"/>
          </w:tcPr>
          <w:p w:rsidR="00444252" w:rsidRPr="004673E3" w:rsidRDefault="00FC460E" w:rsidP="00F73A76">
            <w:pPr>
              <w:spacing w:before="120"/>
              <w:rPr>
                <w:szCs w:val="18"/>
              </w:rPr>
            </w:pPr>
            <w:r>
              <w:rPr>
                <w:szCs w:val="18"/>
              </w:rPr>
              <w:t>r</w:t>
            </w:r>
            <w:r w:rsidR="00A872AE">
              <w:rPr>
                <w:szCs w:val="18"/>
              </w:rPr>
              <w:t>ujan 201</w:t>
            </w:r>
            <w:r w:rsidR="00F73A76">
              <w:rPr>
                <w:szCs w:val="18"/>
              </w:rPr>
              <w:t>8</w:t>
            </w:r>
            <w:r w:rsidR="007353F7" w:rsidRPr="004673E3">
              <w:rPr>
                <w:szCs w:val="18"/>
              </w:rPr>
              <w:t>.</w:t>
            </w:r>
          </w:p>
        </w:tc>
      </w:tr>
      <w:tr w:rsidR="007353F7" w:rsidRPr="004673E3" w:rsidTr="00E051F9">
        <w:trPr>
          <w:trHeight w:val="455"/>
        </w:trPr>
        <w:tc>
          <w:tcPr>
            <w:tcW w:w="270" w:type="pct"/>
            <w:shd w:val="clear" w:color="auto" w:fill="auto"/>
          </w:tcPr>
          <w:p w:rsidR="007353F7" w:rsidRPr="004673E3" w:rsidRDefault="00F73A76" w:rsidP="000B24F8">
            <w:pPr>
              <w:spacing w:before="120"/>
              <w:rPr>
                <w:szCs w:val="18"/>
              </w:rPr>
            </w:pPr>
            <w:bookmarkStart w:id="19" w:name="_Toc460334132"/>
            <w:r>
              <w:rPr>
                <w:szCs w:val="18"/>
              </w:rPr>
              <w:t>4</w:t>
            </w:r>
            <w:r w:rsidR="007353F7" w:rsidRPr="004673E3">
              <w:rPr>
                <w:szCs w:val="18"/>
              </w:rPr>
              <w:t>.</w:t>
            </w:r>
            <w:bookmarkEnd w:id="19"/>
          </w:p>
        </w:tc>
        <w:tc>
          <w:tcPr>
            <w:tcW w:w="2025" w:type="pct"/>
            <w:shd w:val="clear" w:color="auto" w:fill="FFFFFF" w:themeFill="background1"/>
          </w:tcPr>
          <w:p w:rsidR="007353F7" w:rsidRPr="004673E3" w:rsidRDefault="007353F7" w:rsidP="00774C46">
            <w:pPr>
              <w:spacing w:before="120"/>
              <w:jc w:val="left"/>
              <w:rPr>
                <w:szCs w:val="18"/>
              </w:rPr>
            </w:pPr>
            <w:bookmarkStart w:id="20" w:name="_Toc460334133"/>
            <w:r w:rsidRPr="004673E3">
              <w:rPr>
                <w:szCs w:val="18"/>
              </w:rPr>
              <w:t>Priprema integriranog teksta školskog kurikuluma</w:t>
            </w:r>
            <w:bookmarkEnd w:id="20"/>
            <w:r w:rsidRPr="004673E3">
              <w:rPr>
                <w:szCs w:val="18"/>
              </w:rPr>
              <w:t xml:space="preserve"> </w:t>
            </w:r>
          </w:p>
        </w:tc>
        <w:tc>
          <w:tcPr>
            <w:tcW w:w="1952" w:type="pct"/>
            <w:shd w:val="clear" w:color="auto" w:fill="auto"/>
          </w:tcPr>
          <w:p w:rsidR="007353F7" w:rsidRPr="004673E3" w:rsidRDefault="00F73A76" w:rsidP="000B24F8">
            <w:pPr>
              <w:spacing w:before="120"/>
              <w:rPr>
                <w:szCs w:val="18"/>
              </w:rPr>
            </w:pPr>
            <w:r>
              <w:rPr>
                <w:szCs w:val="18"/>
              </w:rPr>
              <w:t>ravnateljica</w:t>
            </w:r>
          </w:p>
          <w:p w:rsidR="007353F7" w:rsidRPr="004673E3" w:rsidRDefault="007353F7" w:rsidP="000B24F8">
            <w:pPr>
              <w:spacing w:before="120"/>
              <w:rPr>
                <w:szCs w:val="18"/>
              </w:rPr>
            </w:pPr>
          </w:p>
        </w:tc>
        <w:tc>
          <w:tcPr>
            <w:tcW w:w="753" w:type="pct"/>
            <w:shd w:val="clear" w:color="auto" w:fill="auto"/>
            <w:vAlign w:val="center"/>
          </w:tcPr>
          <w:p w:rsidR="007353F7" w:rsidRPr="004673E3" w:rsidRDefault="007353F7" w:rsidP="00A872AE">
            <w:pPr>
              <w:spacing w:before="120"/>
              <w:rPr>
                <w:szCs w:val="18"/>
              </w:rPr>
            </w:pPr>
            <w:r w:rsidRPr="004673E3">
              <w:rPr>
                <w:szCs w:val="18"/>
              </w:rPr>
              <w:t>rujan 201</w:t>
            </w:r>
            <w:r w:rsidR="00F73A76">
              <w:rPr>
                <w:szCs w:val="18"/>
              </w:rPr>
              <w:t>8</w:t>
            </w:r>
            <w:r w:rsidRPr="004673E3">
              <w:rPr>
                <w:szCs w:val="18"/>
              </w:rPr>
              <w:t>.</w:t>
            </w:r>
          </w:p>
        </w:tc>
      </w:tr>
      <w:tr w:rsidR="007353F7" w:rsidRPr="004673E3" w:rsidTr="00E051F9">
        <w:trPr>
          <w:trHeight w:val="608"/>
        </w:trPr>
        <w:tc>
          <w:tcPr>
            <w:tcW w:w="270" w:type="pct"/>
            <w:shd w:val="clear" w:color="auto" w:fill="auto"/>
          </w:tcPr>
          <w:p w:rsidR="007353F7" w:rsidRPr="004673E3" w:rsidRDefault="00F73A76" w:rsidP="000B24F8">
            <w:pPr>
              <w:spacing w:before="120"/>
              <w:rPr>
                <w:szCs w:val="18"/>
              </w:rPr>
            </w:pPr>
            <w:bookmarkStart w:id="21" w:name="_Toc460334137"/>
            <w:r>
              <w:rPr>
                <w:szCs w:val="18"/>
              </w:rPr>
              <w:t>5</w:t>
            </w:r>
            <w:r w:rsidR="007353F7" w:rsidRPr="004673E3">
              <w:rPr>
                <w:szCs w:val="18"/>
              </w:rPr>
              <w:t>.</w:t>
            </w:r>
            <w:bookmarkEnd w:id="21"/>
          </w:p>
        </w:tc>
        <w:tc>
          <w:tcPr>
            <w:tcW w:w="2025" w:type="pct"/>
            <w:shd w:val="clear" w:color="auto" w:fill="FFFFFF" w:themeFill="background1"/>
          </w:tcPr>
          <w:p w:rsidR="007353F7" w:rsidRPr="004673E3" w:rsidRDefault="007353F7" w:rsidP="00774C46">
            <w:pPr>
              <w:spacing w:before="120" w:after="120"/>
              <w:jc w:val="left"/>
              <w:rPr>
                <w:szCs w:val="18"/>
              </w:rPr>
            </w:pPr>
            <w:bookmarkStart w:id="22" w:name="_Toc460334138"/>
            <w:r w:rsidRPr="004673E3">
              <w:rPr>
                <w:szCs w:val="18"/>
              </w:rPr>
              <w:t>Predstavljanje, rasprava i usvajanje školskog kurikuluma</w:t>
            </w:r>
            <w:bookmarkEnd w:id="22"/>
          </w:p>
        </w:tc>
        <w:tc>
          <w:tcPr>
            <w:tcW w:w="1952" w:type="pct"/>
            <w:shd w:val="clear" w:color="auto" w:fill="auto"/>
          </w:tcPr>
          <w:p w:rsidR="007353F7" w:rsidRPr="004673E3" w:rsidRDefault="007353F7" w:rsidP="000B24F8">
            <w:pPr>
              <w:spacing w:before="120"/>
              <w:rPr>
                <w:szCs w:val="18"/>
              </w:rPr>
            </w:pPr>
            <w:r w:rsidRPr="004673E3">
              <w:rPr>
                <w:szCs w:val="18"/>
              </w:rPr>
              <w:t>Učiteljsko vijeće, Vijeće roditelja, Školski odbor</w:t>
            </w:r>
          </w:p>
        </w:tc>
        <w:tc>
          <w:tcPr>
            <w:tcW w:w="753" w:type="pct"/>
            <w:shd w:val="clear" w:color="auto" w:fill="auto"/>
            <w:vAlign w:val="center"/>
          </w:tcPr>
          <w:p w:rsidR="007353F7" w:rsidRPr="004673E3" w:rsidRDefault="00F73A76" w:rsidP="000B24F8">
            <w:pPr>
              <w:spacing w:before="120"/>
              <w:rPr>
                <w:szCs w:val="18"/>
              </w:rPr>
            </w:pPr>
            <w:r>
              <w:rPr>
                <w:szCs w:val="18"/>
              </w:rPr>
              <w:t>rujan 2018</w:t>
            </w:r>
            <w:r w:rsidR="007353F7" w:rsidRPr="004673E3">
              <w:rPr>
                <w:szCs w:val="18"/>
              </w:rPr>
              <w:t>.</w:t>
            </w:r>
          </w:p>
        </w:tc>
      </w:tr>
    </w:tbl>
    <w:p w:rsidR="00D43FA2" w:rsidRPr="004673E3" w:rsidRDefault="00D43FA2" w:rsidP="000B24F8">
      <w:pPr>
        <w:shd w:val="clear" w:color="auto" w:fill="FFFFFF"/>
        <w:tabs>
          <w:tab w:val="left" w:pos="2768"/>
        </w:tabs>
        <w:jc w:val="right"/>
        <w:outlineLvl w:val="0"/>
        <w:rPr>
          <w:b/>
          <w:szCs w:val="18"/>
        </w:rPr>
      </w:pPr>
    </w:p>
    <w:p w:rsidR="00264972" w:rsidRDefault="00264972" w:rsidP="00E051F9">
      <w:pPr>
        <w:pStyle w:val="Heading2"/>
      </w:pPr>
      <w:bookmarkStart w:id="23" w:name="_Toc462692345"/>
      <w:bookmarkStart w:id="24" w:name="_Toc525736494"/>
      <w:bookmarkStart w:id="25" w:name="_Toc462692346"/>
      <w:r w:rsidRPr="004673E3">
        <w:t xml:space="preserve">ANALIZA POTREBA </w:t>
      </w:r>
      <w:r w:rsidR="00087657">
        <w:t xml:space="preserve">I INTERESA </w:t>
      </w:r>
      <w:r w:rsidRPr="004673E3">
        <w:t>UČENIKA</w:t>
      </w:r>
      <w:bookmarkEnd w:id="23"/>
      <w:r w:rsidR="00087657">
        <w:t>, RODITELJA I DJELATNIKA</w:t>
      </w:r>
      <w:bookmarkEnd w:id="24"/>
    </w:p>
    <w:p w:rsidR="00F00201" w:rsidRDefault="006B5D74" w:rsidP="00F73A76">
      <w:r>
        <w:t xml:space="preserve">Prema kreda analizi </w:t>
      </w:r>
      <w:r w:rsidR="00087657">
        <w:t>jedan od značajnih problema je izraziti nedostatak motiviranost učenika</w:t>
      </w:r>
      <w:r w:rsidR="00FE4560">
        <w:t xml:space="preserve"> za učenje,</w:t>
      </w:r>
      <w:r w:rsidR="00087657">
        <w:t xml:space="preserve"> </w:t>
      </w:r>
      <w:r w:rsidR="00FE4560">
        <w:t xml:space="preserve">nerealna </w:t>
      </w:r>
      <w:r w:rsidR="00926B09">
        <w:t xml:space="preserve">očekivanja </w:t>
      </w:r>
      <w:r w:rsidR="00087657">
        <w:t xml:space="preserve">roditelja </w:t>
      </w:r>
      <w:r w:rsidR="00926B09">
        <w:t xml:space="preserve">od učenika </w:t>
      </w:r>
      <w:r w:rsidR="00087657">
        <w:t xml:space="preserve">te </w:t>
      </w:r>
      <w:r>
        <w:t xml:space="preserve">velika </w:t>
      </w:r>
      <w:r w:rsidR="003951FA">
        <w:t xml:space="preserve">usmjerenost </w:t>
      </w:r>
      <w:r w:rsidR="00087657">
        <w:t>na ocijene učenika bez obzira na realno znanje, razvijenost vještina i stavova</w:t>
      </w:r>
      <w:r w:rsidR="00FE4560">
        <w:t xml:space="preserve"> kao i prevelika sloboda roditelja u komunikaciji s djelatnicima škole.</w:t>
      </w:r>
    </w:p>
    <w:p w:rsidR="003951FA" w:rsidRDefault="003951FA" w:rsidP="00F73A76">
      <w:r>
        <w:t xml:space="preserve">Roditelji i učenici su uglavnom </w:t>
      </w:r>
      <w:r w:rsidR="00926B09">
        <w:t>za</w:t>
      </w:r>
      <w:r>
        <w:t xml:space="preserve">dovoljni </w:t>
      </w:r>
      <w:r w:rsidR="00926B09">
        <w:t>podrškom učenicima, nastavom i ocjenjivanjem, odnosom učitelja prema učenicima, odnosima unutar škole i komunikacijom s roditeljima.</w:t>
      </w:r>
    </w:p>
    <w:p w:rsidR="00F00201" w:rsidRDefault="00F00201" w:rsidP="00F00201">
      <w:pPr>
        <w:spacing w:line="240" w:lineRule="auto"/>
      </w:pPr>
    </w:p>
    <w:p w:rsidR="00F00201" w:rsidRDefault="00F00201" w:rsidP="00F00201">
      <w:pPr>
        <w:spacing w:line="240" w:lineRule="auto"/>
      </w:pPr>
    </w:p>
    <w:p w:rsidR="00F73A76" w:rsidRDefault="00F73A76">
      <w:pPr>
        <w:spacing w:line="240" w:lineRule="auto"/>
        <w:jc w:val="left"/>
        <w:rPr>
          <w:rFonts w:ascii="Maiandra GD" w:eastAsia="Times New Roman" w:hAnsi="Maiandra GD"/>
          <w:b/>
          <w:bCs/>
          <w:shadow/>
          <w:color w:val="0F243E" w:themeColor="text2" w:themeShade="80"/>
          <w:sz w:val="28"/>
          <w:szCs w:val="26"/>
        </w:rPr>
      </w:pPr>
      <w:r>
        <w:br w:type="page"/>
      </w:r>
    </w:p>
    <w:p w:rsidR="00F00201" w:rsidRDefault="00F00201" w:rsidP="00E051F9">
      <w:pPr>
        <w:pStyle w:val="Heading2"/>
      </w:pPr>
      <w:bookmarkStart w:id="26" w:name="_Toc525736495"/>
      <w:r>
        <w:lastRenderedPageBreak/>
        <w:t>RAZVOJNI PLAN ŠKOLE</w:t>
      </w:r>
      <w:bookmarkEnd w:id="26"/>
      <w:r w:rsidR="00916D19">
        <w:tab/>
      </w:r>
    </w:p>
    <w:tbl>
      <w:tblPr>
        <w:tblStyle w:val="MediumGrid3-Accent1"/>
        <w:tblW w:w="9747" w:type="dxa"/>
        <w:tblLayout w:type="fixed"/>
        <w:tblLook w:val="04A0" w:firstRow="1" w:lastRow="0" w:firstColumn="1" w:lastColumn="0" w:noHBand="0" w:noVBand="1"/>
      </w:tblPr>
      <w:tblGrid>
        <w:gridCol w:w="1384"/>
        <w:gridCol w:w="1559"/>
        <w:gridCol w:w="1508"/>
        <w:gridCol w:w="1469"/>
        <w:gridCol w:w="1276"/>
        <w:gridCol w:w="1134"/>
        <w:gridCol w:w="1417"/>
      </w:tblGrid>
      <w:tr w:rsidR="0052193A" w:rsidRPr="00C72093" w:rsidTr="00883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916D19" w:rsidRPr="00C72093" w:rsidRDefault="00916D19" w:rsidP="00916D19">
            <w:pPr>
              <w:jc w:val="left"/>
              <w:rPr>
                <w:sz w:val="16"/>
                <w:szCs w:val="16"/>
              </w:rPr>
            </w:pPr>
            <w:r w:rsidRPr="00C72093">
              <w:rPr>
                <w:sz w:val="16"/>
                <w:szCs w:val="16"/>
              </w:rPr>
              <w:t>Prioritetno područje unaprijeđenja</w:t>
            </w:r>
          </w:p>
        </w:tc>
        <w:tc>
          <w:tcPr>
            <w:tcW w:w="1559" w:type="dxa"/>
          </w:tcPr>
          <w:p w:rsidR="00916D19" w:rsidRPr="00C72093" w:rsidRDefault="00916D19" w:rsidP="00916D19">
            <w:pPr>
              <w:jc w:val="left"/>
              <w:cnfStyle w:val="100000000000" w:firstRow="1" w:lastRow="0" w:firstColumn="0" w:lastColumn="0" w:oddVBand="0" w:evenVBand="0" w:oddHBand="0" w:evenHBand="0" w:firstRowFirstColumn="0" w:firstRowLastColumn="0" w:lastRowFirstColumn="0" w:lastRowLastColumn="0"/>
              <w:rPr>
                <w:sz w:val="16"/>
                <w:szCs w:val="16"/>
              </w:rPr>
            </w:pPr>
            <w:r w:rsidRPr="00C72093">
              <w:rPr>
                <w:sz w:val="16"/>
                <w:szCs w:val="16"/>
              </w:rPr>
              <w:t>Ci</w:t>
            </w:r>
            <w:r w:rsidR="00905EBA" w:rsidRPr="00C72093">
              <w:rPr>
                <w:sz w:val="16"/>
                <w:szCs w:val="16"/>
              </w:rPr>
              <w:t>l</w:t>
            </w:r>
            <w:r w:rsidRPr="00C72093">
              <w:rPr>
                <w:sz w:val="16"/>
                <w:szCs w:val="16"/>
              </w:rPr>
              <w:t>jevi</w:t>
            </w:r>
          </w:p>
        </w:tc>
        <w:tc>
          <w:tcPr>
            <w:tcW w:w="1508" w:type="dxa"/>
          </w:tcPr>
          <w:p w:rsidR="00916D19" w:rsidRPr="00C72093" w:rsidRDefault="00916D19" w:rsidP="00916D19">
            <w:pPr>
              <w:jc w:val="left"/>
              <w:cnfStyle w:val="100000000000" w:firstRow="1" w:lastRow="0" w:firstColumn="0" w:lastColumn="0" w:oddVBand="0" w:evenVBand="0" w:oddHBand="0" w:evenHBand="0" w:firstRowFirstColumn="0" w:firstRowLastColumn="0" w:lastRowFirstColumn="0" w:lastRowLastColumn="0"/>
              <w:rPr>
                <w:sz w:val="16"/>
                <w:szCs w:val="16"/>
              </w:rPr>
            </w:pPr>
            <w:r w:rsidRPr="00C72093">
              <w:rPr>
                <w:sz w:val="16"/>
                <w:szCs w:val="16"/>
              </w:rPr>
              <w:t>Metode i aktivnosti za ostvarivanje ciljeva</w:t>
            </w:r>
          </w:p>
        </w:tc>
        <w:tc>
          <w:tcPr>
            <w:tcW w:w="1469" w:type="dxa"/>
          </w:tcPr>
          <w:p w:rsidR="00916D19" w:rsidRPr="00C72093" w:rsidRDefault="00916D19" w:rsidP="00916D19">
            <w:pPr>
              <w:jc w:val="left"/>
              <w:cnfStyle w:val="100000000000" w:firstRow="1" w:lastRow="0" w:firstColumn="0" w:lastColumn="0" w:oddVBand="0" w:evenVBand="0" w:oddHBand="0" w:evenHBand="0" w:firstRowFirstColumn="0" w:firstRowLastColumn="0" w:lastRowFirstColumn="0" w:lastRowLastColumn="0"/>
              <w:rPr>
                <w:sz w:val="16"/>
                <w:szCs w:val="16"/>
              </w:rPr>
            </w:pPr>
            <w:r w:rsidRPr="00C72093">
              <w:rPr>
                <w:sz w:val="16"/>
                <w:szCs w:val="16"/>
              </w:rPr>
              <w:t>Nužni resursi</w:t>
            </w:r>
          </w:p>
        </w:tc>
        <w:tc>
          <w:tcPr>
            <w:tcW w:w="1276" w:type="dxa"/>
          </w:tcPr>
          <w:p w:rsidR="00916D19" w:rsidRPr="00C72093" w:rsidRDefault="00916D19" w:rsidP="00916D19">
            <w:pPr>
              <w:jc w:val="left"/>
              <w:cnfStyle w:val="100000000000" w:firstRow="1" w:lastRow="0" w:firstColumn="0" w:lastColumn="0" w:oddVBand="0" w:evenVBand="0" w:oddHBand="0" w:evenHBand="0" w:firstRowFirstColumn="0" w:firstRowLastColumn="0" w:lastRowFirstColumn="0" w:lastRowLastColumn="0"/>
              <w:rPr>
                <w:sz w:val="16"/>
                <w:szCs w:val="16"/>
              </w:rPr>
            </w:pPr>
            <w:r w:rsidRPr="00C72093">
              <w:rPr>
                <w:sz w:val="16"/>
                <w:szCs w:val="16"/>
              </w:rPr>
              <w:t>Vrijeme realizacije</w:t>
            </w:r>
          </w:p>
        </w:tc>
        <w:tc>
          <w:tcPr>
            <w:tcW w:w="1134" w:type="dxa"/>
          </w:tcPr>
          <w:p w:rsidR="00916D19" w:rsidRPr="00C72093" w:rsidRDefault="00916D19" w:rsidP="00916D19">
            <w:pPr>
              <w:jc w:val="left"/>
              <w:cnfStyle w:val="100000000000" w:firstRow="1" w:lastRow="0" w:firstColumn="0" w:lastColumn="0" w:oddVBand="0" w:evenVBand="0" w:oddHBand="0" w:evenHBand="0" w:firstRowFirstColumn="0" w:firstRowLastColumn="0" w:lastRowFirstColumn="0" w:lastRowLastColumn="0"/>
              <w:rPr>
                <w:sz w:val="16"/>
                <w:szCs w:val="16"/>
              </w:rPr>
            </w:pPr>
            <w:r w:rsidRPr="00C72093">
              <w:rPr>
                <w:sz w:val="16"/>
                <w:szCs w:val="16"/>
              </w:rPr>
              <w:t>Osobe odgovorne za provedbu aktivnosti</w:t>
            </w:r>
          </w:p>
        </w:tc>
        <w:tc>
          <w:tcPr>
            <w:tcW w:w="1417" w:type="dxa"/>
          </w:tcPr>
          <w:p w:rsidR="00916D19" w:rsidRPr="00C72093" w:rsidRDefault="00916D19" w:rsidP="00916D19">
            <w:pPr>
              <w:jc w:val="left"/>
              <w:cnfStyle w:val="100000000000" w:firstRow="1" w:lastRow="0" w:firstColumn="0" w:lastColumn="0" w:oddVBand="0" w:evenVBand="0" w:oddHBand="0" w:evenHBand="0" w:firstRowFirstColumn="0" w:firstRowLastColumn="0" w:lastRowFirstColumn="0" w:lastRowLastColumn="0"/>
              <w:rPr>
                <w:sz w:val="16"/>
                <w:szCs w:val="16"/>
              </w:rPr>
            </w:pPr>
            <w:r w:rsidRPr="00C72093">
              <w:rPr>
                <w:sz w:val="16"/>
                <w:szCs w:val="16"/>
              </w:rPr>
              <w:t>Mjerljivi pokazatelji</w:t>
            </w:r>
          </w:p>
        </w:tc>
      </w:tr>
      <w:tr w:rsidR="002E6D06" w:rsidRPr="00C72093" w:rsidTr="002E6D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val="restart"/>
          </w:tcPr>
          <w:p w:rsidR="002E6D06" w:rsidRPr="00A60088" w:rsidRDefault="002E6D06" w:rsidP="00A60088">
            <w:pPr>
              <w:jc w:val="left"/>
              <w:rPr>
                <w:sz w:val="16"/>
                <w:szCs w:val="16"/>
              </w:rPr>
            </w:pPr>
            <w:r w:rsidRPr="00A60088">
              <w:rPr>
                <w:sz w:val="16"/>
                <w:szCs w:val="16"/>
              </w:rPr>
              <w:t>Podrška učenicima i roditeljima</w:t>
            </w:r>
          </w:p>
          <w:p w:rsidR="002E6D06" w:rsidRDefault="002E6D06" w:rsidP="00A60088">
            <w:pPr>
              <w:pStyle w:val="ListParagraph"/>
              <w:ind w:left="142"/>
              <w:jc w:val="left"/>
              <w:rPr>
                <w:sz w:val="16"/>
                <w:szCs w:val="16"/>
              </w:rPr>
            </w:pPr>
          </w:p>
        </w:tc>
        <w:tc>
          <w:tcPr>
            <w:tcW w:w="1559" w:type="dxa"/>
          </w:tcPr>
          <w:p w:rsidR="002E6D06" w:rsidRPr="00A60088" w:rsidRDefault="002E6D06"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smanjiti i prevenirati nasilje među učenicima</w:t>
            </w:r>
          </w:p>
        </w:tc>
        <w:tc>
          <w:tcPr>
            <w:tcW w:w="1508" w:type="dxa"/>
          </w:tcPr>
          <w:p w:rsidR="002E6D06" w:rsidRPr="00A60088" w:rsidRDefault="002E6D06"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radionice i predavanje na temu prevencije nasilja i nenasilno rješavanje sukoba</w:t>
            </w:r>
          </w:p>
        </w:tc>
        <w:tc>
          <w:tcPr>
            <w:tcW w:w="1469" w:type="dxa"/>
            <w:vMerge w:val="restart"/>
          </w:tcPr>
          <w:p w:rsidR="002E6D06" w:rsidRPr="00A60088" w:rsidRDefault="002E6D06"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satovi razrednika,</w:t>
            </w:r>
          </w:p>
          <w:p w:rsidR="002E6D06" w:rsidRPr="00A60088" w:rsidRDefault="002E6D06"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sastanici Vijeća učenika, roditeljiski sastanci, program rada stručne službe s učenicima, učiteljima i roditeljima</w:t>
            </w:r>
          </w:p>
        </w:tc>
        <w:tc>
          <w:tcPr>
            <w:tcW w:w="1276" w:type="dxa"/>
            <w:vMerge w:val="restart"/>
            <w:vAlign w:val="center"/>
          </w:tcPr>
          <w:p w:rsidR="002E6D06" w:rsidRPr="00A60088" w:rsidRDefault="002E6D06"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školska godina</w:t>
            </w:r>
          </w:p>
        </w:tc>
        <w:tc>
          <w:tcPr>
            <w:tcW w:w="1134" w:type="dxa"/>
          </w:tcPr>
          <w:p w:rsidR="002E6D06" w:rsidRPr="00A60088" w:rsidRDefault="002E6D06"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učitelji,</w:t>
            </w:r>
          </w:p>
          <w:p w:rsidR="002E6D06" w:rsidRPr="00A60088" w:rsidRDefault="002E6D06"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stručna služba,</w:t>
            </w:r>
          </w:p>
          <w:p w:rsidR="002E6D06" w:rsidRPr="00A60088" w:rsidRDefault="002E6D06"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ravnateljica, roditelji</w:t>
            </w:r>
          </w:p>
        </w:tc>
        <w:tc>
          <w:tcPr>
            <w:tcW w:w="1417" w:type="dxa"/>
          </w:tcPr>
          <w:p w:rsidR="002E6D06" w:rsidRPr="00A60088" w:rsidRDefault="002E6D06"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socijometrija, upitnici, analize, smanjeni broj evidentiranih sukoba</w:t>
            </w:r>
          </w:p>
        </w:tc>
      </w:tr>
      <w:tr w:rsidR="002E6D06" w:rsidRPr="00C72093" w:rsidTr="0088388B">
        <w:tc>
          <w:tcPr>
            <w:cnfStyle w:val="001000000000" w:firstRow="0" w:lastRow="0" w:firstColumn="1" w:lastColumn="0" w:oddVBand="0" w:evenVBand="0" w:oddHBand="0" w:evenHBand="0" w:firstRowFirstColumn="0" w:firstRowLastColumn="0" w:lastRowFirstColumn="0" w:lastRowLastColumn="0"/>
            <w:tcW w:w="1384" w:type="dxa"/>
            <w:vMerge/>
          </w:tcPr>
          <w:p w:rsidR="002E6D06" w:rsidRPr="00C72093" w:rsidRDefault="002E6D06" w:rsidP="00A60088">
            <w:pPr>
              <w:pStyle w:val="ListParagraph"/>
              <w:ind w:left="142"/>
              <w:jc w:val="left"/>
              <w:rPr>
                <w:sz w:val="16"/>
                <w:szCs w:val="16"/>
              </w:rPr>
            </w:pPr>
          </w:p>
        </w:tc>
        <w:tc>
          <w:tcPr>
            <w:tcW w:w="1559" w:type="dxa"/>
          </w:tcPr>
          <w:p w:rsidR="002E6D06" w:rsidRPr="00A60088" w:rsidRDefault="002E6D06" w:rsidP="00A60088">
            <w:pPr>
              <w:ind w:left="-66"/>
              <w:jc w:val="left"/>
              <w:cnfStyle w:val="000000000000" w:firstRow="0" w:lastRow="0" w:firstColumn="0" w:lastColumn="0" w:oddVBand="0" w:evenVBand="0" w:oddHBand="0" w:evenHBand="0" w:firstRowFirstColumn="0" w:firstRowLastColumn="0" w:lastRowFirstColumn="0" w:lastRowLastColumn="0"/>
              <w:rPr>
                <w:sz w:val="16"/>
                <w:szCs w:val="16"/>
              </w:rPr>
            </w:pPr>
            <w:r w:rsidRPr="00A60088">
              <w:rPr>
                <w:sz w:val="16"/>
                <w:szCs w:val="16"/>
              </w:rPr>
              <w:t>povećati motiviranost učenika za učenje</w:t>
            </w:r>
          </w:p>
        </w:tc>
        <w:tc>
          <w:tcPr>
            <w:tcW w:w="1508" w:type="dxa"/>
          </w:tcPr>
          <w:p w:rsidR="002E6D06" w:rsidRPr="00A60088" w:rsidRDefault="002E6D06" w:rsidP="00A60088">
            <w:pPr>
              <w:ind w:left="-66"/>
              <w:jc w:val="left"/>
              <w:cnfStyle w:val="000000000000" w:firstRow="0" w:lastRow="0" w:firstColumn="0" w:lastColumn="0" w:oddVBand="0" w:evenVBand="0" w:oddHBand="0" w:evenHBand="0" w:firstRowFirstColumn="0" w:firstRowLastColumn="0" w:lastRowFirstColumn="0" w:lastRowLastColumn="0"/>
              <w:rPr>
                <w:sz w:val="16"/>
                <w:szCs w:val="16"/>
              </w:rPr>
            </w:pPr>
            <w:r w:rsidRPr="00A60088">
              <w:rPr>
                <w:sz w:val="16"/>
                <w:szCs w:val="16"/>
              </w:rPr>
              <w:t>veća upotreba suvremenih metoda rada, sredstava i pomagala</w:t>
            </w:r>
          </w:p>
        </w:tc>
        <w:tc>
          <w:tcPr>
            <w:tcW w:w="1469" w:type="dxa"/>
            <w:vMerge/>
          </w:tcPr>
          <w:p w:rsidR="002E6D06" w:rsidRPr="00A60088" w:rsidRDefault="002E6D06" w:rsidP="00A60088">
            <w:pPr>
              <w:ind w:left="-66"/>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1276" w:type="dxa"/>
            <w:vMerge/>
          </w:tcPr>
          <w:p w:rsidR="002E6D06" w:rsidRPr="00A60088" w:rsidRDefault="002E6D06" w:rsidP="00A60088">
            <w:pPr>
              <w:ind w:left="-66"/>
              <w:jc w:val="left"/>
              <w:cnfStyle w:val="000000000000" w:firstRow="0" w:lastRow="0" w:firstColumn="0" w:lastColumn="0" w:oddVBand="0" w:evenVBand="0" w:oddHBand="0" w:evenHBand="0" w:firstRowFirstColumn="0" w:firstRowLastColumn="0" w:lastRowFirstColumn="0" w:lastRowLastColumn="0"/>
              <w:rPr>
                <w:sz w:val="16"/>
                <w:szCs w:val="16"/>
              </w:rPr>
            </w:pPr>
          </w:p>
        </w:tc>
        <w:tc>
          <w:tcPr>
            <w:tcW w:w="1134" w:type="dxa"/>
          </w:tcPr>
          <w:p w:rsidR="002E6D06" w:rsidRPr="00A60088" w:rsidRDefault="005D5704" w:rsidP="00A60088">
            <w:pPr>
              <w:ind w:left="-66"/>
              <w:jc w:val="left"/>
              <w:cnfStyle w:val="000000000000" w:firstRow="0" w:lastRow="0" w:firstColumn="0" w:lastColumn="0" w:oddVBand="0" w:evenVBand="0" w:oddHBand="0" w:evenHBand="0" w:firstRowFirstColumn="0" w:firstRowLastColumn="0" w:lastRowFirstColumn="0" w:lastRowLastColumn="0"/>
              <w:rPr>
                <w:sz w:val="16"/>
                <w:szCs w:val="16"/>
              </w:rPr>
            </w:pPr>
            <w:r w:rsidRPr="00A60088">
              <w:rPr>
                <w:sz w:val="16"/>
                <w:szCs w:val="16"/>
              </w:rPr>
              <w:t>U</w:t>
            </w:r>
            <w:r w:rsidR="002E6D06" w:rsidRPr="00A60088">
              <w:rPr>
                <w:sz w:val="16"/>
                <w:szCs w:val="16"/>
              </w:rPr>
              <w:t>čitelji</w:t>
            </w:r>
          </w:p>
        </w:tc>
        <w:tc>
          <w:tcPr>
            <w:tcW w:w="1417" w:type="dxa"/>
          </w:tcPr>
          <w:p w:rsidR="002E6D06" w:rsidRPr="00A60088" w:rsidRDefault="002E6D06" w:rsidP="00A60088">
            <w:pPr>
              <w:ind w:left="-66"/>
              <w:jc w:val="left"/>
              <w:cnfStyle w:val="000000000000" w:firstRow="0" w:lastRow="0" w:firstColumn="0" w:lastColumn="0" w:oddVBand="0" w:evenVBand="0" w:oddHBand="0" w:evenHBand="0" w:firstRowFirstColumn="0" w:firstRowLastColumn="0" w:lastRowFirstColumn="0" w:lastRowLastColumn="0"/>
              <w:rPr>
                <w:sz w:val="16"/>
                <w:szCs w:val="16"/>
              </w:rPr>
            </w:pPr>
            <w:r w:rsidRPr="00A60088">
              <w:rPr>
                <w:sz w:val="16"/>
                <w:szCs w:val="16"/>
              </w:rPr>
              <w:t>bolji školski uspjeh učenika</w:t>
            </w:r>
          </w:p>
        </w:tc>
      </w:tr>
      <w:tr w:rsidR="002E6D06" w:rsidRPr="00C72093" w:rsidTr="0088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vMerge/>
          </w:tcPr>
          <w:p w:rsidR="002E6D06" w:rsidRPr="00C72093" w:rsidRDefault="002E6D06" w:rsidP="00A60088">
            <w:pPr>
              <w:pStyle w:val="ListParagraph"/>
              <w:ind w:left="142"/>
              <w:jc w:val="left"/>
              <w:rPr>
                <w:sz w:val="16"/>
                <w:szCs w:val="16"/>
              </w:rPr>
            </w:pPr>
          </w:p>
        </w:tc>
        <w:tc>
          <w:tcPr>
            <w:tcW w:w="1559" w:type="dxa"/>
          </w:tcPr>
          <w:p w:rsidR="002E6D06" w:rsidRPr="00A60088" w:rsidRDefault="002E6D06"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poboljšati komunikaciju s roditeljima</w:t>
            </w:r>
          </w:p>
        </w:tc>
        <w:tc>
          <w:tcPr>
            <w:tcW w:w="1508" w:type="dxa"/>
          </w:tcPr>
          <w:p w:rsidR="002E6D06" w:rsidRPr="00A60088" w:rsidRDefault="002E6D06"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radionice i predavanje</w:t>
            </w:r>
          </w:p>
          <w:p w:rsidR="002E6D06" w:rsidRPr="00A60088" w:rsidRDefault="002E6D06"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 xml:space="preserve">zajedničke aktivnosti </w:t>
            </w:r>
          </w:p>
        </w:tc>
        <w:tc>
          <w:tcPr>
            <w:tcW w:w="1469" w:type="dxa"/>
          </w:tcPr>
          <w:p w:rsidR="002E6D06" w:rsidRPr="00A60088" w:rsidRDefault="002E6D06"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stručna služba, učitelji, roditeljski sastanci i individualni razgovori</w:t>
            </w:r>
          </w:p>
        </w:tc>
        <w:tc>
          <w:tcPr>
            <w:tcW w:w="1276" w:type="dxa"/>
            <w:vMerge/>
          </w:tcPr>
          <w:p w:rsidR="002E6D06" w:rsidRPr="00A60088" w:rsidRDefault="002E6D06"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p>
        </w:tc>
        <w:tc>
          <w:tcPr>
            <w:tcW w:w="1134" w:type="dxa"/>
          </w:tcPr>
          <w:p w:rsidR="002E6D06" w:rsidRPr="00A60088" w:rsidRDefault="002E6D06"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stručna služba, učitelji,</w:t>
            </w:r>
          </w:p>
          <w:p w:rsidR="002E6D06" w:rsidRPr="00A60088" w:rsidRDefault="002E6D06"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ravnateljica</w:t>
            </w:r>
          </w:p>
        </w:tc>
        <w:tc>
          <w:tcPr>
            <w:tcW w:w="1417" w:type="dxa"/>
          </w:tcPr>
          <w:p w:rsidR="002E6D06" w:rsidRPr="00A60088" w:rsidRDefault="002E6D06"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redovitiji dolazak na roditeljske i individualne razgovore</w:t>
            </w:r>
          </w:p>
        </w:tc>
      </w:tr>
      <w:tr w:rsidR="001C567E" w:rsidRPr="00C72093" w:rsidTr="0088388B">
        <w:tc>
          <w:tcPr>
            <w:cnfStyle w:val="001000000000" w:firstRow="0" w:lastRow="0" w:firstColumn="1" w:lastColumn="0" w:oddVBand="0" w:evenVBand="0" w:oddHBand="0" w:evenHBand="0" w:firstRowFirstColumn="0" w:firstRowLastColumn="0" w:lastRowFirstColumn="0" w:lastRowLastColumn="0"/>
            <w:tcW w:w="1384" w:type="dxa"/>
          </w:tcPr>
          <w:p w:rsidR="0052193A" w:rsidRPr="00A60088" w:rsidRDefault="0052193A" w:rsidP="00A60088">
            <w:pPr>
              <w:jc w:val="left"/>
              <w:rPr>
                <w:sz w:val="16"/>
                <w:szCs w:val="16"/>
              </w:rPr>
            </w:pPr>
            <w:r w:rsidRPr="00A60088">
              <w:rPr>
                <w:sz w:val="16"/>
                <w:szCs w:val="16"/>
              </w:rPr>
              <w:t>Podrška učiteljima</w:t>
            </w:r>
          </w:p>
          <w:p w:rsidR="0052193A" w:rsidRPr="00C72093" w:rsidRDefault="0052193A" w:rsidP="00A60088">
            <w:pPr>
              <w:jc w:val="left"/>
              <w:rPr>
                <w:sz w:val="16"/>
                <w:szCs w:val="16"/>
              </w:rPr>
            </w:pPr>
          </w:p>
        </w:tc>
        <w:tc>
          <w:tcPr>
            <w:tcW w:w="1559" w:type="dxa"/>
          </w:tcPr>
          <w:p w:rsidR="00883FA2" w:rsidRPr="00A60088" w:rsidRDefault="003951FA" w:rsidP="00A60088">
            <w:pPr>
              <w:ind w:left="-66"/>
              <w:jc w:val="left"/>
              <w:cnfStyle w:val="000000000000" w:firstRow="0" w:lastRow="0" w:firstColumn="0" w:lastColumn="0" w:oddVBand="0" w:evenVBand="0" w:oddHBand="0" w:evenHBand="0" w:firstRowFirstColumn="0" w:firstRowLastColumn="0" w:lastRowFirstColumn="0" w:lastRowLastColumn="0"/>
              <w:rPr>
                <w:sz w:val="16"/>
                <w:szCs w:val="16"/>
              </w:rPr>
            </w:pPr>
            <w:r w:rsidRPr="00A60088">
              <w:rPr>
                <w:sz w:val="16"/>
                <w:szCs w:val="16"/>
              </w:rPr>
              <w:t>razvijati</w:t>
            </w:r>
            <w:r w:rsidR="00883FA2" w:rsidRPr="00A60088">
              <w:rPr>
                <w:sz w:val="16"/>
                <w:szCs w:val="16"/>
              </w:rPr>
              <w:t xml:space="preserve"> digitalne kompetencije učitelja</w:t>
            </w:r>
          </w:p>
          <w:p w:rsidR="0052193A" w:rsidRPr="00A60088" w:rsidRDefault="001C567E" w:rsidP="00A60088">
            <w:pPr>
              <w:ind w:left="-66"/>
              <w:jc w:val="left"/>
              <w:cnfStyle w:val="000000000000" w:firstRow="0" w:lastRow="0" w:firstColumn="0" w:lastColumn="0" w:oddVBand="0" w:evenVBand="0" w:oddHBand="0" w:evenHBand="0" w:firstRowFirstColumn="0" w:firstRowLastColumn="0" w:lastRowFirstColumn="0" w:lastRowLastColumn="0"/>
              <w:rPr>
                <w:sz w:val="16"/>
                <w:szCs w:val="16"/>
              </w:rPr>
            </w:pPr>
            <w:r w:rsidRPr="00A60088">
              <w:rPr>
                <w:sz w:val="16"/>
                <w:szCs w:val="16"/>
              </w:rPr>
              <w:t>ostvariti kvalitetniju suradnju s roditeljima</w:t>
            </w:r>
          </w:p>
        </w:tc>
        <w:tc>
          <w:tcPr>
            <w:tcW w:w="1508" w:type="dxa"/>
          </w:tcPr>
          <w:p w:rsidR="0052193A" w:rsidRPr="00A60088" w:rsidRDefault="0052193A" w:rsidP="00A60088">
            <w:pPr>
              <w:ind w:left="-66"/>
              <w:jc w:val="left"/>
              <w:cnfStyle w:val="000000000000" w:firstRow="0" w:lastRow="0" w:firstColumn="0" w:lastColumn="0" w:oddVBand="0" w:evenVBand="0" w:oddHBand="0" w:evenHBand="0" w:firstRowFirstColumn="0" w:firstRowLastColumn="0" w:lastRowFirstColumn="0" w:lastRowLastColumn="0"/>
              <w:rPr>
                <w:sz w:val="16"/>
                <w:szCs w:val="16"/>
              </w:rPr>
            </w:pPr>
            <w:r w:rsidRPr="00A60088">
              <w:rPr>
                <w:sz w:val="16"/>
                <w:szCs w:val="16"/>
              </w:rPr>
              <w:t>predavanja i radionice,</w:t>
            </w:r>
            <w:r w:rsidR="00A60088" w:rsidRPr="00A60088">
              <w:rPr>
                <w:sz w:val="16"/>
                <w:szCs w:val="16"/>
              </w:rPr>
              <w:t xml:space="preserve"> </w:t>
            </w:r>
            <w:r w:rsidRPr="00A60088">
              <w:rPr>
                <w:sz w:val="16"/>
                <w:szCs w:val="16"/>
              </w:rPr>
              <w:t>team building</w:t>
            </w:r>
          </w:p>
        </w:tc>
        <w:tc>
          <w:tcPr>
            <w:tcW w:w="1469" w:type="dxa"/>
          </w:tcPr>
          <w:p w:rsidR="0052193A" w:rsidRPr="00A60088" w:rsidRDefault="00D47710" w:rsidP="00A60088">
            <w:pPr>
              <w:ind w:left="-66"/>
              <w:jc w:val="left"/>
              <w:cnfStyle w:val="000000000000" w:firstRow="0" w:lastRow="0" w:firstColumn="0" w:lastColumn="0" w:oddVBand="0" w:evenVBand="0" w:oddHBand="0" w:evenHBand="0" w:firstRowFirstColumn="0" w:firstRowLastColumn="0" w:lastRowFirstColumn="0" w:lastRowLastColumn="0"/>
              <w:rPr>
                <w:sz w:val="16"/>
                <w:szCs w:val="16"/>
              </w:rPr>
            </w:pPr>
            <w:r w:rsidRPr="00A60088">
              <w:rPr>
                <w:sz w:val="16"/>
                <w:szCs w:val="16"/>
              </w:rPr>
              <w:t>aktivi razredne i predmetne nastave</w:t>
            </w:r>
            <w:r w:rsidR="00883FA2" w:rsidRPr="00A60088">
              <w:rPr>
                <w:sz w:val="16"/>
                <w:szCs w:val="16"/>
              </w:rPr>
              <w:t>,</w:t>
            </w:r>
          </w:p>
          <w:p w:rsidR="00883FA2" w:rsidRPr="00A60088" w:rsidRDefault="00A60088" w:rsidP="00A60088">
            <w:pPr>
              <w:ind w:left="-66"/>
              <w:jc w:val="left"/>
              <w:cnfStyle w:val="000000000000" w:firstRow="0" w:lastRow="0" w:firstColumn="0" w:lastColumn="0" w:oddVBand="0" w:evenVBand="0" w:oddHBand="0" w:evenHBand="0" w:firstRowFirstColumn="0" w:firstRowLastColumn="0" w:lastRowFirstColumn="0" w:lastRowLastColumn="0"/>
              <w:rPr>
                <w:sz w:val="16"/>
                <w:szCs w:val="16"/>
              </w:rPr>
            </w:pPr>
            <w:r w:rsidRPr="00A60088">
              <w:rPr>
                <w:sz w:val="16"/>
                <w:szCs w:val="16"/>
              </w:rPr>
              <w:t>sjednice UV</w:t>
            </w:r>
          </w:p>
          <w:p w:rsidR="00883FA2" w:rsidRPr="00A60088" w:rsidRDefault="00883FA2" w:rsidP="00A60088">
            <w:pPr>
              <w:ind w:left="-66"/>
              <w:jc w:val="left"/>
              <w:cnfStyle w:val="000000000000" w:firstRow="0" w:lastRow="0" w:firstColumn="0" w:lastColumn="0" w:oddVBand="0" w:evenVBand="0" w:oddHBand="0" w:evenHBand="0" w:firstRowFirstColumn="0" w:firstRowLastColumn="0" w:lastRowFirstColumn="0" w:lastRowLastColumn="0"/>
              <w:rPr>
                <w:sz w:val="16"/>
                <w:szCs w:val="16"/>
              </w:rPr>
            </w:pPr>
            <w:r w:rsidRPr="00A60088">
              <w:rPr>
                <w:sz w:val="16"/>
                <w:szCs w:val="16"/>
              </w:rPr>
              <w:t>informatička oprema</w:t>
            </w:r>
          </w:p>
        </w:tc>
        <w:tc>
          <w:tcPr>
            <w:tcW w:w="1276" w:type="dxa"/>
          </w:tcPr>
          <w:p w:rsidR="0052193A" w:rsidRPr="00A60088" w:rsidRDefault="0052193A" w:rsidP="00A60088">
            <w:pPr>
              <w:ind w:left="-66"/>
              <w:jc w:val="left"/>
              <w:cnfStyle w:val="000000000000" w:firstRow="0" w:lastRow="0" w:firstColumn="0" w:lastColumn="0" w:oddVBand="0" w:evenVBand="0" w:oddHBand="0" w:evenHBand="0" w:firstRowFirstColumn="0" w:firstRowLastColumn="0" w:lastRowFirstColumn="0" w:lastRowLastColumn="0"/>
              <w:rPr>
                <w:sz w:val="16"/>
                <w:szCs w:val="16"/>
              </w:rPr>
            </w:pPr>
            <w:r w:rsidRPr="00A60088">
              <w:rPr>
                <w:sz w:val="16"/>
                <w:szCs w:val="16"/>
              </w:rPr>
              <w:t>školska godina</w:t>
            </w:r>
          </w:p>
        </w:tc>
        <w:tc>
          <w:tcPr>
            <w:tcW w:w="1134" w:type="dxa"/>
          </w:tcPr>
          <w:p w:rsidR="0052193A" w:rsidRPr="00A60088" w:rsidRDefault="0052193A" w:rsidP="00A60088">
            <w:pPr>
              <w:ind w:left="-66"/>
              <w:jc w:val="left"/>
              <w:cnfStyle w:val="000000000000" w:firstRow="0" w:lastRow="0" w:firstColumn="0" w:lastColumn="0" w:oddVBand="0" w:evenVBand="0" w:oddHBand="0" w:evenHBand="0" w:firstRowFirstColumn="0" w:firstRowLastColumn="0" w:lastRowFirstColumn="0" w:lastRowLastColumn="0"/>
              <w:rPr>
                <w:sz w:val="16"/>
                <w:szCs w:val="16"/>
              </w:rPr>
            </w:pPr>
            <w:r w:rsidRPr="00A60088">
              <w:rPr>
                <w:sz w:val="16"/>
                <w:szCs w:val="16"/>
              </w:rPr>
              <w:t>učitelji, stručna služba, ravnateljica</w:t>
            </w:r>
          </w:p>
        </w:tc>
        <w:tc>
          <w:tcPr>
            <w:tcW w:w="1417" w:type="dxa"/>
          </w:tcPr>
          <w:p w:rsidR="003951FA" w:rsidRPr="00A60088" w:rsidRDefault="003951FA" w:rsidP="00A60088">
            <w:pPr>
              <w:ind w:left="-66"/>
              <w:jc w:val="left"/>
              <w:cnfStyle w:val="000000000000" w:firstRow="0" w:lastRow="0" w:firstColumn="0" w:lastColumn="0" w:oddVBand="0" w:evenVBand="0" w:oddHBand="0" w:evenHBand="0" w:firstRowFirstColumn="0" w:firstRowLastColumn="0" w:lastRowFirstColumn="0" w:lastRowLastColumn="0"/>
              <w:rPr>
                <w:sz w:val="16"/>
                <w:szCs w:val="16"/>
              </w:rPr>
            </w:pPr>
            <w:r w:rsidRPr="00A60088">
              <w:rPr>
                <w:sz w:val="16"/>
                <w:szCs w:val="16"/>
              </w:rPr>
              <w:t>poboljšana  primjena informatičkih sredstava i alata,</w:t>
            </w:r>
          </w:p>
          <w:p w:rsidR="0052193A" w:rsidRPr="00A60088" w:rsidRDefault="0052193A" w:rsidP="00A60088">
            <w:pPr>
              <w:ind w:left="-66"/>
              <w:jc w:val="left"/>
              <w:cnfStyle w:val="000000000000" w:firstRow="0" w:lastRow="0" w:firstColumn="0" w:lastColumn="0" w:oddVBand="0" w:evenVBand="0" w:oddHBand="0" w:evenHBand="0" w:firstRowFirstColumn="0" w:firstRowLastColumn="0" w:lastRowFirstColumn="0" w:lastRowLastColumn="0"/>
              <w:rPr>
                <w:sz w:val="16"/>
                <w:szCs w:val="16"/>
              </w:rPr>
            </w:pPr>
          </w:p>
        </w:tc>
      </w:tr>
      <w:tr w:rsidR="0052193A" w:rsidRPr="00C72093" w:rsidTr="0088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rsidR="00CB47BC" w:rsidRPr="00A60088" w:rsidRDefault="0052193A" w:rsidP="00A60088">
            <w:pPr>
              <w:jc w:val="left"/>
              <w:rPr>
                <w:sz w:val="16"/>
                <w:szCs w:val="16"/>
              </w:rPr>
            </w:pPr>
            <w:r w:rsidRPr="00A60088">
              <w:rPr>
                <w:sz w:val="16"/>
                <w:szCs w:val="16"/>
              </w:rPr>
              <w:t>M</w:t>
            </w:r>
            <w:r w:rsidR="00CB47BC" w:rsidRPr="00A60088">
              <w:rPr>
                <w:sz w:val="16"/>
                <w:szCs w:val="16"/>
              </w:rPr>
              <w:t>aterijalni uvjeti</w:t>
            </w:r>
          </w:p>
        </w:tc>
        <w:tc>
          <w:tcPr>
            <w:tcW w:w="1559" w:type="dxa"/>
          </w:tcPr>
          <w:p w:rsidR="00916D19" w:rsidRPr="00A60088" w:rsidRDefault="001C567E"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poboljša</w:t>
            </w:r>
            <w:r w:rsidR="00883FA2" w:rsidRPr="00A60088">
              <w:rPr>
                <w:sz w:val="16"/>
                <w:szCs w:val="16"/>
              </w:rPr>
              <w:t>ti materijalne</w:t>
            </w:r>
            <w:r w:rsidRPr="00A60088">
              <w:rPr>
                <w:sz w:val="16"/>
                <w:szCs w:val="16"/>
              </w:rPr>
              <w:t xml:space="preserve"> uvjeta</w:t>
            </w:r>
            <w:r w:rsidR="003951FA" w:rsidRPr="00A60088">
              <w:rPr>
                <w:sz w:val="16"/>
                <w:szCs w:val="16"/>
              </w:rPr>
              <w:t xml:space="preserve"> rada</w:t>
            </w:r>
          </w:p>
        </w:tc>
        <w:tc>
          <w:tcPr>
            <w:tcW w:w="1508" w:type="dxa"/>
          </w:tcPr>
          <w:p w:rsidR="00916D19" w:rsidRPr="00A60088" w:rsidRDefault="001C567E"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nabavka suvremenih sredstava i opreme</w:t>
            </w:r>
          </w:p>
        </w:tc>
        <w:tc>
          <w:tcPr>
            <w:tcW w:w="1469" w:type="dxa"/>
          </w:tcPr>
          <w:p w:rsidR="00916D19" w:rsidRPr="00A60088" w:rsidRDefault="0052193A"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financijska sredstva</w:t>
            </w:r>
          </w:p>
        </w:tc>
        <w:tc>
          <w:tcPr>
            <w:tcW w:w="1276" w:type="dxa"/>
          </w:tcPr>
          <w:p w:rsidR="00916D19" w:rsidRPr="00A60088" w:rsidRDefault="0052193A"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školska godina</w:t>
            </w:r>
          </w:p>
        </w:tc>
        <w:tc>
          <w:tcPr>
            <w:tcW w:w="1134" w:type="dxa"/>
          </w:tcPr>
          <w:p w:rsidR="00916D19" w:rsidRPr="00A60088" w:rsidRDefault="001C567E"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 xml:space="preserve">ravnateljica, </w:t>
            </w:r>
          </w:p>
          <w:p w:rsidR="001C567E" w:rsidRPr="00A60088" w:rsidRDefault="003951FA"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osnivač</w:t>
            </w:r>
          </w:p>
        </w:tc>
        <w:tc>
          <w:tcPr>
            <w:tcW w:w="1417" w:type="dxa"/>
          </w:tcPr>
          <w:p w:rsidR="00916D19" w:rsidRPr="00A60088" w:rsidRDefault="00D47710" w:rsidP="00A60088">
            <w:pPr>
              <w:ind w:left="-66"/>
              <w:jc w:val="left"/>
              <w:cnfStyle w:val="000000100000" w:firstRow="0" w:lastRow="0" w:firstColumn="0" w:lastColumn="0" w:oddVBand="0" w:evenVBand="0" w:oddHBand="1" w:evenHBand="0" w:firstRowFirstColumn="0" w:firstRowLastColumn="0" w:lastRowFirstColumn="0" w:lastRowLastColumn="0"/>
              <w:rPr>
                <w:sz w:val="16"/>
                <w:szCs w:val="16"/>
              </w:rPr>
            </w:pPr>
            <w:r w:rsidRPr="00A60088">
              <w:rPr>
                <w:sz w:val="16"/>
                <w:szCs w:val="16"/>
              </w:rPr>
              <w:t>nabavljena oprema</w:t>
            </w:r>
          </w:p>
        </w:tc>
      </w:tr>
    </w:tbl>
    <w:p w:rsidR="00F00201" w:rsidRDefault="00F00201" w:rsidP="00F00201"/>
    <w:p w:rsidR="003B4FF8" w:rsidRPr="004673E3" w:rsidRDefault="003B4FF8" w:rsidP="00E051F9">
      <w:pPr>
        <w:pStyle w:val="Heading2"/>
      </w:pPr>
      <w:bookmarkStart w:id="27" w:name="_Toc525736496"/>
      <w:r w:rsidRPr="004673E3">
        <w:t>VIZIJA I MISIJA ŠKOLE</w:t>
      </w:r>
      <w:bookmarkEnd w:id="25"/>
      <w:bookmarkEnd w:id="27"/>
    </w:p>
    <w:p w:rsidR="00AA4402" w:rsidRDefault="006F61C6" w:rsidP="00701612">
      <w:pPr>
        <w:ind w:left="708"/>
        <w:rPr>
          <w:szCs w:val="18"/>
        </w:rPr>
      </w:pPr>
      <w:r>
        <w:rPr>
          <w:b/>
          <w:szCs w:val="18"/>
        </w:rPr>
        <w:t xml:space="preserve">MISIJA </w:t>
      </w:r>
      <w:r w:rsidR="003B4FF8" w:rsidRPr="004673E3">
        <w:rPr>
          <w:b/>
          <w:szCs w:val="18"/>
        </w:rPr>
        <w:t>ŠKOLE</w:t>
      </w:r>
      <w:r>
        <w:rPr>
          <w:b/>
          <w:szCs w:val="18"/>
        </w:rPr>
        <w:t>:</w:t>
      </w:r>
      <w:r w:rsidR="003B4FF8" w:rsidRPr="004673E3">
        <w:rPr>
          <w:szCs w:val="18"/>
        </w:rPr>
        <w:t xml:space="preserve"> </w:t>
      </w:r>
    </w:p>
    <w:p w:rsidR="0078263B" w:rsidRDefault="0078263B" w:rsidP="00701612">
      <w:pPr>
        <w:ind w:left="708"/>
        <w:rPr>
          <w:szCs w:val="18"/>
        </w:rPr>
      </w:pPr>
      <w:r>
        <w:rPr>
          <w:szCs w:val="18"/>
        </w:rPr>
        <w:t>Zašto postojimo?</w:t>
      </w:r>
    </w:p>
    <w:p w:rsidR="003B4FF8" w:rsidRDefault="00AE2BF2" w:rsidP="00D96559">
      <w:pPr>
        <w:spacing w:before="120"/>
        <w:rPr>
          <w:rFonts w:eastAsia="Times New Roman"/>
          <w:color w:val="222222"/>
          <w:szCs w:val="18"/>
          <w:lang w:eastAsia="hr-HR"/>
        </w:rPr>
      </w:pPr>
      <w:r>
        <w:rPr>
          <w:noProof/>
          <w:szCs w:val="18"/>
          <w:lang w:eastAsia="hr-H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left:0;text-align:left;margin-left:-5.3pt;margin-top:5.8pt;width:475.05pt;height:63.05pt;z-index:251658240" fillcolor="#8db3e2 [1311]">
            <v:textbox style="mso-next-textbox:#_x0000_s1026">
              <w:txbxContent>
                <w:p w:rsidR="006243C4" w:rsidRPr="004F22FE" w:rsidRDefault="006243C4" w:rsidP="00264972">
                  <w:pPr>
                    <w:spacing w:before="240"/>
                    <w:jc w:val="center"/>
                    <w:rPr>
                      <w:b/>
                      <w:i/>
                      <w:color w:val="17365D" w:themeColor="text2" w:themeShade="BF"/>
                      <w:szCs w:val="20"/>
                    </w:rPr>
                  </w:pPr>
                  <w:r w:rsidRPr="004F22FE">
                    <w:rPr>
                      <w:rFonts w:ascii="Maiandra GD" w:eastAsia="Times New Roman" w:hAnsi="Maiandra GD"/>
                      <w:b/>
                      <w:i/>
                      <w:color w:val="17365D" w:themeColor="text2" w:themeShade="BF"/>
                      <w:szCs w:val="20"/>
                      <w:lang w:eastAsia="hr-HR"/>
                    </w:rPr>
                    <w:t xml:space="preserve">Odgoj i obrazovanje odgovornog </w:t>
                  </w:r>
                  <w:r>
                    <w:rPr>
                      <w:rFonts w:ascii="Maiandra GD" w:eastAsia="Times New Roman" w:hAnsi="Maiandra GD"/>
                      <w:b/>
                      <w:i/>
                      <w:color w:val="17365D" w:themeColor="text2" w:themeShade="BF"/>
                      <w:szCs w:val="20"/>
                      <w:lang w:eastAsia="hr-HR"/>
                    </w:rPr>
                    <w:t xml:space="preserve">i </w:t>
                  </w:r>
                  <w:r w:rsidRPr="004F22FE">
                    <w:rPr>
                      <w:rFonts w:ascii="Maiandra GD" w:eastAsia="Times New Roman" w:hAnsi="Maiandra GD"/>
                      <w:b/>
                      <w:i/>
                      <w:color w:val="17365D" w:themeColor="text2" w:themeShade="BF"/>
                      <w:szCs w:val="20"/>
                      <w:lang w:eastAsia="hr-HR"/>
                    </w:rPr>
                    <w:t>aktivnog građanina koji je spreman sudjelovati u svijetu znanja i stvaranju humanijeg društva</w:t>
                  </w:r>
                  <w:r w:rsidRPr="004F22FE">
                    <w:rPr>
                      <w:rFonts w:eastAsia="Times New Roman"/>
                      <w:b/>
                      <w:i/>
                      <w:color w:val="17365D" w:themeColor="text2" w:themeShade="BF"/>
                      <w:szCs w:val="20"/>
                      <w:lang w:eastAsia="hr-HR"/>
                    </w:rPr>
                    <w:t>.</w:t>
                  </w:r>
                </w:p>
              </w:txbxContent>
            </v:textbox>
          </v:shape>
        </w:pict>
      </w:r>
    </w:p>
    <w:p w:rsidR="00264972" w:rsidRDefault="00264972" w:rsidP="00D96559">
      <w:pPr>
        <w:spacing w:before="120"/>
        <w:rPr>
          <w:rFonts w:eastAsia="Times New Roman"/>
          <w:color w:val="222222"/>
          <w:szCs w:val="18"/>
          <w:lang w:eastAsia="hr-HR"/>
        </w:rPr>
      </w:pPr>
    </w:p>
    <w:p w:rsidR="00264972" w:rsidRDefault="00264972" w:rsidP="00D96559">
      <w:pPr>
        <w:spacing w:before="120"/>
        <w:rPr>
          <w:rFonts w:eastAsia="Times New Roman"/>
          <w:color w:val="222222"/>
          <w:szCs w:val="18"/>
          <w:lang w:eastAsia="hr-HR"/>
        </w:rPr>
      </w:pPr>
    </w:p>
    <w:p w:rsidR="00264972" w:rsidRDefault="00264972" w:rsidP="00D96559">
      <w:pPr>
        <w:spacing w:before="120"/>
        <w:rPr>
          <w:rFonts w:eastAsia="Times New Roman"/>
          <w:color w:val="222222"/>
          <w:szCs w:val="18"/>
          <w:lang w:eastAsia="hr-HR"/>
        </w:rPr>
      </w:pPr>
    </w:p>
    <w:p w:rsidR="003B4FF8" w:rsidRPr="004F22FE" w:rsidRDefault="006F61C6" w:rsidP="00701612">
      <w:pPr>
        <w:spacing w:before="120"/>
        <w:ind w:left="709"/>
        <w:rPr>
          <w:rFonts w:eastAsia="Times New Roman"/>
          <w:b/>
          <w:szCs w:val="18"/>
          <w:lang w:eastAsia="hr-HR"/>
        </w:rPr>
      </w:pPr>
      <w:r w:rsidRPr="004F22FE">
        <w:rPr>
          <w:rFonts w:eastAsia="Times New Roman"/>
          <w:b/>
          <w:szCs w:val="18"/>
          <w:lang w:eastAsia="hr-HR"/>
        </w:rPr>
        <w:t>VIZIJA</w:t>
      </w:r>
      <w:r w:rsidR="003B4FF8" w:rsidRPr="004F22FE">
        <w:rPr>
          <w:rFonts w:eastAsia="Times New Roman"/>
          <w:b/>
          <w:szCs w:val="18"/>
          <w:lang w:eastAsia="hr-HR"/>
        </w:rPr>
        <w:t xml:space="preserve"> ŠKOLE: </w:t>
      </w:r>
    </w:p>
    <w:p w:rsidR="0078263B" w:rsidRPr="004F22FE" w:rsidRDefault="0078263B" w:rsidP="00701612">
      <w:pPr>
        <w:ind w:left="708"/>
        <w:rPr>
          <w:rFonts w:eastAsia="Times New Roman"/>
          <w:szCs w:val="18"/>
          <w:lang w:eastAsia="hr-HR"/>
        </w:rPr>
      </w:pPr>
      <w:r w:rsidRPr="004F22FE">
        <w:rPr>
          <w:rFonts w:eastAsia="Times New Roman"/>
          <w:szCs w:val="18"/>
          <w:lang w:eastAsia="hr-HR"/>
        </w:rPr>
        <w:t>Što želimo biti?</w:t>
      </w:r>
    </w:p>
    <w:p w:rsidR="00DD5ABF" w:rsidRDefault="00AE2BF2" w:rsidP="00D96559">
      <w:pPr>
        <w:rPr>
          <w:rFonts w:eastAsia="Times New Roman"/>
          <w:b/>
          <w:color w:val="222222"/>
          <w:szCs w:val="18"/>
          <w:lang w:eastAsia="hr-HR"/>
        </w:rPr>
      </w:pPr>
      <w:r>
        <w:rPr>
          <w:rFonts w:eastAsia="Times New Roman"/>
          <w:noProof/>
          <w:szCs w:val="18"/>
          <w:lang w:eastAsia="hr-HR"/>
        </w:rPr>
        <w:pict>
          <v:shape id="_x0000_s1027" type="#_x0000_t98" style="position:absolute;left:0;text-align:left;margin-left:-5.3pt;margin-top:.6pt;width:482.65pt;height:82.95pt;z-index:251659264" fillcolor="#8db3e2 [1311]">
            <v:textbox style="mso-next-textbox:#_x0000_s1027">
              <w:txbxContent>
                <w:p w:rsidR="006243C4" w:rsidRPr="004F22FE" w:rsidRDefault="006243C4" w:rsidP="004F22FE">
                  <w:pPr>
                    <w:spacing w:before="240"/>
                    <w:rPr>
                      <w:rFonts w:ascii="Maiandra GD" w:hAnsi="Maiandra GD"/>
                      <w:b/>
                      <w:i/>
                      <w:color w:val="17365D" w:themeColor="text2" w:themeShade="BF"/>
                      <w:szCs w:val="20"/>
                    </w:rPr>
                  </w:pPr>
                  <w:r w:rsidRPr="004F22FE">
                    <w:rPr>
                      <w:rFonts w:ascii="Maiandra GD" w:hAnsi="Maiandra GD"/>
                      <w:b/>
                      <w:i/>
                      <w:color w:val="17365D" w:themeColor="text2" w:themeShade="BF"/>
                      <w:szCs w:val="20"/>
                    </w:rPr>
                    <w:t>Kvalitetno i suvremeno opremljena škola u kojoj je ugodno učiti i raditi, u kojoj se nastava temelji na suvremenim nastavnim metodama i korištenju suvremene tehnologije, na kvalitetnoj suradnji i timskom radu učitelja, roditelja i lokalne zajednice, a odnosi na povjerenju, poštovanju, razumijevanju i odgovornosti.</w:t>
                  </w:r>
                </w:p>
                <w:p w:rsidR="006243C4" w:rsidRDefault="006243C4" w:rsidP="006F61C6">
                  <w:pPr>
                    <w:spacing w:before="240"/>
                    <w:rPr>
                      <w:szCs w:val="18"/>
                    </w:rPr>
                  </w:pPr>
                </w:p>
              </w:txbxContent>
            </v:textbox>
          </v:shape>
        </w:pict>
      </w:r>
    </w:p>
    <w:p w:rsidR="00DD5ABF" w:rsidRDefault="00DD5ABF" w:rsidP="00D96559">
      <w:pPr>
        <w:rPr>
          <w:rFonts w:eastAsia="Times New Roman"/>
          <w:b/>
          <w:color w:val="222222"/>
          <w:szCs w:val="18"/>
          <w:lang w:eastAsia="hr-HR"/>
        </w:rPr>
      </w:pPr>
    </w:p>
    <w:p w:rsidR="00DD5ABF" w:rsidRDefault="00DD5ABF" w:rsidP="00D96559">
      <w:pPr>
        <w:rPr>
          <w:rFonts w:eastAsia="Times New Roman"/>
          <w:b/>
          <w:color w:val="222222"/>
          <w:szCs w:val="18"/>
          <w:lang w:eastAsia="hr-HR"/>
        </w:rPr>
      </w:pPr>
    </w:p>
    <w:p w:rsidR="00DD5ABF" w:rsidRPr="004673E3" w:rsidRDefault="00DD5ABF" w:rsidP="00D96559">
      <w:pPr>
        <w:rPr>
          <w:rFonts w:eastAsia="Times New Roman"/>
          <w:color w:val="222222"/>
          <w:szCs w:val="18"/>
          <w:lang w:eastAsia="hr-HR"/>
        </w:rPr>
      </w:pPr>
    </w:p>
    <w:p w:rsidR="00DD5ABF" w:rsidRDefault="00DD5ABF" w:rsidP="00EA1458">
      <w:pPr>
        <w:spacing w:before="240"/>
        <w:rPr>
          <w:szCs w:val="18"/>
        </w:rPr>
      </w:pPr>
    </w:p>
    <w:p w:rsidR="00A3216E" w:rsidRDefault="00A3216E" w:rsidP="00A3216E">
      <w:pPr>
        <w:pStyle w:val="Heading2"/>
      </w:pPr>
      <w:bookmarkStart w:id="28" w:name="_Toc525736497"/>
      <w:r>
        <w:lastRenderedPageBreak/>
        <w:t>VRIJEDNOSTI / NAČELA ŠKOLSKOG KURIKULUMA</w:t>
      </w:r>
      <w:bookmarkEnd w:id="28"/>
    </w:p>
    <w:p w:rsidR="00A60088" w:rsidRDefault="00A3216E" w:rsidP="00CF3B4C">
      <w:pPr>
        <w:spacing w:before="360"/>
        <w:rPr>
          <w:szCs w:val="18"/>
        </w:rPr>
      </w:pPr>
      <w:r>
        <w:rPr>
          <w:szCs w:val="18"/>
        </w:rPr>
        <w:t>Vrijednosti i načela školskog kurikuluma temelje se na tem</w:t>
      </w:r>
      <w:r w:rsidR="00942D06">
        <w:rPr>
          <w:szCs w:val="18"/>
        </w:rPr>
        <w:t>e</w:t>
      </w:r>
      <w:r>
        <w:rPr>
          <w:szCs w:val="18"/>
        </w:rPr>
        <w:t>ljnim vrijednostima Nacionalnog okvirnog kurikuluma</w:t>
      </w:r>
      <w:r w:rsidR="00A60088">
        <w:rPr>
          <w:szCs w:val="18"/>
        </w:rPr>
        <w:t>.</w:t>
      </w:r>
    </w:p>
    <w:p w:rsidR="00A3216E" w:rsidRPr="00690665" w:rsidRDefault="00A60088" w:rsidP="00A60088">
      <w:pPr>
        <w:spacing w:before="120"/>
        <w:rPr>
          <w:szCs w:val="18"/>
        </w:rPr>
      </w:pPr>
      <w:r>
        <w:rPr>
          <w:szCs w:val="18"/>
        </w:rPr>
        <w:t xml:space="preserve">Vrijednosti: </w:t>
      </w:r>
      <w:r w:rsidR="00A3216E" w:rsidRPr="00690665">
        <w:rPr>
          <w:szCs w:val="18"/>
        </w:rPr>
        <w:t>znanj</w:t>
      </w:r>
      <w:r w:rsidR="00EB0FC9" w:rsidRPr="00690665">
        <w:rPr>
          <w:szCs w:val="18"/>
        </w:rPr>
        <w:t>e</w:t>
      </w:r>
      <w:r w:rsidR="00A3216E" w:rsidRPr="00690665">
        <w:rPr>
          <w:szCs w:val="18"/>
        </w:rPr>
        <w:t xml:space="preserve">, solidarnost, identitet i odgovornost.  </w:t>
      </w:r>
    </w:p>
    <w:p w:rsidR="00A60088" w:rsidRDefault="00A60088" w:rsidP="00A60088">
      <w:pPr>
        <w:spacing w:before="120"/>
        <w:rPr>
          <w:szCs w:val="18"/>
        </w:rPr>
      </w:pPr>
      <w:r>
        <w:rPr>
          <w:szCs w:val="18"/>
        </w:rPr>
        <w:t xml:space="preserve">Načela: </w:t>
      </w:r>
      <w:r>
        <w:t>visoka kvalit</w:t>
      </w:r>
      <w:r w:rsidR="00EB0FC9">
        <w:t xml:space="preserve">eta odgoja i obrazovanja za sve, </w:t>
      </w:r>
      <w:r>
        <w:t>jednakost obrazovnih mogućnosti za sve</w:t>
      </w:r>
      <w:r w:rsidR="00EB0FC9">
        <w:t>,</w:t>
      </w:r>
      <w:r>
        <w:t xml:space="preserve"> obaveznost općega obrazovanja</w:t>
      </w:r>
      <w:r w:rsidR="00EB0FC9">
        <w:t>,</w:t>
      </w:r>
      <w:r>
        <w:t xml:space="preserve"> horizontalna i vertikalna prohodnost</w:t>
      </w:r>
      <w:r w:rsidR="00EB0FC9">
        <w:t>,</w:t>
      </w:r>
      <w:r>
        <w:t xml:space="preserve"> uključenost svih učenika u odgojno-obrazovni sustav</w:t>
      </w:r>
      <w:r w:rsidR="00EB0FC9">
        <w:t>,</w:t>
      </w:r>
      <w:r>
        <w:t xml:space="preserve"> znanstvena utemeljenost</w:t>
      </w:r>
      <w:r w:rsidR="00EB0FC9">
        <w:t>,</w:t>
      </w:r>
      <w:r>
        <w:t xml:space="preserve"> poštivanje ljudskih prava i prava djece</w:t>
      </w:r>
      <w:r w:rsidR="00EB0FC9">
        <w:t>,</w:t>
      </w:r>
      <w:r>
        <w:t xml:space="preserve"> kompetentnost i profesionalna etika</w:t>
      </w:r>
      <w:r w:rsidR="00EB0FC9">
        <w:t>,</w:t>
      </w:r>
      <w:r>
        <w:t xml:space="preserve"> demokratičnost (pluralizam)</w:t>
      </w:r>
      <w:r w:rsidR="00EB0FC9">
        <w:t>,</w:t>
      </w:r>
      <w:r>
        <w:t xml:space="preserve"> samostalnost škole – stupanj slobode u osmišljavanju aktivnosti, programa i projekata za učenike</w:t>
      </w:r>
      <w:r w:rsidR="00EB0FC9">
        <w:t>,</w:t>
      </w:r>
      <w:r>
        <w:t xml:space="preserve"> pedagoški i školski pluralizam</w:t>
      </w:r>
      <w:r w:rsidR="00EB0FC9">
        <w:t xml:space="preserve">, </w:t>
      </w:r>
      <w:r>
        <w:t>europska dimenzija obrazovanja</w:t>
      </w:r>
      <w:r w:rsidR="00EB0FC9">
        <w:t>,</w:t>
      </w:r>
      <w:r>
        <w:t xml:space="preserve"> interkulturalizam</w:t>
      </w:r>
    </w:p>
    <w:p w:rsidR="004F22FE" w:rsidRDefault="003B4FF8" w:rsidP="005232C2">
      <w:pPr>
        <w:spacing w:before="120"/>
        <w:rPr>
          <w:szCs w:val="18"/>
        </w:rPr>
      </w:pPr>
      <w:r w:rsidRPr="004673E3">
        <w:rPr>
          <w:szCs w:val="18"/>
        </w:rPr>
        <w:t>Naše ciljeve</w:t>
      </w:r>
      <w:r w:rsidR="003F7D30" w:rsidRPr="004673E3">
        <w:rPr>
          <w:szCs w:val="18"/>
        </w:rPr>
        <w:t xml:space="preserve"> ost</w:t>
      </w:r>
      <w:r w:rsidRPr="004673E3">
        <w:rPr>
          <w:szCs w:val="18"/>
        </w:rPr>
        <w:t>v</w:t>
      </w:r>
      <w:r w:rsidR="003F7D30" w:rsidRPr="004673E3">
        <w:rPr>
          <w:szCs w:val="18"/>
        </w:rPr>
        <w:t>a</w:t>
      </w:r>
      <w:r w:rsidRPr="004673E3">
        <w:rPr>
          <w:szCs w:val="18"/>
        </w:rPr>
        <w:t xml:space="preserve">rit ćemo </w:t>
      </w:r>
      <w:r w:rsidR="003F7D30" w:rsidRPr="004673E3">
        <w:rPr>
          <w:szCs w:val="18"/>
        </w:rPr>
        <w:t>kroz brojne aktivnos</w:t>
      </w:r>
      <w:r w:rsidR="006662DE" w:rsidRPr="004673E3">
        <w:rPr>
          <w:szCs w:val="18"/>
        </w:rPr>
        <w:t>ti u 7 odgojno-</w:t>
      </w:r>
      <w:r w:rsidR="003F7D30" w:rsidRPr="004673E3">
        <w:rPr>
          <w:szCs w:val="18"/>
        </w:rPr>
        <w:t>obrazovnih područja</w:t>
      </w:r>
      <w:r w:rsidR="001A2E40">
        <w:rPr>
          <w:szCs w:val="18"/>
        </w:rPr>
        <w:t xml:space="preserve"> Nacionalnog o</w:t>
      </w:r>
      <w:r w:rsidR="005232C2">
        <w:rPr>
          <w:szCs w:val="18"/>
        </w:rPr>
        <w:t>k</w:t>
      </w:r>
      <w:r w:rsidR="001A2E40">
        <w:rPr>
          <w:szCs w:val="18"/>
        </w:rPr>
        <w:t xml:space="preserve">virnog kurikuluma  </w:t>
      </w:r>
      <w:r w:rsidR="005232C2">
        <w:rPr>
          <w:szCs w:val="18"/>
        </w:rPr>
        <w:t>i 6 međupredmetnih tema</w:t>
      </w:r>
      <w:r w:rsidR="006360B3">
        <w:rPr>
          <w:szCs w:val="18"/>
        </w:rPr>
        <w:t>:</w:t>
      </w:r>
      <w:r w:rsidR="003F7D30" w:rsidRPr="004673E3">
        <w:rPr>
          <w:szCs w:val="18"/>
        </w:rPr>
        <w:t xml:space="preserve"> </w:t>
      </w:r>
    </w:p>
    <w:p w:rsidR="00A60088" w:rsidRDefault="00A60088">
      <w:pPr>
        <w:spacing w:line="240" w:lineRule="auto"/>
        <w:jc w:val="left"/>
        <w:rPr>
          <w:szCs w:val="18"/>
        </w:rPr>
      </w:pPr>
    </w:p>
    <w:p w:rsidR="00A60088" w:rsidRDefault="00A60088">
      <w:pPr>
        <w:spacing w:line="240" w:lineRule="auto"/>
        <w:jc w:val="left"/>
        <w:rPr>
          <w:szCs w:val="18"/>
        </w:rPr>
      </w:pPr>
    </w:p>
    <w:p w:rsidR="0093453D" w:rsidRPr="0093453D" w:rsidRDefault="00FA2C4F" w:rsidP="0007784E">
      <w:pPr>
        <w:pStyle w:val="Heading1"/>
      </w:pPr>
      <w:bookmarkStart w:id="29" w:name="_Toc462692348"/>
      <w:bookmarkStart w:id="30" w:name="_Toc525736498"/>
      <w:r w:rsidRPr="004673E3">
        <w:rPr>
          <w:lang w:eastAsia="hr-HR"/>
        </w:rPr>
        <w:t xml:space="preserve">1. JEZIČNO - </w:t>
      </w:r>
      <w:r w:rsidRPr="004673E3">
        <w:t>KOMUNIKACIJSKO</w:t>
      </w:r>
      <w:r w:rsidRPr="004673E3">
        <w:rPr>
          <w:lang w:eastAsia="hr-HR"/>
        </w:rPr>
        <w:t xml:space="preserve"> </w:t>
      </w:r>
      <w:r w:rsidRPr="004673E3">
        <w:t>PODRUČJ</w:t>
      </w:r>
      <w:bookmarkStart w:id="31" w:name="_Toc462692349"/>
      <w:bookmarkEnd w:id="29"/>
      <w:r w:rsidR="00EA1458">
        <w:t>E</w:t>
      </w:r>
      <w:bookmarkEnd w:id="30"/>
      <w:bookmarkEnd w:id="31"/>
    </w:p>
    <w:p w:rsidR="0093453D" w:rsidRDefault="00EF1B09" w:rsidP="00E051F9">
      <w:pPr>
        <w:pStyle w:val="Heading2"/>
      </w:pPr>
      <w:bookmarkStart w:id="32" w:name="_Toc525736499"/>
      <w:r>
        <w:t>1.1. IZBORNA NASTAVA</w:t>
      </w:r>
      <w:bookmarkEnd w:id="32"/>
    </w:p>
    <w:p w:rsidR="0093453D" w:rsidRDefault="0007784E" w:rsidP="00003B03">
      <w:pPr>
        <w:pStyle w:val="Heading3"/>
      </w:pPr>
      <w:bookmarkStart w:id="33" w:name="_Toc525736500"/>
      <w:r>
        <w:t xml:space="preserve">1.1.1. </w:t>
      </w:r>
      <w:r w:rsidR="00EF1B09">
        <w:t xml:space="preserve">Izborna </w:t>
      </w:r>
      <w:r w:rsidR="00003B03">
        <w:t xml:space="preserve">nastava </w:t>
      </w:r>
      <w:r w:rsidRPr="00003B03">
        <w:t>englesk</w:t>
      </w:r>
      <w:r w:rsidR="00003B03">
        <w:t>og</w:t>
      </w:r>
      <w:r>
        <w:t xml:space="preserve"> jezik</w:t>
      </w:r>
      <w:r w:rsidR="00003B03">
        <w:t>a</w:t>
      </w:r>
      <w:bookmarkEnd w:id="33"/>
    </w:p>
    <w:p w:rsidR="0007784E" w:rsidRPr="004673E3" w:rsidRDefault="0007784E" w:rsidP="0007784E">
      <w:pPr>
        <w:spacing w:before="120"/>
        <w:ind w:firstLine="708"/>
        <w:rPr>
          <w:szCs w:val="18"/>
        </w:rPr>
      </w:pPr>
      <w:r w:rsidRPr="004673E3">
        <w:rPr>
          <w:b/>
          <w:szCs w:val="18"/>
        </w:rPr>
        <w:t>Ciklus (razred</w:t>
      </w:r>
      <w:r w:rsidRPr="004673E3">
        <w:rPr>
          <w:szCs w:val="18"/>
        </w:rPr>
        <w:t xml:space="preserve">): </w:t>
      </w:r>
      <w:r w:rsidR="00EB0FC9">
        <w:rPr>
          <w:szCs w:val="18"/>
        </w:rPr>
        <w:t>2</w:t>
      </w:r>
      <w:r w:rsidRPr="004673E3">
        <w:rPr>
          <w:szCs w:val="18"/>
        </w:rPr>
        <w:t>. - 3.</w:t>
      </w:r>
      <w:r w:rsidR="00F73A76">
        <w:rPr>
          <w:szCs w:val="18"/>
        </w:rPr>
        <w:t xml:space="preserve"> </w:t>
      </w:r>
      <w:r w:rsidRPr="004673E3">
        <w:rPr>
          <w:szCs w:val="18"/>
        </w:rPr>
        <w:t>ciklus (</w:t>
      </w:r>
      <w:r w:rsidR="00F73A76">
        <w:rPr>
          <w:szCs w:val="18"/>
        </w:rPr>
        <w:t>4</w:t>
      </w:r>
      <w:r w:rsidRPr="004673E3">
        <w:rPr>
          <w:szCs w:val="18"/>
        </w:rPr>
        <w:t>. - 8. razreda)</w:t>
      </w:r>
    </w:p>
    <w:p w:rsidR="0007784E" w:rsidRPr="004673E3" w:rsidRDefault="0007784E" w:rsidP="0007784E">
      <w:pPr>
        <w:spacing w:before="120" w:after="120"/>
        <w:rPr>
          <w:szCs w:val="18"/>
        </w:rPr>
      </w:pPr>
      <w:r w:rsidRPr="004673E3">
        <w:rPr>
          <w:b/>
          <w:szCs w:val="18"/>
        </w:rPr>
        <w:t>Cilj</w:t>
      </w:r>
      <w:r w:rsidRPr="004673E3">
        <w:rPr>
          <w:szCs w:val="18"/>
        </w:rPr>
        <w:t>: osposobiti učenike za usmeno i pisano izražavanje, te komunikaciju na stranom jeziku. Upoznavanje učenika s jezikom, kulturom i običajima naroda engleskog govornog područja.</w:t>
      </w:r>
    </w:p>
    <w:p w:rsidR="0007784E" w:rsidRPr="004673E3" w:rsidRDefault="0007784E" w:rsidP="0007784E">
      <w:pPr>
        <w:spacing w:after="120"/>
        <w:rPr>
          <w:szCs w:val="18"/>
        </w:rPr>
      </w:pPr>
      <w:r w:rsidRPr="004673E3">
        <w:rPr>
          <w:b/>
          <w:szCs w:val="18"/>
        </w:rPr>
        <w:t>Obrazloženje cilja</w:t>
      </w:r>
      <w:r w:rsidRPr="004673E3">
        <w:rPr>
          <w:szCs w:val="18"/>
        </w:rPr>
        <w:t>: na temelju želje učenika za učenjem engleskog jezika, učenici će moći razvijati svoje govorno-jezične kompetencije putem organizirane izborne nastave.</w:t>
      </w:r>
    </w:p>
    <w:p w:rsidR="0007784E" w:rsidRPr="004673E3" w:rsidRDefault="0007784E" w:rsidP="0007784E">
      <w:pPr>
        <w:rPr>
          <w:b/>
          <w:szCs w:val="18"/>
        </w:rPr>
      </w:pPr>
      <w:r w:rsidRPr="004673E3">
        <w:rPr>
          <w:b/>
          <w:szCs w:val="18"/>
        </w:rPr>
        <w:t xml:space="preserve">Očekivani ishodi/postignuća: </w:t>
      </w:r>
    </w:p>
    <w:p w:rsidR="0007784E" w:rsidRPr="004673E3" w:rsidRDefault="0007784E" w:rsidP="0007784E">
      <w:pPr>
        <w:pStyle w:val="ListParagraph"/>
        <w:numPr>
          <w:ilvl w:val="0"/>
          <w:numId w:val="1"/>
        </w:numPr>
        <w:spacing w:before="120"/>
        <w:ind w:left="714" w:hanging="357"/>
        <w:rPr>
          <w:szCs w:val="18"/>
        </w:rPr>
      </w:pPr>
      <w:r w:rsidRPr="004673E3">
        <w:rPr>
          <w:szCs w:val="18"/>
        </w:rPr>
        <w:t>komunicirati jednostavnim jezičnim strukturama na engleskom jeziku</w:t>
      </w:r>
    </w:p>
    <w:p w:rsidR="0007784E" w:rsidRPr="004673E3" w:rsidRDefault="0007784E" w:rsidP="0007784E">
      <w:pPr>
        <w:pStyle w:val="ListParagraph"/>
        <w:numPr>
          <w:ilvl w:val="0"/>
          <w:numId w:val="1"/>
        </w:numPr>
        <w:ind w:left="720"/>
        <w:rPr>
          <w:szCs w:val="18"/>
        </w:rPr>
      </w:pPr>
      <w:r w:rsidRPr="004673E3">
        <w:rPr>
          <w:szCs w:val="18"/>
        </w:rPr>
        <w:t>razvijati čitalačke vještine na engleskom jeziku</w:t>
      </w:r>
    </w:p>
    <w:p w:rsidR="0007784E" w:rsidRPr="004673E3" w:rsidRDefault="0007784E" w:rsidP="0007784E">
      <w:pPr>
        <w:pStyle w:val="ListParagraph"/>
        <w:numPr>
          <w:ilvl w:val="0"/>
          <w:numId w:val="1"/>
        </w:numPr>
        <w:ind w:left="720"/>
        <w:rPr>
          <w:szCs w:val="18"/>
        </w:rPr>
      </w:pPr>
      <w:r w:rsidRPr="004673E3">
        <w:rPr>
          <w:szCs w:val="18"/>
        </w:rPr>
        <w:t>pjevati jednostavne pjesmice i recitirati recitacije</w:t>
      </w:r>
    </w:p>
    <w:p w:rsidR="0007784E" w:rsidRPr="004673E3" w:rsidRDefault="0007784E" w:rsidP="0007784E">
      <w:pPr>
        <w:pStyle w:val="ListParagraph"/>
        <w:numPr>
          <w:ilvl w:val="0"/>
          <w:numId w:val="1"/>
        </w:numPr>
        <w:ind w:left="720"/>
        <w:rPr>
          <w:szCs w:val="18"/>
        </w:rPr>
      </w:pPr>
      <w:r w:rsidRPr="004673E3">
        <w:rPr>
          <w:szCs w:val="18"/>
        </w:rPr>
        <w:t>primijeniti određena pravopisna pravila</w:t>
      </w:r>
    </w:p>
    <w:p w:rsidR="0007784E" w:rsidRPr="004673E3" w:rsidRDefault="0007784E" w:rsidP="0007784E">
      <w:pPr>
        <w:pStyle w:val="ListParagraph"/>
        <w:numPr>
          <w:ilvl w:val="0"/>
          <w:numId w:val="1"/>
        </w:numPr>
        <w:ind w:left="720"/>
        <w:rPr>
          <w:szCs w:val="18"/>
        </w:rPr>
      </w:pPr>
      <w:r w:rsidRPr="004673E3">
        <w:rPr>
          <w:szCs w:val="18"/>
        </w:rPr>
        <w:t>Stjecati pozitivan stav prema aktivnom slušanju na stranom jeziku</w:t>
      </w:r>
    </w:p>
    <w:p w:rsidR="0007784E" w:rsidRPr="004673E3" w:rsidRDefault="0007784E" w:rsidP="0007784E">
      <w:pPr>
        <w:pStyle w:val="ListParagraph"/>
        <w:numPr>
          <w:ilvl w:val="0"/>
          <w:numId w:val="1"/>
        </w:numPr>
        <w:ind w:left="720"/>
        <w:rPr>
          <w:szCs w:val="18"/>
        </w:rPr>
      </w:pPr>
      <w:r w:rsidRPr="004673E3">
        <w:rPr>
          <w:szCs w:val="18"/>
        </w:rPr>
        <w:t>Osvješćivati sličnosti i razlike vlastite kulture i kulture stranog jezika</w:t>
      </w:r>
    </w:p>
    <w:p w:rsidR="0007784E" w:rsidRPr="004673E3" w:rsidRDefault="0007784E" w:rsidP="0007784E">
      <w:pPr>
        <w:pStyle w:val="ListParagraph"/>
        <w:numPr>
          <w:ilvl w:val="0"/>
          <w:numId w:val="1"/>
        </w:numPr>
        <w:ind w:left="720"/>
        <w:rPr>
          <w:szCs w:val="18"/>
        </w:rPr>
      </w:pPr>
      <w:r w:rsidRPr="004673E3">
        <w:rPr>
          <w:szCs w:val="18"/>
        </w:rPr>
        <w:t>Oblikovati i izgovarati govorne cjeline</w:t>
      </w:r>
    </w:p>
    <w:p w:rsidR="0007784E" w:rsidRPr="004673E3" w:rsidRDefault="0007784E" w:rsidP="0007784E">
      <w:pPr>
        <w:spacing w:before="120"/>
        <w:rPr>
          <w:b/>
          <w:szCs w:val="18"/>
        </w:rPr>
      </w:pPr>
      <w:r w:rsidRPr="004673E3">
        <w:rPr>
          <w:b/>
          <w:szCs w:val="18"/>
        </w:rPr>
        <w:t>NAČIN REALIZACIJE:</w:t>
      </w:r>
    </w:p>
    <w:p w:rsidR="0007784E" w:rsidRPr="004673E3" w:rsidRDefault="0007784E" w:rsidP="0007784E">
      <w:pPr>
        <w:pStyle w:val="ListParagraph"/>
        <w:spacing w:before="120"/>
        <w:ind w:left="0"/>
        <w:rPr>
          <w:szCs w:val="18"/>
        </w:rPr>
      </w:pPr>
      <w:r w:rsidRPr="004673E3">
        <w:rPr>
          <w:b/>
          <w:szCs w:val="18"/>
        </w:rPr>
        <w:t>Oblik</w:t>
      </w:r>
      <w:r w:rsidRPr="004673E3">
        <w:rPr>
          <w:szCs w:val="18"/>
        </w:rPr>
        <w:t xml:space="preserve">: izborna nastava </w:t>
      </w:r>
    </w:p>
    <w:p w:rsidR="0007784E" w:rsidRPr="004673E3" w:rsidRDefault="0007784E" w:rsidP="0007784E">
      <w:pPr>
        <w:pStyle w:val="ListParagraph"/>
        <w:ind w:left="0"/>
        <w:rPr>
          <w:szCs w:val="18"/>
        </w:rPr>
      </w:pPr>
      <w:r w:rsidRPr="004673E3">
        <w:rPr>
          <w:b/>
          <w:szCs w:val="18"/>
        </w:rPr>
        <w:t>Sudionici</w:t>
      </w:r>
      <w:r w:rsidRPr="004673E3">
        <w:rPr>
          <w:szCs w:val="18"/>
        </w:rPr>
        <w:t>: učenici, učiteljica</w:t>
      </w:r>
    </w:p>
    <w:p w:rsidR="0007784E" w:rsidRPr="004673E3" w:rsidRDefault="0007784E" w:rsidP="0007784E">
      <w:pPr>
        <w:pStyle w:val="ListParagraph"/>
        <w:ind w:left="0"/>
        <w:rPr>
          <w:szCs w:val="18"/>
        </w:rPr>
      </w:pPr>
      <w:r w:rsidRPr="004673E3">
        <w:rPr>
          <w:b/>
          <w:szCs w:val="18"/>
        </w:rPr>
        <w:t>Načini učenja</w:t>
      </w:r>
      <w:r w:rsidRPr="004673E3">
        <w:rPr>
          <w:szCs w:val="18"/>
        </w:rPr>
        <w:t>: individualni, grupni i rad u paru</w:t>
      </w:r>
    </w:p>
    <w:p w:rsidR="007355E6" w:rsidRDefault="0007784E" w:rsidP="0007784E">
      <w:pPr>
        <w:pStyle w:val="ListParagraph"/>
        <w:ind w:left="0"/>
        <w:rPr>
          <w:szCs w:val="18"/>
        </w:rPr>
      </w:pPr>
      <w:r w:rsidRPr="004673E3">
        <w:rPr>
          <w:b/>
          <w:szCs w:val="18"/>
        </w:rPr>
        <w:t>Metode poučavanja</w:t>
      </w:r>
      <w:r w:rsidRPr="004673E3">
        <w:rPr>
          <w:szCs w:val="18"/>
        </w:rPr>
        <w:t>: učiteljica priprema materijale, vodi,  motivira, ohrabruje, potiče na dosljednost i upornost u radu, učenje kroz igru i pokret, učitelj vrednuje aktivnosti</w:t>
      </w:r>
    </w:p>
    <w:p w:rsidR="0007784E" w:rsidRPr="004673E3" w:rsidRDefault="0007784E" w:rsidP="0007784E">
      <w:pPr>
        <w:pStyle w:val="ListParagraph"/>
        <w:ind w:left="0"/>
        <w:rPr>
          <w:szCs w:val="18"/>
        </w:rPr>
      </w:pPr>
      <w:r w:rsidRPr="004673E3">
        <w:rPr>
          <w:b/>
          <w:szCs w:val="18"/>
        </w:rPr>
        <w:t>Trajanje izvedbe</w:t>
      </w:r>
      <w:r w:rsidRPr="004673E3">
        <w:rPr>
          <w:szCs w:val="18"/>
        </w:rPr>
        <w:t xml:space="preserve">: 2 sata tjedno kroz školsku godinu </w:t>
      </w:r>
      <w:r w:rsidR="00FC460E">
        <w:rPr>
          <w:szCs w:val="18"/>
        </w:rPr>
        <w:t>2018./2019.</w:t>
      </w:r>
    </w:p>
    <w:p w:rsidR="0007784E" w:rsidRPr="004673E3" w:rsidRDefault="0007784E" w:rsidP="0007784E">
      <w:pPr>
        <w:spacing w:before="120"/>
        <w:ind w:firstLine="708"/>
        <w:rPr>
          <w:szCs w:val="18"/>
        </w:rPr>
      </w:pPr>
      <w:r w:rsidRPr="004673E3">
        <w:rPr>
          <w:b/>
          <w:szCs w:val="18"/>
        </w:rPr>
        <w:t>Resursi</w:t>
      </w:r>
      <w:r w:rsidRPr="004673E3">
        <w:rPr>
          <w:szCs w:val="18"/>
        </w:rPr>
        <w:t xml:space="preserve">: </w:t>
      </w:r>
    </w:p>
    <w:p w:rsidR="0007784E" w:rsidRPr="004673E3" w:rsidRDefault="0007784E" w:rsidP="0007784E">
      <w:pPr>
        <w:spacing w:before="120"/>
        <w:rPr>
          <w:szCs w:val="18"/>
        </w:rPr>
      </w:pPr>
      <w:r w:rsidRPr="004673E3">
        <w:rPr>
          <w:b/>
          <w:szCs w:val="18"/>
        </w:rPr>
        <w:t xml:space="preserve">Potrebni resursi: </w:t>
      </w:r>
      <w:r w:rsidRPr="004673E3">
        <w:rPr>
          <w:szCs w:val="18"/>
        </w:rPr>
        <w:t>učenici, učiteljica, radni materijali (udžbenici, radne biljeznice, bilježnice, slikovne kartice, posteri), cd, cd player, Internet</w:t>
      </w:r>
    </w:p>
    <w:p w:rsidR="0007784E" w:rsidRPr="004673E3" w:rsidRDefault="0007784E" w:rsidP="0007784E">
      <w:pPr>
        <w:pStyle w:val="ListParagraph"/>
        <w:ind w:left="0"/>
        <w:rPr>
          <w:szCs w:val="18"/>
        </w:rPr>
      </w:pPr>
      <w:r w:rsidRPr="004673E3">
        <w:rPr>
          <w:b/>
          <w:szCs w:val="18"/>
        </w:rPr>
        <w:t>Mogućnosti</w:t>
      </w:r>
      <w:r w:rsidRPr="004673E3">
        <w:rPr>
          <w:szCs w:val="18"/>
        </w:rPr>
        <w:t>: suradnja s učiteljicama, učenje u prirodi</w:t>
      </w:r>
    </w:p>
    <w:p w:rsidR="0007784E" w:rsidRPr="004673E3" w:rsidRDefault="0007784E" w:rsidP="0007784E">
      <w:pPr>
        <w:pStyle w:val="ListParagraph"/>
        <w:spacing w:after="120"/>
        <w:ind w:left="0"/>
        <w:rPr>
          <w:szCs w:val="18"/>
        </w:rPr>
      </w:pPr>
      <w:r w:rsidRPr="004673E3">
        <w:rPr>
          <w:b/>
          <w:szCs w:val="18"/>
        </w:rPr>
        <w:t xml:space="preserve">Moguće teškoće </w:t>
      </w:r>
      <w:r w:rsidRPr="004673E3">
        <w:rPr>
          <w:szCs w:val="18"/>
        </w:rPr>
        <w:t xml:space="preserve">:nepotpuna realizacija planiranih sati </w:t>
      </w:r>
    </w:p>
    <w:p w:rsidR="0007784E" w:rsidRPr="004673E3" w:rsidRDefault="0007784E" w:rsidP="0007784E">
      <w:pPr>
        <w:spacing w:after="120"/>
        <w:rPr>
          <w:szCs w:val="18"/>
        </w:rPr>
      </w:pPr>
      <w:r w:rsidRPr="004673E3">
        <w:rPr>
          <w:b/>
          <w:szCs w:val="18"/>
        </w:rPr>
        <w:lastRenderedPageBreak/>
        <w:t>Način praćenja i provjere ishoda/postignuća</w:t>
      </w:r>
      <w:r w:rsidRPr="004673E3">
        <w:rPr>
          <w:szCs w:val="18"/>
        </w:rPr>
        <w:t>: kroz usmene i pismene provjere, prezentacija rada pred roditeljima, suradnicima…</w:t>
      </w:r>
    </w:p>
    <w:p w:rsidR="0007784E" w:rsidRPr="004673E3" w:rsidRDefault="0007784E" w:rsidP="0007784E">
      <w:pPr>
        <w:spacing w:after="120"/>
        <w:rPr>
          <w:szCs w:val="18"/>
        </w:rPr>
      </w:pPr>
      <w:r w:rsidRPr="004673E3">
        <w:rPr>
          <w:b/>
          <w:szCs w:val="18"/>
        </w:rPr>
        <w:t>Odgovorne osobe</w:t>
      </w:r>
      <w:r w:rsidRPr="004673E3">
        <w:rPr>
          <w:szCs w:val="18"/>
        </w:rPr>
        <w:t xml:space="preserve">: </w:t>
      </w:r>
      <w:r w:rsidR="00003B03">
        <w:rPr>
          <w:szCs w:val="18"/>
        </w:rPr>
        <w:t xml:space="preserve">Tamara Vučković, Nina Miočević, </w:t>
      </w:r>
      <w:r w:rsidRPr="004673E3">
        <w:rPr>
          <w:szCs w:val="18"/>
        </w:rPr>
        <w:t>prof. engleskog jezika</w:t>
      </w:r>
      <w:r w:rsidR="00003B03">
        <w:rPr>
          <w:szCs w:val="18"/>
        </w:rPr>
        <w:t xml:space="preserve">, </w:t>
      </w:r>
      <w:r w:rsidR="00EB0FC9">
        <w:rPr>
          <w:szCs w:val="18"/>
        </w:rPr>
        <w:t xml:space="preserve">Mario Katić </w:t>
      </w:r>
      <w:r w:rsidR="00003B03" w:rsidRPr="004673E3">
        <w:rPr>
          <w:szCs w:val="18"/>
        </w:rPr>
        <w:t>prof. engleskog jezika</w:t>
      </w:r>
    </w:p>
    <w:p w:rsidR="0007784E" w:rsidRDefault="0007784E" w:rsidP="00003B03">
      <w:pPr>
        <w:pStyle w:val="Heading3"/>
      </w:pPr>
      <w:bookmarkStart w:id="34" w:name="_Toc525736501"/>
      <w:r>
        <w:t xml:space="preserve">1.1.2. </w:t>
      </w:r>
      <w:r w:rsidR="00EF1B09">
        <w:t xml:space="preserve">Izborna </w:t>
      </w:r>
      <w:r w:rsidR="00003B03">
        <w:t xml:space="preserve">nastava </w:t>
      </w:r>
      <w:r w:rsidRPr="00003B03">
        <w:t>njemačk</w:t>
      </w:r>
      <w:r w:rsidR="00003B03">
        <w:t>og</w:t>
      </w:r>
      <w:r>
        <w:t xml:space="preserve"> jezik</w:t>
      </w:r>
      <w:r w:rsidR="00003B03">
        <w:t>a</w:t>
      </w:r>
      <w:bookmarkEnd w:id="34"/>
    </w:p>
    <w:p w:rsidR="00F73A76" w:rsidRDefault="00F73A76" w:rsidP="00F73A76">
      <w:pPr>
        <w:spacing w:before="120"/>
        <w:ind w:firstLine="708"/>
        <w:rPr>
          <w:szCs w:val="18"/>
        </w:rPr>
      </w:pPr>
      <w:r w:rsidRPr="004673E3">
        <w:rPr>
          <w:b/>
          <w:szCs w:val="18"/>
        </w:rPr>
        <w:t>Ciklus (razred</w:t>
      </w:r>
      <w:r w:rsidRPr="004673E3">
        <w:rPr>
          <w:szCs w:val="18"/>
        </w:rPr>
        <w:t xml:space="preserve">): </w:t>
      </w:r>
      <w:r w:rsidR="00EB0FC9">
        <w:rPr>
          <w:szCs w:val="18"/>
        </w:rPr>
        <w:t>2</w:t>
      </w:r>
      <w:r w:rsidRPr="004673E3">
        <w:rPr>
          <w:szCs w:val="18"/>
        </w:rPr>
        <w:t>. - 3.</w:t>
      </w:r>
      <w:r>
        <w:rPr>
          <w:szCs w:val="18"/>
        </w:rPr>
        <w:t xml:space="preserve"> </w:t>
      </w:r>
      <w:r w:rsidRPr="004673E3">
        <w:rPr>
          <w:szCs w:val="18"/>
        </w:rPr>
        <w:t>ciklus (</w:t>
      </w:r>
      <w:r>
        <w:rPr>
          <w:szCs w:val="18"/>
        </w:rPr>
        <w:t>4</w:t>
      </w:r>
      <w:r w:rsidRPr="004673E3">
        <w:rPr>
          <w:szCs w:val="18"/>
        </w:rPr>
        <w:t>. - 8. razreda)</w:t>
      </w:r>
    </w:p>
    <w:p w:rsidR="00003B03" w:rsidRPr="004673E3" w:rsidRDefault="00003B03" w:rsidP="00003B03">
      <w:pPr>
        <w:spacing w:before="120"/>
        <w:rPr>
          <w:szCs w:val="18"/>
        </w:rPr>
      </w:pPr>
      <w:r w:rsidRPr="004673E3">
        <w:rPr>
          <w:b/>
          <w:szCs w:val="18"/>
        </w:rPr>
        <w:t>Cilj</w:t>
      </w:r>
      <w:r w:rsidRPr="004673E3">
        <w:rPr>
          <w:szCs w:val="18"/>
        </w:rPr>
        <w:t xml:space="preserve">: </w:t>
      </w:r>
      <w:r w:rsidR="003E4D84">
        <w:rPr>
          <w:szCs w:val="18"/>
        </w:rPr>
        <w:t>o</w:t>
      </w:r>
      <w:r w:rsidRPr="004673E3">
        <w:rPr>
          <w:szCs w:val="18"/>
        </w:rPr>
        <w:t>stvariti plan i program izborne nastave njemačkog jezika</w:t>
      </w:r>
    </w:p>
    <w:p w:rsidR="00003B03" w:rsidRPr="004673E3" w:rsidRDefault="00003B03" w:rsidP="00003B03">
      <w:pPr>
        <w:spacing w:before="120"/>
        <w:rPr>
          <w:szCs w:val="18"/>
        </w:rPr>
      </w:pPr>
      <w:r w:rsidRPr="004673E3">
        <w:rPr>
          <w:b/>
          <w:szCs w:val="18"/>
        </w:rPr>
        <w:t>Obrazloženje cilja</w:t>
      </w:r>
      <w:r w:rsidRPr="004673E3">
        <w:rPr>
          <w:szCs w:val="18"/>
        </w:rPr>
        <w:t>: razvijati vještine komunikacije, slušanja,</w:t>
      </w:r>
      <w:r w:rsidR="003E4D84">
        <w:rPr>
          <w:szCs w:val="18"/>
        </w:rPr>
        <w:t xml:space="preserve"> </w:t>
      </w:r>
      <w:r w:rsidRPr="004673E3">
        <w:rPr>
          <w:szCs w:val="18"/>
        </w:rPr>
        <w:t>čitanja i pisanja na njemačkom jeziku</w:t>
      </w:r>
    </w:p>
    <w:p w:rsidR="00003B03" w:rsidRPr="004673E3" w:rsidRDefault="00003B03" w:rsidP="00003B03">
      <w:pPr>
        <w:spacing w:before="120"/>
        <w:rPr>
          <w:b/>
          <w:szCs w:val="18"/>
        </w:rPr>
      </w:pPr>
      <w:r w:rsidRPr="004673E3">
        <w:rPr>
          <w:b/>
          <w:szCs w:val="18"/>
        </w:rPr>
        <w:t xml:space="preserve">Očekivani ishodi/postignuća: </w:t>
      </w:r>
    </w:p>
    <w:p w:rsidR="00003B03" w:rsidRPr="004673E3" w:rsidRDefault="00003B03" w:rsidP="00DB35EE">
      <w:pPr>
        <w:pStyle w:val="ListParagraph"/>
        <w:numPr>
          <w:ilvl w:val="0"/>
          <w:numId w:val="2"/>
        </w:numPr>
        <w:spacing w:after="200"/>
        <w:contextualSpacing/>
        <w:rPr>
          <w:szCs w:val="18"/>
        </w:rPr>
      </w:pPr>
      <w:r w:rsidRPr="004673E3">
        <w:rPr>
          <w:szCs w:val="18"/>
        </w:rPr>
        <w:t>razumjeti slušanjem, primijeniti pisanjem i govornom komunikacijom te sam kreirati dramatizacijom i pismeno na stranom jeziku</w:t>
      </w:r>
    </w:p>
    <w:p w:rsidR="00003B03" w:rsidRPr="004673E3" w:rsidRDefault="00003B03" w:rsidP="00003B03">
      <w:pPr>
        <w:rPr>
          <w:b/>
          <w:szCs w:val="18"/>
        </w:rPr>
      </w:pPr>
      <w:r w:rsidRPr="004673E3">
        <w:rPr>
          <w:b/>
          <w:szCs w:val="18"/>
        </w:rPr>
        <w:t>NAČIN REALIZACIJE:</w:t>
      </w:r>
    </w:p>
    <w:p w:rsidR="00003B03" w:rsidRPr="004673E3" w:rsidRDefault="00003B03" w:rsidP="00003B03">
      <w:pPr>
        <w:pStyle w:val="ListParagraph"/>
        <w:ind w:left="0"/>
        <w:rPr>
          <w:szCs w:val="18"/>
        </w:rPr>
      </w:pPr>
      <w:r w:rsidRPr="004673E3">
        <w:rPr>
          <w:b/>
          <w:szCs w:val="18"/>
        </w:rPr>
        <w:t>Oblik</w:t>
      </w:r>
      <w:r w:rsidRPr="004673E3">
        <w:rPr>
          <w:szCs w:val="18"/>
        </w:rPr>
        <w:t>: učionička nastava</w:t>
      </w:r>
    </w:p>
    <w:p w:rsidR="00003B03" w:rsidRPr="004673E3" w:rsidRDefault="00003B03" w:rsidP="00003B03">
      <w:pPr>
        <w:pStyle w:val="ListParagraph"/>
        <w:ind w:left="0"/>
        <w:rPr>
          <w:szCs w:val="18"/>
        </w:rPr>
      </w:pPr>
      <w:r w:rsidRPr="004673E3">
        <w:rPr>
          <w:b/>
          <w:szCs w:val="18"/>
        </w:rPr>
        <w:t>Sudionici</w:t>
      </w:r>
      <w:r w:rsidRPr="004673E3">
        <w:rPr>
          <w:szCs w:val="18"/>
        </w:rPr>
        <w:t xml:space="preserve">: učenici 4. </w:t>
      </w:r>
      <w:r w:rsidR="003E4D84">
        <w:rPr>
          <w:szCs w:val="18"/>
        </w:rPr>
        <w:t>-</w:t>
      </w:r>
      <w:r w:rsidRPr="004673E3">
        <w:rPr>
          <w:szCs w:val="18"/>
        </w:rPr>
        <w:t xml:space="preserve"> 8.</w:t>
      </w:r>
      <w:r w:rsidR="003F7DE5">
        <w:rPr>
          <w:szCs w:val="18"/>
        </w:rPr>
        <w:t xml:space="preserve"> </w:t>
      </w:r>
      <w:r w:rsidRPr="004673E3">
        <w:rPr>
          <w:szCs w:val="18"/>
        </w:rPr>
        <w:t>r</w:t>
      </w:r>
    </w:p>
    <w:p w:rsidR="00003B03" w:rsidRPr="004673E3" w:rsidRDefault="00003B03" w:rsidP="00003B03">
      <w:pPr>
        <w:pStyle w:val="ListParagraph"/>
        <w:ind w:left="0"/>
        <w:rPr>
          <w:szCs w:val="18"/>
        </w:rPr>
      </w:pPr>
      <w:r w:rsidRPr="004673E3">
        <w:rPr>
          <w:b/>
          <w:szCs w:val="18"/>
        </w:rPr>
        <w:t>Načini učenja</w:t>
      </w:r>
      <w:r w:rsidRPr="004673E3">
        <w:rPr>
          <w:szCs w:val="18"/>
        </w:rPr>
        <w:t>: individualni, grupni i rad u paru</w:t>
      </w:r>
    </w:p>
    <w:p w:rsidR="00003B03" w:rsidRPr="004673E3" w:rsidRDefault="00003B03" w:rsidP="00003B03">
      <w:pPr>
        <w:pStyle w:val="ListParagraph"/>
        <w:ind w:left="0"/>
        <w:rPr>
          <w:szCs w:val="18"/>
        </w:rPr>
      </w:pPr>
      <w:r w:rsidRPr="004673E3">
        <w:rPr>
          <w:b/>
          <w:szCs w:val="18"/>
        </w:rPr>
        <w:t>Metode poučavanja</w:t>
      </w:r>
      <w:r w:rsidRPr="004673E3">
        <w:rPr>
          <w:szCs w:val="18"/>
        </w:rPr>
        <w:t>: učiteljica priprema materijale, vodi,  motivira, ohrabruje, potiče na dosljednost i upornost u radu, učenje kroz igru i pokret, učitelj vrednuje aktivnosti</w:t>
      </w:r>
    </w:p>
    <w:p w:rsidR="00003B03" w:rsidRPr="004673E3" w:rsidRDefault="00003B03" w:rsidP="00003B03">
      <w:pPr>
        <w:pStyle w:val="ListParagraph"/>
        <w:ind w:left="0"/>
        <w:rPr>
          <w:szCs w:val="18"/>
        </w:rPr>
      </w:pPr>
      <w:r w:rsidRPr="004673E3">
        <w:rPr>
          <w:b/>
          <w:szCs w:val="18"/>
        </w:rPr>
        <w:t>Trajanje izvedbe</w:t>
      </w:r>
      <w:r w:rsidRPr="004673E3">
        <w:rPr>
          <w:szCs w:val="18"/>
        </w:rPr>
        <w:t>: nastavna godina</w:t>
      </w:r>
    </w:p>
    <w:p w:rsidR="00003B03" w:rsidRPr="004673E3" w:rsidRDefault="00003B03" w:rsidP="00003B03">
      <w:pPr>
        <w:spacing w:before="120" w:after="120"/>
        <w:ind w:firstLine="708"/>
        <w:rPr>
          <w:szCs w:val="18"/>
        </w:rPr>
      </w:pPr>
      <w:r w:rsidRPr="004673E3">
        <w:rPr>
          <w:b/>
          <w:szCs w:val="18"/>
        </w:rPr>
        <w:t>Resursi</w:t>
      </w:r>
      <w:r w:rsidRPr="004673E3">
        <w:rPr>
          <w:szCs w:val="18"/>
        </w:rPr>
        <w:t xml:space="preserve">: </w:t>
      </w:r>
    </w:p>
    <w:p w:rsidR="00003B03" w:rsidRPr="004673E3" w:rsidRDefault="00003B03" w:rsidP="00003B03">
      <w:pPr>
        <w:spacing w:before="120"/>
        <w:rPr>
          <w:szCs w:val="18"/>
        </w:rPr>
      </w:pPr>
      <w:r w:rsidRPr="004673E3">
        <w:rPr>
          <w:b/>
          <w:szCs w:val="18"/>
        </w:rPr>
        <w:t>Potrebni resursi</w:t>
      </w:r>
      <w:r w:rsidRPr="004673E3">
        <w:rPr>
          <w:szCs w:val="18"/>
        </w:rPr>
        <w:t>: učenici, učiteljica, radni materijali (udžbenici, radne biljeznice, bilježnice, slikovne kartice, posteri), cd, cd player, Internet</w:t>
      </w:r>
    </w:p>
    <w:p w:rsidR="00003B03" w:rsidRPr="004673E3" w:rsidRDefault="00003B03" w:rsidP="00003B03">
      <w:pPr>
        <w:pStyle w:val="ListParagraph"/>
        <w:ind w:left="0"/>
        <w:rPr>
          <w:szCs w:val="18"/>
        </w:rPr>
      </w:pPr>
      <w:r w:rsidRPr="004673E3">
        <w:rPr>
          <w:b/>
          <w:szCs w:val="18"/>
        </w:rPr>
        <w:t>Mogućnosti</w:t>
      </w:r>
      <w:r w:rsidRPr="004673E3">
        <w:rPr>
          <w:szCs w:val="18"/>
        </w:rPr>
        <w:t>: suradnja s učiteljicama, učenje u prirodi</w:t>
      </w:r>
    </w:p>
    <w:p w:rsidR="00003B03" w:rsidRPr="004673E3" w:rsidRDefault="00003B03" w:rsidP="00003B03">
      <w:pPr>
        <w:pStyle w:val="ListParagraph"/>
        <w:spacing w:after="120"/>
        <w:ind w:left="0"/>
        <w:rPr>
          <w:szCs w:val="18"/>
        </w:rPr>
      </w:pPr>
      <w:r w:rsidRPr="004673E3">
        <w:rPr>
          <w:b/>
          <w:szCs w:val="18"/>
        </w:rPr>
        <w:t>Moguće teškoće</w:t>
      </w:r>
      <w:r w:rsidRPr="004673E3">
        <w:rPr>
          <w:szCs w:val="18"/>
        </w:rPr>
        <w:t>: nepotpuna realizacija planiranih sati</w:t>
      </w:r>
    </w:p>
    <w:p w:rsidR="00003B03" w:rsidRPr="004673E3" w:rsidRDefault="00003B03" w:rsidP="00003B03">
      <w:pPr>
        <w:spacing w:after="120"/>
        <w:rPr>
          <w:szCs w:val="18"/>
        </w:rPr>
      </w:pPr>
      <w:r w:rsidRPr="004673E3">
        <w:rPr>
          <w:b/>
          <w:szCs w:val="18"/>
        </w:rPr>
        <w:t>Način praćenja i provjere ishoda/postignuća</w:t>
      </w:r>
      <w:r w:rsidRPr="004673E3">
        <w:rPr>
          <w:szCs w:val="18"/>
        </w:rPr>
        <w:t>: ocjenjivanje usmeno i pismeno</w:t>
      </w:r>
    </w:p>
    <w:p w:rsidR="00003B03" w:rsidRPr="004673E3" w:rsidRDefault="00003B03" w:rsidP="00003B03">
      <w:pPr>
        <w:spacing w:after="120"/>
        <w:rPr>
          <w:szCs w:val="18"/>
        </w:rPr>
      </w:pPr>
      <w:r w:rsidRPr="004673E3">
        <w:rPr>
          <w:b/>
          <w:szCs w:val="18"/>
        </w:rPr>
        <w:t>Odgovorne osobe</w:t>
      </w:r>
      <w:r w:rsidRPr="004673E3">
        <w:rPr>
          <w:szCs w:val="18"/>
        </w:rPr>
        <w:t>: Emilija Raguž Galić, prof.</w:t>
      </w:r>
      <w:r w:rsidR="007355E6">
        <w:rPr>
          <w:szCs w:val="18"/>
        </w:rPr>
        <w:t xml:space="preserve"> </w:t>
      </w:r>
      <w:r w:rsidRPr="004673E3">
        <w:rPr>
          <w:szCs w:val="18"/>
        </w:rPr>
        <w:t xml:space="preserve">njemački jezik, </w:t>
      </w:r>
      <w:r w:rsidR="003E4D84">
        <w:rPr>
          <w:szCs w:val="18"/>
        </w:rPr>
        <w:t>Sandra Marijana Majić</w:t>
      </w:r>
      <w:r w:rsidRPr="004673E3">
        <w:rPr>
          <w:szCs w:val="18"/>
        </w:rPr>
        <w:t xml:space="preserve">, </w:t>
      </w:r>
      <w:r w:rsidR="007355E6">
        <w:rPr>
          <w:szCs w:val="18"/>
        </w:rPr>
        <w:t>učiteljica s p</w:t>
      </w:r>
      <w:r w:rsidRPr="004673E3">
        <w:rPr>
          <w:szCs w:val="18"/>
        </w:rPr>
        <w:t>o</w:t>
      </w:r>
      <w:r w:rsidR="007355E6">
        <w:rPr>
          <w:szCs w:val="18"/>
        </w:rPr>
        <w:t>jač</w:t>
      </w:r>
      <w:r w:rsidRPr="004673E3">
        <w:rPr>
          <w:szCs w:val="18"/>
        </w:rPr>
        <w:t>. njemački</w:t>
      </w:r>
      <w:r w:rsidR="007355E6">
        <w:rPr>
          <w:szCs w:val="18"/>
        </w:rPr>
        <w:t>m</w:t>
      </w:r>
      <w:r w:rsidRPr="004673E3">
        <w:rPr>
          <w:szCs w:val="18"/>
        </w:rPr>
        <w:t xml:space="preserve"> jezik</w:t>
      </w:r>
      <w:r w:rsidR="007355E6">
        <w:rPr>
          <w:szCs w:val="18"/>
        </w:rPr>
        <w:t>om</w:t>
      </w:r>
    </w:p>
    <w:p w:rsidR="00722F89" w:rsidRPr="00D270BD" w:rsidRDefault="00EF1B09" w:rsidP="00E051F9">
      <w:pPr>
        <w:pStyle w:val="Heading2"/>
        <w:rPr>
          <w:rFonts w:eastAsiaTheme="majorEastAsia"/>
          <w:color w:val="17365D" w:themeColor="text2" w:themeShade="BF"/>
          <w:sz w:val="32"/>
          <w:szCs w:val="28"/>
        </w:rPr>
      </w:pPr>
      <w:bookmarkStart w:id="35" w:name="_Toc462692350"/>
      <w:bookmarkStart w:id="36" w:name="_Toc525736502"/>
      <w:r>
        <w:t>1.2. DODATNA NASTAVA</w:t>
      </w:r>
      <w:bookmarkEnd w:id="35"/>
      <w:bookmarkEnd w:id="36"/>
    </w:p>
    <w:p w:rsidR="00D270BD" w:rsidRDefault="00D270BD" w:rsidP="00D270BD">
      <w:pPr>
        <w:pStyle w:val="Heading3"/>
      </w:pPr>
      <w:bookmarkStart w:id="37" w:name="_Toc525736503"/>
      <w:r>
        <w:t xml:space="preserve">1.2.1. </w:t>
      </w:r>
      <w:r w:rsidR="00EF1B09">
        <w:t xml:space="preserve">Dodatna </w:t>
      </w:r>
      <w:r>
        <w:t>nastava hrvatskog jezika</w:t>
      </w:r>
      <w:bookmarkEnd w:id="37"/>
    </w:p>
    <w:p w:rsidR="00D270BD" w:rsidRPr="004673E3" w:rsidRDefault="00D270BD" w:rsidP="00D270BD">
      <w:pPr>
        <w:spacing w:after="120"/>
        <w:ind w:firstLine="708"/>
        <w:rPr>
          <w:szCs w:val="18"/>
        </w:rPr>
      </w:pPr>
      <w:r w:rsidRPr="004673E3">
        <w:rPr>
          <w:b/>
          <w:szCs w:val="18"/>
        </w:rPr>
        <w:t>Ciklus</w:t>
      </w:r>
      <w:r w:rsidRPr="004673E3">
        <w:rPr>
          <w:szCs w:val="18"/>
        </w:rPr>
        <w:t xml:space="preserve"> (razred): 1. – 3. ciklus (1. – 8. r.)</w:t>
      </w:r>
    </w:p>
    <w:p w:rsidR="00D270BD" w:rsidRPr="004673E3" w:rsidRDefault="00D270BD" w:rsidP="00D270BD">
      <w:pPr>
        <w:spacing w:after="120"/>
        <w:rPr>
          <w:szCs w:val="18"/>
        </w:rPr>
      </w:pPr>
      <w:r w:rsidRPr="004673E3">
        <w:rPr>
          <w:b/>
          <w:szCs w:val="18"/>
        </w:rPr>
        <w:t>Cilj</w:t>
      </w:r>
      <w:r w:rsidRPr="004673E3">
        <w:rPr>
          <w:szCs w:val="18"/>
        </w:rPr>
        <w:t>: osposobiti učenike za usmeno i pisano izražavanje, dramatizaciju</w:t>
      </w:r>
    </w:p>
    <w:p w:rsidR="00D270BD" w:rsidRPr="004673E3" w:rsidRDefault="00D270BD" w:rsidP="00D270BD">
      <w:pPr>
        <w:spacing w:after="120"/>
        <w:rPr>
          <w:szCs w:val="18"/>
        </w:rPr>
      </w:pPr>
      <w:r w:rsidRPr="004673E3">
        <w:rPr>
          <w:b/>
          <w:szCs w:val="18"/>
        </w:rPr>
        <w:t>Obrazloženje cilja</w:t>
      </w:r>
      <w:r w:rsidRPr="004673E3">
        <w:rPr>
          <w:szCs w:val="18"/>
        </w:rPr>
        <w:t>: Na temelju želje učenika za pojačanim pisanim, a naročito usmenim izražavanjem, posebice dramatizacijom i glumom učenici će moći izraziti svoju kreativnost  putem dodatne nastave.</w:t>
      </w:r>
    </w:p>
    <w:p w:rsidR="00D270BD" w:rsidRPr="004673E3" w:rsidRDefault="00D270BD" w:rsidP="00D270BD">
      <w:pPr>
        <w:spacing w:after="120"/>
        <w:rPr>
          <w:szCs w:val="18"/>
        </w:rPr>
      </w:pPr>
      <w:r w:rsidRPr="004673E3">
        <w:rPr>
          <w:b/>
          <w:szCs w:val="18"/>
        </w:rPr>
        <w:t>Očekivani ishodi/postignuća</w:t>
      </w:r>
      <w:r w:rsidRPr="004673E3">
        <w:rPr>
          <w:szCs w:val="18"/>
        </w:rPr>
        <w:t>:</w:t>
      </w:r>
    </w:p>
    <w:p w:rsidR="00D270BD" w:rsidRPr="004673E3" w:rsidRDefault="00D270BD" w:rsidP="00DB35EE">
      <w:pPr>
        <w:pStyle w:val="ListParagraph"/>
        <w:numPr>
          <w:ilvl w:val="0"/>
          <w:numId w:val="4"/>
        </w:numPr>
        <w:ind w:left="714" w:hanging="357"/>
        <w:rPr>
          <w:szCs w:val="18"/>
        </w:rPr>
      </w:pPr>
      <w:r w:rsidRPr="004673E3">
        <w:rPr>
          <w:szCs w:val="18"/>
        </w:rPr>
        <w:t>komunicirati na hrvatskom jeziku</w:t>
      </w:r>
    </w:p>
    <w:p w:rsidR="00D270BD" w:rsidRPr="004673E3" w:rsidRDefault="00D270BD" w:rsidP="00DB35EE">
      <w:pPr>
        <w:pStyle w:val="ListParagraph"/>
        <w:numPr>
          <w:ilvl w:val="0"/>
          <w:numId w:val="4"/>
        </w:numPr>
        <w:ind w:left="714" w:hanging="357"/>
        <w:rPr>
          <w:szCs w:val="18"/>
        </w:rPr>
      </w:pPr>
      <w:r w:rsidRPr="004673E3">
        <w:rPr>
          <w:szCs w:val="18"/>
        </w:rPr>
        <w:t>dramatizirati različite tekstove</w:t>
      </w:r>
    </w:p>
    <w:p w:rsidR="00D270BD" w:rsidRPr="004673E3" w:rsidRDefault="00D270BD" w:rsidP="00DB35EE">
      <w:pPr>
        <w:pStyle w:val="ListParagraph"/>
        <w:numPr>
          <w:ilvl w:val="0"/>
          <w:numId w:val="4"/>
        </w:numPr>
        <w:ind w:left="714" w:hanging="357"/>
        <w:rPr>
          <w:szCs w:val="18"/>
        </w:rPr>
      </w:pPr>
      <w:r w:rsidRPr="004673E3">
        <w:rPr>
          <w:szCs w:val="18"/>
        </w:rPr>
        <w:t>izražajno čitati i recitirati</w:t>
      </w:r>
    </w:p>
    <w:p w:rsidR="00D270BD" w:rsidRPr="004673E3" w:rsidRDefault="00D270BD" w:rsidP="00DB35EE">
      <w:pPr>
        <w:pStyle w:val="ListParagraph"/>
        <w:numPr>
          <w:ilvl w:val="0"/>
          <w:numId w:val="4"/>
        </w:numPr>
        <w:ind w:left="714" w:hanging="357"/>
        <w:rPr>
          <w:szCs w:val="18"/>
        </w:rPr>
      </w:pPr>
      <w:r w:rsidRPr="004673E3">
        <w:rPr>
          <w:szCs w:val="18"/>
        </w:rPr>
        <w:t>razumjeti pročitano, analizirati</w:t>
      </w:r>
    </w:p>
    <w:p w:rsidR="00D270BD" w:rsidRPr="004673E3" w:rsidRDefault="00D270BD" w:rsidP="00DB35EE">
      <w:pPr>
        <w:pStyle w:val="ListParagraph"/>
        <w:numPr>
          <w:ilvl w:val="0"/>
          <w:numId w:val="4"/>
        </w:numPr>
        <w:ind w:left="714" w:hanging="357"/>
        <w:rPr>
          <w:szCs w:val="18"/>
        </w:rPr>
      </w:pPr>
      <w:r w:rsidRPr="004673E3">
        <w:rPr>
          <w:szCs w:val="18"/>
        </w:rPr>
        <w:t>usmeno sastavljati zajedničku priču na poticaj</w:t>
      </w:r>
    </w:p>
    <w:p w:rsidR="00D270BD" w:rsidRPr="004673E3" w:rsidRDefault="00D270BD" w:rsidP="00DB35EE">
      <w:pPr>
        <w:pStyle w:val="ListParagraph"/>
        <w:numPr>
          <w:ilvl w:val="0"/>
          <w:numId w:val="4"/>
        </w:numPr>
        <w:ind w:left="714" w:hanging="357"/>
        <w:rPr>
          <w:szCs w:val="18"/>
        </w:rPr>
      </w:pPr>
      <w:r w:rsidRPr="004673E3">
        <w:rPr>
          <w:szCs w:val="18"/>
        </w:rPr>
        <w:t xml:space="preserve">samostalno sastavljati pisane sastavke na poticaj </w:t>
      </w:r>
    </w:p>
    <w:p w:rsidR="00D270BD" w:rsidRPr="004673E3" w:rsidRDefault="00D270BD" w:rsidP="00DB35EE">
      <w:pPr>
        <w:pStyle w:val="ListParagraph"/>
        <w:numPr>
          <w:ilvl w:val="0"/>
          <w:numId w:val="4"/>
        </w:numPr>
        <w:spacing w:after="120"/>
        <w:ind w:left="714" w:hanging="357"/>
        <w:rPr>
          <w:szCs w:val="18"/>
        </w:rPr>
      </w:pPr>
      <w:r w:rsidRPr="004673E3">
        <w:rPr>
          <w:szCs w:val="18"/>
        </w:rPr>
        <w:t>primijeniti pravopisna pravila</w:t>
      </w:r>
    </w:p>
    <w:p w:rsidR="00D270BD" w:rsidRPr="004673E3" w:rsidRDefault="00D270BD" w:rsidP="00D270BD">
      <w:pPr>
        <w:spacing w:after="120"/>
        <w:rPr>
          <w:szCs w:val="18"/>
        </w:rPr>
      </w:pPr>
      <w:r w:rsidRPr="004673E3">
        <w:rPr>
          <w:b/>
          <w:szCs w:val="18"/>
        </w:rPr>
        <w:t>NAČIN REALIZACIJE</w:t>
      </w:r>
      <w:r w:rsidRPr="004673E3">
        <w:rPr>
          <w:szCs w:val="18"/>
        </w:rPr>
        <w:t xml:space="preserve">: </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lastRenderedPageBreak/>
        <w:t>Oblik</w:t>
      </w:r>
      <w:r w:rsidRPr="004673E3">
        <w:rPr>
          <w:rFonts w:cs="Times New Roman"/>
          <w:szCs w:val="18"/>
        </w:rPr>
        <w:t>: dodatna nastava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učenici, učiteljica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Načini učenja</w:t>
      </w:r>
      <w:r w:rsidRPr="004673E3">
        <w:rPr>
          <w:rFonts w:cs="Times New Roman"/>
          <w:szCs w:val="18"/>
        </w:rPr>
        <w:t>:  uz pomoć učiteljice čitaju, razgovaraju o pročitanom, analiziraju; mijenjaju završetke, dramatiziraju, izrađuju rekvizite, sastavljaju vlastite uratke u grupi ili samostalno, recitiraju</w:t>
      </w:r>
    </w:p>
    <w:p w:rsidR="003E4D84" w:rsidRDefault="00D270BD" w:rsidP="00D270BD">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učiteljica priprema materijale , vodi,  motivira, ohrabruje, potiče na dosljednost i upornost u radu, prezentacije, pripovijedanja, pisanj</w:t>
      </w:r>
      <w:r w:rsidR="003E4D84">
        <w:rPr>
          <w:rFonts w:cs="Times New Roman"/>
          <w:szCs w:val="18"/>
        </w:rPr>
        <w:t>a, praktičnih radova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jedan  sat  tjedno tijekom nastavne godine</w:t>
      </w:r>
    </w:p>
    <w:p w:rsidR="00D270BD" w:rsidRPr="004673E3" w:rsidRDefault="00D270BD" w:rsidP="00D270BD">
      <w:pPr>
        <w:ind w:firstLine="708"/>
        <w:rPr>
          <w:b/>
          <w:szCs w:val="18"/>
        </w:rPr>
      </w:pPr>
      <w:r w:rsidRPr="004673E3">
        <w:rPr>
          <w:b/>
          <w:szCs w:val="18"/>
        </w:rPr>
        <w:t>Resursi:</w:t>
      </w:r>
    </w:p>
    <w:p w:rsidR="00D270BD" w:rsidRPr="004673E3" w:rsidRDefault="00D270BD" w:rsidP="00D270BD">
      <w:pPr>
        <w:spacing w:before="120"/>
        <w:rPr>
          <w:szCs w:val="18"/>
        </w:rPr>
      </w:pPr>
      <w:r w:rsidRPr="004673E3">
        <w:rPr>
          <w:b/>
          <w:szCs w:val="18"/>
        </w:rPr>
        <w:t>Potrebni resursi</w:t>
      </w:r>
      <w:r w:rsidRPr="004673E3">
        <w:rPr>
          <w:szCs w:val="18"/>
        </w:rPr>
        <w:t>:  učenici, učiteljica, radni materijali (udžbenici, listići, pisanka, pribor za pisanje, crtanje, lutke i drugi materijal)</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Mogućnosti</w:t>
      </w:r>
      <w:r w:rsidRPr="004673E3">
        <w:rPr>
          <w:rFonts w:cs="Times New Roman"/>
          <w:szCs w:val="18"/>
        </w:rPr>
        <w:t>: suradnja s učiteljicama, knjižničarkom, Knjižnicom V. Nazora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nedovoljan broj sati rada kroz tjedan</w:t>
      </w:r>
    </w:p>
    <w:p w:rsidR="00D270BD" w:rsidRPr="004673E3" w:rsidRDefault="00D270BD" w:rsidP="00D270BD">
      <w:pPr>
        <w:spacing w:after="120"/>
        <w:rPr>
          <w:szCs w:val="18"/>
        </w:rPr>
      </w:pPr>
      <w:r w:rsidRPr="004673E3">
        <w:rPr>
          <w:b/>
          <w:szCs w:val="18"/>
        </w:rPr>
        <w:t>Način praćenja i provjere ishoda/postignuća</w:t>
      </w:r>
      <w:r w:rsidRPr="004673E3">
        <w:rPr>
          <w:szCs w:val="18"/>
        </w:rPr>
        <w:t>: prezentacija vlastitog rad pred razredom, roditeljima</w:t>
      </w:r>
    </w:p>
    <w:p w:rsidR="00D270BD" w:rsidRPr="004673E3" w:rsidRDefault="00D270BD" w:rsidP="00D270BD">
      <w:pPr>
        <w:spacing w:after="120"/>
        <w:rPr>
          <w:szCs w:val="18"/>
        </w:rPr>
      </w:pPr>
      <w:r w:rsidRPr="004673E3">
        <w:rPr>
          <w:b/>
          <w:szCs w:val="18"/>
        </w:rPr>
        <w:t>Odgovorne osobe</w:t>
      </w:r>
      <w:r w:rsidRPr="004673E3">
        <w:rPr>
          <w:szCs w:val="18"/>
        </w:rPr>
        <w:t>: učiteljice RN  i prof. HJ</w:t>
      </w:r>
    </w:p>
    <w:p w:rsidR="00D270BD" w:rsidRDefault="00D270BD" w:rsidP="00D270BD">
      <w:pPr>
        <w:pStyle w:val="Heading3"/>
      </w:pPr>
      <w:bookmarkStart w:id="38" w:name="_Toc525736504"/>
      <w:r>
        <w:t xml:space="preserve">1.2.2. </w:t>
      </w:r>
      <w:r w:rsidR="00EF1B09">
        <w:t xml:space="preserve">Dodatna </w:t>
      </w:r>
      <w:r>
        <w:t>nastava engleskog jezika</w:t>
      </w:r>
      <w:bookmarkEnd w:id="38"/>
    </w:p>
    <w:p w:rsidR="00D270BD" w:rsidRPr="004673E3" w:rsidRDefault="00D270BD" w:rsidP="00D270BD">
      <w:pPr>
        <w:spacing w:after="120"/>
        <w:ind w:firstLine="708"/>
        <w:rPr>
          <w:szCs w:val="18"/>
        </w:rPr>
      </w:pPr>
      <w:r w:rsidRPr="004673E3">
        <w:rPr>
          <w:b/>
          <w:szCs w:val="18"/>
        </w:rPr>
        <w:t>Ciklus</w:t>
      </w:r>
      <w:r w:rsidRPr="004673E3">
        <w:rPr>
          <w:szCs w:val="18"/>
        </w:rPr>
        <w:t xml:space="preserve"> (razred): </w:t>
      </w:r>
      <w:r w:rsidR="00A04A9F">
        <w:rPr>
          <w:szCs w:val="18"/>
        </w:rPr>
        <w:t>2</w:t>
      </w:r>
      <w:r w:rsidRPr="004673E3">
        <w:rPr>
          <w:szCs w:val="18"/>
        </w:rPr>
        <w:t>. – 3. ciklus (</w:t>
      </w:r>
      <w:r w:rsidR="00A04A9F">
        <w:rPr>
          <w:szCs w:val="18"/>
        </w:rPr>
        <w:t>5</w:t>
      </w:r>
      <w:r w:rsidRPr="004673E3">
        <w:rPr>
          <w:szCs w:val="18"/>
        </w:rPr>
        <w:t>. – 8. r.)</w:t>
      </w:r>
    </w:p>
    <w:p w:rsidR="00D270BD" w:rsidRPr="004673E3" w:rsidRDefault="00D270BD" w:rsidP="00D270BD">
      <w:pPr>
        <w:spacing w:after="120"/>
        <w:rPr>
          <w:szCs w:val="18"/>
        </w:rPr>
      </w:pPr>
      <w:r w:rsidRPr="004673E3">
        <w:rPr>
          <w:b/>
          <w:szCs w:val="18"/>
        </w:rPr>
        <w:t>Cilj</w:t>
      </w:r>
      <w:r w:rsidRPr="004673E3">
        <w:rPr>
          <w:szCs w:val="18"/>
        </w:rPr>
        <w:t>: osposobiti učenike za usmeno i pisano izražavanje, dramatizaciju</w:t>
      </w:r>
    </w:p>
    <w:p w:rsidR="00D270BD" w:rsidRPr="004673E3" w:rsidRDefault="00D270BD" w:rsidP="00D270BD">
      <w:pPr>
        <w:spacing w:after="120"/>
        <w:rPr>
          <w:szCs w:val="18"/>
        </w:rPr>
      </w:pPr>
      <w:r w:rsidRPr="004673E3">
        <w:rPr>
          <w:b/>
          <w:szCs w:val="18"/>
        </w:rPr>
        <w:t>Obrazloženje cilja</w:t>
      </w:r>
      <w:r w:rsidRPr="004673E3">
        <w:rPr>
          <w:szCs w:val="18"/>
        </w:rPr>
        <w:t>: Na temelju želje učenika za pojačanim pisanim, a naročito usmenim izražavanjem, posebice dramatizacijom i glumom učenici će moći izraziti svoju kreativnost  putem dodatne nastave.</w:t>
      </w:r>
    </w:p>
    <w:p w:rsidR="00D270BD" w:rsidRPr="004673E3" w:rsidRDefault="00D270BD" w:rsidP="00D270BD">
      <w:pPr>
        <w:spacing w:after="120"/>
        <w:rPr>
          <w:szCs w:val="18"/>
        </w:rPr>
      </w:pPr>
      <w:r w:rsidRPr="004673E3">
        <w:rPr>
          <w:b/>
          <w:szCs w:val="18"/>
        </w:rPr>
        <w:t>Očekivani ishodi/postignuća</w:t>
      </w:r>
      <w:r w:rsidRPr="004673E3">
        <w:rPr>
          <w:szCs w:val="18"/>
        </w:rPr>
        <w:t>:</w:t>
      </w:r>
    </w:p>
    <w:p w:rsidR="00D270BD" w:rsidRPr="004673E3" w:rsidRDefault="00D270BD" w:rsidP="00DB35EE">
      <w:pPr>
        <w:pStyle w:val="ListParagraph"/>
        <w:numPr>
          <w:ilvl w:val="0"/>
          <w:numId w:val="4"/>
        </w:numPr>
        <w:ind w:left="714" w:hanging="357"/>
        <w:rPr>
          <w:szCs w:val="18"/>
        </w:rPr>
      </w:pPr>
      <w:r w:rsidRPr="004673E3">
        <w:rPr>
          <w:szCs w:val="18"/>
        </w:rPr>
        <w:t xml:space="preserve">komunicirati na </w:t>
      </w:r>
      <w:r w:rsidR="007118D2">
        <w:rPr>
          <w:szCs w:val="18"/>
        </w:rPr>
        <w:t>engeskom</w:t>
      </w:r>
      <w:r w:rsidRPr="004673E3">
        <w:rPr>
          <w:szCs w:val="18"/>
        </w:rPr>
        <w:t xml:space="preserve"> jeziku</w:t>
      </w:r>
    </w:p>
    <w:p w:rsidR="00D270BD" w:rsidRPr="004673E3" w:rsidRDefault="00D270BD" w:rsidP="00DB35EE">
      <w:pPr>
        <w:pStyle w:val="ListParagraph"/>
        <w:numPr>
          <w:ilvl w:val="0"/>
          <w:numId w:val="4"/>
        </w:numPr>
        <w:ind w:left="714" w:hanging="357"/>
        <w:rPr>
          <w:szCs w:val="18"/>
        </w:rPr>
      </w:pPr>
      <w:r w:rsidRPr="004673E3">
        <w:rPr>
          <w:szCs w:val="18"/>
        </w:rPr>
        <w:t>dramatizirati različite tekstove</w:t>
      </w:r>
    </w:p>
    <w:p w:rsidR="00D270BD" w:rsidRPr="004673E3" w:rsidRDefault="00D270BD" w:rsidP="00DB35EE">
      <w:pPr>
        <w:pStyle w:val="ListParagraph"/>
        <w:numPr>
          <w:ilvl w:val="0"/>
          <w:numId w:val="4"/>
        </w:numPr>
        <w:ind w:left="714" w:hanging="357"/>
        <w:rPr>
          <w:szCs w:val="18"/>
        </w:rPr>
      </w:pPr>
      <w:r w:rsidRPr="004673E3">
        <w:rPr>
          <w:szCs w:val="18"/>
        </w:rPr>
        <w:t>izražajno čitati i recitirati</w:t>
      </w:r>
    </w:p>
    <w:p w:rsidR="00D270BD" w:rsidRPr="004673E3" w:rsidRDefault="00D270BD" w:rsidP="00DB35EE">
      <w:pPr>
        <w:pStyle w:val="ListParagraph"/>
        <w:numPr>
          <w:ilvl w:val="0"/>
          <w:numId w:val="4"/>
        </w:numPr>
        <w:ind w:left="714" w:hanging="357"/>
        <w:rPr>
          <w:szCs w:val="18"/>
        </w:rPr>
      </w:pPr>
      <w:r w:rsidRPr="004673E3">
        <w:rPr>
          <w:szCs w:val="18"/>
        </w:rPr>
        <w:t>razumjeti pročitano, analizirati</w:t>
      </w:r>
    </w:p>
    <w:p w:rsidR="00D270BD" w:rsidRPr="004673E3" w:rsidRDefault="00D270BD" w:rsidP="00DB35EE">
      <w:pPr>
        <w:pStyle w:val="ListParagraph"/>
        <w:numPr>
          <w:ilvl w:val="0"/>
          <w:numId w:val="4"/>
        </w:numPr>
        <w:ind w:left="714" w:hanging="357"/>
        <w:rPr>
          <w:szCs w:val="18"/>
        </w:rPr>
      </w:pPr>
      <w:r w:rsidRPr="004673E3">
        <w:rPr>
          <w:szCs w:val="18"/>
        </w:rPr>
        <w:t>usmeno sastavljati zajedničku priču na poticaj</w:t>
      </w:r>
    </w:p>
    <w:p w:rsidR="00D270BD" w:rsidRPr="004673E3" w:rsidRDefault="00D270BD" w:rsidP="00DB35EE">
      <w:pPr>
        <w:pStyle w:val="ListParagraph"/>
        <w:numPr>
          <w:ilvl w:val="0"/>
          <w:numId w:val="4"/>
        </w:numPr>
        <w:ind w:left="714" w:hanging="357"/>
        <w:rPr>
          <w:szCs w:val="18"/>
        </w:rPr>
      </w:pPr>
      <w:r w:rsidRPr="004673E3">
        <w:rPr>
          <w:szCs w:val="18"/>
        </w:rPr>
        <w:t xml:space="preserve">samostalno sastavljati pisane sastavke na poticaj </w:t>
      </w:r>
    </w:p>
    <w:p w:rsidR="00D270BD" w:rsidRPr="004673E3" w:rsidRDefault="00D270BD" w:rsidP="00DB35EE">
      <w:pPr>
        <w:pStyle w:val="ListParagraph"/>
        <w:numPr>
          <w:ilvl w:val="0"/>
          <w:numId w:val="4"/>
        </w:numPr>
        <w:spacing w:after="120"/>
        <w:ind w:left="714" w:hanging="357"/>
        <w:rPr>
          <w:szCs w:val="18"/>
        </w:rPr>
      </w:pPr>
      <w:r w:rsidRPr="004673E3">
        <w:rPr>
          <w:szCs w:val="18"/>
        </w:rPr>
        <w:t>primijeniti pravopisna pravila</w:t>
      </w:r>
    </w:p>
    <w:p w:rsidR="00D270BD" w:rsidRPr="004673E3" w:rsidRDefault="00D270BD" w:rsidP="00D270BD">
      <w:pPr>
        <w:spacing w:after="120"/>
        <w:rPr>
          <w:szCs w:val="18"/>
        </w:rPr>
      </w:pPr>
      <w:r w:rsidRPr="004673E3">
        <w:rPr>
          <w:b/>
          <w:szCs w:val="18"/>
        </w:rPr>
        <w:t>NAČIN REALIZACIJE</w:t>
      </w:r>
      <w:r w:rsidRPr="004673E3">
        <w:rPr>
          <w:szCs w:val="18"/>
        </w:rPr>
        <w:t xml:space="preserve">: </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dodatna nastava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učenici, učiteljica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Načini učenja</w:t>
      </w:r>
      <w:r w:rsidRPr="004673E3">
        <w:rPr>
          <w:rFonts w:cs="Times New Roman"/>
          <w:szCs w:val="18"/>
        </w:rPr>
        <w:t>:  uz pomoć učiteljice čitaju, razgovaraju o pročitanom, analiziraju; mijenjaju završetke, dramatiziraju, izrađuju rekvizite, sastavljaju vlastite uratke u grupi ili samostalno, recitiraju</w:t>
      </w:r>
    </w:p>
    <w:p w:rsidR="007118D2" w:rsidRDefault="00D270BD" w:rsidP="00D270BD">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učiteljica priprema materijale , vodi,  motivira, ohrabruje, potiče na dosljednost i upornost u radu, prezentacije, pripovijedanja, pisanja, praktičnih radova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jedan  sat  tjedno tijekom nastavne godine</w:t>
      </w:r>
    </w:p>
    <w:p w:rsidR="00D270BD" w:rsidRPr="004673E3" w:rsidRDefault="00D270BD" w:rsidP="00D270BD">
      <w:pPr>
        <w:ind w:firstLine="708"/>
        <w:rPr>
          <w:b/>
          <w:szCs w:val="18"/>
        </w:rPr>
      </w:pPr>
      <w:r w:rsidRPr="004673E3">
        <w:rPr>
          <w:b/>
          <w:szCs w:val="18"/>
        </w:rPr>
        <w:t>Resursi:</w:t>
      </w:r>
    </w:p>
    <w:p w:rsidR="00D270BD" w:rsidRPr="004673E3" w:rsidRDefault="00D270BD" w:rsidP="00D270BD">
      <w:pPr>
        <w:spacing w:before="120"/>
        <w:rPr>
          <w:szCs w:val="18"/>
        </w:rPr>
      </w:pPr>
      <w:r w:rsidRPr="004673E3">
        <w:rPr>
          <w:b/>
          <w:szCs w:val="18"/>
        </w:rPr>
        <w:t>Potrebni resursi</w:t>
      </w:r>
      <w:r w:rsidRPr="004673E3">
        <w:rPr>
          <w:szCs w:val="18"/>
        </w:rPr>
        <w:t>:  učenici, učiteljica, radni materijali (udžbenici, listići, pisanka, pribor za pisanje, crtanje, lutke i drugi materijal)</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Mogućnosti</w:t>
      </w:r>
      <w:r w:rsidRPr="004673E3">
        <w:rPr>
          <w:rFonts w:cs="Times New Roman"/>
          <w:szCs w:val="18"/>
        </w:rPr>
        <w:t>: suradnja s učiteljicama, knjižničarkom, Knjižnicom V. Nazora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nedovoljan broj sati rada kroz tjedan</w:t>
      </w:r>
    </w:p>
    <w:p w:rsidR="00D270BD" w:rsidRPr="004673E3" w:rsidRDefault="00D270BD" w:rsidP="00D270BD">
      <w:pPr>
        <w:spacing w:after="120"/>
        <w:rPr>
          <w:szCs w:val="18"/>
        </w:rPr>
      </w:pPr>
      <w:r w:rsidRPr="004673E3">
        <w:rPr>
          <w:b/>
          <w:szCs w:val="18"/>
        </w:rPr>
        <w:t>Način praćenja i provjere ishoda/postignuća</w:t>
      </w:r>
      <w:r w:rsidRPr="004673E3">
        <w:rPr>
          <w:szCs w:val="18"/>
        </w:rPr>
        <w:t>: prezentacija vlastitog rad pred razredom, roditeljima</w:t>
      </w:r>
    </w:p>
    <w:p w:rsidR="00D270BD" w:rsidRPr="004673E3" w:rsidRDefault="00D270BD" w:rsidP="00D270BD">
      <w:pPr>
        <w:spacing w:after="120"/>
        <w:rPr>
          <w:szCs w:val="18"/>
        </w:rPr>
      </w:pPr>
      <w:r w:rsidRPr="004673E3">
        <w:rPr>
          <w:b/>
          <w:szCs w:val="18"/>
        </w:rPr>
        <w:t>Odgovorne osobe</w:t>
      </w:r>
      <w:r w:rsidRPr="004673E3">
        <w:rPr>
          <w:szCs w:val="18"/>
        </w:rPr>
        <w:t xml:space="preserve">: prof. </w:t>
      </w:r>
      <w:r w:rsidR="007118D2">
        <w:rPr>
          <w:szCs w:val="18"/>
        </w:rPr>
        <w:t>engleskog jezika</w:t>
      </w:r>
    </w:p>
    <w:p w:rsidR="00D270BD" w:rsidRDefault="00D270BD" w:rsidP="00D270BD">
      <w:pPr>
        <w:pStyle w:val="Heading3"/>
      </w:pPr>
      <w:bookmarkStart w:id="39" w:name="_Toc525736505"/>
      <w:r>
        <w:lastRenderedPageBreak/>
        <w:t xml:space="preserve">1.2.3. </w:t>
      </w:r>
      <w:r w:rsidR="00EF1B09">
        <w:t xml:space="preserve">Dodatna </w:t>
      </w:r>
      <w:r>
        <w:t>nastava njemačkog jezika</w:t>
      </w:r>
      <w:bookmarkEnd w:id="39"/>
    </w:p>
    <w:p w:rsidR="00D270BD" w:rsidRPr="004673E3" w:rsidRDefault="00D270BD" w:rsidP="00D270BD">
      <w:pPr>
        <w:spacing w:after="120"/>
        <w:ind w:firstLine="708"/>
        <w:rPr>
          <w:szCs w:val="18"/>
        </w:rPr>
      </w:pPr>
      <w:r w:rsidRPr="004673E3">
        <w:rPr>
          <w:b/>
          <w:szCs w:val="18"/>
        </w:rPr>
        <w:t>Ciklus</w:t>
      </w:r>
      <w:r w:rsidRPr="004673E3">
        <w:rPr>
          <w:szCs w:val="18"/>
        </w:rPr>
        <w:t xml:space="preserve"> (razred): 1. – 3. ciklus (1. – 8. r.)</w:t>
      </w:r>
    </w:p>
    <w:p w:rsidR="00372DAB" w:rsidRPr="00372DAB" w:rsidRDefault="00D270BD" w:rsidP="00372DAB">
      <w:pPr>
        <w:spacing w:after="120"/>
        <w:rPr>
          <w:szCs w:val="18"/>
        </w:rPr>
      </w:pPr>
      <w:r w:rsidRPr="004673E3">
        <w:rPr>
          <w:b/>
          <w:szCs w:val="18"/>
        </w:rPr>
        <w:t>Cilj</w:t>
      </w:r>
      <w:r w:rsidRPr="004673E3">
        <w:rPr>
          <w:szCs w:val="18"/>
        </w:rPr>
        <w:t>: osposobiti učenike za usmeno i pisano izražavanje, dramatizaciju</w:t>
      </w:r>
      <w:r w:rsidR="00372DAB">
        <w:rPr>
          <w:szCs w:val="18"/>
        </w:rPr>
        <w:t xml:space="preserve"> </w:t>
      </w:r>
      <w:r w:rsidR="00372DAB" w:rsidRPr="00372DAB">
        <w:rPr>
          <w:szCs w:val="18"/>
        </w:rPr>
        <w:t>te pripremanje učenika za natjecanje iz njemačkog jezika</w:t>
      </w:r>
    </w:p>
    <w:p w:rsidR="00D270BD" w:rsidRPr="004673E3" w:rsidRDefault="00D270BD" w:rsidP="00D270BD">
      <w:pPr>
        <w:spacing w:after="120"/>
        <w:rPr>
          <w:szCs w:val="18"/>
        </w:rPr>
      </w:pPr>
      <w:r w:rsidRPr="004673E3">
        <w:rPr>
          <w:b/>
          <w:szCs w:val="18"/>
        </w:rPr>
        <w:t>Obrazloženje cilja</w:t>
      </w:r>
      <w:r w:rsidRPr="004673E3">
        <w:rPr>
          <w:szCs w:val="18"/>
        </w:rPr>
        <w:t xml:space="preserve">: </w:t>
      </w:r>
      <w:r w:rsidR="003E4D84">
        <w:rPr>
          <w:szCs w:val="18"/>
        </w:rPr>
        <w:t>n</w:t>
      </w:r>
      <w:r w:rsidRPr="004673E3">
        <w:rPr>
          <w:szCs w:val="18"/>
        </w:rPr>
        <w:t>a temelju želje učenika za pojačanim pisanim, a naročito usmenim izražavanjem, posebice dramatizacijom i glumom učenici će moći izraziti svoju kreativnost  putem dodatne nastave</w:t>
      </w:r>
    </w:p>
    <w:p w:rsidR="00D270BD" w:rsidRPr="004673E3" w:rsidRDefault="00D270BD" w:rsidP="00D270BD">
      <w:pPr>
        <w:spacing w:after="120"/>
        <w:rPr>
          <w:szCs w:val="18"/>
        </w:rPr>
      </w:pPr>
      <w:r w:rsidRPr="004673E3">
        <w:rPr>
          <w:b/>
          <w:szCs w:val="18"/>
        </w:rPr>
        <w:t>Očekivani ishodi/postignuća</w:t>
      </w:r>
      <w:r w:rsidRPr="004673E3">
        <w:rPr>
          <w:szCs w:val="18"/>
        </w:rPr>
        <w:t>:</w:t>
      </w:r>
    </w:p>
    <w:p w:rsidR="00D270BD" w:rsidRPr="004673E3" w:rsidRDefault="00D270BD" w:rsidP="00DB35EE">
      <w:pPr>
        <w:pStyle w:val="ListParagraph"/>
        <w:numPr>
          <w:ilvl w:val="0"/>
          <w:numId w:val="4"/>
        </w:numPr>
        <w:ind w:left="714" w:hanging="357"/>
        <w:rPr>
          <w:szCs w:val="18"/>
        </w:rPr>
      </w:pPr>
      <w:r w:rsidRPr="004673E3">
        <w:rPr>
          <w:szCs w:val="18"/>
        </w:rPr>
        <w:t xml:space="preserve">komunicirati na </w:t>
      </w:r>
      <w:r w:rsidR="007118D2">
        <w:rPr>
          <w:szCs w:val="18"/>
        </w:rPr>
        <w:t>njemačkom</w:t>
      </w:r>
      <w:r w:rsidRPr="004673E3">
        <w:rPr>
          <w:szCs w:val="18"/>
        </w:rPr>
        <w:t xml:space="preserve"> jeziku</w:t>
      </w:r>
    </w:p>
    <w:p w:rsidR="00D270BD" w:rsidRPr="004673E3" w:rsidRDefault="00D270BD" w:rsidP="00DB35EE">
      <w:pPr>
        <w:pStyle w:val="ListParagraph"/>
        <w:numPr>
          <w:ilvl w:val="0"/>
          <w:numId w:val="4"/>
        </w:numPr>
        <w:ind w:left="714" w:hanging="357"/>
        <w:rPr>
          <w:szCs w:val="18"/>
        </w:rPr>
      </w:pPr>
      <w:r w:rsidRPr="004673E3">
        <w:rPr>
          <w:szCs w:val="18"/>
        </w:rPr>
        <w:t>dramatizirati različite tekstove</w:t>
      </w:r>
    </w:p>
    <w:p w:rsidR="00D270BD" w:rsidRPr="004673E3" w:rsidRDefault="00D270BD" w:rsidP="00DB35EE">
      <w:pPr>
        <w:pStyle w:val="ListParagraph"/>
        <w:numPr>
          <w:ilvl w:val="0"/>
          <w:numId w:val="4"/>
        </w:numPr>
        <w:ind w:left="714" w:hanging="357"/>
        <w:rPr>
          <w:szCs w:val="18"/>
        </w:rPr>
      </w:pPr>
      <w:r w:rsidRPr="004673E3">
        <w:rPr>
          <w:szCs w:val="18"/>
        </w:rPr>
        <w:t>izražajno čitati i recitirati</w:t>
      </w:r>
    </w:p>
    <w:p w:rsidR="00D270BD" w:rsidRPr="004673E3" w:rsidRDefault="00D270BD" w:rsidP="00DB35EE">
      <w:pPr>
        <w:pStyle w:val="ListParagraph"/>
        <w:numPr>
          <w:ilvl w:val="0"/>
          <w:numId w:val="4"/>
        </w:numPr>
        <w:ind w:left="714" w:hanging="357"/>
        <w:rPr>
          <w:szCs w:val="18"/>
        </w:rPr>
      </w:pPr>
      <w:r w:rsidRPr="004673E3">
        <w:rPr>
          <w:szCs w:val="18"/>
        </w:rPr>
        <w:t>razumjeti pročitano, analizirati</w:t>
      </w:r>
    </w:p>
    <w:p w:rsidR="00D270BD" w:rsidRPr="004673E3" w:rsidRDefault="00D270BD" w:rsidP="00DB35EE">
      <w:pPr>
        <w:pStyle w:val="ListParagraph"/>
        <w:numPr>
          <w:ilvl w:val="0"/>
          <w:numId w:val="4"/>
        </w:numPr>
        <w:ind w:left="714" w:hanging="357"/>
        <w:rPr>
          <w:szCs w:val="18"/>
        </w:rPr>
      </w:pPr>
      <w:r w:rsidRPr="004673E3">
        <w:rPr>
          <w:szCs w:val="18"/>
        </w:rPr>
        <w:t>usmeno sastavljati zajedničku priču na poticaj</w:t>
      </w:r>
    </w:p>
    <w:p w:rsidR="00D270BD" w:rsidRPr="004673E3" w:rsidRDefault="00D270BD" w:rsidP="00DB35EE">
      <w:pPr>
        <w:pStyle w:val="ListParagraph"/>
        <w:numPr>
          <w:ilvl w:val="0"/>
          <w:numId w:val="4"/>
        </w:numPr>
        <w:ind w:left="714" w:hanging="357"/>
        <w:rPr>
          <w:szCs w:val="18"/>
        </w:rPr>
      </w:pPr>
      <w:r w:rsidRPr="004673E3">
        <w:rPr>
          <w:szCs w:val="18"/>
        </w:rPr>
        <w:t xml:space="preserve">samostalno sastavljati pisane sastavke na poticaj </w:t>
      </w:r>
    </w:p>
    <w:p w:rsidR="00D270BD" w:rsidRPr="004673E3" w:rsidRDefault="00D270BD" w:rsidP="00DB35EE">
      <w:pPr>
        <w:pStyle w:val="ListParagraph"/>
        <w:numPr>
          <w:ilvl w:val="0"/>
          <w:numId w:val="4"/>
        </w:numPr>
        <w:spacing w:after="120"/>
        <w:ind w:left="714" w:hanging="357"/>
        <w:rPr>
          <w:szCs w:val="18"/>
        </w:rPr>
      </w:pPr>
      <w:r w:rsidRPr="004673E3">
        <w:rPr>
          <w:szCs w:val="18"/>
        </w:rPr>
        <w:t>primijeniti pravopisna pravila</w:t>
      </w:r>
    </w:p>
    <w:p w:rsidR="00D270BD" w:rsidRPr="004673E3" w:rsidRDefault="00D270BD" w:rsidP="00D270BD">
      <w:pPr>
        <w:spacing w:after="120"/>
        <w:rPr>
          <w:szCs w:val="18"/>
        </w:rPr>
      </w:pPr>
      <w:r w:rsidRPr="004673E3">
        <w:rPr>
          <w:b/>
          <w:szCs w:val="18"/>
        </w:rPr>
        <w:t>NAČIN REALIZACIJE</w:t>
      </w:r>
      <w:r w:rsidRPr="004673E3">
        <w:rPr>
          <w:szCs w:val="18"/>
        </w:rPr>
        <w:t xml:space="preserve">: </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dodatna nastava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učenici, učiteljica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Načini učenja</w:t>
      </w:r>
      <w:r w:rsidRPr="004673E3">
        <w:rPr>
          <w:rFonts w:cs="Times New Roman"/>
          <w:szCs w:val="18"/>
        </w:rPr>
        <w:t>:  uz pomoć učiteljice čitaju, razgovaraju o pročitanom, analiziraju; mijenjaju završetke, dramatiziraju, izrađuju rekvizite, sastavljaju vlastite uratke u grupi ili samostalno, recitiraju</w:t>
      </w:r>
      <w:r w:rsidR="00372DAB">
        <w:rPr>
          <w:rFonts w:cs="Times New Roman"/>
          <w:szCs w:val="18"/>
        </w:rPr>
        <w:t xml:space="preserve">. </w:t>
      </w:r>
      <w:r w:rsidR="00372DAB" w:rsidRPr="00372DAB">
        <w:rPr>
          <w:rFonts w:cs="Times New Roman"/>
          <w:szCs w:val="18"/>
        </w:rPr>
        <w:t>Učenici 8. razreda se pripremaju pismeno i usmeno za Županijsko natjecanje</w:t>
      </w:r>
    </w:p>
    <w:p w:rsidR="007118D2" w:rsidRDefault="00D270BD" w:rsidP="00D270BD">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učiteljica priprema materijale , vodi,  motivira, ohrabruje, potiče na dosljednost i upornost u radu, prezentacije, pripovijedanja, pisanja, praktičnih radova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jedan  sat  tjedno tijekom nastavne godine</w:t>
      </w:r>
    </w:p>
    <w:p w:rsidR="00D270BD" w:rsidRPr="004673E3" w:rsidRDefault="00D270BD" w:rsidP="00D270BD">
      <w:pPr>
        <w:ind w:firstLine="708"/>
        <w:rPr>
          <w:b/>
          <w:szCs w:val="18"/>
        </w:rPr>
      </w:pPr>
      <w:r w:rsidRPr="004673E3">
        <w:rPr>
          <w:b/>
          <w:szCs w:val="18"/>
        </w:rPr>
        <w:t>Resursi:</w:t>
      </w:r>
    </w:p>
    <w:p w:rsidR="00D270BD" w:rsidRPr="004673E3" w:rsidRDefault="00D270BD" w:rsidP="00D270BD">
      <w:pPr>
        <w:spacing w:before="120"/>
        <w:rPr>
          <w:szCs w:val="18"/>
        </w:rPr>
      </w:pPr>
      <w:r w:rsidRPr="004673E3">
        <w:rPr>
          <w:b/>
          <w:szCs w:val="18"/>
        </w:rPr>
        <w:t>Potrebni resursi</w:t>
      </w:r>
      <w:r w:rsidRPr="004673E3">
        <w:rPr>
          <w:szCs w:val="18"/>
        </w:rPr>
        <w:t>:  učenici, učiteljica, radni materijali (udžbenici, listići, pisanka, pribor za pisanje, crtanje, lutke i drugi materijal)</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Mogućnosti</w:t>
      </w:r>
      <w:r w:rsidRPr="004673E3">
        <w:rPr>
          <w:rFonts w:cs="Times New Roman"/>
          <w:szCs w:val="18"/>
        </w:rPr>
        <w:t>: suradnja s učiteljicama, knjižničarkom, Knjižnicom V. Nazora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nedovoljan broj sati rada kroz tjedan</w:t>
      </w:r>
    </w:p>
    <w:p w:rsidR="00D270BD" w:rsidRPr="004673E3" w:rsidRDefault="00D270BD" w:rsidP="00D270BD">
      <w:pPr>
        <w:spacing w:after="120"/>
        <w:rPr>
          <w:szCs w:val="18"/>
        </w:rPr>
      </w:pPr>
      <w:r w:rsidRPr="004673E3">
        <w:rPr>
          <w:b/>
          <w:szCs w:val="18"/>
        </w:rPr>
        <w:t>Način praćenja i provjere ishoda/postignuća</w:t>
      </w:r>
      <w:r w:rsidRPr="004673E3">
        <w:rPr>
          <w:szCs w:val="18"/>
        </w:rPr>
        <w:t>: prezentacija vlastitog rad pred razredom, roditeljima</w:t>
      </w:r>
      <w:r w:rsidR="00372DAB">
        <w:rPr>
          <w:szCs w:val="18"/>
        </w:rPr>
        <w:t xml:space="preserve">, </w:t>
      </w:r>
      <w:r w:rsidR="00372DAB" w:rsidRPr="00372DAB">
        <w:rPr>
          <w:szCs w:val="18"/>
        </w:rPr>
        <w:t>plasiranje na Županijsko natjecanje iz njemačkog jezika</w:t>
      </w:r>
    </w:p>
    <w:p w:rsidR="00D270BD" w:rsidRPr="004673E3" w:rsidRDefault="00D270BD" w:rsidP="00D270BD">
      <w:pPr>
        <w:spacing w:after="120"/>
        <w:rPr>
          <w:szCs w:val="18"/>
        </w:rPr>
      </w:pPr>
      <w:r w:rsidRPr="004673E3">
        <w:rPr>
          <w:b/>
          <w:szCs w:val="18"/>
        </w:rPr>
        <w:t>Odgovorne osobe</w:t>
      </w:r>
      <w:r w:rsidRPr="004673E3">
        <w:rPr>
          <w:szCs w:val="18"/>
        </w:rPr>
        <w:t xml:space="preserve">: prof. </w:t>
      </w:r>
      <w:r w:rsidR="007118D2">
        <w:rPr>
          <w:szCs w:val="18"/>
        </w:rPr>
        <w:t>njemačkog jezika</w:t>
      </w:r>
    </w:p>
    <w:p w:rsidR="00D270BD" w:rsidRDefault="00EF1B09" w:rsidP="00E051F9">
      <w:pPr>
        <w:pStyle w:val="Heading2"/>
      </w:pPr>
      <w:bookmarkStart w:id="40" w:name="_Toc525736506"/>
      <w:r>
        <w:t>1.3. DOPUNSKA NASTAVA</w:t>
      </w:r>
      <w:bookmarkEnd w:id="40"/>
    </w:p>
    <w:p w:rsidR="00D270BD" w:rsidRDefault="00D270BD" w:rsidP="00D270BD">
      <w:pPr>
        <w:pStyle w:val="Heading3"/>
      </w:pPr>
      <w:bookmarkStart w:id="41" w:name="_Toc525736507"/>
      <w:r>
        <w:t xml:space="preserve">1.2.1. </w:t>
      </w:r>
      <w:r w:rsidR="00EF1B09">
        <w:t xml:space="preserve">Dopunska </w:t>
      </w:r>
      <w:r>
        <w:t>nastava hrvatskog jezika</w:t>
      </w:r>
      <w:bookmarkEnd w:id="41"/>
    </w:p>
    <w:p w:rsidR="00D270BD" w:rsidRPr="004673E3" w:rsidRDefault="00D270BD" w:rsidP="00D270BD">
      <w:pPr>
        <w:spacing w:after="120"/>
        <w:ind w:left="708"/>
        <w:rPr>
          <w:szCs w:val="18"/>
        </w:rPr>
      </w:pPr>
      <w:r w:rsidRPr="004673E3">
        <w:rPr>
          <w:b/>
          <w:szCs w:val="18"/>
        </w:rPr>
        <w:t>Ciklus</w:t>
      </w:r>
      <w:r w:rsidRPr="004673E3">
        <w:rPr>
          <w:szCs w:val="18"/>
        </w:rPr>
        <w:t xml:space="preserve"> (razred): 1. - 3. ciklus </w:t>
      </w:r>
    </w:p>
    <w:p w:rsidR="00D270BD" w:rsidRPr="004673E3" w:rsidRDefault="00D270BD" w:rsidP="00D270BD">
      <w:pPr>
        <w:spacing w:after="120"/>
        <w:rPr>
          <w:szCs w:val="18"/>
        </w:rPr>
      </w:pPr>
      <w:r w:rsidRPr="004673E3">
        <w:rPr>
          <w:b/>
          <w:szCs w:val="18"/>
        </w:rPr>
        <w:t>Cilj</w:t>
      </w:r>
      <w:r w:rsidRPr="004673E3">
        <w:rPr>
          <w:szCs w:val="18"/>
        </w:rPr>
        <w:t>: osposobiti učenike za usmeno i pisano izražavanje, dramatizaciju</w:t>
      </w:r>
    </w:p>
    <w:p w:rsidR="00D270BD" w:rsidRPr="004673E3" w:rsidRDefault="00D270BD" w:rsidP="00D270BD">
      <w:pPr>
        <w:spacing w:after="120"/>
        <w:rPr>
          <w:szCs w:val="18"/>
        </w:rPr>
      </w:pPr>
      <w:r w:rsidRPr="004673E3">
        <w:rPr>
          <w:b/>
          <w:szCs w:val="18"/>
        </w:rPr>
        <w:t>Obrazloženje cilja</w:t>
      </w:r>
      <w:r w:rsidRPr="004673E3">
        <w:rPr>
          <w:szCs w:val="18"/>
        </w:rPr>
        <w:t>: Na temelju želje učenika za pojačanim pisanim, a naročito usmenim izražavanjem, posebice dramatizacijom i glumom, učenici će moći izraziti svoju kreativnost  putem dodatne nastave.</w:t>
      </w:r>
    </w:p>
    <w:p w:rsidR="00D270BD" w:rsidRPr="004673E3" w:rsidRDefault="00D270BD" w:rsidP="00D270BD">
      <w:pPr>
        <w:spacing w:after="120"/>
        <w:rPr>
          <w:szCs w:val="18"/>
        </w:rPr>
      </w:pPr>
      <w:r w:rsidRPr="004673E3">
        <w:rPr>
          <w:b/>
          <w:szCs w:val="18"/>
        </w:rPr>
        <w:t>Očekivani ishodi/postignuća</w:t>
      </w:r>
      <w:r w:rsidRPr="004673E3">
        <w:rPr>
          <w:szCs w:val="18"/>
        </w:rPr>
        <w:t>:</w:t>
      </w:r>
    </w:p>
    <w:p w:rsidR="00D270BD" w:rsidRPr="004673E3" w:rsidRDefault="00D270BD" w:rsidP="00DB35EE">
      <w:pPr>
        <w:pStyle w:val="ListParagraph"/>
        <w:numPr>
          <w:ilvl w:val="0"/>
          <w:numId w:val="3"/>
        </w:numPr>
        <w:ind w:left="714" w:hanging="357"/>
        <w:rPr>
          <w:szCs w:val="18"/>
        </w:rPr>
      </w:pPr>
      <w:r w:rsidRPr="004673E3">
        <w:rPr>
          <w:szCs w:val="18"/>
        </w:rPr>
        <w:t>komunicirati na hrvatskom jeziku</w:t>
      </w:r>
    </w:p>
    <w:p w:rsidR="00D270BD" w:rsidRPr="004673E3" w:rsidRDefault="00D270BD" w:rsidP="00DB35EE">
      <w:pPr>
        <w:pStyle w:val="ListParagraph"/>
        <w:numPr>
          <w:ilvl w:val="0"/>
          <w:numId w:val="3"/>
        </w:numPr>
        <w:ind w:left="714" w:hanging="357"/>
        <w:rPr>
          <w:szCs w:val="18"/>
        </w:rPr>
      </w:pPr>
      <w:r w:rsidRPr="004673E3">
        <w:rPr>
          <w:szCs w:val="18"/>
        </w:rPr>
        <w:t>dramatizirati različite tekstove</w:t>
      </w:r>
    </w:p>
    <w:p w:rsidR="00D270BD" w:rsidRPr="004673E3" w:rsidRDefault="00D270BD" w:rsidP="00DB35EE">
      <w:pPr>
        <w:pStyle w:val="ListParagraph"/>
        <w:numPr>
          <w:ilvl w:val="0"/>
          <w:numId w:val="3"/>
        </w:numPr>
        <w:ind w:left="714" w:hanging="357"/>
        <w:rPr>
          <w:szCs w:val="18"/>
        </w:rPr>
      </w:pPr>
      <w:r w:rsidRPr="004673E3">
        <w:rPr>
          <w:szCs w:val="18"/>
        </w:rPr>
        <w:t>izražajno čitati i recitirati</w:t>
      </w:r>
    </w:p>
    <w:p w:rsidR="00D270BD" w:rsidRPr="004673E3" w:rsidRDefault="00D270BD" w:rsidP="00DB35EE">
      <w:pPr>
        <w:pStyle w:val="ListParagraph"/>
        <w:numPr>
          <w:ilvl w:val="0"/>
          <w:numId w:val="3"/>
        </w:numPr>
        <w:ind w:left="714" w:hanging="357"/>
        <w:rPr>
          <w:szCs w:val="18"/>
        </w:rPr>
      </w:pPr>
      <w:r w:rsidRPr="004673E3">
        <w:rPr>
          <w:szCs w:val="18"/>
        </w:rPr>
        <w:t>razumjeti pročitano, analizirati</w:t>
      </w:r>
    </w:p>
    <w:p w:rsidR="00D270BD" w:rsidRPr="004673E3" w:rsidRDefault="00D270BD" w:rsidP="00DB35EE">
      <w:pPr>
        <w:pStyle w:val="ListParagraph"/>
        <w:numPr>
          <w:ilvl w:val="0"/>
          <w:numId w:val="3"/>
        </w:numPr>
        <w:ind w:left="714" w:hanging="357"/>
        <w:rPr>
          <w:szCs w:val="18"/>
        </w:rPr>
      </w:pPr>
      <w:r w:rsidRPr="004673E3">
        <w:rPr>
          <w:szCs w:val="18"/>
        </w:rPr>
        <w:lastRenderedPageBreak/>
        <w:t>usmeno sastavljati zajedničku priču na poticaj</w:t>
      </w:r>
    </w:p>
    <w:p w:rsidR="00D270BD" w:rsidRPr="004673E3" w:rsidRDefault="00D270BD" w:rsidP="00DB35EE">
      <w:pPr>
        <w:pStyle w:val="ListParagraph"/>
        <w:numPr>
          <w:ilvl w:val="0"/>
          <w:numId w:val="3"/>
        </w:numPr>
        <w:ind w:left="714" w:hanging="357"/>
        <w:rPr>
          <w:szCs w:val="18"/>
        </w:rPr>
      </w:pPr>
      <w:r w:rsidRPr="004673E3">
        <w:rPr>
          <w:szCs w:val="18"/>
        </w:rPr>
        <w:t xml:space="preserve">samostalno sastavljati pisane sastavke na poticaj </w:t>
      </w:r>
    </w:p>
    <w:p w:rsidR="00D270BD" w:rsidRPr="004673E3" w:rsidRDefault="00D270BD" w:rsidP="00DB35EE">
      <w:pPr>
        <w:pStyle w:val="ListParagraph"/>
        <w:numPr>
          <w:ilvl w:val="0"/>
          <w:numId w:val="3"/>
        </w:numPr>
        <w:ind w:left="714" w:hanging="357"/>
        <w:rPr>
          <w:szCs w:val="18"/>
        </w:rPr>
      </w:pPr>
      <w:r w:rsidRPr="004673E3">
        <w:rPr>
          <w:szCs w:val="18"/>
        </w:rPr>
        <w:t>primijeniti pravopisna pravila</w:t>
      </w:r>
    </w:p>
    <w:p w:rsidR="00D270BD" w:rsidRPr="004673E3" w:rsidRDefault="00D270BD" w:rsidP="00D270BD">
      <w:pPr>
        <w:spacing w:before="120" w:after="120"/>
        <w:rPr>
          <w:szCs w:val="18"/>
        </w:rPr>
      </w:pPr>
      <w:r w:rsidRPr="004673E3">
        <w:rPr>
          <w:b/>
          <w:szCs w:val="18"/>
        </w:rPr>
        <w:t>NAČIN REALIZACIJE</w:t>
      </w:r>
      <w:r w:rsidRPr="004673E3">
        <w:rPr>
          <w:szCs w:val="18"/>
        </w:rPr>
        <w:t xml:space="preserve">: </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dopunska nastava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učenici, učiteljica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Načini učenja</w:t>
      </w:r>
      <w:r w:rsidRPr="004673E3">
        <w:rPr>
          <w:rFonts w:cs="Times New Roman"/>
          <w:szCs w:val="18"/>
        </w:rPr>
        <w:t>:  uz pomoć učiteljice čitaju, razgovaraju o pročitanom, analiziraju; mijenjaju završetke, dramatiziraju, izrađuju rekvizite, sastavljaju vlastite uratke u grupi ili samostalno, recitiraju</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učiteljica priprema materijale , vodi,  motivira, ohrabruje, potiče na dosljednost i upornost u radu, prezentacije, pripovijedanja, pisanja, praktičnih radova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jedan  sat  tjedno tijekom nastavne godine</w:t>
      </w:r>
    </w:p>
    <w:p w:rsidR="00D270BD" w:rsidRPr="004673E3" w:rsidRDefault="00D270BD" w:rsidP="00D270BD">
      <w:pPr>
        <w:spacing w:after="120"/>
        <w:ind w:firstLine="708"/>
        <w:rPr>
          <w:b/>
          <w:szCs w:val="18"/>
        </w:rPr>
      </w:pPr>
      <w:r w:rsidRPr="004673E3">
        <w:rPr>
          <w:b/>
          <w:szCs w:val="18"/>
        </w:rPr>
        <w:t>Resursi:</w:t>
      </w:r>
    </w:p>
    <w:p w:rsidR="00D270BD" w:rsidRPr="004673E3" w:rsidRDefault="00D270BD" w:rsidP="00D270BD">
      <w:pPr>
        <w:rPr>
          <w:szCs w:val="18"/>
        </w:rPr>
      </w:pPr>
      <w:r w:rsidRPr="004673E3">
        <w:rPr>
          <w:b/>
          <w:szCs w:val="18"/>
        </w:rPr>
        <w:t>Potrebni resursi</w:t>
      </w:r>
      <w:r w:rsidRPr="004673E3">
        <w:rPr>
          <w:szCs w:val="18"/>
        </w:rPr>
        <w:t>:  učenici, učiteljica, radni materijali (udžbenici, listići, pisanka, pribor za pisanje, crtanje, lutke i drugi materijal)</w:t>
      </w:r>
    </w:p>
    <w:p w:rsidR="00D270BD" w:rsidRPr="004673E3" w:rsidRDefault="00D270BD" w:rsidP="00D270BD">
      <w:pPr>
        <w:pStyle w:val="ListParagraph"/>
        <w:ind w:left="0"/>
        <w:contextualSpacing/>
        <w:rPr>
          <w:rFonts w:cs="Times New Roman"/>
          <w:szCs w:val="18"/>
        </w:rPr>
      </w:pPr>
      <w:r w:rsidRPr="004673E3">
        <w:rPr>
          <w:rFonts w:cs="Times New Roman"/>
          <w:b/>
          <w:szCs w:val="18"/>
        </w:rPr>
        <w:t>Mogućnosti</w:t>
      </w:r>
      <w:r w:rsidRPr="004673E3">
        <w:rPr>
          <w:rFonts w:cs="Times New Roman"/>
          <w:szCs w:val="18"/>
        </w:rPr>
        <w:t>: suradnja s učiteljicama, knjižničarkom,  knjižnicom V. Nazora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nedovoljan broj sati rada kroz tjedan</w:t>
      </w:r>
    </w:p>
    <w:p w:rsidR="00D270BD" w:rsidRPr="004673E3" w:rsidRDefault="00D270BD" w:rsidP="00D270BD">
      <w:pPr>
        <w:spacing w:after="120"/>
        <w:rPr>
          <w:szCs w:val="18"/>
        </w:rPr>
      </w:pPr>
      <w:r w:rsidRPr="004673E3">
        <w:rPr>
          <w:b/>
          <w:szCs w:val="18"/>
        </w:rPr>
        <w:t>Način praćenja i provjere ishoda/postignuća</w:t>
      </w:r>
      <w:r w:rsidRPr="004673E3">
        <w:rPr>
          <w:szCs w:val="18"/>
        </w:rPr>
        <w:t>: prezentacija vlastitog rad pred razredom, roditeljima</w:t>
      </w:r>
    </w:p>
    <w:p w:rsidR="00D270BD" w:rsidRPr="004673E3" w:rsidRDefault="00D270BD" w:rsidP="00D270BD">
      <w:pPr>
        <w:spacing w:after="120"/>
        <w:rPr>
          <w:szCs w:val="18"/>
        </w:rPr>
      </w:pPr>
      <w:r w:rsidRPr="004673E3">
        <w:rPr>
          <w:b/>
          <w:szCs w:val="18"/>
        </w:rPr>
        <w:t>Odgovorne osobe</w:t>
      </w:r>
      <w:r w:rsidRPr="004673E3">
        <w:rPr>
          <w:szCs w:val="18"/>
        </w:rPr>
        <w:t xml:space="preserve">: učiteljice RN  i prof. </w:t>
      </w:r>
      <w:r w:rsidR="003E4D84">
        <w:rPr>
          <w:szCs w:val="18"/>
        </w:rPr>
        <w:t>hrvatskog jezika</w:t>
      </w:r>
    </w:p>
    <w:p w:rsidR="00D270BD" w:rsidRDefault="00D270BD" w:rsidP="00D270BD">
      <w:pPr>
        <w:pStyle w:val="Heading3"/>
      </w:pPr>
      <w:bookmarkStart w:id="42" w:name="_Toc525736508"/>
      <w:r>
        <w:t xml:space="preserve">1.2.2. </w:t>
      </w:r>
      <w:r w:rsidR="00EF1B09">
        <w:t xml:space="preserve">Dopunska </w:t>
      </w:r>
      <w:r>
        <w:t>nastava engleskog jezika</w:t>
      </w:r>
      <w:bookmarkEnd w:id="42"/>
    </w:p>
    <w:p w:rsidR="00D270BD" w:rsidRPr="004673E3" w:rsidRDefault="00D270BD" w:rsidP="00D270BD">
      <w:pPr>
        <w:spacing w:after="120"/>
        <w:ind w:left="708"/>
        <w:rPr>
          <w:szCs w:val="18"/>
        </w:rPr>
      </w:pPr>
      <w:r w:rsidRPr="004673E3">
        <w:rPr>
          <w:b/>
          <w:szCs w:val="18"/>
        </w:rPr>
        <w:t>Ciklus</w:t>
      </w:r>
      <w:r w:rsidRPr="004673E3">
        <w:rPr>
          <w:szCs w:val="18"/>
        </w:rPr>
        <w:t xml:space="preserve"> (razred): 1. - 3. ciklus </w:t>
      </w:r>
    </w:p>
    <w:p w:rsidR="0062495D" w:rsidRPr="0062495D" w:rsidRDefault="00D270BD" w:rsidP="0062495D">
      <w:pPr>
        <w:spacing w:after="120"/>
        <w:rPr>
          <w:szCs w:val="18"/>
        </w:rPr>
      </w:pPr>
      <w:r w:rsidRPr="004673E3">
        <w:rPr>
          <w:b/>
          <w:szCs w:val="18"/>
        </w:rPr>
        <w:t>Cilj</w:t>
      </w:r>
      <w:r w:rsidRPr="004673E3">
        <w:rPr>
          <w:szCs w:val="18"/>
        </w:rPr>
        <w:t xml:space="preserve">: </w:t>
      </w:r>
      <w:r w:rsidR="0062495D" w:rsidRPr="0062495D">
        <w:rPr>
          <w:szCs w:val="18"/>
        </w:rPr>
        <w:t>Pomoć u radu učenicima koji teže savladavaju nastavne sadržaje iz engleskog jezika</w:t>
      </w:r>
      <w:r w:rsidR="0062495D">
        <w:rPr>
          <w:szCs w:val="18"/>
        </w:rPr>
        <w:t>, o</w:t>
      </w:r>
      <w:r w:rsidR="0062495D" w:rsidRPr="0062495D">
        <w:rPr>
          <w:szCs w:val="18"/>
        </w:rPr>
        <w:t>mogućiti svakom učeniku maksimalan razvoj njegovih  jezičnih sposobnosti i vještina</w:t>
      </w:r>
      <w:r w:rsidR="0062495D">
        <w:rPr>
          <w:szCs w:val="18"/>
        </w:rPr>
        <w:t>, r</w:t>
      </w:r>
      <w:r w:rsidR="0062495D" w:rsidRPr="0062495D">
        <w:rPr>
          <w:szCs w:val="18"/>
        </w:rPr>
        <w:t>azvijati strategije učenja</w:t>
      </w:r>
    </w:p>
    <w:p w:rsidR="00D270BD" w:rsidRPr="004673E3" w:rsidRDefault="00D270BD" w:rsidP="00D270BD">
      <w:pPr>
        <w:spacing w:after="120"/>
        <w:rPr>
          <w:szCs w:val="18"/>
        </w:rPr>
      </w:pPr>
      <w:r w:rsidRPr="004673E3">
        <w:rPr>
          <w:b/>
          <w:szCs w:val="18"/>
        </w:rPr>
        <w:t>Obrazloženje cilja</w:t>
      </w:r>
      <w:r w:rsidRPr="004673E3">
        <w:rPr>
          <w:szCs w:val="18"/>
        </w:rPr>
        <w:t xml:space="preserve">: </w:t>
      </w:r>
      <w:r w:rsidR="00395C27">
        <w:rPr>
          <w:szCs w:val="18"/>
        </w:rPr>
        <w:t>pomoć u učenju za učenike koji teže usvajaju nastavne sadržaje iz stranog jezika. Učenici će redovitim dolascima nadoknaditi zaostatke u svladavanju sadržaja.</w:t>
      </w:r>
    </w:p>
    <w:p w:rsidR="00D270BD" w:rsidRPr="004673E3" w:rsidRDefault="00D270BD" w:rsidP="00D270BD">
      <w:pPr>
        <w:spacing w:after="120"/>
        <w:rPr>
          <w:szCs w:val="18"/>
        </w:rPr>
      </w:pPr>
      <w:r w:rsidRPr="004673E3">
        <w:rPr>
          <w:b/>
          <w:szCs w:val="18"/>
        </w:rPr>
        <w:t>Očekivani ishodi/postignuća</w:t>
      </w:r>
      <w:r w:rsidRPr="004673E3">
        <w:rPr>
          <w:szCs w:val="18"/>
        </w:rPr>
        <w:t>:</w:t>
      </w:r>
    </w:p>
    <w:p w:rsidR="00D270BD" w:rsidRPr="00820E7D" w:rsidRDefault="00820E7D" w:rsidP="00820E7D">
      <w:pPr>
        <w:pStyle w:val="ListParagraph"/>
        <w:numPr>
          <w:ilvl w:val="0"/>
          <w:numId w:val="3"/>
        </w:numPr>
        <w:ind w:left="714" w:hanging="357"/>
        <w:rPr>
          <w:szCs w:val="18"/>
        </w:rPr>
      </w:pPr>
      <w:r w:rsidRPr="00B22C88">
        <w:rPr>
          <w:szCs w:val="18"/>
        </w:rPr>
        <w:t>savladati gradivo koje nisu uspjeli savladati na satu</w:t>
      </w:r>
    </w:p>
    <w:p w:rsidR="00D270BD" w:rsidRPr="004673E3" w:rsidRDefault="00D270BD" w:rsidP="00D270BD">
      <w:pPr>
        <w:spacing w:before="120" w:after="120"/>
        <w:rPr>
          <w:szCs w:val="18"/>
        </w:rPr>
      </w:pPr>
      <w:r w:rsidRPr="004673E3">
        <w:rPr>
          <w:b/>
          <w:szCs w:val="18"/>
        </w:rPr>
        <w:t>NAČIN REALIZACIJE</w:t>
      </w:r>
      <w:r w:rsidRPr="004673E3">
        <w:rPr>
          <w:szCs w:val="18"/>
        </w:rPr>
        <w:t xml:space="preserve">: </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dopunska nastava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učenici, učiteljica</w:t>
      </w:r>
    </w:p>
    <w:p w:rsidR="0062495D" w:rsidRDefault="00D270BD" w:rsidP="00D270BD">
      <w:pPr>
        <w:pStyle w:val="ListParagraph"/>
        <w:spacing w:after="120"/>
        <w:ind w:left="0"/>
        <w:contextualSpacing/>
        <w:rPr>
          <w:rFonts w:cs="Times New Roman"/>
          <w:szCs w:val="18"/>
        </w:rPr>
      </w:pPr>
      <w:r w:rsidRPr="004673E3">
        <w:rPr>
          <w:rFonts w:cs="Times New Roman"/>
          <w:b/>
          <w:szCs w:val="18"/>
        </w:rPr>
        <w:t>Načini učenja</w:t>
      </w:r>
      <w:r w:rsidRPr="004673E3">
        <w:rPr>
          <w:rFonts w:cs="Times New Roman"/>
          <w:szCs w:val="18"/>
        </w:rPr>
        <w:t xml:space="preserve">: </w:t>
      </w:r>
      <w:r w:rsidR="0062495D">
        <w:rPr>
          <w:rFonts w:cs="Times New Roman"/>
          <w:szCs w:val="18"/>
        </w:rPr>
        <w:t>individualni rad i rad u paru, čitanje i pisanje</w:t>
      </w:r>
      <w:r w:rsidRPr="004673E3">
        <w:rPr>
          <w:rFonts w:cs="Times New Roman"/>
          <w:szCs w:val="18"/>
        </w:rPr>
        <w:t xml:space="preserve"> </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učiteljica priprema materijale, vodi,  motivira, ohrabruje, potiče na</w:t>
      </w:r>
      <w:r w:rsidR="0062495D">
        <w:rPr>
          <w:rFonts w:cs="Times New Roman"/>
          <w:szCs w:val="18"/>
        </w:rPr>
        <w:t xml:space="preserve"> dosljednost i upornost u radu, pisanja</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jedan  sat  tjedno tijekom nastavne godine</w:t>
      </w:r>
    </w:p>
    <w:p w:rsidR="00D270BD" w:rsidRPr="004673E3" w:rsidRDefault="00D270BD" w:rsidP="00D270BD">
      <w:pPr>
        <w:spacing w:after="120"/>
        <w:ind w:firstLine="708"/>
        <w:rPr>
          <w:b/>
          <w:szCs w:val="18"/>
        </w:rPr>
      </w:pPr>
      <w:r w:rsidRPr="004673E3">
        <w:rPr>
          <w:b/>
          <w:szCs w:val="18"/>
        </w:rPr>
        <w:t>Resursi:</w:t>
      </w:r>
    </w:p>
    <w:p w:rsidR="00D270BD" w:rsidRPr="004673E3" w:rsidRDefault="00D270BD" w:rsidP="00D270BD">
      <w:pPr>
        <w:rPr>
          <w:szCs w:val="18"/>
        </w:rPr>
      </w:pPr>
      <w:r w:rsidRPr="004673E3">
        <w:rPr>
          <w:b/>
          <w:szCs w:val="18"/>
        </w:rPr>
        <w:t>Potrebni resursi</w:t>
      </w:r>
      <w:r w:rsidRPr="004673E3">
        <w:rPr>
          <w:szCs w:val="18"/>
        </w:rPr>
        <w:t>:  učenici, učiteljica, radni materijali (udžbenici, listići, pisanka, pribor za pisanje, crtanje, lutke i drugi materijal)</w:t>
      </w:r>
    </w:p>
    <w:p w:rsidR="00D270BD" w:rsidRPr="004673E3" w:rsidRDefault="00D270BD" w:rsidP="00D270BD">
      <w:pPr>
        <w:pStyle w:val="ListParagraph"/>
        <w:ind w:left="0"/>
        <w:contextualSpacing/>
        <w:rPr>
          <w:rFonts w:cs="Times New Roman"/>
          <w:szCs w:val="18"/>
        </w:rPr>
      </w:pPr>
      <w:r w:rsidRPr="004673E3">
        <w:rPr>
          <w:rFonts w:cs="Times New Roman"/>
          <w:b/>
          <w:szCs w:val="18"/>
        </w:rPr>
        <w:t>Mogućnosti</w:t>
      </w:r>
      <w:r w:rsidRPr="004673E3">
        <w:rPr>
          <w:rFonts w:cs="Times New Roman"/>
          <w:szCs w:val="18"/>
        </w:rPr>
        <w:t xml:space="preserve">: </w:t>
      </w:r>
      <w:r w:rsidR="0062495D">
        <w:rPr>
          <w:rFonts w:cs="Times New Roman"/>
          <w:szCs w:val="18"/>
        </w:rPr>
        <w:t>suradnja sa stručnom službom</w:t>
      </w:r>
    </w:p>
    <w:p w:rsidR="00D270BD" w:rsidRPr="004673E3" w:rsidRDefault="00D270BD" w:rsidP="00D270BD">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xml:space="preserve">: </w:t>
      </w:r>
      <w:r w:rsidR="0062495D">
        <w:rPr>
          <w:rFonts w:cs="Times New Roman"/>
          <w:szCs w:val="18"/>
        </w:rPr>
        <w:t xml:space="preserve">neredovitost dolazaka učenika </w:t>
      </w:r>
    </w:p>
    <w:p w:rsidR="0062495D" w:rsidRPr="0062495D" w:rsidRDefault="00D270BD" w:rsidP="0062495D">
      <w:pPr>
        <w:pStyle w:val="ListParagraph"/>
        <w:spacing w:after="120"/>
        <w:ind w:left="0"/>
        <w:contextualSpacing/>
        <w:rPr>
          <w:szCs w:val="18"/>
        </w:rPr>
      </w:pPr>
      <w:r w:rsidRPr="004673E3">
        <w:rPr>
          <w:b/>
          <w:szCs w:val="18"/>
        </w:rPr>
        <w:t>Način praćenja i provjere ishoda/postignuća</w:t>
      </w:r>
      <w:r w:rsidRPr="004673E3">
        <w:rPr>
          <w:szCs w:val="18"/>
        </w:rPr>
        <w:t xml:space="preserve">: </w:t>
      </w:r>
      <w:r w:rsidR="0062495D" w:rsidRPr="0062495D">
        <w:rPr>
          <w:rFonts w:ascii="Times New Roman" w:hAnsi="Times New Roman"/>
          <w:sz w:val="24"/>
        </w:rPr>
        <w:t> </w:t>
      </w:r>
      <w:r w:rsidR="0062495D" w:rsidRPr="0062495D">
        <w:rPr>
          <w:szCs w:val="18"/>
        </w:rPr>
        <w:t>poboljšanje ocjena iz engleskog jezika - praćenje redovitosti dolaska učenika i ostvarenosti planiranih zadataka - usmena provjera - pismena provjer</w:t>
      </w:r>
      <w:r w:rsidR="0062495D">
        <w:rPr>
          <w:szCs w:val="18"/>
        </w:rPr>
        <w:t>a</w:t>
      </w:r>
    </w:p>
    <w:p w:rsidR="00D270BD" w:rsidRPr="004673E3" w:rsidRDefault="00D270BD" w:rsidP="00D270BD">
      <w:pPr>
        <w:spacing w:after="120"/>
        <w:rPr>
          <w:szCs w:val="18"/>
        </w:rPr>
      </w:pPr>
      <w:r w:rsidRPr="004673E3">
        <w:rPr>
          <w:b/>
          <w:szCs w:val="18"/>
        </w:rPr>
        <w:t>Odgovorne osobe</w:t>
      </w:r>
      <w:r w:rsidRPr="004673E3">
        <w:rPr>
          <w:szCs w:val="18"/>
        </w:rPr>
        <w:t>: prof. EJ</w:t>
      </w:r>
    </w:p>
    <w:p w:rsidR="00D270BD" w:rsidRDefault="00D270BD" w:rsidP="00D270BD">
      <w:pPr>
        <w:pStyle w:val="Heading3"/>
      </w:pPr>
      <w:bookmarkStart w:id="43" w:name="_Toc525736509"/>
      <w:r>
        <w:lastRenderedPageBreak/>
        <w:t xml:space="preserve">1.2.3. </w:t>
      </w:r>
      <w:r w:rsidR="00EF1B09">
        <w:t xml:space="preserve">Dopunska </w:t>
      </w:r>
      <w:r>
        <w:t>nastava njemačkog jezika</w:t>
      </w:r>
      <w:bookmarkEnd w:id="43"/>
    </w:p>
    <w:p w:rsidR="0062495D" w:rsidRPr="004673E3" w:rsidRDefault="0062495D" w:rsidP="0062495D">
      <w:pPr>
        <w:spacing w:after="120"/>
        <w:ind w:left="708"/>
        <w:rPr>
          <w:szCs w:val="18"/>
        </w:rPr>
      </w:pPr>
      <w:r w:rsidRPr="004673E3">
        <w:rPr>
          <w:b/>
          <w:szCs w:val="18"/>
        </w:rPr>
        <w:t>Ciklus</w:t>
      </w:r>
      <w:r w:rsidRPr="004673E3">
        <w:rPr>
          <w:szCs w:val="18"/>
        </w:rPr>
        <w:t xml:space="preserve"> (razred): 1. - 3. ciklus </w:t>
      </w:r>
    </w:p>
    <w:p w:rsidR="0062495D" w:rsidRPr="0062495D" w:rsidRDefault="0062495D" w:rsidP="0062495D">
      <w:pPr>
        <w:spacing w:after="120"/>
        <w:rPr>
          <w:szCs w:val="18"/>
        </w:rPr>
      </w:pPr>
      <w:r w:rsidRPr="004673E3">
        <w:rPr>
          <w:b/>
          <w:szCs w:val="18"/>
        </w:rPr>
        <w:t>Cilj</w:t>
      </w:r>
      <w:r w:rsidRPr="004673E3">
        <w:rPr>
          <w:szCs w:val="18"/>
        </w:rPr>
        <w:t xml:space="preserve">: </w:t>
      </w:r>
      <w:r w:rsidR="00C227B8" w:rsidRPr="00C227B8">
        <w:rPr>
          <w:szCs w:val="18"/>
        </w:rPr>
        <w:t>pomoći učenicima koji imaju poteškoće i teško savladavaju gradivo</w:t>
      </w:r>
    </w:p>
    <w:p w:rsidR="0062495D" w:rsidRPr="004673E3" w:rsidRDefault="0062495D" w:rsidP="0062495D">
      <w:pPr>
        <w:spacing w:after="120"/>
        <w:rPr>
          <w:szCs w:val="18"/>
        </w:rPr>
      </w:pPr>
      <w:r w:rsidRPr="004673E3">
        <w:rPr>
          <w:b/>
          <w:szCs w:val="18"/>
        </w:rPr>
        <w:t>Obrazloženje cilja</w:t>
      </w:r>
      <w:r w:rsidRPr="004673E3">
        <w:rPr>
          <w:szCs w:val="18"/>
        </w:rPr>
        <w:t xml:space="preserve">: </w:t>
      </w:r>
      <w:r w:rsidR="00C227B8" w:rsidRPr="00B22C88">
        <w:rPr>
          <w:szCs w:val="18"/>
        </w:rPr>
        <w:t>Učenicima će se usmeno i pismeno pomoći s dodatnim vježbama, objašnjenjima ponavljanjem gradiva koje nisu savladali na satu</w:t>
      </w:r>
      <w:r>
        <w:rPr>
          <w:szCs w:val="18"/>
        </w:rPr>
        <w:t>.</w:t>
      </w:r>
    </w:p>
    <w:p w:rsidR="0062495D" w:rsidRPr="004673E3" w:rsidRDefault="0062495D" w:rsidP="0062495D">
      <w:pPr>
        <w:spacing w:after="120"/>
        <w:rPr>
          <w:szCs w:val="18"/>
        </w:rPr>
      </w:pPr>
      <w:r w:rsidRPr="004673E3">
        <w:rPr>
          <w:b/>
          <w:szCs w:val="18"/>
        </w:rPr>
        <w:t>Očekivani ishodi/postignuća</w:t>
      </w:r>
      <w:r w:rsidRPr="004673E3">
        <w:rPr>
          <w:szCs w:val="18"/>
        </w:rPr>
        <w:t>:</w:t>
      </w:r>
    </w:p>
    <w:p w:rsidR="00C227B8" w:rsidRPr="00B22C88" w:rsidRDefault="00C227B8" w:rsidP="00C227B8">
      <w:pPr>
        <w:pStyle w:val="ListParagraph"/>
        <w:numPr>
          <w:ilvl w:val="0"/>
          <w:numId w:val="3"/>
        </w:numPr>
        <w:ind w:left="714" w:hanging="357"/>
        <w:rPr>
          <w:szCs w:val="18"/>
        </w:rPr>
      </w:pPr>
      <w:r w:rsidRPr="00B22C88">
        <w:rPr>
          <w:szCs w:val="18"/>
        </w:rPr>
        <w:t>savladati gradivo koje nisu uspjeli savladati na satu</w:t>
      </w:r>
    </w:p>
    <w:p w:rsidR="0062495D" w:rsidRPr="004673E3" w:rsidRDefault="0062495D" w:rsidP="00C227B8">
      <w:pPr>
        <w:pStyle w:val="ListParagraph"/>
        <w:ind w:left="714"/>
        <w:rPr>
          <w:szCs w:val="18"/>
        </w:rPr>
      </w:pPr>
    </w:p>
    <w:p w:rsidR="0062495D" w:rsidRPr="004673E3" w:rsidRDefault="0062495D" w:rsidP="0062495D">
      <w:pPr>
        <w:spacing w:before="120" w:after="120"/>
        <w:rPr>
          <w:szCs w:val="18"/>
        </w:rPr>
      </w:pPr>
      <w:r w:rsidRPr="004673E3">
        <w:rPr>
          <w:b/>
          <w:szCs w:val="18"/>
        </w:rPr>
        <w:t>NAČIN REALIZACIJE</w:t>
      </w:r>
      <w:r w:rsidRPr="004673E3">
        <w:rPr>
          <w:szCs w:val="18"/>
        </w:rPr>
        <w:t xml:space="preserve">: </w:t>
      </w:r>
    </w:p>
    <w:p w:rsidR="0062495D" w:rsidRPr="004673E3" w:rsidRDefault="0062495D" w:rsidP="0062495D">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dopunska nastava</w:t>
      </w:r>
    </w:p>
    <w:p w:rsidR="0062495D" w:rsidRPr="004673E3" w:rsidRDefault="0062495D" w:rsidP="0062495D">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učenici, učiteljica</w:t>
      </w:r>
    </w:p>
    <w:p w:rsidR="0062495D" w:rsidRDefault="0062495D" w:rsidP="0062495D">
      <w:pPr>
        <w:pStyle w:val="ListParagraph"/>
        <w:spacing w:after="120"/>
        <w:ind w:left="0"/>
        <w:contextualSpacing/>
        <w:rPr>
          <w:rFonts w:cs="Times New Roman"/>
          <w:szCs w:val="18"/>
        </w:rPr>
      </w:pPr>
      <w:r w:rsidRPr="004673E3">
        <w:rPr>
          <w:rFonts w:cs="Times New Roman"/>
          <w:b/>
          <w:szCs w:val="18"/>
        </w:rPr>
        <w:t>Načini učenja</w:t>
      </w:r>
      <w:r w:rsidRPr="004673E3">
        <w:rPr>
          <w:rFonts w:cs="Times New Roman"/>
          <w:szCs w:val="18"/>
        </w:rPr>
        <w:t xml:space="preserve">: </w:t>
      </w:r>
      <w:r>
        <w:rPr>
          <w:rFonts w:cs="Times New Roman"/>
          <w:szCs w:val="18"/>
        </w:rPr>
        <w:t xml:space="preserve">individualni rad i </w:t>
      </w:r>
      <w:r w:rsidR="00C227B8">
        <w:rPr>
          <w:rFonts w:cs="Times New Roman"/>
          <w:szCs w:val="18"/>
        </w:rPr>
        <w:t xml:space="preserve">grupni </w:t>
      </w:r>
      <w:r>
        <w:rPr>
          <w:rFonts w:cs="Times New Roman"/>
          <w:szCs w:val="18"/>
        </w:rPr>
        <w:t>rad</w:t>
      </w:r>
      <w:r w:rsidRPr="004673E3">
        <w:rPr>
          <w:rFonts w:cs="Times New Roman"/>
          <w:szCs w:val="18"/>
        </w:rPr>
        <w:t xml:space="preserve"> </w:t>
      </w:r>
    </w:p>
    <w:p w:rsidR="0062495D" w:rsidRPr="004673E3" w:rsidRDefault="0062495D" w:rsidP="0062495D">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učiteljica priprema materijale, vodi,  motivira, ohrabruje, potiče na</w:t>
      </w:r>
      <w:r>
        <w:rPr>
          <w:rFonts w:cs="Times New Roman"/>
          <w:szCs w:val="18"/>
        </w:rPr>
        <w:t xml:space="preserve"> dosljednost i upornost u radu</w:t>
      </w:r>
    </w:p>
    <w:p w:rsidR="0062495D" w:rsidRPr="004673E3" w:rsidRDefault="0062495D" w:rsidP="0062495D">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jedan  sat  tjedno tijekom nastavne godine</w:t>
      </w:r>
    </w:p>
    <w:p w:rsidR="0062495D" w:rsidRPr="004673E3" w:rsidRDefault="0062495D" w:rsidP="0062495D">
      <w:pPr>
        <w:spacing w:after="120"/>
        <w:ind w:firstLine="708"/>
        <w:rPr>
          <w:b/>
          <w:szCs w:val="18"/>
        </w:rPr>
      </w:pPr>
      <w:r w:rsidRPr="004673E3">
        <w:rPr>
          <w:b/>
          <w:szCs w:val="18"/>
        </w:rPr>
        <w:t>Resursi:</w:t>
      </w:r>
    </w:p>
    <w:p w:rsidR="0062495D" w:rsidRPr="004673E3" w:rsidRDefault="0062495D" w:rsidP="0062495D">
      <w:pPr>
        <w:rPr>
          <w:szCs w:val="18"/>
        </w:rPr>
      </w:pPr>
      <w:r w:rsidRPr="004673E3">
        <w:rPr>
          <w:b/>
          <w:szCs w:val="18"/>
        </w:rPr>
        <w:t>Potrebni resursi</w:t>
      </w:r>
      <w:r w:rsidRPr="004673E3">
        <w:rPr>
          <w:szCs w:val="18"/>
        </w:rPr>
        <w:t>:  učenici, učiteljica, radni materijali (udžbenici, listići, pisanka, pribor za pisanje, crtanje, lutke i drugi materijal)</w:t>
      </w:r>
    </w:p>
    <w:p w:rsidR="0062495D" w:rsidRPr="004673E3" w:rsidRDefault="0062495D" w:rsidP="0062495D">
      <w:pPr>
        <w:pStyle w:val="ListParagraph"/>
        <w:ind w:left="0"/>
        <w:contextualSpacing/>
        <w:rPr>
          <w:rFonts w:cs="Times New Roman"/>
          <w:szCs w:val="18"/>
        </w:rPr>
      </w:pPr>
      <w:r w:rsidRPr="004673E3">
        <w:rPr>
          <w:rFonts w:cs="Times New Roman"/>
          <w:b/>
          <w:szCs w:val="18"/>
        </w:rPr>
        <w:t>Mogućnosti</w:t>
      </w:r>
      <w:r w:rsidRPr="004673E3">
        <w:rPr>
          <w:rFonts w:cs="Times New Roman"/>
          <w:szCs w:val="18"/>
        </w:rPr>
        <w:t xml:space="preserve">: </w:t>
      </w:r>
      <w:r>
        <w:rPr>
          <w:rFonts w:cs="Times New Roman"/>
          <w:szCs w:val="18"/>
        </w:rPr>
        <w:t>suradnja sa stručnom službom</w:t>
      </w:r>
    </w:p>
    <w:p w:rsidR="0062495D" w:rsidRPr="004673E3" w:rsidRDefault="0062495D" w:rsidP="0062495D">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xml:space="preserve">: </w:t>
      </w:r>
      <w:r>
        <w:rPr>
          <w:rFonts w:cs="Times New Roman"/>
          <w:szCs w:val="18"/>
        </w:rPr>
        <w:t xml:space="preserve">neredovitost dolazaka učenika </w:t>
      </w:r>
    </w:p>
    <w:p w:rsidR="0062495D" w:rsidRPr="0062495D" w:rsidRDefault="0062495D" w:rsidP="0062495D">
      <w:pPr>
        <w:pStyle w:val="ListParagraph"/>
        <w:spacing w:after="120"/>
        <w:ind w:left="0"/>
        <w:contextualSpacing/>
        <w:rPr>
          <w:szCs w:val="18"/>
        </w:rPr>
      </w:pPr>
      <w:r w:rsidRPr="004673E3">
        <w:rPr>
          <w:b/>
          <w:szCs w:val="18"/>
        </w:rPr>
        <w:t>Način praćenja i provjere ishoda/postignuća</w:t>
      </w:r>
      <w:r w:rsidRPr="004673E3">
        <w:rPr>
          <w:szCs w:val="18"/>
        </w:rPr>
        <w:t xml:space="preserve">: </w:t>
      </w:r>
      <w:r w:rsidRPr="0062495D">
        <w:rPr>
          <w:szCs w:val="18"/>
        </w:rPr>
        <w:t>usmen</w:t>
      </w:r>
      <w:r w:rsidR="00C227B8">
        <w:rPr>
          <w:szCs w:val="18"/>
        </w:rPr>
        <w:t>o i pismeno ispitivanje na satu</w:t>
      </w:r>
    </w:p>
    <w:p w:rsidR="00D270BD" w:rsidRPr="004673E3" w:rsidRDefault="0062495D" w:rsidP="00D270BD">
      <w:pPr>
        <w:spacing w:after="120"/>
        <w:rPr>
          <w:szCs w:val="18"/>
        </w:rPr>
      </w:pPr>
      <w:r w:rsidRPr="004673E3">
        <w:rPr>
          <w:b/>
          <w:szCs w:val="18"/>
        </w:rPr>
        <w:t>Odgovorne osobe</w:t>
      </w:r>
      <w:r w:rsidRPr="004673E3">
        <w:rPr>
          <w:szCs w:val="18"/>
        </w:rPr>
        <w:t xml:space="preserve">: </w:t>
      </w:r>
      <w:r w:rsidR="00D270BD" w:rsidRPr="004673E3">
        <w:rPr>
          <w:szCs w:val="18"/>
        </w:rPr>
        <w:t>prof. NJ</w:t>
      </w:r>
    </w:p>
    <w:p w:rsidR="00D270BD" w:rsidRPr="00D270BD" w:rsidRDefault="00EF1B09" w:rsidP="00E051F9">
      <w:pPr>
        <w:pStyle w:val="Heading2"/>
      </w:pPr>
      <w:bookmarkStart w:id="44" w:name="_Toc525736510"/>
      <w:r>
        <w:t>1.4. IZVANNASTAVNE AKTIVNOSTI</w:t>
      </w:r>
      <w:bookmarkEnd w:id="44"/>
    </w:p>
    <w:p w:rsidR="00CB26C7" w:rsidRPr="00C402F8" w:rsidRDefault="00BB7DA9" w:rsidP="00C402F8">
      <w:pPr>
        <w:pStyle w:val="Heading3"/>
        <w:rPr>
          <w:szCs w:val="18"/>
        </w:rPr>
      </w:pPr>
      <w:bookmarkStart w:id="45" w:name="_Toc462692358"/>
      <w:bookmarkStart w:id="46" w:name="_Toc525736511"/>
      <w:r w:rsidRPr="004673E3">
        <w:t>1.</w:t>
      </w:r>
      <w:r w:rsidR="00D270BD">
        <w:t>4.</w:t>
      </w:r>
      <w:r w:rsidR="00767167">
        <w:t>1</w:t>
      </w:r>
      <w:r w:rsidRPr="004673E3">
        <w:t xml:space="preserve">. </w:t>
      </w:r>
      <w:r w:rsidR="00EF1B09" w:rsidRPr="00D270BD">
        <w:rPr>
          <w:szCs w:val="18"/>
        </w:rPr>
        <w:t>Novinarska</w:t>
      </w:r>
      <w:r w:rsidR="00EF1B09" w:rsidRPr="004673E3">
        <w:t xml:space="preserve"> grupa</w:t>
      </w:r>
      <w:bookmarkEnd w:id="45"/>
      <w:bookmarkEnd w:id="46"/>
    </w:p>
    <w:p w:rsidR="00CB26C7" w:rsidRPr="004673E3" w:rsidRDefault="00CB26C7" w:rsidP="00D96559">
      <w:pPr>
        <w:spacing w:after="120"/>
        <w:ind w:firstLine="708"/>
        <w:rPr>
          <w:szCs w:val="18"/>
        </w:rPr>
      </w:pPr>
      <w:r w:rsidRPr="004673E3">
        <w:rPr>
          <w:b/>
          <w:szCs w:val="18"/>
        </w:rPr>
        <w:t>Ciklus</w:t>
      </w:r>
      <w:r w:rsidRPr="004673E3">
        <w:rPr>
          <w:szCs w:val="18"/>
        </w:rPr>
        <w:t xml:space="preserve"> (razred): 2. i 3. ciklus (5. – 8. r.)</w:t>
      </w:r>
    </w:p>
    <w:p w:rsidR="00CB26C7" w:rsidRPr="004673E3" w:rsidRDefault="00CB26C7" w:rsidP="00D96559">
      <w:pPr>
        <w:spacing w:after="120"/>
        <w:rPr>
          <w:szCs w:val="18"/>
        </w:rPr>
      </w:pPr>
      <w:r w:rsidRPr="004673E3">
        <w:rPr>
          <w:b/>
          <w:szCs w:val="18"/>
        </w:rPr>
        <w:t>Cilj</w:t>
      </w:r>
      <w:r w:rsidRPr="004673E3">
        <w:rPr>
          <w:szCs w:val="18"/>
        </w:rPr>
        <w:t>: izrada školskog lista</w:t>
      </w:r>
    </w:p>
    <w:p w:rsidR="00CB26C7" w:rsidRPr="004673E3" w:rsidRDefault="00CB26C7" w:rsidP="00D96559">
      <w:pPr>
        <w:spacing w:after="120"/>
        <w:rPr>
          <w:szCs w:val="18"/>
        </w:rPr>
      </w:pPr>
      <w:r w:rsidRPr="004673E3">
        <w:rPr>
          <w:b/>
          <w:szCs w:val="18"/>
        </w:rPr>
        <w:t>Obrazloženje cilja</w:t>
      </w:r>
      <w:r w:rsidRPr="004673E3">
        <w:rPr>
          <w:szCs w:val="18"/>
        </w:rPr>
        <w:t>: Učenici će kroz praćenje događaja vezanih uz školu i oko nje naučiti uobličiti ih u različite novinarske forme, isto tako će naučiti raditi u timu.</w:t>
      </w:r>
    </w:p>
    <w:p w:rsidR="00CB26C7" w:rsidRPr="004673E3" w:rsidRDefault="00CB26C7" w:rsidP="00D96559">
      <w:pPr>
        <w:spacing w:after="120"/>
        <w:rPr>
          <w:szCs w:val="18"/>
        </w:rPr>
      </w:pPr>
      <w:r w:rsidRPr="004673E3">
        <w:rPr>
          <w:b/>
          <w:szCs w:val="18"/>
        </w:rPr>
        <w:t>Očekivani ishodi/postignuća</w:t>
      </w:r>
      <w:r w:rsidRPr="004673E3">
        <w:rPr>
          <w:szCs w:val="18"/>
        </w:rPr>
        <w:t>:</w:t>
      </w:r>
    </w:p>
    <w:p w:rsidR="00CB26C7" w:rsidRPr="004673E3" w:rsidRDefault="00CB26C7" w:rsidP="00DB35EE">
      <w:pPr>
        <w:pStyle w:val="ListParagraph"/>
        <w:numPr>
          <w:ilvl w:val="0"/>
          <w:numId w:val="3"/>
        </w:numPr>
        <w:ind w:left="714" w:hanging="357"/>
        <w:rPr>
          <w:szCs w:val="18"/>
        </w:rPr>
      </w:pPr>
      <w:r w:rsidRPr="004673E3">
        <w:rPr>
          <w:szCs w:val="18"/>
        </w:rPr>
        <w:t xml:space="preserve">učenici će naučiti različite novinarske oblike. </w:t>
      </w:r>
    </w:p>
    <w:p w:rsidR="00CB26C7" w:rsidRPr="004673E3" w:rsidRDefault="00AA7EC1" w:rsidP="00DB35EE">
      <w:pPr>
        <w:pStyle w:val="ListParagraph"/>
        <w:numPr>
          <w:ilvl w:val="0"/>
          <w:numId w:val="3"/>
        </w:numPr>
        <w:ind w:left="714" w:hanging="357"/>
        <w:rPr>
          <w:szCs w:val="18"/>
        </w:rPr>
      </w:pPr>
      <w:r w:rsidRPr="004673E3">
        <w:rPr>
          <w:szCs w:val="18"/>
        </w:rPr>
        <w:t>u</w:t>
      </w:r>
      <w:r w:rsidR="00CB26C7" w:rsidRPr="004673E3">
        <w:rPr>
          <w:szCs w:val="18"/>
        </w:rPr>
        <w:t>čenici će pratiti događaje u školi i naselje.</w:t>
      </w:r>
    </w:p>
    <w:p w:rsidR="00CB26C7" w:rsidRPr="004673E3" w:rsidRDefault="00CB26C7" w:rsidP="00DB35EE">
      <w:pPr>
        <w:pStyle w:val="ListParagraph"/>
        <w:numPr>
          <w:ilvl w:val="0"/>
          <w:numId w:val="3"/>
        </w:numPr>
        <w:ind w:left="714" w:hanging="357"/>
        <w:rPr>
          <w:szCs w:val="18"/>
        </w:rPr>
      </w:pPr>
      <w:r w:rsidRPr="004673E3">
        <w:rPr>
          <w:szCs w:val="18"/>
        </w:rPr>
        <w:t xml:space="preserve">učenici će naučiti kako nastaje list kroz sve etape. </w:t>
      </w:r>
    </w:p>
    <w:p w:rsidR="00CB26C7" w:rsidRPr="004673E3" w:rsidRDefault="00CB26C7" w:rsidP="00D96559">
      <w:pPr>
        <w:spacing w:before="120" w:after="120"/>
        <w:rPr>
          <w:szCs w:val="18"/>
        </w:rPr>
      </w:pPr>
      <w:r w:rsidRPr="004673E3">
        <w:rPr>
          <w:b/>
          <w:szCs w:val="18"/>
        </w:rPr>
        <w:t>NAČIN REALIZACIJE</w:t>
      </w:r>
      <w:r w:rsidRPr="004673E3">
        <w:rPr>
          <w:szCs w:val="18"/>
        </w:rPr>
        <w:t xml:space="preserve">: </w:t>
      </w:r>
    </w:p>
    <w:p w:rsidR="00CB26C7" w:rsidRPr="004673E3" w:rsidRDefault="00CB26C7" w:rsidP="00D96559">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INA (novinarska grupa)</w:t>
      </w:r>
    </w:p>
    <w:p w:rsidR="00CB26C7" w:rsidRPr="004673E3" w:rsidRDefault="00CB26C7" w:rsidP="00D96559">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profesorica koja vodi grupu, učenici</w:t>
      </w:r>
    </w:p>
    <w:p w:rsidR="00CB26C7" w:rsidRPr="004673E3" w:rsidRDefault="00CB26C7" w:rsidP="00D96559">
      <w:pPr>
        <w:pStyle w:val="ListParagraph"/>
        <w:spacing w:after="120"/>
        <w:ind w:left="0"/>
        <w:contextualSpacing/>
        <w:rPr>
          <w:rFonts w:cs="Times New Roman"/>
          <w:szCs w:val="18"/>
        </w:rPr>
      </w:pPr>
      <w:r w:rsidRPr="004673E3">
        <w:rPr>
          <w:rFonts w:cs="Times New Roman"/>
          <w:b/>
          <w:szCs w:val="18"/>
        </w:rPr>
        <w:t>Načini učenja</w:t>
      </w:r>
      <w:r w:rsidRPr="004673E3">
        <w:rPr>
          <w:rFonts w:cs="Times New Roman"/>
          <w:szCs w:val="18"/>
        </w:rPr>
        <w:t>: praćenje događaja, zadaci , čitanje tekstova u različitim medijima, pisanje</w:t>
      </w:r>
    </w:p>
    <w:p w:rsidR="00CB26C7" w:rsidRPr="004673E3" w:rsidRDefault="00CB26C7" w:rsidP="00D96559">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Učitelj će pripremiti materijal za grupni rad, koordinirati rad grupa, voditi diskusiju, analizu  te pratiti i vrednovati aktivnosti.</w:t>
      </w:r>
    </w:p>
    <w:p w:rsidR="00CB26C7" w:rsidRPr="004673E3" w:rsidRDefault="00CB26C7" w:rsidP="00D96559">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školska godina</w:t>
      </w:r>
    </w:p>
    <w:p w:rsidR="00CB26C7" w:rsidRPr="004673E3" w:rsidRDefault="00CB26C7" w:rsidP="00D96559">
      <w:pPr>
        <w:spacing w:after="120"/>
        <w:ind w:firstLine="708"/>
        <w:rPr>
          <w:szCs w:val="18"/>
        </w:rPr>
      </w:pPr>
      <w:r w:rsidRPr="004673E3">
        <w:rPr>
          <w:b/>
          <w:szCs w:val="18"/>
        </w:rPr>
        <w:t>Resursi</w:t>
      </w:r>
      <w:r w:rsidRPr="004673E3">
        <w:rPr>
          <w:szCs w:val="18"/>
        </w:rPr>
        <w:t xml:space="preserve">: </w:t>
      </w:r>
    </w:p>
    <w:p w:rsidR="00CB26C7" w:rsidRPr="004673E3" w:rsidRDefault="00CB26C7" w:rsidP="00D96559">
      <w:pPr>
        <w:pStyle w:val="ListParagraph"/>
        <w:spacing w:after="120"/>
        <w:ind w:left="0"/>
        <w:contextualSpacing/>
        <w:rPr>
          <w:rFonts w:cs="Times New Roman"/>
          <w:szCs w:val="18"/>
        </w:rPr>
      </w:pPr>
      <w:r w:rsidRPr="004673E3">
        <w:rPr>
          <w:rFonts w:cs="Times New Roman"/>
          <w:b/>
          <w:szCs w:val="18"/>
        </w:rPr>
        <w:lastRenderedPageBreak/>
        <w:t>Potrebni resursi</w:t>
      </w:r>
      <w:r w:rsidRPr="004673E3">
        <w:rPr>
          <w:rFonts w:cs="Times New Roman"/>
          <w:szCs w:val="18"/>
        </w:rPr>
        <w:t xml:space="preserve">: kompjutor, diktafon, papir, podrška ravnatelja, suradnja učitelja i stručnih suradnika, kompetencije učitelja, prostorni uvjeti, dostupnost potrebne literature, dostupnost potrošnog materijala, dostupnost  IT podrške </w:t>
      </w:r>
    </w:p>
    <w:p w:rsidR="00CB26C7" w:rsidRPr="004673E3" w:rsidRDefault="00CB26C7" w:rsidP="00D96559">
      <w:pPr>
        <w:pStyle w:val="ListParagraph"/>
        <w:spacing w:after="120"/>
        <w:ind w:left="0"/>
        <w:contextualSpacing/>
        <w:rPr>
          <w:rFonts w:cs="Times New Roman"/>
          <w:szCs w:val="18"/>
        </w:rPr>
      </w:pPr>
      <w:r w:rsidRPr="004673E3">
        <w:rPr>
          <w:rFonts w:cs="Times New Roman"/>
          <w:b/>
          <w:szCs w:val="18"/>
        </w:rPr>
        <w:t>Mogućnosti</w:t>
      </w:r>
      <w:r w:rsidRPr="004673E3">
        <w:rPr>
          <w:rFonts w:cs="Times New Roman"/>
          <w:szCs w:val="18"/>
        </w:rPr>
        <w:t>: suradnja s učiteljima</w:t>
      </w:r>
    </w:p>
    <w:p w:rsidR="00CB26C7" w:rsidRPr="004673E3" w:rsidRDefault="00CB26C7" w:rsidP="00D96559">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nedostatak materijalnih sredstava</w:t>
      </w:r>
    </w:p>
    <w:p w:rsidR="00CB26C7" w:rsidRPr="004673E3" w:rsidRDefault="00CB26C7" w:rsidP="00D96559">
      <w:pPr>
        <w:spacing w:after="120"/>
        <w:rPr>
          <w:szCs w:val="18"/>
        </w:rPr>
      </w:pPr>
      <w:r w:rsidRPr="004673E3">
        <w:rPr>
          <w:b/>
          <w:szCs w:val="18"/>
        </w:rPr>
        <w:t>Način praćenja i provjere ishoda/postignuća</w:t>
      </w:r>
      <w:r w:rsidRPr="004673E3">
        <w:rPr>
          <w:szCs w:val="18"/>
        </w:rPr>
        <w:t>: čitanje i komentiranje napisanih tekstova</w:t>
      </w:r>
    </w:p>
    <w:p w:rsidR="00CB26C7" w:rsidRDefault="00CB26C7" w:rsidP="00D96559">
      <w:pPr>
        <w:spacing w:after="120"/>
        <w:rPr>
          <w:szCs w:val="18"/>
        </w:rPr>
      </w:pPr>
      <w:r w:rsidRPr="004673E3">
        <w:rPr>
          <w:b/>
          <w:szCs w:val="18"/>
        </w:rPr>
        <w:t>Odgovorne osobe</w:t>
      </w:r>
      <w:r w:rsidRPr="004673E3">
        <w:rPr>
          <w:szCs w:val="18"/>
        </w:rPr>
        <w:t>: voditeljica grupe  Višnja Jaklin, prof.</w:t>
      </w:r>
    </w:p>
    <w:p w:rsidR="00795784" w:rsidRDefault="00795784" w:rsidP="00795784">
      <w:pPr>
        <w:pStyle w:val="Heading3"/>
      </w:pPr>
      <w:bookmarkStart w:id="47" w:name="_Toc525736512"/>
      <w:r>
        <w:t>1.4.</w:t>
      </w:r>
      <w:r w:rsidR="00767167">
        <w:t>2</w:t>
      </w:r>
      <w:r>
        <w:t>. Recitatorska grupa</w:t>
      </w:r>
      <w:bookmarkEnd w:id="47"/>
    </w:p>
    <w:p w:rsidR="00F016D9" w:rsidRDefault="00F016D9" w:rsidP="00F016D9">
      <w:pPr>
        <w:spacing w:after="120"/>
        <w:ind w:firstLine="708"/>
        <w:rPr>
          <w:szCs w:val="18"/>
        </w:rPr>
      </w:pPr>
      <w:r>
        <w:rPr>
          <w:b/>
          <w:szCs w:val="18"/>
        </w:rPr>
        <w:t>Ciklus:</w:t>
      </w:r>
      <w:r>
        <w:rPr>
          <w:szCs w:val="18"/>
        </w:rPr>
        <w:t xml:space="preserve"> 2. I 3. (5.-8 r.)</w:t>
      </w:r>
    </w:p>
    <w:p w:rsidR="00F016D9" w:rsidRDefault="00F016D9" w:rsidP="00F016D9">
      <w:pPr>
        <w:spacing w:after="120"/>
        <w:rPr>
          <w:szCs w:val="18"/>
        </w:rPr>
      </w:pPr>
      <w:r>
        <w:rPr>
          <w:b/>
          <w:szCs w:val="18"/>
        </w:rPr>
        <w:t>Cilj:</w:t>
      </w:r>
      <w:r>
        <w:rPr>
          <w:szCs w:val="18"/>
        </w:rPr>
        <w:t xml:space="preserve"> njegovati govorne vještine, razvijati vještinu javnog govora/scenskog nastupa, izraziti doživljaj djela interpretativnim čitanjem i govorenjem poštujući vrednote govornoga jezika, kritički komentirati i (samo)vrednovati, zamjećivati razlike u doživljaju književno umjetničkoga teksta s obzirom na različite govorne interpretacije</w:t>
      </w:r>
    </w:p>
    <w:p w:rsidR="00F016D9" w:rsidRDefault="00F016D9" w:rsidP="00F016D9">
      <w:pPr>
        <w:spacing w:after="120"/>
        <w:rPr>
          <w:szCs w:val="18"/>
        </w:rPr>
      </w:pPr>
      <w:r>
        <w:rPr>
          <w:b/>
          <w:szCs w:val="18"/>
        </w:rPr>
        <w:t xml:space="preserve">Obrazloženje cilja: </w:t>
      </w:r>
      <w:r>
        <w:rPr>
          <w:szCs w:val="18"/>
        </w:rPr>
        <w:t>Razvijati učenikove potrebe i zanimanje za istraživanjem ljepote standardnog i zavičajnog jezika. Poticati razumijevanje književne umjetnosti i promicati opće i humanističke vrijednosti. Kreativno se izražavati i razvijati potrebu za javnim nastupom i govorom. Jačati samopouzdanje i govorne kompetencije. Izvesti prigodni program za Dane kruha, obilježiti sjećanje na Vukovar, i pripremiti programe za Božić i Dan škole. Aktivno sudjelovati i kreativno oblikovati ozračje škole, obogatiti kulturni život škole i grada.</w:t>
      </w:r>
    </w:p>
    <w:p w:rsidR="00F016D9" w:rsidRDefault="00F016D9" w:rsidP="00F016D9">
      <w:pPr>
        <w:spacing w:after="120"/>
        <w:rPr>
          <w:b/>
          <w:szCs w:val="18"/>
        </w:rPr>
      </w:pPr>
      <w:r>
        <w:rPr>
          <w:b/>
          <w:szCs w:val="18"/>
        </w:rPr>
        <w:t xml:space="preserve">Iščekivani ishodi/postignuća </w:t>
      </w:r>
    </w:p>
    <w:p w:rsidR="00F016D9" w:rsidRPr="00F016D9" w:rsidRDefault="00F016D9" w:rsidP="00F016D9">
      <w:pPr>
        <w:pStyle w:val="ListParagraph"/>
        <w:numPr>
          <w:ilvl w:val="0"/>
          <w:numId w:val="3"/>
        </w:numPr>
        <w:ind w:left="714" w:hanging="357"/>
        <w:rPr>
          <w:szCs w:val="18"/>
        </w:rPr>
      </w:pPr>
      <w:r w:rsidRPr="00F016D9">
        <w:rPr>
          <w:szCs w:val="18"/>
        </w:rPr>
        <w:t>naučiti izražajno čitati i recitirati književne tekstove i liriku</w:t>
      </w:r>
    </w:p>
    <w:p w:rsidR="00F016D9" w:rsidRPr="00F016D9" w:rsidRDefault="00F016D9" w:rsidP="00F016D9">
      <w:pPr>
        <w:pStyle w:val="ListParagraph"/>
        <w:numPr>
          <w:ilvl w:val="0"/>
          <w:numId w:val="3"/>
        </w:numPr>
        <w:ind w:left="714" w:hanging="357"/>
        <w:rPr>
          <w:szCs w:val="18"/>
        </w:rPr>
      </w:pPr>
      <w:r w:rsidRPr="00F016D9">
        <w:rPr>
          <w:szCs w:val="18"/>
        </w:rPr>
        <w:t>izgraditi potrebu za čitanjem i govorenjem tekstova</w:t>
      </w:r>
    </w:p>
    <w:p w:rsidR="00F016D9" w:rsidRPr="00F016D9" w:rsidRDefault="00F016D9" w:rsidP="00F016D9">
      <w:pPr>
        <w:pStyle w:val="ListParagraph"/>
        <w:numPr>
          <w:ilvl w:val="0"/>
          <w:numId w:val="3"/>
        </w:numPr>
        <w:ind w:left="714" w:hanging="357"/>
        <w:rPr>
          <w:szCs w:val="18"/>
        </w:rPr>
      </w:pPr>
      <w:r w:rsidRPr="00F016D9">
        <w:rPr>
          <w:szCs w:val="18"/>
        </w:rPr>
        <w:t>uvježbati vještinu scenskog govora i nastupa</w:t>
      </w:r>
    </w:p>
    <w:p w:rsidR="00F016D9" w:rsidRPr="00F016D9" w:rsidRDefault="00F016D9" w:rsidP="00F016D9">
      <w:pPr>
        <w:spacing w:before="120" w:after="120"/>
        <w:rPr>
          <w:szCs w:val="18"/>
        </w:rPr>
      </w:pPr>
      <w:r w:rsidRPr="00F016D9">
        <w:rPr>
          <w:b/>
          <w:szCs w:val="18"/>
        </w:rPr>
        <w:t>NAČIN REALIZACIJE</w:t>
      </w:r>
      <w:r w:rsidRPr="00F016D9">
        <w:rPr>
          <w:szCs w:val="18"/>
        </w:rPr>
        <w:t xml:space="preserve">: </w:t>
      </w:r>
    </w:p>
    <w:p w:rsidR="00F016D9" w:rsidRPr="00F016D9" w:rsidRDefault="00F016D9" w:rsidP="00F016D9">
      <w:pPr>
        <w:pStyle w:val="ListParagraph"/>
        <w:spacing w:after="120"/>
        <w:ind w:left="0"/>
        <w:contextualSpacing/>
        <w:rPr>
          <w:rFonts w:cs="Times New Roman"/>
          <w:b/>
          <w:szCs w:val="18"/>
        </w:rPr>
      </w:pPr>
      <w:r w:rsidRPr="00F016D9">
        <w:rPr>
          <w:rFonts w:cs="Times New Roman"/>
          <w:b/>
          <w:szCs w:val="18"/>
        </w:rPr>
        <w:t xml:space="preserve">Oblik: </w:t>
      </w:r>
      <w:r w:rsidRPr="00D8299F">
        <w:rPr>
          <w:rFonts w:cs="Times New Roman"/>
          <w:szCs w:val="18"/>
        </w:rPr>
        <w:t>INA</w:t>
      </w:r>
    </w:p>
    <w:p w:rsidR="00F016D9" w:rsidRPr="00F016D9" w:rsidRDefault="00F016D9" w:rsidP="00F016D9">
      <w:pPr>
        <w:pStyle w:val="ListParagraph"/>
        <w:spacing w:after="120"/>
        <w:ind w:left="0"/>
        <w:contextualSpacing/>
        <w:rPr>
          <w:rFonts w:cs="Times New Roman"/>
          <w:b/>
          <w:szCs w:val="18"/>
        </w:rPr>
      </w:pPr>
      <w:r w:rsidRPr="00F016D9">
        <w:rPr>
          <w:rFonts w:cs="Times New Roman"/>
          <w:b/>
          <w:szCs w:val="18"/>
        </w:rPr>
        <w:t xml:space="preserve">Sudionici: </w:t>
      </w:r>
      <w:r w:rsidRPr="00F016D9">
        <w:rPr>
          <w:rFonts w:cs="Times New Roman"/>
          <w:szCs w:val="18"/>
        </w:rPr>
        <w:t>učiteljica koja vodi grupu, učenici</w:t>
      </w:r>
    </w:p>
    <w:p w:rsidR="00F016D9" w:rsidRPr="00F016D9" w:rsidRDefault="00F016D9" w:rsidP="00F016D9">
      <w:pPr>
        <w:pStyle w:val="ListParagraph"/>
        <w:spacing w:after="120"/>
        <w:ind w:left="0"/>
        <w:contextualSpacing/>
        <w:rPr>
          <w:rFonts w:cs="Times New Roman"/>
          <w:b/>
          <w:szCs w:val="18"/>
        </w:rPr>
      </w:pPr>
      <w:r w:rsidRPr="00F016D9">
        <w:rPr>
          <w:rFonts w:cs="Times New Roman"/>
          <w:b/>
          <w:szCs w:val="18"/>
        </w:rPr>
        <w:t xml:space="preserve">Načini učenja: </w:t>
      </w:r>
      <w:r w:rsidRPr="00F016D9">
        <w:rPr>
          <w:rFonts w:cs="Times New Roman"/>
          <w:szCs w:val="18"/>
        </w:rPr>
        <w:t>govorne vježbe,vježbe čitanja, disanja i scenskog pokreta</w:t>
      </w:r>
    </w:p>
    <w:p w:rsidR="00F016D9" w:rsidRPr="00F016D9" w:rsidRDefault="00F016D9" w:rsidP="00F016D9">
      <w:pPr>
        <w:pStyle w:val="ListParagraph"/>
        <w:spacing w:after="120"/>
        <w:ind w:left="0"/>
        <w:contextualSpacing/>
        <w:rPr>
          <w:rFonts w:cs="Times New Roman"/>
          <w:b/>
          <w:szCs w:val="18"/>
        </w:rPr>
      </w:pPr>
      <w:r w:rsidRPr="00F016D9">
        <w:rPr>
          <w:rFonts w:cs="Times New Roman"/>
          <w:b/>
          <w:szCs w:val="18"/>
        </w:rPr>
        <w:t xml:space="preserve">Metode poučavanja: </w:t>
      </w:r>
      <w:r w:rsidRPr="00F016D9">
        <w:rPr>
          <w:rFonts w:cs="Times New Roman"/>
          <w:szCs w:val="18"/>
        </w:rPr>
        <w:t>pripremiti materijale za grupu, koordinirati rad grupe, pratiti, vrednovati i analizirati aktivnosti i rad</w:t>
      </w:r>
    </w:p>
    <w:p w:rsidR="00F016D9" w:rsidRDefault="00F016D9" w:rsidP="00F016D9">
      <w:pPr>
        <w:pStyle w:val="ListParagraph"/>
        <w:spacing w:after="120"/>
        <w:ind w:left="0"/>
        <w:contextualSpacing/>
        <w:rPr>
          <w:szCs w:val="18"/>
        </w:rPr>
      </w:pPr>
      <w:r w:rsidRPr="00F016D9">
        <w:rPr>
          <w:rFonts w:cs="Times New Roman"/>
          <w:b/>
          <w:szCs w:val="18"/>
        </w:rPr>
        <w:t>Trajanje</w:t>
      </w:r>
      <w:r>
        <w:rPr>
          <w:b/>
          <w:szCs w:val="18"/>
        </w:rPr>
        <w:t xml:space="preserve"> aktivnosti: </w:t>
      </w:r>
      <w:r>
        <w:rPr>
          <w:szCs w:val="18"/>
        </w:rPr>
        <w:t>školska godina</w:t>
      </w:r>
    </w:p>
    <w:p w:rsidR="00F016D9" w:rsidRPr="004673E3" w:rsidRDefault="00F016D9" w:rsidP="00F016D9">
      <w:pPr>
        <w:spacing w:after="120"/>
        <w:ind w:firstLine="708"/>
        <w:rPr>
          <w:szCs w:val="18"/>
        </w:rPr>
      </w:pPr>
      <w:r w:rsidRPr="004673E3">
        <w:rPr>
          <w:b/>
          <w:szCs w:val="18"/>
        </w:rPr>
        <w:t>Resursi</w:t>
      </w:r>
      <w:r w:rsidRPr="004673E3">
        <w:rPr>
          <w:szCs w:val="18"/>
        </w:rPr>
        <w:t xml:space="preserve">: </w:t>
      </w:r>
    </w:p>
    <w:p w:rsidR="00F016D9" w:rsidRDefault="00F016D9" w:rsidP="00F016D9">
      <w:pPr>
        <w:spacing w:after="120"/>
        <w:rPr>
          <w:szCs w:val="18"/>
        </w:rPr>
      </w:pPr>
      <w:r>
        <w:rPr>
          <w:b/>
          <w:szCs w:val="18"/>
        </w:rPr>
        <w:t xml:space="preserve">Potrebni resursi: </w:t>
      </w:r>
      <w:r>
        <w:rPr>
          <w:szCs w:val="18"/>
        </w:rPr>
        <w:t>potrebna literatura, zbirke pjesama, kompetencije učitelja, učenici nadareni za govorništvo i s potrebom za scenskim nastupom</w:t>
      </w:r>
    </w:p>
    <w:p w:rsidR="00F016D9" w:rsidRDefault="00F016D9" w:rsidP="00F016D9">
      <w:pPr>
        <w:spacing w:after="120"/>
        <w:rPr>
          <w:szCs w:val="18"/>
        </w:rPr>
      </w:pPr>
      <w:r>
        <w:rPr>
          <w:b/>
          <w:szCs w:val="18"/>
        </w:rPr>
        <w:t xml:space="preserve">Načini praćenja i provjere ishoda/postignuća: </w:t>
      </w:r>
      <w:r>
        <w:rPr>
          <w:szCs w:val="18"/>
        </w:rPr>
        <w:t>vježbe, probe, nastupi</w:t>
      </w:r>
    </w:p>
    <w:p w:rsidR="00795784" w:rsidRDefault="00F016D9" w:rsidP="00F016D9">
      <w:pPr>
        <w:spacing w:after="120"/>
        <w:rPr>
          <w:szCs w:val="18"/>
        </w:rPr>
      </w:pPr>
      <w:r>
        <w:rPr>
          <w:b/>
          <w:szCs w:val="18"/>
        </w:rPr>
        <w:t xml:space="preserve">Odgovorna osoba: </w:t>
      </w:r>
      <w:r>
        <w:rPr>
          <w:szCs w:val="18"/>
        </w:rPr>
        <w:t>voditeljica grupe Gordana Brez,prof.</w:t>
      </w:r>
    </w:p>
    <w:p w:rsidR="00245D26" w:rsidRPr="009A26CF" w:rsidRDefault="00245D26" w:rsidP="00245D26">
      <w:pPr>
        <w:pStyle w:val="Heading3"/>
      </w:pPr>
      <w:bookmarkStart w:id="48" w:name="_Toc525736513"/>
      <w:r>
        <w:t xml:space="preserve">1.4.3. </w:t>
      </w:r>
      <w:r w:rsidRPr="009A26CF">
        <w:t>Literarna grupa</w:t>
      </w:r>
      <w:bookmarkEnd w:id="48"/>
    </w:p>
    <w:p w:rsidR="00245D26" w:rsidRPr="00245D26" w:rsidRDefault="00245D26" w:rsidP="00A06070">
      <w:pPr>
        <w:spacing w:after="120"/>
        <w:ind w:firstLine="708"/>
        <w:rPr>
          <w:b/>
          <w:szCs w:val="18"/>
        </w:rPr>
      </w:pPr>
      <w:r w:rsidRPr="009A26CF">
        <w:rPr>
          <w:b/>
          <w:sz w:val="20"/>
          <w:szCs w:val="20"/>
        </w:rPr>
        <w:t xml:space="preserve"> </w:t>
      </w:r>
      <w:r w:rsidRPr="00245D26">
        <w:rPr>
          <w:b/>
          <w:szCs w:val="18"/>
        </w:rPr>
        <w:t>Ciklus (razred):</w:t>
      </w:r>
      <w:r w:rsidRPr="00245D26">
        <w:rPr>
          <w:szCs w:val="18"/>
        </w:rPr>
        <w:t xml:space="preserve"> 2. i 3. ciklus</w:t>
      </w:r>
      <w:r w:rsidRPr="00245D26">
        <w:rPr>
          <w:b/>
          <w:szCs w:val="18"/>
        </w:rPr>
        <w:t xml:space="preserve"> </w:t>
      </w:r>
      <w:r w:rsidRPr="00245D26">
        <w:rPr>
          <w:szCs w:val="18"/>
        </w:rPr>
        <w:t>(5. – 8. razred)</w:t>
      </w:r>
    </w:p>
    <w:p w:rsidR="00245D26" w:rsidRPr="00245D26" w:rsidRDefault="00245D26" w:rsidP="00245D26">
      <w:pPr>
        <w:rPr>
          <w:szCs w:val="18"/>
        </w:rPr>
      </w:pPr>
      <w:r w:rsidRPr="00245D26">
        <w:rPr>
          <w:b/>
          <w:szCs w:val="18"/>
        </w:rPr>
        <w:t>Cilj:</w:t>
      </w:r>
      <w:r w:rsidRPr="00245D26">
        <w:rPr>
          <w:szCs w:val="18"/>
        </w:rPr>
        <w:t xml:space="preserve"> Poticati učenike na samostalno pisanje literarnih tekstova </w:t>
      </w:r>
    </w:p>
    <w:p w:rsidR="00245D26" w:rsidRPr="00245D26" w:rsidRDefault="00245D26" w:rsidP="00245D26">
      <w:pPr>
        <w:rPr>
          <w:szCs w:val="18"/>
        </w:rPr>
      </w:pPr>
      <w:r w:rsidRPr="00245D26">
        <w:rPr>
          <w:b/>
          <w:szCs w:val="18"/>
        </w:rPr>
        <w:t>Obrazloženje cilja:</w:t>
      </w:r>
      <w:r w:rsidRPr="00245D26">
        <w:rPr>
          <w:szCs w:val="18"/>
        </w:rPr>
        <w:t xml:space="preserve"> U ugodnom ozračju  učenici će slobodno i nesputano čitati svoje literarne pokušaje. Time će se poticati stvaralački rad učenika i ljubav prema materinskom jeziku. </w:t>
      </w:r>
    </w:p>
    <w:p w:rsidR="00245D26" w:rsidRPr="00245D26" w:rsidRDefault="00245D26" w:rsidP="00A06070">
      <w:pPr>
        <w:rPr>
          <w:szCs w:val="18"/>
        </w:rPr>
      </w:pPr>
      <w:r w:rsidRPr="00245D26">
        <w:rPr>
          <w:b/>
          <w:szCs w:val="18"/>
        </w:rPr>
        <w:t xml:space="preserve">Očekivani ishodi/postignuća: </w:t>
      </w:r>
      <w:r w:rsidRPr="00245D26">
        <w:rPr>
          <w:szCs w:val="18"/>
        </w:rPr>
        <w:t>napisati i interpretativno pročitati literarni tekst</w:t>
      </w:r>
      <w:r>
        <w:rPr>
          <w:szCs w:val="18"/>
        </w:rPr>
        <w:t xml:space="preserve">, </w:t>
      </w:r>
      <w:r w:rsidRPr="00245D26">
        <w:rPr>
          <w:szCs w:val="18"/>
        </w:rPr>
        <w:t>pravilno oblikovati rečenice poštujući pravopisne norme i vrednote govorenoga jezika</w:t>
      </w:r>
      <w:r>
        <w:rPr>
          <w:szCs w:val="18"/>
        </w:rPr>
        <w:t xml:space="preserve">, </w:t>
      </w:r>
      <w:r w:rsidRPr="00245D26">
        <w:rPr>
          <w:szCs w:val="18"/>
        </w:rPr>
        <w:t>aktivno slušati</w:t>
      </w:r>
      <w:r w:rsidR="00A06070">
        <w:rPr>
          <w:szCs w:val="18"/>
        </w:rPr>
        <w:t xml:space="preserve">, </w:t>
      </w:r>
      <w:r w:rsidRPr="00245D26">
        <w:rPr>
          <w:szCs w:val="18"/>
        </w:rPr>
        <w:t>otvoreno i iskreno komunicirati poštujući pravila uljudbenog ponašanja</w:t>
      </w:r>
      <w:r w:rsidR="00A06070">
        <w:rPr>
          <w:szCs w:val="18"/>
        </w:rPr>
        <w:t xml:space="preserve">, </w:t>
      </w:r>
      <w:r w:rsidRPr="00245D26">
        <w:rPr>
          <w:szCs w:val="18"/>
        </w:rPr>
        <w:t>usmeno i pisano vrednovati i samovrednovati svoje i tuđe literarne uratke</w:t>
      </w:r>
    </w:p>
    <w:p w:rsidR="00245D26" w:rsidRPr="00245D26" w:rsidRDefault="00245D26" w:rsidP="00A06070">
      <w:pPr>
        <w:spacing w:before="120" w:after="120"/>
        <w:rPr>
          <w:szCs w:val="18"/>
        </w:rPr>
      </w:pPr>
      <w:r w:rsidRPr="00245D26">
        <w:rPr>
          <w:b/>
          <w:szCs w:val="18"/>
        </w:rPr>
        <w:t xml:space="preserve">NAČIN REALIZACIJE: </w:t>
      </w:r>
    </w:p>
    <w:p w:rsidR="00245D26" w:rsidRPr="00245D26" w:rsidRDefault="00A06070" w:rsidP="00A06070">
      <w:pPr>
        <w:rPr>
          <w:szCs w:val="18"/>
        </w:rPr>
      </w:pPr>
      <w:r>
        <w:rPr>
          <w:b/>
          <w:szCs w:val="18"/>
        </w:rPr>
        <w:lastRenderedPageBreak/>
        <w:t xml:space="preserve">Oblik: </w:t>
      </w:r>
      <w:r w:rsidR="00245D26" w:rsidRPr="00A06070">
        <w:rPr>
          <w:szCs w:val="18"/>
        </w:rPr>
        <w:t>INA</w:t>
      </w:r>
      <w:r w:rsidR="00245D26" w:rsidRPr="00245D26">
        <w:rPr>
          <w:b/>
          <w:szCs w:val="18"/>
        </w:rPr>
        <w:t xml:space="preserve"> </w:t>
      </w:r>
    </w:p>
    <w:p w:rsidR="00245D26" w:rsidRPr="00245D26" w:rsidRDefault="00245D26" w:rsidP="00A06070">
      <w:pPr>
        <w:rPr>
          <w:szCs w:val="18"/>
        </w:rPr>
      </w:pPr>
      <w:r w:rsidRPr="00245D26">
        <w:rPr>
          <w:b/>
          <w:szCs w:val="18"/>
        </w:rPr>
        <w:t>Sudionici:</w:t>
      </w:r>
      <w:r w:rsidRPr="00245D26">
        <w:rPr>
          <w:szCs w:val="18"/>
        </w:rPr>
        <w:t xml:space="preserve"> učenici i voditeljica (prof.  hrvatskoga jezika Marija Gudlek)</w:t>
      </w:r>
    </w:p>
    <w:p w:rsidR="00245D26" w:rsidRPr="00245D26" w:rsidRDefault="00245D26" w:rsidP="00A06070">
      <w:pPr>
        <w:rPr>
          <w:szCs w:val="18"/>
        </w:rPr>
      </w:pPr>
      <w:r w:rsidRPr="00245D26">
        <w:rPr>
          <w:b/>
          <w:szCs w:val="18"/>
        </w:rPr>
        <w:t>Načini učenja:</w:t>
      </w:r>
      <w:r w:rsidRPr="00245D26">
        <w:rPr>
          <w:szCs w:val="18"/>
        </w:rPr>
        <w:t xml:space="preserve"> pisanje, čitanje, slušanje, razgovor, prosuđivanje, uspoređivanje, vrednovanje i samovrednovanje</w:t>
      </w:r>
    </w:p>
    <w:p w:rsidR="00245D26" w:rsidRPr="00245D26" w:rsidRDefault="00245D26" w:rsidP="00A06070">
      <w:pPr>
        <w:rPr>
          <w:szCs w:val="18"/>
        </w:rPr>
      </w:pPr>
      <w:r w:rsidRPr="00245D26">
        <w:rPr>
          <w:b/>
          <w:szCs w:val="18"/>
        </w:rPr>
        <w:t>Metode poučavanja:</w:t>
      </w:r>
      <w:r w:rsidRPr="00245D26">
        <w:rPr>
          <w:szCs w:val="18"/>
        </w:rPr>
        <w:t xml:space="preserve"> razgovor, upućivanje, tumačenje, poticanje kritičkog promišljanja,  vrednovanje </w:t>
      </w:r>
    </w:p>
    <w:p w:rsidR="00245D26" w:rsidRPr="00245D26" w:rsidRDefault="00245D26" w:rsidP="00A06070">
      <w:pPr>
        <w:spacing w:after="120"/>
        <w:ind w:left="-357"/>
        <w:jc w:val="left"/>
        <w:rPr>
          <w:b/>
          <w:szCs w:val="18"/>
        </w:rPr>
      </w:pPr>
      <w:r w:rsidRPr="00245D26">
        <w:rPr>
          <w:b/>
          <w:szCs w:val="18"/>
        </w:rPr>
        <w:tab/>
        <w:t>Trajanje izvedbe:</w:t>
      </w:r>
      <w:r w:rsidRPr="00245D26">
        <w:rPr>
          <w:szCs w:val="18"/>
        </w:rPr>
        <w:t xml:space="preserve"> tijekom školske godine</w:t>
      </w:r>
    </w:p>
    <w:p w:rsidR="00245D26" w:rsidRPr="00245D26" w:rsidRDefault="00245D26" w:rsidP="00A06070">
      <w:pPr>
        <w:spacing w:after="120"/>
        <w:ind w:firstLine="708"/>
        <w:rPr>
          <w:b/>
          <w:szCs w:val="18"/>
        </w:rPr>
      </w:pPr>
      <w:r w:rsidRPr="00245D26">
        <w:rPr>
          <w:b/>
          <w:szCs w:val="18"/>
        </w:rPr>
        <w:tab/>
        <w:t>Resursi:</w:t>
      </w:r>
    </w:p>
    <w:p w:rsidR="00245D26" w:rsidRPr="00245D26" w:rsidRDefault="00245D26" w:rsidP="00A06070">
      <w:pPr>
        <w:spacing w:after="200"/>
        <w:contextualSpacing/>
        <w:rPr>
          <w:b/>
          <w:szCs w:val="18"/>
        </w:rPr>
      </w:pPr>
      <w:r w:rsidRPr="00245D26">
        <w:rPr>
          <w:b/>
          <w:szCs w:val="18"/>
        </w:rPr>
        <w:t xml:space="preserve">Potrebni resursi: </w:t>
      </w:r>
      <w:r w:rsidRPr="00245D26">
        <w:rPr>
          <w:szCs w:val="18"/>
        </w:rPr>
        <w:t>literarni predlošci učenika, plakati, školski prostor, panoi, školski list</w:t>
      </w:r>
    </w:p>
    <w:p w:rsidR="00245D26" w:rsidRPr="00245D26" w:rsidRDefault="00245D26" w:rsidP="00A06070">
      <w:pPr>
        <w:spacing w:after="200"/>
        <w:contextualSpacing/>
        <w:rPr>
          <w:b/>
          <w:szCs w:val="18"/>
        </w:rPr>
      </w:pPr>
      <w:r w:rsidRPr="00245D26">
        <w:rPr>
          <w:b/>
          <w:szCs w:val="18"/>
        </w:rPr>
        <w:t xml:space="preserve">Mogućnosti: </w:t>
      </w:r>
      <w:r w:rsidRPr="00245D26">
        <w:rPr>
          <w:szCs w:val="18"/>
        </w:rPr>
        <w:t>mogućnost da se cilj proširi na</w:t>
      </w:r>
      <w:r w:rsidRPr="00245D26">
        <w:rPr>
          <w:b/>
          <w:szCs w:val="18"/>
        </w:rPr>
        <w:t xml:space="preserve"> </w:t>
      </w:r>
      <w:r w:rsidRPr="00245D26">
        <w:rPr>
          <w:szCs w:val="18"/>
        </w:rPr>
        <w:t>učenike  nižih razreda, mogućnost da roditelji učenika prezentiraju svoje literarne pokušaje, izložba radova za Dan škole</w:t>
      </w:r>
    </w:p>
    <w:p w:rsidR="00245D26" w:rsidRPr="00245D26" w:rsidRDefault="00245D26" w:rsidP="00A06070">
      <w:pPr>
        <w:spacing w:after="120"/>
        <w:rPr>
          <w:b/>
          <w:szCs w:val="18"/>
        </w:rPr>
      </w:pPr>
      <w:r w:rsidRPr="00245D26">
        <w:rPr>
          <w:b/>
          <w:szCs w:val="18"/>
        </w:rPr>
        <w:t xml:space="preserve">Moguće teškoće: </w:t>
      </w:r>
      <w:r w:rsidRPr="00245D26">
        <w:rPr>
          <w:szCs w:val="18"/>
        </w:rPr>
        <w:t>slab odaziv učenika, nezainteresiranost njihovih roditelja za ovakav oblik rada i druženja</w:t>
      </w:r>
    </w:p>
    <w:p w:rsidR="00245D26" w:rsidRPr="00245D26" w:rsidRDefault="00245D26" w:rsidP="00A06070">
      <w:pPr>
        <w:spacing w:before="120" w:after="120"/>
        <w:rPr>
          <w:szCs w:val="18"/>
        </w:rPr>
      </w:pPr>
      <w:r w:rsidRPr="00245D26">
        <w:rPr>
          <w:b/>
          <w:szCs w:val="18"/>
        </w:rPr>
        <w:t xml:space="preserve">Način praćenja i provjere ishoda/postignuća: </w:t>
      </w:r>
      <w:r w:rsidRPr="00245D26">
        <w:rPr>
          <w:szCs w:val="18"/>
        </w:rPr>
        <w:t>čitanje i komentiranje napisanih tekstova, izložba lit. radova na panoima, objava izabranih radova u školskom listu</w:t>
      </w:r>
    </w:p>
    <w:p w:rsidR="00245D26" w:rsidRPr="00245D26" w:rsidRDefault="00245D26" w:rsidP="00245D26">
      <w:r w:rsidRPr="00245D26">
        <w:rPr>
          <w:b/>
          <w:szCs w:val="18"/>
        </w:rPr>
        <w:t>Odgovorna osoba:</w:t>
      </w:r>
      <w:r w:rsidRPr="00245D26">
        <w:rPr>
          <w:szCs w:val="18"/>
        </w:rPr>
        <w:t xml:space="preserve"> voditeljica Marija Gudlek, profesorica hrvatskoga jezika</w:t>
      </w:r>
    </w:p>
    <w:p w:rsidR="00D8299F" w:rsidRDefault="00D8299F" w:rsidP="00D8299F">
      <w:pPr>
        <w:pStyle w:val="Heading3"/>
        <w:rPr>
          <w:szCs w:val="18"/>
        </w:rPr>
      </w:pPr>
      <w:bookmarkStart w:id="49" w:name="_Toc525736514"/>
      <w:r>
        <w:rPr>
          <w:szCs w:val="18"/>
        </w:rPr>
        <w:t>1.4.</w:t>
      </w:r>
      <w:r w:rsidR="00245D26">
        <w:rPr>
          <w:szCs w:val="18"/>
        </w:rPr>
        <w:t>4</w:t>
      </w:r>
      <w:r>
        <w:rPr>
          <w:szCs w:val="18"/>
        </w:rPr>
        <w:t>. Mladi knjižničari</w:t>
      </w:r>
      <w:bookmarkEnd w:id="49"/>
    </w:p>
    <w:p w:rsidR="00D8299F" w:rsidRDefault="00D8299F" w:rsidP="00D8299F">
      <w:pPr>
        <w:spacing w:after="120"/>
        <w:ind w:firstLine="708"/>
        <w:rPr>
          <w:szCs w:val="18"/>
        </w:rPr>
      </w:pPr>
      <w:r>
        <w:rPr>
          <w:b/>
          <w:szCs w:val="18"/>
        </w:rPr>
        <w:t>Ciklus</w:t>
      </w:r>
      <w:r>
        <w:rPr>
          <w:szCs w:val="18"/>
        </w:rPr>
        <w:t xml:space="preserve"> (razred): 3. ciklus (5. – 8. r.)</w:t>
      </w:r>
    </w:p>
    <w:p w:rsidR="00D8299F" w:rsidRDefault="00D8299F" w:rsidP="00A06070">
      <w:pPr>
        <w:rPr>
          <w:szCs w:val="18"/>
        </w:rPr>
      </w:pPr>
      <w:r>
        <w:rPr>
          <w:b/>
          <w:szCs w:val="18"/>
        </w:rPr>
        <w:t>Cilj</w:t>
      </w:r>
      <w:r>
        <w:rPr>
          <w:szCs w:val="18"/>
        </w:rPr>
        <w:t xml:space="preserve">: Uz druženje i zabavu u knjižnici, pomagati u radu školske knjižnice, estetskom uređenju knjižnice, izradi plakata za obilježavanje obljetnica; pomaganja u organizaciji književnih susreta, predstava i ostalih aktivnosti u školi; odlazak na Interliber, u Gradsku knjižnicu i druga prigodna događanja; pomoć ostalim učenicima u pronalasku  i odabiru građe… </w:t>
      </w:r>
    </w:p>
    <w:p w:rsidR="00D8299F" w:rsidRDefault="00D8299F" w:rsidP="00A06070">
      <w:pPr>
        <w:rPr>
          <w:sz w:val="20"/>
        </w:rPr>
      </w:pPr>
      <w:r>
        <w:rPr>
          <w:b/>
          <w:szCs w:val="18"/>
        </w:rPr>
        <w:t>Obrazloženje cilja</w:t>
      </w:r>
      <w:r>
        <w:rPr>
          <w:szCs w:val="18"/>
        </w:rPr>
        <w:t xml:space="preserve">: </w:t>
      </w:r>
      <w:r>
        <w:t>Učenici će u ovoj kreativnoj izvannastavnoj aktivnosti učeći o knjižničnom poslovanju općenito, stjecati samopouzdanje te osjećaj korisnosti i odgovornosti.</w:t>
      </w:r>
    </w:p>
    <w:p w:rsidR="00D8299F" w:rsidRDefault="00D8299F" w:rsidP="00D8299F">
      <w:pPr>
        <w:spacing w:after="120"/>
        <w:rPr>
          <w:szCs w:val="18"/>
        </w:rPr>
      </w:pPr>
      <w:r>
        <w:rPr>
          <w:b/>
          <w:szCs w:val="18"/>
        </w:rPr>
        <w:t>Očekivani ishodi/postignuća</w:t>
      </w:r>
      <w:r>
        <w:rPr>
          <w:szCs w:val="18"/>
        </w:rPr>
        <w:t>:</w:t>
      </w:r>
    </w:p>
    <w:p w:rsidR="00D8299F" w:rsidRDefault="00D8299F" w:rsidP="002E680E">
      <w:pPr>
        <w:pStyle w:val="ListParagraph"/>
        <w:numPr>
          <w:ilvl w:val="0"/>
          <w:numId w:val="49"/>
        </w:numPr>
        <w:ind w:left="714" w:hanging="357"/>
        <w:rPr>
          <w:szCs w:val="18"/>
        </w:rPr>
      </w:pPr>
      <w:r>
        <w:rPr>
          <w:szCs w:val="18"/>
        </w:rPr>
        <w:t>učenici će razviti zanimanje za rad u školskoj knjižnici</w:t>
      </w:r>
    </w:p>
    <w:p w:rsidR="00D8299F" w:rsidRDefault="00D8299F" w:rsidP="002E680E">
      <w:pPr>
        <w:pStyle w:val="ListParagraph"/>
        <w:numPr>
          <w:ilvl w:val="0"/>
          <w:numId w:val="49"/>
        </w:numPr>
        <w:ind w:left="714" w:hanging="357"/>
        <w:rPr>
          <w:szCs w:val="18"/>
        </w:rPr>
      </w:pPr>
      <w:r>
        <w:rPr>
          <w:szCs w:val="18"/>
        </w:rPr>
        <w:t>učenici će usvojiti temeljna znanja o knjižničnom poslovanju i pozitivan odnos prema knjizi općenito</w:t>
      </w:r>
    </w:p>
    <w:p w:rsidR="00D8299F" w:rsidRDefault="00D8299F" w:rsidP="002E680E">
      <w:pPr>
        <w:pStyle w:val="ListParagraph"/>
        <w:numPr>
          <w:ilvl w:val="0"/>
          <w:numId w:val="49"/>
        </w:numPr>
        <w:ind w:left="714" w:hanging="357"/>
        <w:rPr>
          <w:szCs w:val="18"/>
        </w:rPr>
      </w:pPr>
      <w:r>
        <w:rPr>
          <w:szCs w:val="18"/>
        </w:rPr>
        <w:t>učenici će razvijati komunikacijske vještine</w:t>
      </w:r>
    </w:p>
    <w:p w:rsidR="00D8299F" w:rsidRDefault="00D8299F" w:rsidP="002E680E">
      <w:pPr>
        <w:pStyle w:val="ListParagraph"/>
        <w:numPr>
          <w:ilvl w:val="0"/>
          <w:numId w:val="49"/>
        </w:numPr>
        <w:ind w:left="714" w:hanging="357"/>
        <w:rPr>
          <w:szCs w:val="18"/>
        </w:rPr>
      </w:pPr>
      <w:r>
        <w:rPr>
          <w:szCs w:val="18"/>
        </w:rPr>
        <w:t>učenici će dobiti želju za odlaskom i u druge narodne knjižnice, Gradsku knjižnicu, na Interliber i sl. događanja vezana uz knjigu</w:t>
      </w:r>
    </w:p>
    <w:p w:rsidR="00D8299F" w:rsidRDefault="00D8299F" w:rsidP="00D8299F">
      <w:pPr>
        <w:spacing w:before="120" w:after="120"/>
        <w:rPr>
          <w:szCs w:val="18"/>
        </w:rPr>
      </w:pPr>
      <w:r>
        <w:rPr>
          <w:b/>
          <w:szCs w:val="18"/>
        </w:rPr>
        <w:t>NAČIN REALIZACIJE</w:t>
      </w:r>
      <w:r>
        <w:rPr>
          <w:szCs w:val="18"/>
        </w:rPr>
        <w:t xml:space="preserve">: </w:t>
      </w:r>
    </w:p>
    <w:p w:rsidR="00D8299F" w:rsidRDefault="00D8299F" w:rsidP="00D8299F">
      <w:pPr>
        <w:pStyle w:val="ListParagraph"/>
        <w:spacing w:after="120"/>
        <w:ind w:left="0"/>
        <w:contextualSpacing/>
        <w:rPr>
          <w:rFonts w:cs="Times New Roman"/>
          <w:szCs w:val="18"/>
        </w:rPr>
      </w:pPr>
      <w:r>
        <w:rPr>
          <w:rFonts w:cs="Times New Roman"/>
          <w:b/>
          <w:szCs w:val="18"/>
        </w:rPr>
        <w:t>Oblik</w:t>
      </w:r>
      <w:r>
        <w:rPr>
          <w:rFonts w:cs="Times New Roman"/>
          <w:szCs w:val="18"/>
        </w:rPr>
        <w:t>: Izvannastavna aktivnost</w:t>
      </w:r>
    </w:p>
    <w:p w:rsidR="00D8299F" w:rsidRDefault="00D8299F" w:rsidP="00D8299F">
      <w:pPr>
        <w:pStyle w:val="ListParagraph"/>
        <w:spacing w:after="120"/>
        <w:ind w:left="0"/>
        <w:contextualSpacing/>
        <w:rPr>
          <w:rFonts w:cs="Times New Roman"/>
          <w:szCs w:val="18"/>
        </w:rPr>
      </w:pPr>
      <w:r>
        <w:rPr>
          <w:rFonts w:cs="Times New Roman"/>
          <w:b/>
          <w:szCs w:val="18"/>
        </w:rPr>
        <w:t>Sudionici</w:t>
      </w:r>
      <w:r>
        <w:rPr>
          <w:rFonts w:cs="Times New Roman"/>
          <w:szCs w:val="18"/>
        </w:rPr>
        <w:t>: Učenici od 4. do 8.r.</w:t>
      </w:r>
    </w:p>
    <w:p w:rsidR="00D8299F" w:rsidRDefault="00D8299F" w:rsidP="00D8299F">
      <w:pPr>
        <w:pStyle w:val="ListParagraph"/>
        <w:spacing w:after="120"/>
        <w:ind w:left="0"/>
        <w:contextualSpacing/>
        <w:rPr>
          <w:rFonts w:cs="Times New Roman"/>
          <w:szCs w:val="18"/>
        </w:rPr>
      </w:pPr>
      <w:r>
        <w:rPr>
          <w:rFonts w:cs="Times New Roman"/>
          <w:b/>
          <w:szCs w:val="18"/>
        </w:rPr>
        <w:t>Načini učenja</w:t>
      </w:r>
      <w:r>
        <w:rPr>
          <w:rFonts w:cs="Times New Roman"/>
          <w:szCs w:val="18"/>
        </w:rPr>
        <w:t>: Pomaganje u radu i uređenju knjižnice; izrada plakata za obilježavanje pojedinih obljetnica; pomoć ostalim učenicima u snalaženju u knjižnici…</w:t>
      </w:r>
    </w:p>
    <w:p w:rsidR="00D8299F" w:rsidRDefault="00D8299F" w:rsidP="00D8299F">
      <w:pPr>
        <w:pStyle w:val="ListParagraph"/>
        <w:spacing w:after="120"/>
        <w:ind w:left="0"/>
        <w:contextualSpacing/>
        <w:rPr>
          <w:rFonts w:cs="Times New Roman"/>
          <w:szCs w:val="18"/>
        </w:rPr>
      </w:pPr>
      <w:r>
        <w:rPr>
          <w:rFonts w:cs="Times New Roman"/>
          <w:b/>
          <w:szCs w:val="18"/>
        </w:rPr>
        <w:t>Metode poučavanja</w:t>
      </w:r>
      <w:r>
        <w:rPr>
          <w:rFonts w:cs="Times New Roman"/>
          <w:szCs w:val="18"/>
        </w:rPr>
        <w:t xml:space="preserve">: Metoda usmjerenog razgovora; kreativne aktivnosti; likovne radionice; posjeta i suradnja s drugim knjižnicama… </w:t>
      </w:r>
    </w:p>
    <w:p w:rsidR="00D8299F" w:rsidRDefault="00D8299F" w:rsidP="00D8299F">
      <w:pPr>
        <w:pStyle w:val="ListParagraph"/>
        <w:spacing w:after="120"/>
        <w:ind w:left="0"/>
        <w:contextualSpacing/>
        <w:rPr>
          <w:rFonts w:cs="Times New Roman"/>
          <w:szCs w:val="18"/>
        </w:rPr>
      </w:pPr>
      <w:r>
        <w:rPr>
          <w:rFonts w:cs="Times New Roman"/>
          <w:b/>
          <w:szCs w:val="18"/>
        </w:rPr>
        <w:t>Trajanje izvedbe</w:t>
      </w:r>
      <w:r>
        <w:rPr>
          <w:rFonts w:cs="Times New Roman"/>
          <w:szCs w:val="18"/>
        </w:rPr>
        <w:t>: Tijekom školske godine.</w:t>
      </w:r>
    </w:p>
    <w:p w:rsidR="00D8299F" w:rsidRDefault="00A06070" w:rsidP="00D8299F">
      <w:pPr>
        <w:spacing w:after="120"/>
        <w:rPr>
          <w:szCs w:val="18"/>
        </w:rPr>
      </w:pPr>
      <w:r>
        <w:rPr>
          <w:b/>
          <w:szCs w:val="18"/>
        </w:rPr>
        <w:tab/>
      </w:r>
      <w:r w:rsidR="00D8299F">
        <w:rPr>
          <w:b/>
          <w:szCs w:val="18"/>
        </w:rPr>
        <w:t>Resursi</w:t>
      </w:r>
      <w:r w:rsidR="00D8299F">
        <w:rPr>
          <w:szCs w:val="18"/>
        </w:rPr>
        <w:t xml:space="preserve">: </w:t>
      </w:r>
    </w:p>
    <w:p w:rsidR="00D8299F" w:rsidRDefault="00D8299F" w:rsidP="00D8299F">
      <w:pPr>
        <w:pStyle w:val="ListParagraph"/>
        <w:spacing w:after="120"/>
        <w:ind w:left="0"/>
        <w:contextualSpacing/>
        <w:rPr>
          <w:rFonts w:cs="Times New Roman"/>
          <w:szCs w:val="18"/>
        </w:rPr>
      </w:pPr>
      <w:r>
        <w:rPr>
          <w:rFonts w:cs="Times New Roman"/>
          <w:b/>
          <w:szCs w:val="18"/>
        </w:rPr>
        <w:t>Potrebni resursi</w:t>
      </w:r>
      <w:r>
        <w:rPr>
          <w:rFonts w:cs="Times New Roman"/>
          <w:szCs w:val="18"/>
        </w:rPr>
        <w:t xml:space="preserve">: kompjutor, papir, podrška ravnatelja, suradnja roditelja, literatura u knjižnici, materijali za grupni rad, novčana sredstva, autobusni prijevoz… </w:t>
      </w:r>
    </w:p>
    <w:p w:rsidR="00D8299F" w:rsidRDefault="00D8299F" w:rsidP="00D8299F">
      <w:pPr>
        <w:pStyle w:val="ListParagraph"/>
        <w:spacing w:after="120"/>
        <w:ind w:left="0"/>
        <w:contextualSpacing/>
        <w:rPr>
          <w:rFonts w:cs="Times New Roman"/>
          <w:szCs w:val="18"/>
        </w:rPr>
      </w:pPr>
      <w:r>
        <w:rPr>
          <w:rFonts w:cs="Times New Roman"/>
          <w:b/>
          <w:szCs w:val="18"/>
        </w:rPr>
        <w:t>Mogućnosti</w:t>
      </w:r>
      <w:r>
        <w:rPr>
          <w:rFonts w:cs="Times New Roman"/>
          <w:szCs w:val="18"/>
        </w:rPr>
        <w:t>: Suradnja s učiteljima.</w:t>
      </w:r>
    </w:p>
    <w:p w:rsidR="00D8299F" w:rsidRDefault="00D8299F" w:rsidP="00D8299F">
      <w:pPr>
        <w:pStyle w:val="ListParagraph"/>
        <w:spacing w:after="120"/>
        <w:ind w:left="0"/>
        <w:contextualSpacing/>
        <w:rPr>
          <w:rFonts w:cs="Times New Roman"/>
          <w:szCs w:val="18"/>
        </w:rPr>
      </w:pPr>
      <w:r>
        <w:rPr>
          <w:rFonts w:cs="Times New Roman"/>
          <w:b/>
          <w:szCs w:val="18"/>
        </w:rPr>
        <w:t>Moguće teškoće</w:t>
      </w:r>
      <w:r>
        <w:rPr>
          <w:rFonts w:cs="Times New Roman"/>
          <w:szCs w:val="18"/>
        </w:rPr>
        <w:t>: Nedovoljno zajedničkog vremena /uskladiti raspored/.</w:t>
      </w:r>
    </w:p>
    <w:p w:rsidR="00D8299F" w:rsidRDefault="00D8299F" w:rsidP="00D8299F">
      <w:pPr>
        <w:spacing w:after="120"/>
        <w:rPr>
          <w:szCs w:val="18"/>
        </w:rPr>
      </w:pPr>
      <w:r>
        <w:rPr>
          <w:b/>
          <w:szCs w:val="18"/>
        </w:rPr>
        <w:t>Način praćenja i provjere ishoda/postignuća</w:t>
      </w:r>
      <w:r>
        <w:rPr>
          <w:szCs w:val="18"/>
        </w:rPr>
        <w:t xml:space="preserve">: Pisani i likovni radovi. </w:t>
      </w:r>
    </w:p>
    <w:p w:rsidR="00D8299F" w:rsidRDefault="00D8299F" w:rsidP="00D8299F">
      <w:pPr>
        <w:rPr>
          <w:szCs w:val="18"/>
        </w:rPr>
      </w:pPr>
      <w:r>
        <w:rPr>
          <w:b/>
          <w:szCs w:val="18"/>
        </w:rPr>
        <w:t>Odgovorne osobe</w:t>
      </w:r>
      <w:r>
        <w:rPr>
          <w:szCs w:val="18"/>
        </w:rPr>
        <w:t>: Knjižničarka Josipa Mrnjavac</w:t>
      </w:r>
    </w:p>
    <w:p w:rsidR="002E7507" w:rsidRDefault="002E7507" w:rsidP="00D8299F">
      <w:pPr>
        <w:rPr>
          <w:szCs w:val="18"/>
        </w:rPr>
      </w:pPr>
    </w:p>
    <w:p w:rsidR="00990813" w:rsidRDefault="00990813" w:rsidP="00990813">
      <w:pPr>
        <w:pStyle w:val="Heading3"/>
      </w:pPr>
      <w:bookmarkStart w:id="50" w:name="_Toc525736515"/>
      <w:r>
        <w:lastRenderedPageBreak/>
        <w:t>1.4.</w:t>
      </w:r>
      <w:r w:rsidR="00DE1CAB">
        <w:t>5</w:t>
      </w:r>
      <w:r>
        <w:t>. Inojezičari</w:t>
      </w:r>
      <w:bookmarkEnd w:id="50"/>
    </w:p>
    <w:p w:rsidR="002E7507" w:rsidRPr="00AB7FBB" w:rsidRDefault="002E7507" w:rsidP="002E7507">
      <w:pPr>
        <w:spacing w:after="120"/>
        <w:ind w:firstLine="708"/>
      </w:pPr>
      <w:r w:rsidRPr="00AB7FBB">
        <w:rPr>
          <w:b/>
        </w:rPr>
        <w:t>Ciklus</w:t>
      </w:r>
      <w:r w:rsidRPr="00AB7FBB">
        <w:t xml:space="preserve"> (razred): 1. ciklus (</w:t>
      </w:r>
      <w:r w:rsidR="00767167">
        <w:t xml:space="preserve">1., </w:t>
      </w:r>
      <w:r w:rsidRPr="00AB7FBB">
        <w:t>2., 3., 4. r.)</w:t>
      </w:r>
    </w:p>
    <w:p w:rsidR="00767167" w:rsidRPr="006B3477" w:rsidRDefault="00767167" w:rsidP="00767167">
      <w:pPr>
        <w:spacing w:after="120"/>
      </w:pPr>
      <w:r w:rsidRPr="006B3477">
        <w:rPr>
          <w:b/>
        </w:rPr>
        <w:t>Cilj</w:t>
      </w:r>
      <w:r w:rsidRPr="006B3477">
        <w:t xml:space="preserve">: Učenje hrvatskog jezika kao stranog jezika za učenike romske narodnosti kojima hrvatski nije materinjski jezik. Osposobljavanje za usmenu i pismenu komunikaciju na hrvatskom jeziku. </w:t>
      </w:r>
    </w:p>
    <w:p w:rsidR="00767167" w:rsidRPr="006B3477" w:rsidRDefault="00767167" w:rsidP="00767167">
      <w:pPr>
        <w:spacing w:after="120"/>
      </w:pPr>
      <w:r w:rsidRPr="006B3477">
        <w:rPr>
          <w:b/>
        </w:rPr>
        <w:t>Obrazloženje cilja</w:t>
      </w:r>
      <w:r w:rsidRPr="006B3477">
        <w:t xml:space="preserve">: Temeljem praćenja i ocjenjivanja tijekom školske godine iskazala se potreba za dopunskim radom za učenike Rome koji otežano savladavaju gradivo zbog nedovoljnog razumijevanja hrvatskog jezika i skromnog vokabulara. Sporije usvajaju tehniku čitanja i pisanja i   slabo se usmeno i pisano izražavaju. </w:t>
      </w:r>
    </w:p>
    <w:p w:rsidR="00767167" w:rsidRPr="006B3477" w:rsidRDefault="00767167" w:rsidP="00767167">
      <w:pPr>
        <w:spacing w:after="120"/>
      </w:pPr>
      <w:r w:rsidRPr="006B3477">
        <w:rPr>
          <w:b/>
        </w:rPr>
        <w:t>Očekivani ishodi/postignuća</w:t>
      </w:r>
    </w:p>
    <w:p w:rsidR="00767167" w:rsidRPr="006B3477" w:rsidRDefault="00767167" w:rsidP="00767167">
      <w:pPr>
        <w:pStyle w:val="ListParagraph"/>
        <w:numPr>
          <w:ilvl w:val="0"/>
          <w:numId w:val="2"/>
        </w:numPr>
        <w:jc w:val="left"/>
      </w:pPr>
      <w:r w:rsidRPr="006B3477">
        <w:t xml:space="preserve">proširivanje vokabulara i tečno komuniciranje na hrvatskom jeziku </w:t>
      </w:r>
    </w:p>
    <w:p w:rsidR="00767167" w:rsidRPr="006B3477" w:rsidRDefault="00767167" w:rsidP="00767167">
      <w:pPr>
        <w:pStyle w:val="ListParagraph"/>
        <w:numPr>
          <w:ilvl w:val="0"/>
          <w:numId w:val="2"/>
        </w:numPr>
        <w:jc w:val="left"/>
      </w:pPr>
      <w:r w:rsidRPr="006B3477">
        <w:t>potpuno razumijevanje hrvatskog jezika</w:t>
      </w:r>
    </w:p>
    <w:p w:rsidR="00767167" w:rsidRPr="006B3477" w:rsidRDefault="00767167" w:rsidP="00767167">
      <w:pPr>
        <w:pStyle w:val="ListParagraph"/>
        <w:numPr>
          <w:ilvl w:val="0"/>
          <w:numId w:val="2"/>
        </w:numPr>
        <w:jc w:val="left"/>
      </w:pPr>
      <w:r w:rsidRPr="006B3477">
        <w:t xml:space="preserve">samostalno čitanje i pisanje na hrvatskom jeziku   </w:t>
      </w:r>
    </w:p>
    <w:p w:rsidR="00767167" w:rsidRPr="006B3477" w:rsidRDefault="00767167" w:rsidP="00767167">
      <w:pPr>
        <w:pStyle w:val="ListParagraph"/>
        <w:numPr>
          <w:ilvl w:val="0"/>
          <w:numId w:val="2"/>
        </w:numPr>
        <w:jc w:val="left"/>
      </w:pPr>
      <w:r w:rsidRPr="006B3477">
        <w:t>primjena pravopisnih pravila</w:t>
      </w:r>
    </w:p>
    <w:p w:rsidR="00767167" w:rsidRPr="006B3477" w:rsidRDefault="00767167" w:rsidP="00767167">
      <w:pPr>
        <w:pStyle w:val="ListParagraph"/>
        <w:ind w:left="1068"/>
        <w:jc w:val="left"/>
      </w:pPr>
    </w:p>
    <w:p w:rsidR="00767167" w:rsidRPr="006B3477" w:rsidRDefault="00767167" w:rsidP="00767167">
      <w:pPr>
        <w:spacing w:before="120"/>
      </w:pPr>
      <w:r w:rsidRPr="006B3477">
        <w:rPr>
          <w:b/>
        </w:rPr>
        <w:t>NAČIN REALIZACIJE</w:t>
      </w:r>
      <w:r w:rsidRPr="006B3477">
        <w:t xml:space="preserve">: </w:t>
      </w:r>
    </w:p>
    <w:p w:rsidR="00767167" w:rsidRPr="006B3477" w:rsidRDefault="00767167" w:rsidP="00767167">
      <w:pPr>
        <w:spacing w:before="120"/>
        <w:rPr>
          <w:b/>
        </w:rPr>
      </w:pPr>
      <w:r w:rsidRPr="006B3477">
        <w:rPr>
          <w:b/>
        </w:rPr>
        <w:t xml:space="preserve">Oblik: </w:t>
      </w:r>
      <w:r w:rsidRPr="006B3477">
        <w:t xml:space="preserve">izvannastavna aktivnost    </w:t>
      </w:r>
    </w:p>
    <w:p w:rsidR="00767167" w:rsidRPr="006B3477" w:rsidRDefault="00767167" w:rsidP="00767167">
      <w:r w:rsidRPr="006B3477">
        <w:rPr>
          <w:b/>
        </w:rPr>
        <w:t>Sudionici</w:t>
      </w:r>
      <w:r w:rsidRPr="006B3477">
        <w:t>:  učenici romske narodnosti od 1. do 4.r.</w:t>
      </w:r>
    </w:p>
    <w:p w:rsidR="00767167" w:rsidRPr="006B3477" w:rsidRDefault="00767167" w:rsidP="00767167">
      <w:r w:rsidRPr="006B3477">
        <w:rPr>
          <w:b/>
        </w:rPr>
        <w:t>Načini učenja</w:t>
      </w:r>
      <w:r w:rsidRPr="006B3477">
        <w:t>:  čitanje, prepisivanje, pisanje, razgovorne i jezične igre, govorne i pismene vježbe</w:t>
      </w:r>
    </w:p>
    <w:p w:rsidR="00767167" w:rsidRPr="006B3477" w:rsidRDefault="00767167" w:rsidP="00767167">
      <w:r w:rsidRPr="006B3477">
        <w:rPr>
          <w:b/>
        </w:rPr>
        <w:t>Metode poučavanja</w:t>
      </w:r>
      <w:r w:rsidRPr="006B3477">
        <w:t>: metoda razgovora, čitanja i rada na tekstu, pisanja, usmenog izlaganja</w:t>
      </w:r>
    </w:p>
    <w:p w:rsidR="00767167" w:rsidRPr="006B3477" w:rsidRDefault="00767167" w:rsidP="00767167">
      <w:r w:rsidRPr="006B3477">
        <w:rPr>
          <w:b/>
        </w:rPr>
        <w:t>Trajanje izvedbe</w:t>
      </w:r>
      <w:r w:rsidRPr="006B3477">
        <w:t>: školska godina 2018./19.</w:t>
      </w:r>
    </w:p>
    <w:p w:rsidR="00767167" w:rsidRPr="006B3477" w:rsidRDefault="00767167" w:rsidP="00767167">
      <w:pPr>
        <w:spacing w:before="120"/>
        <w:ind w:firstLine="708"/>
      </w:pPr>
      <w:r w:rsidRPr="006B3477">
        <w:rPr>
          <w:b/>
        </w:rPr>
        <w:t>Resursi</w:t>
      </w:r>
      <w:r w:rsidRPr="006B3477">
        <w:t xml:space="preserve">: </w:t>
      </w:r>
    </w:p>
    <w:p w:rsidR="00767167" w:rsidRPr="006B3477" w:rsidRDefault="00767167" w:rsidP="00767167">
      <w:pPr>
        <w:spacing w:before="120"/>
      </w:pPr>
      <w:r w:rsidRPr="006B3477">
        <w:rPr>
          <w:b/>
        </w:rPr>
        <w:t>Ljudski resursi</w:t>
      </w:r>
      <w:r w:rsidRPr="006B3477">
        <w:t>:  učenici razredne nastave Romi, učiteljica</w:t>
      </w:r>
    </w:p>
    <w:p w:rsidR="00767167" w:rsidRPr="006B3477" w:rsidRDefault="00767167" w:rsidP="00767167">
      <w:r w:rsidRPr="006B3477">
        <w:rPr>
          <w:b/>
        </w:rPr>
        <w:t>Materijalni resursi</w:t>
      </w:r>
      <w:r w:rsidRPr="006B3477">
        <w:t>: radni materijali (udžbenici, listići, pisanka, pribor za pisanje, crtanje), časopisi, književna djela, kutija za priče, samostalno izrađen materijal za rad</w:t>
      </w:r>
    </w:p>
    <w:p w:rsidR="00767167" w:rsidRPr="006B3477" w:rsidRDefault="00767167" w:rsidP="00767167">
      <w:r w:rsidRPr="006B3477">
        <w:rPr>
          <w:b/>
        </w:rPr>
        <w:t>Moguće teškoće</w:t>
      </w:r>
      <w:r w:rsidRPr="006B3477">
        <w:t>: neodazivanje učenika Roma, slabiji rezultati zbog  nezadovoljavajućih uvjeta  za rad kod kuće, nedovoljan broj sati rada kroz tjedan</w:t>
      </w:r>
    </w:p>
    <w:p w:rsidR="00767167" w:rsidRPr="006B3477" w:rsidRDefault="00767167" w:rsidP="00767167">
      <w:pPr>
        <w:spacing w:before="120"/>
      </w:pPr>
      <w:r w:rsidRPr="006B3477">
        <w:rPr>
          <w:b/>
        </w:rPr>
        <w:t>Način praćenja i provjere ishoda/postignuća</w:t>
      </w:r>
      <w:r w:rsidRPr="006B3477">
        <w:t>: provjera čitanja, razumijevanja pročitanog, pisane provjere znanja</w:t>
      </w:r>
    </w:p>
    <w:p w:rsidR="00767167" w:rsidRPr="006B3477" w:rsidRDefault="00767167" w:rsidP="00767167">
      <w:pPr>
        <w:spacing w:before="120"/>
        <w:rPr>
          <w:szCs w:val="18"/>
        </w:rPr>
      </w:pPr>
      <w:r w:rsidRPr="006B3477">
        <w:rPr>
          <w:b/>
        </w:rPr>
        <w:t>Odgovorna osoba</w:t>
      </w:r>
      <w:r w:rsidRPr="006B3477">
        <w:t>: Jasna Rendulić, učiteljica RN</w:t>
      </w:r>
    </w:p>
    <w:p w:rsidR="00842F9C" w:rsidRDefault="00EF1B09" w:rsidP="00E051F9">
      <w:pPr>
        <w:pStyle w:val="Heading2"/>
      </w:pPr>
      <w:bookmarkStart w:id="51" w:name="_Toc525736516"/>
      <w:r>
        <w:t>1.5. TERENSKA NASTAVA</w:t>
      </w:r>
      <w:bookmarkEnd w:id="51"/>
    </w:p>
    <w:p w:rsidR="00842F9C" w:rsidRDefault="005A2367" w:rsidP="005A2367">
      <w:pPr>
        <w:pStyle w:val="Heading3"/>
      </w:pPr>
      <w:bookmarkStart w:id="52" w:name="_Toc525736517"/>
      <w:r>
        <w:t>1.5.</w:t>
      </w:r>
      <w:r w:rsidR="00E801B3">
        <w:t>1</w:t>
      </w:r>
      <w:r>
        <w:t xml:space="preserve">. </w:t>
      </w:r>
      <w:r w:rsidR="00EF1B09">
        <w:t>Be</w:t>
      </w:r>
      <w:r w:rsidR="00EF1B09">
        <w:rPr>
          <w:rFonts w:hint="eastAsia"/>
        </w:rPr>
        <w:t>č</w:t>
      </w:r>
      <w:bookmarkEnd w:id="52"/>
    </w:p>
    <w:p w:rsidR="00DE4475" w:rsidRPr="00DE4475" w:rsidRDefault="00DE4475" w:rsidP="00DE4475">
      <w:pPr>
        <w:spacing w:before="120"/>
        <w:ind w:left="708"/>
        <w:rPr>
          <w:szCs w:val="18"/>
        </w:rPr>
      </w:pPr>
      <w:r w:rsidRPr="00DE4475">
        <w:rPr>
          <w:b/>
          <w:szCs w:val="18"/>
        </w:rPr>
        <w:t>Ciklus</w:t>
      </w:r>
      <w:r w:rsidRPr="00DE4475">
        <w:rPr>
          <w:szCs w:val="18"/>
        </w:rPr>
        <w:t xml:space="preserve"> (razred): 3. ciklus (8.razredi) </w:t>
      </w:r>
    </w:p>
    <w:p w:rsidR="00DE4475" w:rsidRPr="00DE4475" w:rsidRDefault="00DE4475" w:rsidP="00DE4475">
      <w:pPr>
        <w:spacing w:before="120"/>
        <w:rPr>
          <w:szCs w:val="18"/>
        </w:rPr>
      </w:pPr>
      <w:r w:rsidRPr="00DE4475">
        <w:rPr>
          <w:b/>
          <w:szCs w:val="18"/>
        </w:rPr>
        <w:t>Cilj</w:t>
      </w:r>
      <w:r w:rsidRPr="00DE4475">
        <w:rPr>
          <w:szCs w:val="18"/>
        </w:rPr>
        <w:t>: poticati učenike na služenje njemačkim jezikom</w:t>
      </w:r>
    </w:p>
    <w:p w:rsidR="00DE4475" w:rsidRPr="00DE4475" w:rsidRDefault="00DE4475" w:rsidP="00DE4475">
      <w:pPr>
        <w:spacing w:before="120"/>
        <w:rPr>
          <w:szCs w:val="18"/>
        </w:rPr>
      </w:pPr>
      <w:r w:rsidRPr="00DE4475">
        <w:rPr>
          <w:b/>
          <w:szCs w:val="18"/>
        </w:rPr>
        <w:t>Obrazloženje cilja</w:t>
      </w:r>
      <w:r w:rsidRPr="00DE4475">
        <w:rPr>
          <w:szCs w:val="18"/>
        </w:rPr>
        <w:t>: TN u Beč motivacija za učenje njemačkog jezika i njegovo korištenje u svakodnevnim situacijama.</w:t>
      </w:r>
    </w:p>
    <w:p w:rsidR="00DE4475" w:rsidRPr="00DE4475" w:rsidRDefault="00DE4475" w:rsidP="00DE4475">
      <w:pPr>
        <w:spacing w:before="120" w:after="120"/>
        <w:rPr>
          <w:szCs w:val="18"/>
        </w:rPr>
      </w:pPr>
      <w:r w:rsidRPr="00DE4475">
        <w:rPr>
          <w:b/>
          <w:szCs w:val="18"/>
        </w:rPr>
        <w:t>Očekivani ishodi/postignuća</w:t>
      </w:r>
      <w:r w:rsidRPr="00DE4475">
        <w:rPr>
          <w:szCs w:val="18"/>
        </w:rPr>
        <w:t>:</w:t>
      </w:r>
    </w:p>
    <w:p w:rsidR="00DE4475" w:rsidRPr="00DE4475" w:rsidRDefault="00DE4475" w:rsidP="00DB35EE">
      <w:pPr>
        <w:pStyle w:val="ListParagraph"/>
        <w:numPr>
          <w:ilvl w:val="0"/>
          <w:numId w:val="5"/>
        </w:numPr>
        <w:spacing w:after="120"/>
        <w:contextualSpacing/>
        <w:rPr>
          <w:rFonts w:cs="Times New Roman"/>
          <w:szCs w:val="18"/>
        </w:rPr>
      </w:pPr>
      <w:r w:rsidRPr="00DE4475">
        <w:rPr>
          <w:rFonts w:cs="Times New Roman"/>
          <w:szCs w:val="18"/>
        </w:rPr>
        <w:t>poticati učenike na korištenje njemačkog jezika u svakodnevnoj situaciji</w:t>
      </w:r>
    </w:p>
    <w:p w:rsidR="00DE4475" w:rsidRPr="00DE4475" w:rsidRDefault="00DE4475" w:rsidP="00DB35EE">
      <w:pPr>
        <w:pStyle w:val="ListParagraph"/>
        <w:numPr>
          <w:ilvl w:val="0"/>
          <w:numId w:val="5"/>
        </w:numPr>
        <w:spacing w:after="120"/>
        <w:contextualSpacing/>
        <w:rPr>
          <w:rFonts w:cs="Times New Roman"/>
          <w:szCs w:val="18"/>
        </w:rPr>
      </w:pPr>
      <w:r w:rsidRPr="00DE4475">
        <w:rPr>
          <w:rFonts w:cs="Times New Roman"/>
          <w:szCs w:val="18"/>
        </w:rPr>
        <w:t>prepoznati povijesne znamenitosti grada Beča</w:t>
      </w:r>
    </w:p>
    <w:p w:rsidR="00DE4475" w:rsidRPr="00DE4475" w:rsidRDefault="00DE4475" w:rsidP="00DB35EE">
      <w:pPr>
        <w:pStyle w:val="ListParagraph"/>
        <w:numPr>
          <w:ilvl w:val="0"/>
          <w:numId w:val="5"/>
        </w:numPr>
        <w:spacing w:after="120"/>
        <w:contextualSpacing/>
        <w:rPr>
          <w:rFonts w:cs="Times New Roman"/>
          <w:szCs w:val="18"/>
        </w:rPr>
      </w:pPr>
      <w:r w:rsidRPr="00DE4475">
        <w:rPr>
          <w:rFonts w:cs="Times New Roman"/>
          <w:szCs w:val="18"/>
        </w:rPr>
        <w:t>stjecati pozitivan stav prema aktivnom slušanju na stranom jeziku</w:t>
      </w:r>
    </w:p>
    <w:p w:rsidR="00DE4475" w:rsidRPr="00DE4475" w:rsidRDefault="00DE4475" w:rsidP="00DB35EE">
      <w:pPr>
        <w:pStyle w:val="ListParagraph"/>
        <w:numPr>
          <w:ilvl w:val="0"/>
          <w:numId w:val="5"/>
        </w:numPr>
        <w:spacing w:after="120"/>
        <w:contextualSpacing/>
        <w:rPr>
          <w:rFonts w:cs="Times New Roman"/>
          <w:szCs w:val="18"/>
        </w:rPr>
      </w:pPr>
      <w:r w:rsidRPr="00DE4475">
        <w:rPr>
          <w:rFonts w:cs="Times New Roman"/>
          <w:szCs w:val="18"/>
        </w:rPr>
        <w:t>osvješćivati sličnosti i razlike vlastite kulture i kulture stranog jezika</w:t>
      </w:r>
    </w:p>
    <w:p w:rsidR="00DE4475" w:rsidRPr="00DE4475" w:rsidRDefault="00DE4475" w:rsidP="00DB35EE">
      <w:pPr>
        <w:pStyle w:val="ListParagraph"/>
        <w:numPr>
          <w:ilvl w:val="0"/>
          <w:numId w:val="5"/>
        </w:numPr>
        <w:spacing w:after="120"/>
        <w:contextualSpacing/>
        <w:rPr>
          <w:szCs w:val="18"/>
        </w:rPr>
      </w:pPr>
      <w:r w:rsidRPr="00DE4475">
        <w:rPr>
          <w:rFonts w:cs="Times New Roman"/>
          <w:szCs w:val="18"/>
        </w:rPr>
        <w:t>oblikovati</w:t>
      </w:r>
      <w:r w:rsidRPr="00DE4475">
        <w:rPr>
          <w:szCs w:val="18"/>
        </w:rPr>
        <w:t xml:space="preserve"> i izgovarati govorne cjeline</w:t>
      </w:r>
    </w:p>
    <w:p w:rsidR="00DE4475" w:rsidRPr="00DE4475" w:rsidRDefault="00DE4475" w:rsidP="00DE4475">
      <w:pPr>
        <w:spacing w:before="120" w:after="120"/>
        <w:rPr>
          <w:szCs w:val="18"/>
        </w:rPr>
      </w:pPr>
      <w:r w:rsidRPr="00DE4475">
        <w:rPr>
          <w:b/>
          <w:szCs w:val="18"/>
        </w:rPr>
        <w:t>NAČIN REALIZACIJE</w:t>
      </w:r>
      <w:r w:rsidRPr="00DE4475">
        <w:rPr>
          <w:szCs w:val="18"/>
        </w:rPr>
        <w:t xml:space="preserve">: </w:t>
      </w:r>
    </w:p>
    <w:p w:rsidR="00DE4475" w:rsidRPr="00DE4475" w:rsidRDefault="00DE4475" w:rsidP="00DE4475">
      <w:pPr>
        <w:pStyle w:val="ListParagraph"/>
        <w:ind w:left="0"/>
        <w:contextualSpacing/>
        <w:rPr>
          <w:rFonts w:cs="Times New Roman"/>
          <w:szCs w:val="18"/>
        </w:rPr>
      </w:pPr>
      <w:r w:rsidRPr="00DE4475">
        <w:rPr>
          <w:rFonts w:cs="Times New Roman"/>
          <w:b/>
          <w:szCs w:val="18"/>
        </w:rPr>
        <w:t>Oblik</w:t>
      </w:r>
      <w:r w:rsidRPr="00DE4475">
        <w:rPr>
          <w:rFonts w:cs="Times New Roman"/>
          <w:szCs w:val="18"/>
        </w:rPr>
        <w:t>: terenska nastava</w:t>
      </w:r>
    </w:p>
    <w:p w:rsidR="00DE4475" w:rsidRPr="00DE4475" w:rsidRDefault="00DE4475" w:rsidP="00DE4475">
      <w:pPr>
        <w:pStyle w:val="ListParagraph"/>
        <w:ind w:left="0"/>
        <w:contextualSpacing/>
        <w:rPr>
          <w:rFonts w:cs="Times New Roman"/>
          <w:szCs w:val="18"/>
        </w:rPr>
      </w:pPr>
      <w:r w:rsidRPr="00DE4475">
        <w:rPr>
          <w:rFonts w:cs="Times New Roman"/>
          <w:b/>
          <w:szCs w:val="18"/>
        </w:rPr>
        <w:lastRenderedPageBreak/>
        <w:t>Sudionici</w:t>
      </w:r>
      <w:r w:rsidRPr="00DE4475">
        <w:rPr>
          <w:rFonts w:cs="Times New Roman"/>
          <w:szCs w:val="18"/>
        </w:rPr>
        <w:t>: učiteljice,učenici,roditelji</w:t>
      </w:r>
    </w:p>
    <w:p w:rsidR="00DE4475" w:rsidRPr="00DE4475" w:rsidRDefault="00DE4475" w:rsidP="00DE4475">
      <w:pPr>
        <w:pStyle w:val="ListParagraph"/>
        <w:ind w:left="0"/>
        <w:contextualSpacing/>
        <w:rPr>
          <w:rFonts w:cs="Times New Roman"/>
          <w:szCs w:val="18"/>
        </w:rPr>
      </w:pPr>
      <w:r w:rsidRPr="00DE4475">
        <w:rPr>
          <w:rFonts w:cs="Times New Roman"/>
          <w:b/>
          <w:szCs w:val="18"/>
        </w:rPr>
        <w:t>Načini učenja</w:t>
      </w:r>
      <w:r w:rsidRPr="00DE4475">
        <w:rPr>
          <w:rFonts w:cs="Times New Roman"/>
          <w:szCs w:val="18"/>
        </w:rPr>
        <w:t>: učenici će upoznati glavni grad Austrije,posjetiti prirodoslovni muzej te komunicirati na njemačkom jeziku</w:t>
      </w:r>
    </w:p>
    <w:p w:rsidR="0007457E" w:rsidRDefault="00DE4475" w:rsidP="00DE4475">
      <w:pPr>
        <w:pStyle w:val="ListParagraph"/>
        <w:ind w:left="0"/>
        <w:contextualSpacing/>
        <w:rPr>
          <w:rFonts w:cs="Times New Roman"/>
          <w:szCs w:val="18"/>
        </w:rPr>
      </w:pPr>
      <w:r w:rsidRPr="00DE4475">
        <w:rPr>
          <w:rFonts w:cs="Times New Roman"/>
          <w:b/>
          <w:szCs w:val="18"/>
        </w:rPr>
        <w:t>Metode poučavanja</w:t>
      </w:r>
      <w:r w:rsidRPr="00DE4475">
        <w:rPr>
          <w:rFonts w:cs="Times New Roman"/>
          <w:szCs w:val="18"/>
        </w:rPr>
        <w:t>: učitelj će pripremiti materijal za grupni rad</w:t>
      </w:r>
    </w:p>
    <w:p w:rsidR="00DE4475" w:rsidRPr="00DE4475" w:rsidRDefault="00DE4475" w:rsidP="00DE4475">
      <w:pPr>
        <w:pStyle w:val="ListParagraph"/>
        <w:ind w:left="0"/>
        <w:contextualSpacing/>
        <w:rPr>
          <w:rFonts w:cs="Times New Roman"/>
          <w:szCs w:val="18"/>
        </w:rPr>
      </w:pPr>
      <w:r w:rsidRPr="00DE4475">
        <w:rPr>
          <w:rFonts w:cs="Times New Roman"/>
          <w:b/>
          <w:szCs w:val="18"/>
        </w:rPr>
        <w:t>Trajanje izvedbe</w:t>
      </w:r>
      <w:r w:rsidRPr="00DE4475">
        <w:rPr>
          <w:rFonts w:cs="Times New Roman"/>
          <w:szCs w:val="18"/>
        </w:rPr>
        <w:t xml:space="preserve">: </w:t>
      </w:r>
      <w:r w:rsidR="003E3D0E">
        <w:rPr>
          <w:rFonts w:cs="Times New Roman"/>
          <w:szCs w:val="18"/>
        </w:rPr>
        <w:t>1. polugodište</w:t>
      </w:r>
      <w:r w:rsidRPr="00DE4475">
        <w:rPr>
          <w:rFonts w:cs="Times New Roman"/>
          <w:szCs w:val="18"/>
        </w:rPr>
        <w:t xml:space="preserve"> 2017.</w:t>
      </w:r>
    </w:p>
    <w:p w:rsidR="00DE4475" w:rsidRPr="00DE4475" w:rsidRDefault="00DE4475" w:rsidP="00DE4475">
      <w:pPr>
        <w:spacing w:before="120" w:after="120"/>
        <w:ind w:firstLine="708"/>
        <w:rPr>
          <w:szCs w:val="18"/>
        </w:rPr>
      </w:pPr>
      <w:r w:rsidRPr="00DE4475">
        <w:rPr>
          <w:b/>
          <w:szCs w:val="18"/>
        </w:rPr>
        <w:t>Resursi</w:t>
      </w:r>
      <w:r w:rsidRPr="00DE4475">
        <w:rPr>
          <w:szCs w:val="18"/>
        </w:rPr>
        <w:t xml:space="preserve">: </w:t>
      </w:r>
    </w:p>
    <w:p w:rsidR="00DE4475" w:rsidRPr="00DE4475" w:rsidRDefault="00DE4475" w:rsidP="00DE4475">
      <w:pPr>
        <w:pStyle w:val="ListParagraph"/>
        <w:ind w:left="0"/>
        <w:contextualSpacing/>
        <w:rPr>
          <w:rFonts w:cs="Times New Roman"/>
          <w:szCs w:val="18"/>
        </w:rPr>
      </w:pPr>
      <w:r w:rsidRPr="00DE4475">
        <w:rPr>
          <w:rFonts w:cs="Times New Roman"/>
          <w:b/>
          <w:szCs w:val="18"/>
        </w:rPr>
        <w:t>Potrebni resursi</w:t>
      </w:r>
      <w:r w:rsidRPr="00DE4475">
        <w:rPr>
          <w:rFonts w:cs="Times New Roman"/>
          <w:szCs w:val="18"/>
        </w:rPr>
        <w:t>: učitelji,roditelji,turistička agencija</w:t>
      </w:r>
    </w:p>
    <w:p w:rsidR="00DE4475" w:rsidRPr="00DE4475" w:rsidRDefault="00DE4475" w:rsidP="00DE4475">
      <w:pPr>
        <w:pStyle w:val="ListParagraph"/>
        <w:ind w:left="0"/>
        <w:contextualSpacing/>
        <w:rPr>
          <w:rFonts w:cs="Times New Roman"/>
          <w:szCs w:val="18"/>
        </w:rPr>
      </w:pPr>
      <w:r w:rsidRPr="00DE4475">
        <w:rPr>
          <w:rFonts w:cs="Times New Roman"/>
          <w:b/>
          <w:szCs w:val="18"/>
        </w:rPr>
        <w:t>Mogućnosti</w:t>
      </w:r>
      <w:r w:rsidRPr="00DE4475">
        <w:rPr>
          <w:rFonts w:cs="Times New Roman"/>
          <w:szCs w:val="18"/>
        </w:rPr>
        <w:t>: podrška ravnatelja,suradnja učitelja</w:t>
      </w:r>
    </w:p>
    <w:p w:rsidR="00DE4475" w:rsidRPr="00DE4475" w:rsidRDefault="00DE4475" w:rsidP="00DE4475">
      <w:pPr>
        <w:pStyle w:val="ListParagraph"/>
        <w:ind w:left="0"/>
        <w:contextualSpacing/>
        <w:rPr>
          <w:rFonts w:cs="Times New Roman"/>
          <w:szCs w:val="18"/>
        </w:rPr>
      </w:pPr>
      <w:r w:rsidRPr="00DE4475">
        <w:rPr>
          <w:rFonts w:cs="Times New Roman"/>
          <w:b/>
          <w:szCs w:val="18"/>
        </w:rPr>
        <w:t>Moguće teškoće</w:t>
      </w:r>
      <w:r w:rsidRPr="00DE4475">
        <w:rPr>
          <w:rFonts w:cs="Times New Roman"/>
          <w:szCs w:val="18"/>
        </w:rPr>
        <w:t xml:space="preserve">: nedovoljan broj djece,visoka cijena </w:t>
      </w:r>
    </w:p>
    <w:p w:rsidR="00DE4475" w:rsidRPr="00DE4475" w:rsidRDefault="00DE4475" w:rsidP="00DE4475">
      <w:pPr>
        <w:rPr>
          <w:szCs w:val="18"/>
        </w:rPr>
      </w:pPr>
      <w:r w:rsidRPr="00DE4475">
        <w:rPr>
          <w:b/>
          <w:szCs w:val="18"/>
        </w:rPr>
        <w:t>Način praćenja i provjere ishoda / postignuća</w:t>
      </w:r>
      <w:r w:rsidRPr="00DE4475">
        <w:rPr>
          <w:szCs w:val="18"/>
        </w:rPr>
        <w:t xml:space="preserve">: analiza kvalitativnih izvora informacija:učenički radovi,fotografije i video zapis,web stranica škole </w:t>
      </w:r>
    </w:p>
    <w:p w:rsidR="005A2367" w:rsidRPr="00DE4475" w:rsidRDefault="00DE4475" w:rsidP="00DE4475">
      <w:pPr>
        <w:rPr>
          <w:szCs w:val="18"/>
        </w:rPr>
      </w:pPr>
      <w:r w:rsidRPr="00DE4475">
        <w:rPr>
          <w:b/>
          <w:szCs w:val="18"/>
        </w:rPr>
        <w:t>Odgovorne osobe</w:t>
      </w:r>
      <w:r w:rsidRPr="00DE4475">
        <w:rPr>
          <w:szCs w:val="18"/>
        </w:rPr>
        <w:t>: Emilija Raguž-Galić, prof. njemačkog jezika i  Sandra Majić, dipl. učiteljica</w:t>
      </w:r>
    </w:p>
    <w:p w:rsidR="00795784" w:rsidRPr="009B3032" w:rsidRDefault="00795784" w:rsidP="009B3032">
      <w:pPr>
        <w:pStyle w:val="Heading3"/>
      </w:pPr>
      <w:bookmarkStart w:id="53" w:name="_Toc525736518"/>
      <w:r w:rsidRPr="009B3032">
        <w:t>1.5.</w:t>
      </w:r>
      <w:r w:rsidR="00E801B3" w:rsidRPr="009B3032">
        <w:t>2</w:t>
      </w:r>
      <w:r w:rsidRPr="009B3032">
        <w:t>. Graz</w:t>
      </w:r>
      <w:bookmarkEnd w:id="53"/>
    </w:p>
    <w:p w:rsidR="00795784" w:rsidRPr="00DE4475" w:rsidRDefault="00795784" w:rsidP="00795784">
      <w:pPr>
        <w:spacing w:before="120"/>
        <w:ind w:left="708"/>
        <w:rPr>
          <w:szCs w:val="18"/>
        </w:rPr>
      </w:pPr>
      <w:r w:rsidRPr="00DE4475">
        <w:rPr>
          <w:b/>
          <w:szCs w:val="18"/>
        </w:rPr>
        <w:t>Ciklus</w:t>
      </w:r>
      <w:r w:rsidRPr="00DE4475">
        <w:rPr>
          <w:szCs w:val="18"/>
        </w:rPr>
        <w:t xml:space="preserve"> (razred): 3. ciklus (</w:t>
      </w:r>
      <w:r>
        <w:rPr>
          <w:szCs w:val="18"/>
        </w:rPr>
        <w:t>7</w:t>
      </w:r>
      <w:r w:rsidRPr="00DE4475">
        <w:rPr>
          <w:szCs w:val="18"/>
        </w:rPr>
        <w:t xml:space="preserve">.razredi) </w:t>
      </w:r>
    </w:p>
    <w:p w:rsidR="00795784" w:rsidRPr="00DE4475" w:rsidRDefault="00795784" w:rsidP="00795784">
      <w:pPr>
        <w:spacing w:before="120"/>
        <w:rPr>
          <w:szCs w:val="18"/>
        </w:rPr>
      </w:pPr>
      <w:r w:rsidRPr="00DE4475">
        <w:rPr>
          <w:b/>
          <w:szCs w:val="18"/>
        </w:rPr>
        <w:t>Cilj</w:t>
      </w:r>
      <w:r w:rsidRPr="00DE4475">
        <w:rPr>
          <w:szCs w:val="18"/>
        </w:rPr>
        <w:t>: poticati učenike na služenje njemačkim jezikom</w:t>
      </w:r>
    </w:p>
    <w:p w:rsidR="00795784" w:rsidRPr="00DE4475" w:rsidRDefault="00795784" w:rsidP="00795784">
      <w:pPr>
        <w:spacing w:before="120"/>
        <w:rPr>
          <w:szCs w:val="18"/>
        </w:rPr>
      </w:pPr>
      <w:r w:rsidRPr="00DE4475">
        <w:rPr>
          <w:b/>
          <w:szCs w:val="18"/>
        </w:rPr>
        <w:t>Obrazloženje cilja</w:t>
      </w:r>
      <w:r w:rsidRPr="00DE4475">
        <w:rPr>
          <w:szCs w:val="18"/>
        </w:rPr>
        <w:t xml:space="preserve">: Temeljem razgovora s učenicima na nastavi ustanovljeno je da je TN u </w:t>
      </w:r>
      <w:r w:rsidR="003E3D0E">
        <w:rPr>
          <w:szCs w:val="18"/>
        </w:rPr>
        <w:t>Graz</w:t>
      </w:r>
      <w:r>
        <w:rPr>
          <w:szCs w:val="18"/>
        </w:rPr>
        <w:t xml:space="preserve"> </w:t>
      </w:r>
      <w:r w:rsidRPr="00DE4475">
        <w:rPr>
          <w:szCs w:val="18"/>
        </w:rPr>
        <w:t>motivacija za učenje njemačkog jezika i njegovo korištenje u svakodnevnim situacijama.</w:t>
      </w:r>
    </w:p>
    <w:p w:rsidR="00795784" w:rsidRPr="00DE4475" w:rsidRDefault="00795784" w:rsidP="00795784">
      <w:pPr>
        <w:spacing w:before="120" w:after="120"/>
        <w:rPr>
          <w:szCs w:val="18"/>
        </w:rPr>
      </w:pPr>
      <w:r w:rsidRPr="00DE4475">
        <w:rPr>
          <w:b/>
          <w:szCs w:val="18"/>
        </w:rPr>
        <w:t>Očekivani ishodi/postignuća</w:t>
      </w:r>
      <w:r w:rsidRPr="00DE4475">
        <w:rPr>
          <w:szCs w:val="18"/>
        </w:rPr>
        <w:t>:</w:t>
      </w:r>
    </w:p>
    <w:p w:rsidR="00795784" w:rsidRPr="00DE4475" w:rsidRDefault="00795784" w:rsidP="00DB35EE">
      <w:pPr>
        <w:pStyle w:val="ListParagraph"/>
        <w:numPr>
          <w:ilvl w:val="0"/>
          <w:numId w:val="5"/>
        </w:numPr>
        <w:spacing w:after="120"/>
        <w:contextualSpacing/>
        <w:rPr>
          <w:rFonts w:cs="Times New Roman"/>
          <w:szCs w:val="18"/>
        </w:rPr>
      </w:pPr>
      <w:r w:rsidRPr="00DE4475">
        <w:rPr>
          <w:rFonts w:cs="Times New Roman"/>
          <w:szCs w:val="18"/>
        </w:rPr>
        <w:t>poticati učenike na korištenje njemačkog jezika u svakodnevnoj situaciji</w:t>
      </w:r>
    </w:p>
    <w:p w:rsidR="00795784" w:rsidRPr="00DE4475" w:rsidRDefault="00795784" w:rsidP="00DB35EE">
      <w:pPr>
        <w:pStyle w:val="ListParagraph"/>
        <w:numPr>
          <w:ilvl w:val="0"/>
          <w:numId w:val="5"/>
        </w:numPr>
        <w:spacing w:after="120"/>
        <w:contextualSpacing/>
        <w:rPr>
          <w:rFonts w:cs="Times New Roman"/>
          <w:szCs w:val="18"/>
        </w:rPr>
      </w:pPr>
      <w:r w:rsidRPr="00DE4475">
        <w:rPr>
          <w:rFonts w:cs="Times New Roman"/>
          <w:szCs w:val="18"/>
        </w:rPr>
        <w:t xml:space="preserve">prepoznati povijesne znamenitosti grada </w:t>
      </w:r>
      <w:r w:rsidR="003E3D0E">
        <w:rPr>
          <w:rFonts w:cs="Times New Roman"/>
          <w:szCs w:val="18"/>
        </w:rPr>
        <w:t>Graza</w:t>
      </w:r>
    </w:p>
    <w:p w:rsidR="00795784" w:rsidRPr="00DE4475" w:rsidRDefault="00795784" w:rsidP="00DB35EE">
      <w:pPr>
        <w:pStyle w:val="ListParagraph"/>
        <w:numPr>
          <w:ilvl w:val="0"/>
          <w:numId w:val="5"/>
        </w:numPr>
        <w:spacing w:after="120"/>
        <w:contextualSpacing/>
        <w:rPr>
          <w:rFonts w:cs="Times New Roman"/>
          <w:szCs w:val="18"/>
        </w:rPr>
      </w:pPr>
      <w:r w:rsidRPr="00DE4475">
        <w:rPr>
          <w:rFonts w:cs="Times New Roman"/>
          <w:szCs w:val="18"/>
        </w:rPr>
        <w:t>stjecati pozitivan stav prema aktivnom slušanju na stranom jeziku</w:t>
      </w:r>
    </w:p>
    <w:p w:rsidR="00795784" w:rsidRPr="00DE4475" w:rsidRDefault="00795784" w:rsidP="00DB35EE">
      <w:pPr>
        <w:pStyle w:val="ListParagraph"/>
        <w:numPr>
          <w:ilvl w:val="0"/>
          <w:numId w:val="5"/>
        </w:numPr>
        <w:spacing w:after="120"/>
        <w:contextualSpacing/>
        <w:rPr>
          <w:rFonts w:cs="Times New Roman"/>
          <w:szCs w:val="18"/>
        </w:rPr>
      </w:pPr>
      <w:r w:rsidRPr="00DE4475">
        <w:rPr>
          <w:rFonts w:cs="Times New Roman"/>
          <w:szCs w:val="18"/>
        </w:rPr>
        <w:t>osvješćivati sličnosti i razlike vlastite kulture i kulture stranog jezika</w:t>
      </w:r>
    </w:p>
    <w:p w:rsidR="00795784" w:rsidRPr="00DE4475" w:rsidRDefault="00795784" w:rsidP="00DB35EE">
      <w:pPr>
        <w:pStyle w:val="ListParagraph"/>
        <w:numPr>
          <w:ilvl w:val="0"/>
          <w:numId w:val="5"/>
        </w:numPr>
        <w:spacing w:after="120"/>
        <w:contextualSpacing/>
        <w:rPr>
          <w:szCs w:val="18"/>
        </w:rPr>
      </w:pPr>
      <w:r w:rsidRPr="00DE4475">
        <w:rPr>
          <w:rFonts w:cs="Times New Roman"/>
          <w:szCs w:val="18"/>
        </w:rPr>
        <w:t>oblikovati</w:t>
      </w:r>
      <w:r w:rsidRPr="00DE4475">
        <w:rPr>
          <w:szCs w:val="18"/>
        </w:rPr>
        <w:t xml:space="preserve"> i izgovarati govorne cjeline</w:t>
      </w:r>
    </w:p>
    <w:p w:rsidR="00795784" w:rsidRPr="00DE4475" w:rsidRDefault="00795784" w:rsidP="00795784">
      <w:pPr>
        <w:spacing w:before="120" w:after="120"/>
        <w:rPr>
          <w:szCs w:val="18"/>
        </w:rPr>
      </w:pPr>
      <w:r w:rsidRPr="00DE4475">
        <w:rPr>
          <w:b/>
          <w:szCs w:val="18"/>
        </w:rPr>
        <w:t>NAČIN REALIZACIJE</w:t>
      </w:r>
      <w:r w:rsidRPr="00DE4475">
        <w:rPr>
          <w:szCs w:val="18"/>
        </w:rPr>
        <w:t xml:space="preserve">: </w:t>
      </w:r>
    </w:p>
    <w:p w:rsidR="00795784" w:rsidRPr="00DE4475" w:rsidRDefault="00795784" w:rsidP="00795784">
      <w:pPr>
        <w:pStyle w:val="ListParagraph"/>
        <w:ind w:left="0"/>
        <w:contextualSpacing/>
        <w:rPr>
          <w:rFonts w:cs="Times New Roman"/>
          <w:szCs w:val="18"/>
        </w:rPr>
      </w:pPr>
      <w:r w:rsidRPr="00DE4475">
        <w:rPr>
          <w:rFonts w:cs="Times New Roman"/>
          <w:b/>
          <w:szCs w:val="18"/>
        </w:rPr>
        <w:t>Oblik</w:t>
      </w:r>
      <w:r w:rsidRPr="00DE4475">
        <w:rPr>
          <w:rFonts w:cs="Times New Roman"/>
          <w:szCs w:val="18"/>
        </w:rPr>
        <w:t>: terenska nastava</w:t>
      </w:r>
    </w:p>
    <w:p w:rsidR="00795784" w:rsidRPr="00DE4475" w:rsidRDefault="00795784" w:rsidP="00795784">
      <w:pPr>
        <w:pStyle w:val="ListParagraph"/>
        <w:ind w:left="0"/>
        <w:contextualSpacing/>
        <w:rPr>
          <w:rFonts w:cs="Times New Roman"/>
          <w:szCs w:val="18"/>
        </w:rPr>
      </w:pPr>
      <w:r w:rsidRPr="00DE4475">
        <w:rPr>
          <w:rFonts w:cs="Times New Roman"/>
          <w:b/>
          <w:szCs w:val="18"/>
        </w:rPr>
        <w:t>Sudionici</w:t>
      </w:r>
      <w:r w:rsidRPr="00DE4475">
        <w:rPr>
          <w:rFonts w:cs="Times New Roman"/>
          <w:szCs w:val="18"/>
        </w:rPr>
        <w:t>: učiteljice,učenici,roditelji</w:t>
      </w:r>
    </w:p>
    <w:p w:rsidR="00795784" w:rsidRPr="00DE4475" w:rsidRDefault="00795784" w:rsidP="00795784">
      <w:pPr>
        <w:pStyle w:val="ListParagraph"/>
        <w:ind w:left="0"/>
        <w:contextualSpacing/>
        <w:rPr>
          <w:rFonts w:cs="Times New Roman"/>
          <w:szCs w:val="18"/>
        </w:rPr>
      </w:pPr>
      <w:r w:rsidRPr="00DE4475">
        <w:rPr>
          <w:rFonts w:cs="Times New Roman"/>
          <w:b/>
          <w:szCs w:val="18"/>
        </w:rPr>
        <w:t>Načini učenja</w:t>
      </w:r>
      <w:r w:rsidRPr="00DE4475">
        <w:rPr>
          <w:rFonts w:cs="Times New Roman"/>
          <w:szCs w:val="18"/>
        </w:rPr>
        <w:t>: učenici će upoznati glavni grad Austrije,</w:t>
      </w:r>
      <w:r w:rsidR="003F6504">
        <w:rPr>
          <w:rFonts w:cs="Times New Roman"/>
          <w:szCs w:val="18"/>
        </w:rPr>
        <w:t xml:space="preserve"> </w:t>
      </w:r>
      <w:r w:rsidRPr="00DE4475">
        <w:rPr>
          <w:rFonts w:cs="Times New Roman"/>
          <w:szCs w:val="18"/>
        </w:rPr>
        <w:t xml:space="preserve">posjetiti </w:t>
      </w:r>
      <w:r w:rsidR="003E3D0E">
        <w:rPr>
          <w:rFonts w:cs="Times New Roman"/>
          <w:szCs w:val="18"/>
        </w:rPr>
        <w:t>tvornicu čokolada</w:t>
      </w:r>
      <w:r w:rsidRPr="00DE4475">
        <w:rPr>
          <w:rFonts w:cs="Times New Roman"/>
          <w:szCs w:val="18"/>
        </w:rPr>
        <w:t xml:space="preserve"> te komunicirati na njemačkom jeziku</w:t>
      </w:r>
    </w:p>
    <w:p w:rsidR="003E3D0E" w:rsidRDefault="00795784" w:rsidP="003E3D0E">
      <w:pPr>
        <w:pStyle w:val="ListParagraph"/>
        <w:ind w:left="0"/>
        <w:contextualSpacing/>
        <w:rPr>
          <w:rFonts w:cs="Times New Roman"/>
          <w:szCs w:val="18"/>
        </w:rPr>
      </w:pPr>
      <w:r w:rsidRPr="00DE4475">
        <w:rPr>
          <w:rFonts w:cs="Times New Roman"/>
          <w:b/>
          <w:szCs w:val="18"/>
        </w:rPr>
        <w:t>Metode poučavanja</w:t>
      </w:r>
      <w:r w:rsidRPr="00DE4475">
        <w:rPr>
          <w:rFonts w:cs="Times New Roman"/>
          <w:szCs w:val="18"/>
        </w:rPr>
        <w:t>: učitelj će pripremiti materijal za grupni rad</w:t>
      </w:r>
    </w:p>
    <w:p w:rsidR="003E3D0E" w:rsidRPr="003E3D0E" w:rsidRDefault="00795784" w:rsidP="003E3D0E">
      <w:pPr>
        <w:pStyle w:val="ListParagraph"/>
        <w:ind w:left="0"/>
        <w:contextualSpacing/>
        <w:rPr>
          <w:rFonts w:cs="Times New Roman"/>
          <w:szCs w:val="18"/>
        </w:rPr>
      </w:pPr>
      <w:r w:rsidRPr="00DE4475">
        <w:rPr>
          <w:rFonts w:cs="Times New Roman"/>
          <w:b/>
          <w:szCs w:val="18"/>
        </w:rPr>
        <w:t>Trajanje izvedbe</w:t>
      </w:r>
      <w:r w:rsidRPr="00DE4475">
        <w:rPr>
          <w:rFonts w:cs="Times New Roman"/>
          <w:szCs w:val="18"/>
        </w:rPr>
        <w:t xml:space="preserve">: </w:t>
      </w:r>
      <w:r w:rsidR="003E3D0E" w:rsidRPr="003E3D0E">
        <w:rPr>
          <w:rFonts w:cs="Times New Roman"/>
          <w:szCs w:val="18"/>
        </w:rPr>
        <w:t xml:space="preserve">drugo polugodište šk.god </w:t>
      </w:r>
      <w:r w:rsidR="00FC460E">
        <w:rPr>
          <w:rFonts w:cs="Times New Roman"/>
          <w:szCs w:val="18"/>
        </w:rPr>
        <w:t>2018./2019.</w:t>
      </w:r>
    </w:p>
    <w:p w:rsidR="00795784" w:rsidRPr="00DE4475" w:rsidRDefault="00795784" w:rsidP="003F7DE5">
      <w:pPr>
        <w:spacing w:before="120" w:after="120"/>
        <w:ind w:firstLine="708"/>
        <w:rPr>
          <w:szCs w:val="18"/>
        </w:rPr>
      </w:pPr>
      <w:r w:rsidRPr="00DE4475">
        <w:rPr>
          <w:szCs w:val="18"/>
        </w:rPr>
        <w:t xml:space="preserve"> </w:t>
      </w:r>
      <w:r w:rsidRPr="00DE4475">
        <w:rPr>
          <w:b/>
          <w:szCs w:val="18"/>
        </w:rPr>
        <w:t>Resursi</w:t>
      </w:r>
      <w:r w:rsidRPr="00DE4475">
        <w:rPr>
          <w:szCs w:val="18"/>
        </w:rPr>
        <w:t xml:space="preserve">: </w:t>
      </w:r>
    </w:p>
    <w:p w:rsidR="00795784" w:rsidRPr="00DE4475" w:rsidRDefault="00795784" w:rsidP="00795784">
      <w:pPr>
        <w:pStyle w:val="ListParagraph"/>
        <w:ind w:left="0"/>
        <w:contextualSpacing/>
        <w:rPr>
          <w:rFonts w:cs="Times New Roman"/>
          <w:szCs w:val="18"/>
        </w:rPr>
      </w:pPr>
      <w:r w:rsidRPr="00DE4475">
        <w:rPr>
          <w:rFonts w:cs="Times New Roman"/>
          <w:b/>
          <w:szCs w:val="18"/>
        </w:rPr>
        <w:t>Potrebni resursi</w:t>
      </w:r>
      <w:r w:rsidRPr="00DE4475">
        <w:rPr>
          <w:rFonts w:cs="Times New Roman"/>
          <w:szCs w:val="18"/>
        </w:rPr>
        <w:t>: učitelji,roditelji,turistička agencija</w:t>
      </w:r>
    </w:p>
    <w:p w:rsidR="00795784" w:rsidRPr="00DE4475" w:rsidRDefault="00795784" w:rsidP="00795784">
      <w:pPr>
        <w:pStyle w:val="ListParagraph"/>
        <w:ind w:left="0"/>
        <w:contextualSpacing/>
        <w:rPr>
          <w:rFonts w:cs="Times New Roman"/>
          <w:szCs w:val="18"/>
        </w:rPr>
      </w:pPr>
      <w:r w:rsidRPr="00DE4475">
        <w:rPr>
          <w:rFonts w:cs="Times New Roman"/>
          <w:b/>
          <w:szCs w:val="18"/>
        </w:rPr>
        <w:t>Mogućnosti</w:t>
      </w:r>
      <w:r w:rsidRPr="00DE4475">
        <w:rPr>
          <w:rFonts w:cs="Times New Roman"/>
          <w:szCs w:val="18"/>
        </w:rPr>
        <w:t>: podrška ravnatelja,suradnja učitelja</w:t>
      </w:r>
    </w:p>
    <w:p w:rsidR="00795784" w:rsidRPr="00DE4475" w:rsidRDefault="00795784" w:rsidP="00795784">
      <w:pPr>
        <w:pStyle w:val="ListParagraph"/>
        <w:ind w:left="0"/>
        <w:contextualSpacing/>
        <w:rPr>
          <w:rFonts w:cs="Times New Roman"/>
          <w:szCs w:val="18"/>
        </w:rPr>
      </w:pPr>
      <w:r w:rsidRPr="00DE4475">
        <w:rPr>
          <w:rFonts w:cs="Times New Roman"/>
          <w:b/>
          <w:szCs w:val="18"/>
        </w:rPr>
        <w:t>Moguće teškoće</w:t>
      </w:r>
      <w:r w:rsidRPr="00DE4475">
        <w:rPr>
          <w:rFonts w:cs="Times New Roman"/>
          <w:szCs w:val="18"/>
        </w:rPr>
        <w:t xml:space="preserve">: nedovoljan broj djece,visoka cijena </w:t>
      </w:r>
    </w:p>
    <w:p w:rsidR="00795784" w:rsidRPr="00DE4475" w:rsidRDefault="00795784" w:rsidP="00795784">
      <w:pPr>
        <w:rPr>
          <w:szCs w:val="18"/>
        </w:rPr>
      </w:pPr>
      <w:r w:rsidRPr="00DE4475">
        <w:rPr>
          <w:b/>
          <w:szCs w:val="18"/>
        </w:rPr>
        <w:t>N</w:t>
      </w:r>
      <w:r w:rsidR="00FF616C">
        <w:rPr>
          <w:b/>
          <w:szCs w:val="18"/>
        </w:rPr>
        <w:t>ačin praćenja i provjere ishoda</w:t>
      </w:r>
      <w:r w:rsidRPr="00DE4475">
        <w:rPr>
          <w:b/>
          <w:szCs w:val="18"/>
        </w:rPr>
        <w:t>/postignuća</w:t>
      </w:r>
      <w:r w:rsidRPr="00DE4475">
        <w:rPr>
          <w:szCs w:val="18"/>
        </w:rPr>
        <w:t xml:space="preserve">: analiza kvalitativnih izvora informacija:učenički radovi,fotografije i video zapis,web stranica škole </w:t>
      </w:r>
    </w:p>
    <w:p w:rsidR="00795784" w:rsidRDefault="00795784" w:rsidP="00795784">
      <w:pPr>
        <w:spacing w:line="240" w:lineRule="auto"/>
        <w:jc w:val="left"/>
      </w:pPr>
      <w:r w:rsidRPr="00DE4475">
        <w:rPr>
          <w:b/>
          <w:szCs w:val="18"/>
        </w:rPr>
        <w:t>Odgovorne osobe</w:t>
      </w:r>
      <w:r w:rsidRPr="00DE4475">
        <w:rPr>
          <w:szCs w:val="18"/>
        </w:rPr>
        <w:t>: Emilija Raguž-Galić, prof. njemačkog jezika i  Sandra Majić, dipl. učiteljica</w:t>
      </w:r>
      <w:r>
        <w:t xml:space="preserve"> </w:t>
      </w:r>
    </w:p>
    <w:p w:rsidR="00215D45" w:rsidRPr="00DE4475" w:rsidRDefault="005A2367" w:rsidP="005232C2">
      <w:pPr>
        <w:pStyle w:val="Heading3"/>
      </w:pPr>
      <w:bookmarkStart w:id="54" w:name="_Toc525736519"/>
      <w:r w:rsidRPr="00DE4475">
        <w:t>1.5.</w:t>
      </w:r>
      <w:r w:rsidR="00E801B3">
        <w:t>3</w:t>
      </w:r>
      <w:r w:rsidRPr="00DE4475">
        <w:t xml:space="preserve">. </w:t>
      </w:r>
      <w:r w:rsidR="00EF1B09" w:rsidRPr="005232C2">
        <w:t>Minimundus</w:t>
      </w:r>
      <w:r w:rsidR="003E3D0E">
        <w:t xml:space="preserve"> - Klagenfurt</w:t>
      </w:r>
      <w:bookmarkEnd w:id="54"/>
    </w:p>
    <w:p w:rsidR="00DE4475" w:rsidRPr="00DE4475" w:rsidRDefault="00DE4475" w:rsidP="00DE4475">
      <w:pPr>
        <w:spacing w:before="120"/>
        <w:ind w:left="708"/>
        <w:rPr>
          <w:szCs w:val="18"/>
        </w:rPr>
      </w:pPr>
      <w:r w:rsidRPr="00DE4475">
        <w:rPr>
          <w:b/>
          <w:szCs w:val="18"/>
        </w:rPr>
        <w:t>Ciklus</w:t>
      </w:r>
      <w:r w:rsidRPr="00DE4475">
        <w:rPr>
          <w:szCs w:val="18"/>
        </w:rPr>
        <w:t xml:space="preserve"> (razred): 3. ciklus (6.razredi) </w:t>
      </w:r>
    </w:p>
    <w:p w:rsidR="00DE4475" w:rsidRPr="00DE4475" w:rsidRDefault="00DE4475" w:rsidP="00DE4475">
      <w:pPr>
        <w:spacing w:before="120"/>
        <w:rPr>
          <w:szCs w:val="18"/>
        </w:rPr>
      </w:pPr>
      <w:r w:rsidRPr="00DE4475">
        <w:rPr>
          <w:b/>
          <w:szCs w:val="18"/>
        </w:rPr>
        <w:t>Cilj</w:t>
      </w:r>
      <w:r w:rsidRPr="00DE4475">
        <w:rPr>
          <w:szCs w:val="18"/>
        </w:rPr>
        <w:t>: poticati učenike na služenje njemačkim jezikom</w:t>
      </w:r>
    </w:p>
    <w:p w:rsidR="00DE4475" w:rsidRPr="00DE4475" w:rsidRDefault="00DE4475" w:rsidP="00DE4475">
      <w:pPr>
        <w:spacing w:before="120"/>
        <w:rPr>
          <w:szCs w:val="18"/>
        </w:rPr>
      </w:pPr>
      <w:r w:rsidRPr="00DE4475">
        <w:rPr>
          <w:b/>
          <w:szCs w:val="18"/>
        </w:rPr>
        <w:t>Obrazloženje cilja</w:t>
      </w:r>
      <w:r w:rsidRPr="00DE4475">
        <w:rPr>
          <w:szCs w:val="18"/>
        </w:rPr>
        <w:t xml:space="preserve">: Temeljem razgovora s učenicima na nastavi ustanovljeno je da je TN u </w:t>
      </w:r>
      <w:r w:rsidR="005232C2">
        <w:rPr>
          <w:szCs w:val="18"/>
        </w:rPr>
        <w:t xml:space="preserve">Minimundus </w:t>
      </w:r>
      <w:r w:rsidRPr="00DE4475">
        <w:rPr>
          <w:szCs w:val="18"/>
        </w:rPr>
        <w:t>motivacija za učenje njemačkog jezika i njegovo korištenje u svakodnevnim situacijama.</w:t>
      </w:r>
    </w:p>
    <w:p w:rsidR="00DE4475" w:rsidRPr="00DE4475" w:rsidRDefault="00DE4475" w:rsidP="00DE4475">
      <w:pPr>
        <w:spacing w:before="120" w:after="120"/>
        <w:rPr>
          <w:szCs w:val="18"/>
        </w:rPr>
      </w:pPr>
      <w:r w:rsidRPr="00DE4475">
        <w:rPr>
          <w:b/>
          <w:szCs w:val="18"/>
        </w:rPr>
        <w:t>Očekivani ishodi/postignuća</w:t>
      </w:r>
      <w:r w:rsidRPr="00DE4475">
        <w:rPr>
          <w:szCs w:val="18"/>
        </w:rPr>
        <w:t>:</w:t>
      </w:r>
    </w:p>
    <w:p w:rsidR="00DE4475" w:rsidRDefault="00DE4475" w:rsidP="00DB35EE">
      <w:pPr>
        <w:pStyle w:val="ListParagraph"/>
        <w:numPr>
          <w:ilvl w:val="0"/>
          <w:numId w:val="5"/>
        </w:numPr>
        <w:spacing w:after="120"/>
        <w:contextualSpacing/>
        <w:rPr>
          <w:rFonts w:cs="Times New Roman"/>
          <w:szCs w:val="18"/>
        </w:rPr>
      </w:pPr>
      <w:r w:rsidRPr="00DE4475">
        <w:rPr>
          <w:rFonts w:cs="Times New Roman"/>
          <w:szCs w:val="18"/>
        </w:rPr>
        <w:t>poticati učenike na korištenje njemačkog jezika u svakodnevnoj situaciji</w:t>
      </w:r>
    </w:p>
    <w:p w:rsidR="003E3D0E" w:rsidRPr="00DE4475" w:rsidRDefault="003E3D0E" w:rsidP="00DB35EE">
      <w:pPr>
        <w:pStyle w:val="ListParagraph"/>
        <w:numPr>
          <w:ilvl w:val="0"/>
          <w:numId w:val="5"/>
        </w:numPr>
        <w:spacing w:after="120"/>
        <w:contextualSpacing/>
        <w:rPr>
          <w:rFonts w:cs="Times New Roman"/>
          <w:szCs w:val="18"/>
        </w:rPr>
      </w:pPr>
      <w:r>
        <w:rPr>
          <w:rFonts w:cs="Times New Roman"/>
          <w:szCs w:val="18"/>
        </w:rPr>
        <w:t>prepoznati modele arhitekture iz cijeloga svijeta u parku minijaturnih građevina</w:t>
      </w:r>
    </w:p>
    <w:p w:rsidR="00DE4475" w:rsidRPr="00DE4475" w:rsidRDefault="00DE4475" w:rsidP="00DB35EE">
      <w:pPr>
        <w:pStyle w:val="ListParagraph"/>
        <w:numPr>
          <w:ilvl w:val="0"/>
          <w:numId w:val="5"/>
        </w:numPr>
        <w:spacing w:after="120"/>
        <w:contextualSpacing/>
        <w:rPr>
          <w:rFonts w:cs="Times New Roman"/>
          <w:szCs w:val="18"/>
        </w:rPr>
      </w:pPr>
      <w:r w:rsidRPr="00DE4475">
        <w:rPr>
          <w:rFonts w:cs="Times New Roman"/>
          <w:szCs w:val="18"/>
        </w:rPr>
        <w:lastRenderedPageBreak/>
        <w:t>stjecati pozitivan stav prema aktivnom slušanju na stranom jeziku</w:t>
      </w:r>
    </w:p>
    <w:p w:rsidR="00DE4475" w:rsidRPr="00DE4475" w:rsidRDefault="00DE4475" w:rsidP="00DB35EE">
      <w:pPr>
        <w:pStyle w:val="ListParagraph"/>
        <w:numPr>
          <w:ilvl w:val="0"/>
          <w:numId w:val="5"/>
        </w:numPr>
        <w:spacing w:after="120"/>
        <w:contextualSpacing/>
        <w:rPr>
          <w:rFonts w:cs="Times New Roman"/>
          <w:szCs w:val="18"/>
        </w:rPr>
      </w:pPr>
      <w:r w:rsidRPr="00DE4475">
        <w:rPr>
          <w:rFonts w:cs="Times New Roman"/>
          <w:szCs w:val="18"/>
        </w:rPr>
        <w:t>osvješćivati sličnosti i razlike vlastite kulture i kulture stranog jezika</w:t>
      </w:r>
    </w:p>
    <w:p w:rsidR="00DE4475" w:rsidRPr="00DE4475" w:rsidRDefault="00DE4475" w:rsidP="00DB35EE">
      <w:pPr>
        <w:pStyle w:val="ListParagraph"/>
        <w:numPr>
          <w:ilvl w:val="0"/>
          <w:numId w:val="5"/>
        </w:numPr>
        <w:spacing w:after="120"/>
        <w:contextualSpacing/>
        <w:rPr>
          <w:szCs w:val="18"/>
        </w:rPr>
      </w:pPr>
      <w:r w:rsidRPr="00DE4475">
        <w:rPr>
          <w:rFonts w:cs="Times New Roman"/>
          <w:szCs w:val="18"/>
        </w:rPr>
        <w:t>oblikovati</w:t>
      </w:r>
      <w:r w:rsidRPr="00DE4475">
        <w:rPr>
          <w:szCs w:val="18"/>
        </w:rPr>
        <w:t xml:space="preserve"> i izgovarati govorne cjeline</w:t>
      </w:r>
    </w:p>
    <w:p w:rsidR="00DE4475" w:rsidRPr="00DE4475" w:rsidRDefault="00DE4475" w:rsidP="00DE4475">
      <w:pPr>
        <w:spacing w:before="120" w:after="120"/>
        <w:rPr>
          <w:szCs w:val="18"/>
        </w:rPr>
      </w:pPr>
      <w:r w:rsidRPr="00DE4475">
        <w:rPr>
          <w:b/>
          <w:szCs w:val="18"/>
        </w:rPr>
        <w:t>NAČIN REALIZACIJE</w:t>
      </w:r>
      <w:r w:rsidRPr="00DE4475">
        <w:rPr>
          <w:szCs w:val="18"/>
        </w:rPr>
        <w:t xml:space="preserve">: </w:t>
      </w:r>
    </w:p>
    <w:p w:rsidR="00DE4475" w:rsidRPr="00DE4475" w:rsidRDefault="00DE4475" w:rsidP="00DE4475">
      <w:pPr>
        <w:pStyle w:val="ListParagraph"/>
        <w:ind w:left="0"/>
        <w:contextualSpacing/>
        <w:rPr>
          <w:rFonts w:cs="Times New Roman"/>
          <w:szCs w:val="18"/>
        </w:rPr>
      </w:pPr>
      <w:r w:rsidRPr="00DE4475">
        <w:rPr>
          <w:rFonts w:cs="Times New Roman"/>
          <w:b/>
          <w:szCs w:val="18"/>
        </w:rPr>
        <w:t>Oblik</w:t>
      </w:r>
      <w:r w:rsidRPr="00DE4475">
        <w:rPr>
          <w:rFonts w:cs="Times New Roman"/>
          <w:szCs w:val="18"/>
        </w:rPr>
        <w:t>: terenska nastava</w:t>
      </w:r>
    </w:p>
    <w:p w:rsidR="00DE4475" w:rsidRPr="00DE4475" w:rsidRDefault="00DE4475" w:rsidP="00DE4475">
      <w:pPr>
        <w:pStyle w:val="ListParagraph"/>
        <w:ind w:left="0"/>
        <w:contextualSpacing/>
        <w:rPr>
          <w:rFonts w:cs="Times New Roman"/>
          <w:szCs w:val="18"/>
        </w:rPr>
      </w:pPr>
      <w:r w:rsidRPr="00DE4475">
        <w:rPr>
          <w:rFonts w:cs="Times New Roman"/>
          <w:b/>
          <w:szCs w:val="18"/>
        </w:rPr>
        <w:t>Sudionici</w:t>
      </w:r>
      <w:r w:rsidRPr="00DE4475">
        <w:rPr>
          <w:rFonts w:cs="Times New Roman"/>
          <w:szCs w:val="18"/>
        </w:rPr>
        <w:t>: učiteljice,učenici,roditelji</w:t>
      </w:r>
    </w:p>
    <w:p w:rsidR="00DE4475" w:rsidRPr="00DE4475" w:rsidRDefault="00DE4475" w:rsidP="00DE4475">
      <w:pPr>
        <w:pStyle w:val="ListParagraph"/>
        <w:ind w:left="0"/>
        <w:contextualSpacing/>
        <w:rPr>
          <w:rFonts w:cs="Times New Roman"/>
          <w:szCs w:val="18"/>
        </w:rPr>
      </w:pPr>
      <w:r w:rsidRPr="00DE4475">
        <w:rPr>
          <w:rFonts w:cs="Times New Roman"/>
          <w:b/>
          <w:szCs w:val="18"/>
        </w:rPr>
        <w:t>Načini učenja</w:t>
      </w:r>
      <w:r w:rsidRPr="00DE4475">
        <w:rPr>
          <w:rFonts w:cs="Times New Roman"/>
          <w:szCs w:val="18"/>
        </w:rPr>
        <w:t xml:space="preserve">: učenici će upoznati glavni grad Austrije,posjetiti </w:t>
      </w:r>
      <w:r w:rsidR="003E3D0E">
        <w:rPr>
          <w:rFonts w:cs="Times New Roman"/>
          <w:szCs w:val="18"/>
        </w:rPr>
        <w:t>park minijaturnih građevina</w:t>
      </w:r>
      <w:r w:rsidRPr="00DE4475">
        <w:rPr>
          <w:rFonts w:cs="Times New Roman"/>
          <w:szCs w:val="18"/>
        </w:rPr>
        <w:t xml:space="preserve"> te komunicirati na njemačkom jeziku</w:t>
      </w:r>
    </w:p>
    <w:p w:rsidR="00795784" w:rsidRDefault="00DE4475" w:rsidP="00DE4475">
      <w:pPr>
        <w:pStyle w:val="ListParagraph"/>
        <w:ind w:left="0"/>
        <w:contextualSpacing/>
        <w:rPr>
          <w:rFonts w:cs="Times New Roman"/>
          <w:szCs w:val="18"/>
        </w:rPr>
      </w:pPr>
      <w:r w:rsidRPr="00DE4475">
        <w:rPr>
          <w:rFonts w:cs="Times New Roman"/>
          <w:b/>
          <w:szCs w:val="18"/>
        </w:rPr>
        <w:t>Metode poučavanja</w:t>
      </w:r>
      <w:r w:rsidRPr="00DE4475">
        <w:rPr>
          <w:rFonts w:cs="Times New Roman"/>
          <w:szCs w:val="18"/>
        </w:rPr>
        <w:t>: učitelj će pripremiti materijal za grupni rad</w:t>
      </w:r>
    </w:p>
    <w:p w:rsidR="00DE4475" w:rsidRPr="00DE4475" w:rsidRDefault="00DE4475" w:rsidP="00DE4475">
      <w:pPr>
        <w:pStyle w:val="ListParagraph"/>
        <w:ind w:left="0"/>
        <w:contextualSpacing/>
        <w:rPr>
          <w:rFonts w:cs="Times New Roman"/>
          <w:szCs w:val="18"/>
        </w:rPr>
      </w:pPr>
      <w:r w:rsidRPr="00DE4475">
        <w:rPr>
          <w:rFonts w:cs="Times New Roman"/>
          <w:b/>
          <w:szCs w:val="18"/>
        </w:rPr>
        <w:t>Trajanje izvedbe</w:t>
      </w:r>
      <w:r w:rsidRPr="00DE4475">
        <w:rPr>
          <w:rFonts w:cs="Times New Roman"/>
          <w:szCs w:val="18"/>
        </w:rPr>
        <w:t xml:space="preserve">: </w:t>
      </w:r>
      <w:r w:rsidR="003E3D0E" w:rsidRPr="003E3D0E">
        <w:rPr>
          <w:rFonts w:cs="Times New Roman"/>
          <w:szCs w:val="18"/>
        </w:rPr>
        <w:t xml:space="preserve">drugo polugodište šk.god </w:t>
      </w:r>
      <w:r w:rsidR="00FC460E">
        <w:rPr>
          <w:rFonts w:cs="Times New Roman"/>
          <w:szCs w:val="18"/>
        </w:rPr>
        <w:t>2018./2019.</w:t>
      </w:r>
    </w:p>
    <w:p w:rsidR="00DE4475" w:rsidRPr="00DE4475" w:rsidRDefault="00DE4475" w:rsidP="00DE4475">
      <w:pPr>
        <w:spacing w:before="120" w:after="120"/>
        <w:ind w:firstLine="708"/>
        <w:rPr>
          <w:szCs w:val="18"/>
        </w:rPr>
      </w:pPr>
      <w:r w:rsidRPr="00DE4475">
        <w:rPr>
          <w:b/>
          <w:szCs w:val="18"/>
        </w:rPr>
        <w:t>Resursi</w:t>
      </w:r>
      <w:r w:rsidRPr="00DE4475">
        <w:rPr>
          <w:szCs w:val="18"/>
        </w:rPr>
        <w:t xml:space="preserve">: </w:t>
      </w:r>
    </w:p>
    <w:p w:rsidR="00DE4475" w:rsidRPr="00DE4475" w:rsidRDefault="00DE4475" w:rsidP="00DE4475">
      <w:pPr>
        <w:pStyle w:val="ListParagraph"/>
        <w:ind w:left="0"/>
        <w:contextualSpacing/>
        <w:rPr>
          <w:rFonts w:cs="Times New Roman"/>
          <w:szCs w:val="18"/>
        </w:rPr>
      </w:pPr>
      <w:r w:rsidRPr="00DE4475">
        <w:rPr>
          <w:rFonts w:cs="Times New Roman"/>
          <w:b/>
          <w:szCs w:val="18"/>
        </w:rPr>
        <w:t>Potrebni resursi</w:t>
      </w:r>
      <w:r w:rsidRPr="00DE4475">
        <w:rPr>
          <w:rFonts w:cs="Times New Roman"/>
          <w:szCs w:val="18"/>
        </w:rPr>
        <w:t>: učitelji,roditelji,turistička agencija</w:t>
      </w:r>
    </w:p>
    <w:p w:rsidR="00DE4475" w:rsidRPr="00DE4475" w:rsidRDefault="00DE4475" w:rsidP="00DE4475">
      <w:pPr>
        <w:pStyle w:val="ListParagraph"/>
        <w:ind w:left="0"/>
        <w:contextualSpacing/>
        <w:rPr>
          <w:rFonts w:cs="Times New Roman"/>
          <w:szCs w:val="18"/>
        </w:rPr>
      </w:pPr>
      <w:r w:rsidRPr="00DE4475">
        <w:rPr>
          <w:rFonts w:cs="Times New Roman"/>
          <w:b/>
          <w:szCs w:val="18"/>
        </w:rPr>
        <w:t>Mogućnosti</w:t>
      </w:r>
      <w:r w:rsidRPr="00DE4475">
        <w:rPr>
          <w:rFonts w:cs="Times New Roman"/>
          <w:szCs w:val="18"/>
        </w:rPr>
        <w:t>: podrška ravnatelja,suradnja učitelja</w:t>
      </w:r>
    </w:p>
    <w:p w:rsidR="00DE4475" w:rsidRPr="00DE4475" w:rsidRDefault="00DE4475" w:rsidP="00DE4475">
      <w:pPr>
        <w:pStyle w:val="ListParagraph"/>
        <w:ind w:left="0"/>
        <w:contextualSpacing/>
        <w:rPr>
          <w:rFonts w:cs="Times New Roman"/>
          <w:szCs w:val="18"/>
        </w:rPr>
      </w:pPr>
      <w:r w:rsidRPr="00DE4475">
        <w:rPr>
          <w:rFonts w:cs="Times New Roman"/>
          <w:b/>
          <w:szCs w:val="18"/>
        </w:rPr>
        <w:t>Moguće teškoće</w:t>
      </w:r>
      <w:r w:rsidRPr="00DE4475">
        <w:rPr>
          <w:rFonts w:cs="Times New Roman"/>
          <w:szCs w:val="18"/>
        </w:rPr>
        <w:t xml:space="preserve">: nedovoljan broj djece,visoka cijena </w:t>
      </w:r>
    </w:p>
    <w:p w:rsidR="00DE4475" w:rsidRPr="00DE4475" w:rsidRDefault="00DE4475" w:rsidP="00DE4475">
      <w:pPr>
        <w:rPr>
          <w:szCs w:val="18"/>
        </w:rPr>
      </w:pPr>
      <w:r w:rsidRPr="00DE4475">
        <w:rPr>
          <w:b/>
          <w:szCs w:val="18"/>
        </w:rPr>
        <w:t>Način praćenja i provjere ishoda/postignuća</w:t>
      </w:r>
      <w:r w:rsidRPr="00DE4475">
        <w:rPr>
          <w:szCs w:val="18"/>
        </w:rPr>
        <w:t xml:space="preserve">: analiza kvalitativnih izvora informacija:učenički radovi,fotografije i video zapis,web stranica škole </w:t>
      </w:r>
    </w:p>
    <w:p w:rsidR="005A2367" w:rsidRDefault="00DE4475" w:rsidP="00DE4475">
      <w:pPr>
        <w:rPr>
          <w:szCs w:val="18"/>
        </w:rPr>
      </w:pPr>
      <w:r w:rsidRPr="00DE4475">
        <w:rPr>
          <w:b/>
          <w:szCs w:val="18"/>
        </w:rPr>
        <w:t>Odgovorne osobe</w:t>
      </w:r>
      <w:r w:rsidRPr="00DE4475">
        <w:rPr>
          <w:szCs w:val="18"/>
        </w:rPr>
        <w:t>: Emilija Raguž-Galić, prof. njemačkog jezika i  Sandra Majić, dipl. učiteljica</w:t>
      </w:r>
    </w:p>
    <w:p w:rsidR="0016613E" w:rsidRDefault="0016613E" w:rsidP="0016613E">
      <w:pPr>
        <w:pStyle w:val="Heading2"/>
      </w:pPr>
      <w:bookmarkStart w:id="55" w:name="_Toc525736520"/>
      <w:r>
        <w:t xml:space="preserve">1.6. </w:t>
      </w:r>
      <w:r w:rsidR="00537868">
        <w:t xml:space="preserve">PROGRAMI / </w:t>
      </w:r>
      <w:r>
        <w:t>P</w:t>
      </w:r>
      <w:r w:rsidR="00F31276">
        <w:t>ROJEKT</w:t>
      </w:r>
      <w:r w:rsidR="00EC2825">
        <w:t>I</w:t>
      </w:r>
      <w:bookmarkEnd w:id="55"/>
    </w:p>
    <w:p w:rsidR="006B3271" w:rsidRDefault="006B3271" w:rsidP="00CD106F">
      <w:pPr>
        <w:pStyle w:val="Heading3"/>
      </w:pPr>
      <w:bookmarkStart w:id="56" w:name="_Toc494211015"/>
      <w:bookmarkStart w:id="57" w:name="_Toc525736521"/>
      <w:r>
        <w:t>1.6.</w:t>
      </w:r>
      <w:bookmarkEnd w:id="56"/>
      <w:r>
        <w:t>1. Čitam, pripovijedam, maštam, stvaram</w:t>
      </w:r>
      <w:bookmarkEnd w:id="57"/>
    </w:p>
    <w:p w:rsidR="006B3271" w:rsidRDefault="006B3271" w:rsidP="006B3271">
      <w:pPr>
        <w:spacing w:after="120"/>
        <w:ind w:firstLine="708"/>
      </w:pPr>
      <w:r>
        <w:rPr>
          <w:rStyle w:val="Zadanifontodlomka3"/>
          <w:b/>
          <w:szCs w:val="18"/>
        </w:rPr>
        <w:t>Ciklus</w:t>
      </w:r>
      <w:r>
        <w:rPr>
          <w:rStyle w:val="Zadanifontodlomka3"/>
          <w:szCs w:val="18"/>
        </w:rPr>
        <w:t xml:space="preserve"> (razred): 1. ciklus (1.a,b r.)</w:t>
      </w:r>
    </w:p>
    <w:p w:rsidR="006B3271" w:rsidRDefault="006B3271" w:rsidP="006B3271">
      <w:pPr>
        <w:spacing w:after="120"/>
      </w:pPr>
      <w:r>
        <w:rPr>
          <w:rStyle w:val="Zadanifontodlomka3"/>
          <w:b/>
          <w:szCs w:val="18"/>
        </w:rPr>
        <w:t>Cilj</w:t>
      </w:r>
      <w:r>
        <w:rPr>
          <w:rStyle w:val="Zadanifontodlomka3"/>
          <w:szCs w:val="18"/>
        </w:rPr>
        <w:t>: poticati čitanje, tehniku i izražajnost, pripovijedati i stvarati vlastite priče, te se uključiti u njihovo scensko i likovno predstavljanje</w:t>
      </w:r>
    </w:p>
    <w:p w:rsidR="006B3271" w:rsidRDefault="006B3271" w:rsidP="006B3271">
      <w:r>
        <w:rPr>
          <w:rStyle w:val="Zadanifontodlomka3"/>
          <w:b/>
          <w:szCs w:val="18"/>
        </w:rPr>
        <w:t>Obrazloženje cilja</w:t>
      </w:r>
      <w:r>
        <w:rPr>
          <w:rStyle w:val="Zadanifontodlomka3"/>
          <w:szCs w:val="18"/>
        </w:rPr>
        <w:t>: potaknuti učenike na savladavanje tehnike čitanja, a zatim i izražajnog čitanja i pripovijedanja priča; želimo kod učenika osloboditi maštu, te mogućnost samostalnog izmišljanja priča uz scenski nastup i likovno i glazbeno izražavanje</w:t>
      </w:r>
    </w:p>
    <w:p w:rsidR="006B3271" w:rsidRDefault="006B3271" w:rsidP="006B3271">
      <w:pPr>
        <w:spacing w:before="120" w:after="120"/>
      </w:pPr>
      <w:r>
        <w:rPr>
          <w:rStyle w:val="Zadanifontodlomka3"/>
          <w:b/>
          <w:szCs w:val="18"/>
        </w:rPr>
        <w:t>Očekivani ishodi/postignuća</w:t>
      </w:r>
      <w:r>
        <w:rPr>
          <w:rStyle w:val="Zadanifontodlomka3"/>
          <w:szCs w:val="18"/>
        </w:rPr>
        <w:t>:</w:t>
      </w:r>
    </w:p>
    <w:p w:rsidR="006B3271" w:rsidRDefault="006B3271" w:rsidP="002E680E">
      <w:pPr>
        <w:pStyle w:val="Odlomakpopisa1"/>
        <w:numPr>
          <w:ilvl w:val="0"/>
          <w:numId w:val="52"/>
        </w:numPr>
        <w:ind w:left="714" w:hanging="357"/>
        <w:rPr>
          <w:szCs w:val="18"/>
        </w:rPr>
      </w:pPr>
      <w:r>
        <w:rPr>
          <w:szCs w:val="18"/>
        </w:rPr>
        <w:t>učenici će samostalno čitati ili slušati druge dok čitaju</w:t>
      </w:r>
    </w:p>
    <w:p w:rsidR="006B3271" w:rsidRDefault="006B3271" w:rsidP="002E680E">
      <w:pPr>
        <w:pStyle w:val="Odlomakpopisa1"/>
        <w:numPr>
          <w:ilvl w:val="0"/>
          <w:numId w:val="52"/>
        </w:numPr>
        <w:ind w:left="714" w:hanging="357"/>
        <w:rPr>
          <w:szCs w:val="18"/>
        </w:rPr>
      </w:pPr>
      <w:r>
        <w:rPr>
          <w:szCs w:val="18"/>
        </w:rPr>
        <w:t>razgovarati i donositi pouke, analizirati likove</w:t>
      </w:r>
    </w:p>
    <w:p w:rsidR="006B3271" w:rsidRDefault="006B3271" w:rsidP="002E680E">
      <w:pPr>
        <w:pStyle w:val="Odlomakpopisa1"/>
        <w:numPr>
          <w:ilvl w:val="0"/>
          <w:numId w:val="52"/>
        </w:numPr>
        <w:ind w:left="714" w:hanging="357"/>
        <w:rPr>
          <w:szCs w:val="18"/>
        </w:rPr>
      </w:pPr>
      <w:r>
        <w:rPr>
          <w:szCs w:val="18"/>
        </w:rPr>
        <w:t xml:space="preserve">dramatizirati pojedine dijelove </w:t>
      </w:r>
    </w:p>
    <w:p w:rsidR="006B3271" w:rsidRDefault="006B3271" w:rsidP="002E680E">
      <w:pPr>
        <w:pStyle w:val="Odlomakpopisa1"/>
        <w:numPr>
          <w:ilvl w:val="0"/>
          <w:numId w:val="52"/>
        </w:numPr>
        <w:ind w:left="714" w:hanging="357"/>
        <w:rPr>
          <w:szCs w:val="18"/>
        </w:rPr>
      </w:pPr>
      <w:r>
        <w:rPr>
          <w:szCs w:val="18"/>
        </w:rPr>
        <w:t>ispričati/odglumiti vlastitu priču ili pjesmu</w:t>
      </w:r>
    </w:p>
    <w:p w:rsidR="006B3271" w:rsidRDefault="006B3271" w:rsidP="002E680E">
      <w:pPr>
        <w:pStyle w:val="Odlomakpopisa1"/>
        <w:numPr>
          <w:ilvl w:val="0"/>
          <w:numId w:val="52"/>
        </w:numPr>
        <w:ind w:left="714" w:hanging="357"/>
        <w:rPr>
          <w:szCs w:val="18"/>
        </w:rPr>
      </w:pPr>
      <w:r>
        <w:rPr>
          <w:szCs w:val="18"/>
        </w:rPr>
        <w:t>likovno, glazbeno i scenski prezentirati književno djelo</w:t>
      </w:r>
    </w:p>
    <w:p w:rsidR="006B3271" w:rsidRDefault="006B3271" w:rsidP="002E680E">
      <w:pPr>
        <w:pStyle w:val="Odlomakpopisa1"/>
        <w:numPr>
          <w:ilvl w:val="0"/>
          <w:numId w:val="52"/>
        </w:numPr>
        <w:ind w:left="714" w:hanging="357"/>
        <w:rPr>
          <w:szCs w:val="18"/>
        </w:rPr>
      </w:pPr>
      <w:r>
        <w:rPr>
          <w:szCs w:val="18"/>
        </w:rPr>
        <w:t>izraditi lutke od priručnog materijala</w:t>
      </w:r>
    </w:p>
    <w:p w:rsidR="006B3271" w:rsidRDefault="006B3271" w:rsidP="002E680E">
      <w:pPr>
        <w:pStyle w:val="Odlomakpopisa1"/>
        <w:numPr>
          <w:ilvl w:val="0"/>
          <w:numId w:val="52"/>
        </w:numPr>
        <w:ind w:left="714" w:hanging="357"/>
        <w:rPr>
          <w:szCs w:val="18"/>
        </w:rPr>
      </w:pPr>
      <w:r>
        <w:rPr>
          <w:szCs w:val="18"/>
        </w:rPr>
        <w:t>napraviti scenu</w:t>
      </w:r>
    </w:p>
    <w:p w:rsidR="006B3271" w:rsidRDefault="006B3271" w:rsidP="006B3271">
      <w:pPr>
        <w:spacing w:before="120" w:after="120"/>
      </w:pPr>
      <w:r>
        <w:rPr>
          <w:rStyle w:val="Zadanifontodlomka3"/>
          <w:b/>
          <w:szCs w:val="18"/>
        </w:rPr>
        <w:t>NAČIN REALIZACIJE</w:t>
      </w:r>
      <w:r>
        <w:rPr>
          <w:rStyle w:val="Zadanifontodlomka3"/>
          <w:szCs w:val="18"/>
        </w:rPr>
        <w:t xml:space="preserve">: </w:t>
      </w:r>
    </w:p>
    <w:p w:rsidR="006B3271" w:rsidRDefault="006B3271" w:rsidP="006B3271">
      <w:pPr>
        <w:pStyle w:val="Odlomakpopisa1"/>
        <w:spacing w:after="120"/>
        <w:ind w:left="0"/>
      </w:pPr>
      <w:r>
        <w:rPr>
          <w:rStyle w:val="Zadanifontodlomka3"/>
          <w:rFonts w:cs="Times New Roman"/>
          <w:b/>
          <w:szCs w:val="18"/>
        </w:rPr>
        <w:t>Oblik</w:t>
      </w:r>
      <w:r>
        <w:rPr>
          <w:rStyle w:val="Zadanifontodlomka3"/>
          <w:rFonts w:cs="Times New Roman"/>
          <w:szCs w:val="18"/>
        </w:rPr>
        <w:t>: projekt u PB</w:t>
      </w:r>
    </w:p>
    <w:p w:rsidR="006B3271" w:rsidRDefault="006B3271" w:rsidP="006B3271">
      <w:pPr>
        <w:pStyle w:val="Odlomakpopisa1"/>
        <w:spacing w:after="120"/>
        <w:ind w:left="0"/>
      </w:pPr>
      <w:r>
        <w:rPr>
          <w:rStyle w:val="Zadanifontodlomka3"/>
          <w:rFonts w:cs="Times New Roman"/>
          <w:b/>
          <w:szCs w:val="18"/>
        </w:rPr>
        <w:t>Sudionici</w:t>
      </w:r>
      <w:r>
        <w:rPr>
          <w:rStyle w:val="Zadanifontodlomka3"/>
          <w:rFonts w:cs="Times New Roman"/>
          <w:szCs w:val="18"/>
        </w:rPr>
        <w:t>: učenici od 1.a i b razreda</w:t>
      </w:r>
    </w:p>
    <w:p w:rsidR="006B3271" w:rsidRDefault="006B3271" w:rsidP="006B3271">
      <w:pPr>
        <w:pStyle w:val="Odlomakpopisa1"/>
        <w:spacing w:after="120"/>
        <w:ind w:left="0"/>
      </w:pPr>
      <w:r>
        <w:rPr>
          <w:rStyle w:val="Zadanifontodlomka3"/>
          <w:rFonts w:cs="Times New Roman"/>
          <w:b/>
          <w:szCs w:val="18"/>
        </w:rPr>
        <w:t>Načini učenja</w:t>
      </w:r>
      <w:r>
        <w:rPr>
          <w:rStyle w:val="Zadanifontodlomka3"/>
          <w:rFonts w:cs="Times New Roman"/>
          <w:szCs w:val="18"/>
        </w:rPr>
        <w:t>: čitanje i slušanje književnih djela, likovno, literarno, glazbeno izražavanje, dramatizacija, izrada scene i lutaka, prezentiranje</w:t>
      </w:r>
    </w:p>
    <w:p w:rsidR="006B3271" w:rsidRDefault="006B3271" w:rsidP="006B3271">
      <w:pPr>
        <w:pStyle w:val="Odlomakpopisa1"/>
        <w:spacing w:after="120"/>
        <w:ind w:left="0"/>
      </w:pPr>
      <w:r>
        <w:rPr>
          <w:rStyle w:val="Zadanifontodlomka3"/>
          <w:rFonts w:cs="Times New Roman"/>
          <w:b/>
          <w:szCs w:val="18"/>
        </w:rPr>
        <w:t>Metode poučavanja</w:t>
      </w:r>
      <w:r>
        <w:rPr>
          <w:rStyle w:val="Zadanifontodlomka3"/>
          <w:rFonts w:cs="Times New Roman"/>
          <w:szCs w:val="18"/>
        </w:rPr>
        <w:t>: metoda čitanja, razgovora, obrazlaganja, rada s tekstom, demonstracije, uspoređivanja</w:t>
      </w:r>
    </w:p>
    <w:p w:rsidR="006B3271" w:rsidRDefault="006B3271" w:rsidP="006B3271">
      <w:pPr>
        <w:pStyle w:val="Odlomakpopisa1"/>
        <w:spacing w:after="120"/>
        <w:ind w:left="0"/>
      </w:pPr>
      <w:r>
        <w:rPr>
          <w:rStyle w:val="Zadanifontodlomka3"/>
          <w:rFonts w:cs="Times New Roman"/>
          <w:b/>
          <w:szCs w:val="18"/>
        </w:rPr>
        <w:t>Trajanje izvedbe</w:t>
      </w:r>
      <w:r>
        <w:rPr>
          <w:rStyle w:val="Zadanifontodlomka3"/>
          <w:rFonts w:cs="Times New Roman"/>
          <w:szCs w:val="18"/>
        </w:rPr>
        <w:t>: tijekom školske godine</w:t>
      </w:r>
    </w:p>
    <w:p w:rsidR="006B3271" w:rsidRDefault="006B3271" w:rsidP="006B3271">
      <w:pPr>
        <w:spacing w:after="120"/>
        <w:ind w:firstLine="708"/>
      </w:pPr>
      <w:r>
        <w:rPr>
          <w:rStyle w:val="Zadanifontodlomka3"/>
          <w:b/>
          <w:szCs w:val="18"/>
        </w:rPr>
        <w:t>Resursi</w:t>
      </w:r>
      <w:r>
        <w:rPr>
          <w:rStyle w:val="Zadanifontodlomka3"/>
          <w:szCs w:val="18"/>
        </w:rPr>
        <w:t xml:space="preserve">: </w:t>
      </w:r>
    </w:p>
    <w:p w:rsidR="006B3271" w:rsidRDefault="006B3271" w:rsidP="006B3271">
      <w:pPr>
        <w:pStyle w:val="Odlomakpopisa1"/>
        <w:spacing w:after="120"/>
        <w:ind w:left="0"/>
      </w:pPr>
      <w:r>
        <w:rPr>
          <w:rStyle w:val="Zadanifontodlomka3"/>
          <w:rFonts w:cs="Times New Roman"/>
          <w:b/>
          <w:szCs w:val="18"/>
        </w:rPr>
        <w:t>Potrebni resursi</w:t>
      </w:r>
      <w:r>
        <w:rPr>
          <w:rStyle w:val="Zadanifontodlomka3"/>
          <w:rFonts w:cs="Times New Roman"/>
          <w:szCs w:val="18"/>
        </w:rPr>
        <w:t>: učiteljice razredne nastave, knjižničarka; književna djela i literatura dostupna u knjižnici, različiti materijali</w:t>
      </w:r>
    </w:p>
    <w:p w:rsidR="006B3271" w:rsidRDefault="006B3271" w:rsidP="006B3271">
      <w:pPr>
        <w:pStyle w:val="Odlomakpopisa1"/>
        <w:spacing w:after="120"/>
        <w:ind w:left="0"/>
      </w:pPr>
      <w:r>
        <w:rPr>
          <w:rStyle w:val="Zadanifontodlomka3"/>
          <w:rFonts w:cs="Times New Roman"/>
          <w:b/>
          <w:szCs w:val="18"/>
        </w:rPr>
        <w:lastRenderedPageBreak/>
        <w:t>Mogućnosti</w:t>
      </w:r>
      <w:r>
        <w:rPr>
          <w:rStyle w:val="Zadanifontodlomka3"/>
          <w:rFonts w:cs="Times New Roman"/>
          <w:szCs w:val="18"/>
        </w:rPr>
        <w:t>: suradnja s učiteljima prvih i drugih razreda, školskom i gradskom knjižnicom</w:t>
      </w:r>
    </w:p>
    <w:p w:rsidR="006B3271" w:rsidRDefault="006B3271" w:rsidP="006B3271">
      <w:pPr>
        <w:pStyle w:val="Odlomakpopisa1"/>
        <w:spacing w:after="120"/>
        <w:ind w:left="0"/>
      </w:pPr>
      <w:r>
        <w:rPr>
          <w:rStyle w:val="Zadanifontodlomka3"/>
          <w:rFonts w:cs="Times New Roman"/>
          <w:b/>
          <w:szCs w:val="18"/>
        </w:rPr>
        <w:t>Moguće teškoće</w:t>
      </w:r>
      <w:r>
        <w:rPr>
          <w:rStyle w:val="Zadanifontodlomka3"/>
          <w:rFonts w:cs="Times New Roman"/>
          <w:szCs w:val="18"/>
        </w:rPr>
        <w:t xml:space="preserve">: </w:t>
      </w:r>
    </w:p>
    <w:p w:rsidR="006B3271" w:rsidRDefault="006B3271" w:rsidP="006B3271">
      <w:pPr>
        <w:spacing w:after="120"/>
      </w:pPr>
      <w:r>
        <w:rPr>
          <w:rStyle w:val="Zadanifontodlomka3"/>
          <w:b/>
          <w:szCs w:val="18"/>
        </w:rPr>
        <w:t>Način praćenja i provjere ishoda/postignuća</w:t>
      </w:r>
      <w:r>
        <w:rPr>
          <w:rStyle w:val="Zadanifontodlomka3"/>
          <w:szCs w:val="18"/>
        </w:rPr>
        <w:t>: prezentacija i izložba likovnih i literarnih uradaka u školskoj knjižnici i na mrežnim stranicama škole, te scenski nastup u školi</w:t>
      </w:r>
    </w:p>
    <w:p w:rsidR="006B3271" w:rsidRDefault="006B3271" w:rsidP="006B3271">
      <w:r>
        <w:rPr>
          <w:rStyle w:val="Zadanifontodlomka3"/>
          <w:b/>
          <w:szCs w:val="18"/>
        </w:rPr>
        <w:t>Odgovorne osobe</w:t>
      </w:r>
      <w:r>
        <w:rPr>
          <w:rStyle w:val="Zadanifontodlomka3"/>
          <w:szCs w:val="18"/>
        </w:rPr>
        <w:t>: učiteljice u PB Marijana Jandrašek i Zrinka Dujmović</w:t>
      </w:r>
    </w:p>
    <w:p w:rsidR="00F31276" w:rsidRDefault="00F31276" w:rsidP="00CD106F">
      <w:pPr>
        <w:pStyle w:val="Heading3"/>
        <w:rPr>
          <w:szCs w:val="18"/>
        </w:rPr>
      </w:pPr>
      <w:bookmarkStart w:id="58" w:name="_Toc525736522"/>
      <w:r>
        <w:t>1.6.</w:t>
      </w:r>
      <w:r w:rsidR="006B3271">
        <w:t>2</w:t>
      </w:r>
      <w:r>
        <w:t xml:space="preserve">. </w:t>
      </w:r>
      <w:r w:rsidR="00E507EA" w:rsidRPr="00CD106F">
        <w:t>Lektira</w:t>
      </w:r>
      <w:r w:rsidR="00E507EA">
        <w:t xml:space="preserve"> kroz igru</w:t>
      </w:r>
      <w:bookmarkEnd w:id="58"/>
    </w:p>
    <w:p w:rsidR="00F31276" w:rsidRDefault="00F31276" w:rsidP="00F31276">
      <w:pPr>
        <w:spacing w:after="120"/>
        <w:ind w:firstLine="708"/>
        <w:rPr>
          <w:szCs w:val="18"/>
        </w:rPr>
      </w:pPr>
      <w:r>
        <w:rPr>
          <w:b/>
          <w:szCs w:val="18"/>
        </w:rPr>
        <w:t>Ciklus</w:t>
      </w:r>
      <w:r>
        <w:rPr>
          <w:szCs w:val="18"/>
        </w:rPr>
        <w:t xml:space="preserve"> (razred): 1. ciklus (1. – 4. r.)</w:t>
      </w:r>
    </w:p>
    <w:p w:rsidR="00F31276" w:rsidRDefault="00F31276" w:rsidP="00F31276">
      <w:pPr>
        <w:spacing w:after="120"/>
        <w:rPr>
          <w:szCs w:val="18"/>
        </w:rPr>
      </w:pPr>
      <w:r>
        <w:rPr>
          <w:b/>
          <w:szCs w:val="18"/>
        </w:rPr>
        <w:t>Cilj</w:t>
      </w:r>
      <w:r>
        <w:rPr>
          <w:szCs w:val="18"/>
        </w:rPr>
        <w:t>: Analizirati i interpretirati pročitana književna djela. Poticati na samostalno likovno i literarno izražavanje.</w:t>
      </w:r>
    </w:p>
    <w:p w:rsidR="00F31276" w:rsidRDefault="00F31276" w:rsidP="00F31276">
      <w:pPr>
        <w:rPr>
          <w:sz w:val="20"/>
        </w:rPr>
      </w:pPr>
      <w:r>
        <w:rPr>
          <w:b/>
          <w:szCs w:val="18"/>
        </w:rPr>
        <w:t>Obrazloženje cilja</w:t>
      </w:r>
      <w:r>
        <w:rPr>
          <w:szCs w:val="18"/>
        </w:rPr>
        <w:t xml:space="preserve">: </w:t>
      </w:r>
      <w:r>
        <w:t>Obrađujući lektiru na zabavan i drugačiji način, potaknut ćemo učenike na čitanje lektire i kreativno izražavanje.</w:t>
      </w:r>
    </w:p>
    <w:p w:rsidR="00F31276" w:rsidRDefault="00F31276" w:rsidP="00F31276">
      <w:pPr>
        <w:spacing w:before="120" w:after="120"/>
        <w:rPr>
          <w:szCs w:val="18"/>
        </w:rPr>
      </w:pPr>
      <w:r>
        <w:rPr>
          <w:b/>
          <w:szCs w:val="18"/>
        </w:rPr>
        <w:t>Očekivani ishodi/postignuća</w:t>
      </w:r>
      <w:r>
        <w:rPr>
          <w:szCs w:val="18"/>
        </w:rPr>
        <w:t>:</w:t>
      </w:r>
    </w:p>
    <w:p w:rsidR="00F31276" w:rsidRDefault="00F31276" w:rsidP="002E680E">
      <w:pPr>
        <w:pStyle w:val="ListParagraph"/>
        <w:numPr>
          <w:ilvl w:val="0"/>
          <w:numId w:val="49"/>
        </w:numPr>
        <w:ind w:left="714" w:hanging="357"/>
        <w:rPr>
          <w:szCs w:val="18"/>
        </w:rPr>
      </w:pPr>
      <w:r>
        <w:rPr>
          <w:szCs w:val="18"/>
        </w:rPr>
        <w:t>učenici će samostalno prepoznati poruku književnog djela</w:t>
      </w:r>
    </w:p>
    <w:p w:rsidR="00F31276" w:rsidRDefault="00F31276" w:rsidP="002E680E">
      <w:pPr>
        <w:pStyle w:val="ListParagraph"/>
        <w:numPr>
          <w:ilvl w:val="0"/>
          <w:numId w:val="49"/>
        </w:numPr>
        <w:ind w:left="714" w:hanging="357"/>
        <w:rPr>
          <w:szCs w:val="18"/>
        </w:rPr>
      </w:pPr>
      <w:r>
        <w:rPr>
          <w:szCs w:val="18"/>
        </w:rPr>
        <w:t>interpretirati književno djelo</w:t>
      </w:r>
    </w:p>
    <w:p w:rsidR="00F31276" w:rsidRDefault="00F31276" w:rsidP="002E680E">
      <w:pPr>
        <w:pStyle w:val="ListParagraph"/>
        <w:numPr>
          <w:ilvl w:val="0"/>
          <w:numId w:val="49"/>
        </w:numPr>
        <w:ind w:left="714" w:hanging="357"/>
        <w:rPr>
          <w:szCs w:val="18"/>
        </w:rPr>
      </w:pPr>
      <w:r>
        <w:rPr>
          <w:szCs w:val="18"/>
        </w:rPr>
        <w:t xml:space="preserve">objasniti glavnu ideju književnog djela </w:t>
      </w:r>
    </w:p>
    <w:p w:rsidR="00F31276" w:rsidRDefault="00F31276" w:rsidP="002E680E">
      <w:pPr>
        <w:pStyle w:val="ListParagraph"/>
        <w:numPr>
          <w:ilvl w:val="0"/>
          <w:numId w:val="49"/>
        </w:numPr>
        <w:ind w:left="714" w:hanging="357"/>
        <w:rPr>
          <w:szCs w:val="18"/>
        </w:rPr>
      </w:pPr>
      <w:r>
        <w:rPr>
          <w:szCs w:val="18"/>
        </w:rPr>
        <w:t>opisati i usporediti likove u djelu</w:t>
      </w:r>
    </w:p>
    <w:p w:rsidR="00F31276" w:rsidRDefault="00F31276" w:rsidP="002E680E">
      <w:pPr>
        <w:pStyle w:val="ListParagraph"/>
        <w:numPr>
          <w:ilvl w:val="0"/>
          <w:numId w:val="49"/>
        </w:numPr>
        <w:ind w:left="714" w:hanging="357"/>
        <w:rPr>
          <w:szCs w:val="18"/>
        </w:rPr>
      </w:pPr>
      <w:r>
        <w:rPr>
          <w:szCs w:val="18"/>
        </w:rPr>
        <w:t>likovno i literarno prezentirati književno djelo.</w:t>
      </w:r>
    </w:p>
    <w:p w:rsidR="00F31276" w:rsidRDefault="00F31276" w:rsidP="00F31276">
      <w:pPr>
        <w:spacing w:before="120" w:after="120"/>
        <w:rPr>
          <w:szCs w:val="18"/>
        </w:rPr>
      </w:pPr>
      <w:r>
        <w:rPr>
          <w:b/>
          <w:szCs w:val="18"/>
        </w:rPr>
        <w:t>NAČIN REALIZACIJE</w:t>
      </w:r>
      <w:r>
        <w:rPr>
          <w:szCs w:val="18"/>
        </w:rPr>
        <w:t xml:space="preserve">: </w:t>
      </w:r>
    </w:p>
    <w:p w:rsidR="00F31276" w:rsidRDefault="00F31276" w:rsidP="00F31276">
      <w:pPr>
        <w:pStyle w:val="ListParagraph"/>
        <w:spacing w:after="120"/>
        <w:ind w:left="0"/>
        <w:contextualSpacing/>
        <w:rPr>
          <w:rFonts w:cs="Times New Roman"/>
          <w:szCs w:val="18"/>
        </w:rPr>
      </w:pPr>
      <w:r>
        <w:rPr>
          <w:rFonts w:cs="Times New Roman"/>
          <w:b/>
          <w:szCs w:val="18"/>
        </w:rPr>
        <w:t>Oblik</w:t>
      </w:r>
      <w:r>
        <w:rPr>
          <w:rFonts w:cs="Times New Roman"/>
          <w:szCs w:val="18"/>
        </w:rPr>
        <w:t>: Redovni sat lektire u školskoj knjižnici.</w:t>
      </w:r>
    </w:p>
    <w:p w:rsidR="00F31276" w:rsidRDefault="00F31276" w:rsidP="00F31276">
      <w:pPr>
        <w:pStyle w:val="ListParagraph"/>
        <w:spacing w:after="120"/>
        <w:ind w:left="0"/>
        <w:contextualSpacing/>
        <w:rPr>
          <w:rFonts w:cs="Times New Roman"/>
          <w:szCs w:val="18"/>
        </w:rPr>
      </w:pPr>
      <w:r>
        <w:rPr>
          <w:rFonts w:cs="Times New Roman"/>
          <w:b/>
          <w:szCs w:val="18"/>
        </w:rPr>
        <w:t>Sudionici</w:t>
      </w:r>
      <w:r>
        <w:rPr>
          <w:rFonts w:cs="Times New Roman"/>
          <w:szCs w:val="18"/>
        </w:rPr>
        <w:t>: Učenici od 1. do 4. r.</w:t>
      </w:r>
    </w:p>
    <w:p w:rsidR="00F31276" w:rsidRDefault="00F31276" w:rsidP="00F31276">
      <w:pPr>
        <w:pStyle w:val="ListParagraph"/>
        <w:spacing w:after="120"/>
        <w:ind w:left="0"/>
        <w:contextualSpacing/>
        <w:rPr>
          <w:rFonts w:cs="Times New Roman"/>
          <w:szCs w:val="18"/>
        </w:rPr>
      </w:pPr>
      <w:r>
        <w:rPr>
          <w:rFonts w:cs="Times New Roman"/>
          <w:b/>
          <w:szCs w:val="18"/>
        </w:rPr>
        <w:t>Načini učenja</w:t>
      </w:r>
      <w:r>
        <w:rPr>
          <w:rFonts w:cs="Times New Roman"/>
          <w:szCs w:val="18"/>
        </w:rPr>
        <w:t>: Čitanje književnih djela, likovno i literarno izražavanje, sudjelovanje u kvizu, prezentiranje.</w:t>
      </w:r>
    </w:p>
    <w:p w:rsidR="00F31276" w:rsidRDefault="00F31276" w:rsidP="00F31276">
      <w:pPr>
        <w:pStyle w:val="ListParagraph"/>
        <w:spacing w:after="120"/>
        <w:ind w:left="0"/>
        <w:contextualSpacing/>
        <w:rPr>
          <w:rFonts w:cs="Times New Roman"/>
          <w:szCs w:val="18"/>
        </w:rPr>
      </w:pPr>
      <w:r>
        <w:rPr>
          <w:rFonts w:cs="Times New Roman"/>
          <w:b/>
          <w:szCs w:val="18"/>
        </w:rPr>
        <w:t>Metode poučavanja</w:t>
      </w:r>
      <w:r>
        <w:rPr>
          <w:rFonts w:cs="Times New Roman"/>
          <w:szCs w:val="18"/>
        </w:rPr>
        <w:t>: Metoda čitanja, razgovora, obrazlaganja, rada s tekstom, demonstracije, uspoređivanja.</w:t>
      </w:r>
    </w:p>
    <w:p w:rsidR="00F31276" w:rsidRDefault="00F31276" w:rsidP="00F31276">
      <w:pPr>
        <w:pStyle w:val="ListParagraph"/>
        <w:spacing w:after="120"/>
        <w:ind w:left="0"/>
        <w:contextualSpacing/>
        <w:rPr>
          <w:rFonts w:cs="Times New Roman"/>
          <w:szCs w:val="18"/>
        </w:rPr>
      </w:pPr>
      <w:r>
        <w:rPr>
          <w:rFonts w:cs="Times New Roman"/>
          <w:b/>
          <w:szCs w:val="18"/>
        </w:rPr>
        <w:t>Trajanje izvedbe</w:t>
      </w:r>
      <w:r>
        <w:rPr>
          <w:rFonts w:cs="Times New Roman"/>
          <w:szCs w:val="18"/>
        </w:rPr>
        <w:t>: Tijekom školske godine.</w:t>
      </w:r>
    </w:p>
    <w:p w:rsidR="00F31276" w:rsidRDefault="00F31276" w:rsidP="00F31276">
      <w:pPr>
        <w:spacing w:after="120"/>
        <w:ind w:firstLine="708"/>
        <w:rPr>
          <w:szCs w:val="18"/>
        </w:rPr>
      </w:pPr>
      <w:r>
        <w:rPr>
          <w:b/>
          <w:szCs w:val="18"/>
        </w:rPr>
        <w:t>Resursi</w:t>
      </w:r>
      <w:r>
        <w:rPr>
          <w:szCs w:val="18"/>
        </w:rPr>
        <w:t xml:space="preserve">: </w:t>
      </w:r>
    </w:p>
    <w:p w:rsidR="00F31276" w:rsidRDefault="00F31276" w:rsidP="00F31276">
      <w:pPr>
        <w:pStyle w:val="ListParagraph"/>
        <w:spacing w:after="120"/>
        <w:ind w:left="0"/>
        <w:contextualSpacing/>
        <w:rPr>
          <w:rFonts w:cs="Times New Roman"/>
          <w:szCs w:val="18"/>
        </w:rPr>
      </w:pPr>
      <w:r>
        <w:rPr>
          <w:rFonts w:cs="Times New Roman"/>
          <w:b/>
          <w:szCs w:val="18"/>
        </w:rPr>
        <w:t>Potrebni resursi</w:t>
      </w:r>
      <w:r>
        <w:rPr>
          <w:rFonts w:cs="Times New Roman"/>
          <w:szCs w:val="18"/>
        </w:rPr>
        <w:t>: Učiteljice razredne nastave, knjižničarka; književna djela i literatura dostupna u knjižnici, samostalno izrađeni materijal za rad.</w:t>
      </w:r>
    </w:p>
    <w:p w:rsidR="00F31276" w:rsidRDefault="00F31276" w:rsidP="00F31276">
      <w:pPr>
        <w:pStyle w:val="ListParagraph"/>
        <w:spacing w:after="120"/>
        <w:ind w:left="0"/>
        <w:contextualSpacing/>
        <w:rPr>
          <w:rFonts w:cs="Times New Roman"/>
          <w:szCs w:val="18"/>
        </w:rPr>
      </w:pPr>
      <w:r>
        <w:rPr>
          <w:rFonts w:cs="Times New Roman"/>
          <w:b/>
          <w:szCs w:val="18"/>
        </w:rPr>
        <w:t>Mogućnosti</w:t>
      </w:r>
      <w:r>
        <w:rPr>
          <w:rFonts w:cs="Times New Roman"/>
          <w:szCs w:val="18"/>
        </w:rPr>
        <w:t>: Suradnja s učiteljima.</w:t>
      </w:r>
    </w:p>
    <w:p w:rsidR="00F31276" w:rsidRDefault="00F31276" w:rsidP="00F31276">
      <w:pPr>
        <w:pStyle w:val="ListParagraph"/>
        <w:spacing w:after="120"/>
        <w:ind w:left="0"/>
        <w:contextualSpacing/>
        <w:rPr>
          <w:rFonts w:cs="Times New Roman"/>
          <w:szCs w:val="18"/>
        </w:rPr>
      </w:pPr>
      <w:r>
        <w:rPr>
          <w:rFonts w:cs="Times New Roman"/>
          <w:b/>
          <w:szCs w:val="18"/>
        </w:rPr>
        <w:t>Moguće teškoće</w:t>
      </w:r>
      <w:r>
        <w:rPr>
          <w:rFonts w:cs="Times New Roman"/>
          <w:szCs w:val="18"/>
        </w:rPr>
        <w:t>: Nedovoljan broj književnih djela u školskoj knjižnici.</w:t>
      </w:r>
    </w:p>
    <w:p w:rsidR="00F31276" w:rsidRDefault="00F31276" w:rsidP="00F31276">
      <w:pPr>
        <w:spacing w:after="120"/>
        <w:rPr>
          <w:szCs w:val="18"/>
        </w:rPr>
      </w:pPr>
      <w:r>
        <w:rPr>
          <w:b/>
          <w:szCs w:val="18"/>
        </w:rPr>
        <w:t>Način praćenja i provjere ishoda/postignuća</w:t>
      </w:r>
      <w:r>
        <w:rPr>
          <w:szCs w:val="18"/>
        </w:rPr>
        <w:t>: Prezentacija i izložba likovnih i literarnih uradaka u školskoj knjižnici i na mrežnim stranicama škole, provjera znanja kvizom.</w:t>
      </w:r>
    </w:p>
    <w:p w:rsidR="0016613E" w:rsidRDefault="00F31276" w:rsidP="00F31276">
      <w:pPr>
        <w:rPr>
          <w:szCs w:val="18"/>
        </w:rPr>
      </w:pPr>
      <w:r>
        <w:rPr>
          <w:b/>
          <w:szCs w:val="18"/>
        </w:rPr>
        <w:t>Odgovorne osobe</w:t>
      </w:r>
      <w:r>
        <w:rPr>
          <w:szCs w:val="18"/>
        </w:rPr>
        <w:t>: Knjižničarka Josipa Mrnjavac i učiteljice 1. - 4. razreda.</w:t>
      </w:r>
    </w:p>
    <w:p w:rsidR="005B0EBF" w:rsidRPr="00D02B62" w:rsidRDefault="00CE7C3B" w:rsidP="00CD106F">
      <w:pPr>
        <w:pStyle w:val="Heading3"/>
      </w:pPr>
      <w:bookmarkStart w:id="59" w:name="_Toc525736523"/>
      <w:bookmarkStart w:id="60" w:name="_Toc525459365"/>
      <w:r>
        <w:t>1.6.3. U svijetu bajki Ivane Brli</w:t>
      </w:r>
      <w:r>
        <w:rPr>
          <w:rFonts w:hint="eastAsia"/>
        </w:rPr>
        <w:t>ć</w:t>
      </w:r>
      <w:r>
        <w:t>-Mažurani</w:t>
      </w:r>
      <w:r>
        <w:rPr>
          <w:rFonts w:hint="eastAsia"/>
        </w:rPr>
        <w:t>ć</w:t>
      </w:r>
      <w:bookmarkEnd w:id="59"/>
    </w:p>
    <w:bookmarkEnd w:id="60"/>
    <w:p w:rsidR="005B0EBF" w:rsidRDefault="005B0EBF" w:rsidP="005B0EBF">
      <w:pPr>
        <w:spacing w:after="120"/>
      </w:pPr>
      <w:r>
        <w:rPr>
          <w:rStyle w:val="Zadanifontodlomka3"/>
          <w:szCs w:val="18"/>
        </w:rPr>
        <w:tab/>
      </w:r>
      <w:r w:rsidRPr="005B0EBF">
        <w:rPr>
          <w:rStyle w:val="Zadanifontodlomka3"/>
          <w:b/>
          <w:szCs w:val="18"/>
        </w:rPr>
        <w:t>Ciklus</w:t>
      </w:r>
      <w:r>
        <w:rPr>
          <w:rStyle w:val="Zadanifontodlomka3"/>
          <w:szCs w:val="18"/>
        </w:rPr>
        <w:t xml:space="preserve"> (razred): 1. i 2. ciklus (3., 4. i 6. razred)</w:t>
      </w:r>
    </w:p>
    <w:p w:rsidR="005B0EBF" w:rsidRDefault="005B0EBF" w:rsidP="005B0EBF">
      <w:pPr>
        <w:spacing w:after="120"/>
      </w:pPr>
      <w:r w:rsidRPr="005B0EBF">
        <w:rPr>
          <w:rStyle w:val="Zadanifontodlomka3"/>
          <w:b/>
          <w:szCs w:val="18"/>
        </w:rPr>
        <w:t>Cilj</w:t>
      </w:r>
      <w:r>
        <w:rPr>
          <w:rStyle w:val="Zadanifontodlomka3"/>
          <w:szCs w:val="18"/>
        </w:rPr>
        <w:t xml:space="preserve">:Upoznati učenike s kapitalnim djelom Ivane Brlić-Mažuranić: </w:t>
      </w:r>
      <w:r w:rsidRPr="004158A6">
        <w:rPr>
          <w:rStyle w:val="Zadanifontodlomka3"/>
          <w:i/>
          <w:szCs w:val="18"/>
        </w:rPr>
        <w:t>Čudnovate zgode šegrta Hlapića</w:t>
      </w:r>
      <w:r>
        <w:rPr>
          <w:rStyle w:val="Zadanifontodlomka3"/>
          <w:szCs w:val="18"/>
        </w:rPr>
        <w:t xml:space="preserve"> i </w:t>
      </w:r>
      <w:r w:rsidRPr="004158A6">
        <w:rPr>
          <w:rStyle w:val="Zadanifontodlomka3"/>
          <w:i/>
          <w:szCs w:val="18"/>
        </w:rPr>
        <w:t>Priče iz davnine</w:t>
      </w:r>
      <w:r>
        <w:rPr>
          <w:rStyle w:val="Zadanifontodlomka3"/>
          <w:szCs w:val="18"/>
        </w:rPr>
        <w:t xml:space="preserve">; upoznati ih s mitskim likovima iz priča, s arhaičnim izrazima i etičkim svevremenskim porukama. </w:t>
      </w:r>
    </w:p>
    <w:p w:rsidR="005B0EBF" w:rsidRDefault="005B0EBF" w:rsidP="005B0EBF">
      <w:r w:rsidRPr="005B0EBF">
        <w:rPr>
          <w:rStyle w:val="Zadanifontodlomka3"/>
          <w:b/>
          <w:szCs w:val="18"/>
        </w:rPr>
        <w:t>Obrazloženje cilja</w:t>
      </w:r>
      <w:r>
        <w:rPr>
          <w:rStyle w:val="Zadanifontodlomka3"/>
          <w:szCs w:val="18"/>
        </w:rPr>
        <w:t>: Učenici su sve manje zainteresirani za čitanje lektire, te ih treba potaknuti, zainteresirati i upoznati s temeljnim književnim djelima hrvatske baštine.</w:t>
      </w:r>
    </w:p>
    <w:p w:rsidR="005B0EBF" w:rsidRDefault="005B0EBF" w:rsidP="005B0EBF">
      <w:pPr>
        <w:spacing w:before="120" w:after="120"/>
      </w:pPr>
      <w:r w:rsidRPr="005B0EBF">
        <w:rPr>
          <w:rStyle w:val="Zadanifontodlomka3"/>
          <w:b/>
          <w:szCs w:val="18"/>
        </w:rPr>
        <w:t>Očekivani ishodi/postignuća</w:t>
      </w:r>
      <w:r>
        <w:rPr>
          <w:rStyle w:val="Zadanifontodlomka3"/>
          <w:szCs w:val="18"/>
        </w:rPr>
        <w:t>: Učenici će se zainteresirati za čitanje lektire; razumjeti arhaične izraze; obogatiti rječnik;</w:t>
      </w:r>
    </w:p>
    <w:p w:rsidR="005B0EBF" w:rsidRDefault="005B0EBF" w:rsidP="005B0EBF">
      <w:pPr>
        <w:spacing w:before="120" w:after="120"/>
      </w:pPr>
      <w:r>
        <w:rPr>
          <w:rStyle w:val="Zadanifontodlomka3"/>
          <w:b/>
          <w:szCs w:val="18"/>
        </w:rPr>
        <w:t>NAČIN REALIZACIJE</w:t>
      </w:r>
      <w:r>
        <w:rPr>
          <w:rStyle w:val="Zadanifontodlomka3"/>
          <w:szCs w:val="18"/>
        </w:rPr>
        <w:t xml:space="preserve">: </w:t>
      </w:r>
    </w:p>
    <w:p w:rsidR="005B0EBF" w:rsidRDefault="005B0EBF" w:rsidP="005B0EBF">
      <w:pPr>
        <w:pStyle w:val="Odlomakpopisa1"/>
        <w:ind w:left="0"/>
      </w:pPr>
      <w:r w:rsidRPr="005B0EBF">
        <w:rPr>
          <w:rStyle w:val="Zadanifontodlomka3"/>
          <w:rFonts w:cs="Times New Roman"/>
          <w:b/>
          <w:szCs w:val="18"/>
        </w:rPr>
        <w:t>Oblik:</w:t>
      </w:r>
      <w:r>
        <w:rPr>
          <w:rStyle w:val="Zadanifontodlomka3"/>
          <w:rFonts w:cs="Times New Roman"/>
          <w:szCs w:val="18"/>
        </w:rPr>
        <w:t xml:space="preserve"> redovna nastava, školski projekt, (eventualno) izlet u Ogulin/Slavonski Brod, kviz… </w:t>
      </w:r>
    </w:p>
    <w:p w:rsidR="005B0EBF" w:rsidRDefault="005B0EBF" w:rsidP="005B0EBF">
      <w:pPr>
        <w:pStyle w:val="Odlomakpopisa1"/>
        <w:ind w:left="0"/>
      </w:pPr>
      <w:r w:rsidRPr="005B0EBF">
        <w:rPr>
          <w:rStyle w:val="Zadanifontodlomka3"/>
          <w:rFonts w:cs="Times New Roman"/>
          <w:b/>
          <w:szCs w:val="18"/>
        </w:rPr>
        <w:lastRenderedPageBreak/>
        <w:t>Sudionici</w:t>
      </w:r>
      <w:r>
        <w:rPr>
          <w:rStyle w:val="Zadanifontodlomka3"/>
          <w:rFonts w:cs="Times New Roman"/>
          <w:szCs w:val="18"/>
        </w:rPr>
        <w:t>: učenici 3.a,b,c,d razreda, učenici 4.a,b,c i njihove učiteljice; učenici 6.a,b,c razreda i njihova profesorica i knjižničarka Josipa Mrnjavac.</w:t>
      </w:r>
    </w:p>
    <w:p w:rsidR="005B0EBF" w:rsidRDefault="005B0EBF" w:rsidP="005B0EBF">
      <w:pPr>
        <w:pStyle w:val="Odlomakpopisa1"/>
        <w:ind w:left="0"/>
      </w:pPr>
      <w:r w:rsidRPr="005B0EBF">
        <w:rPr>
          <w:rStyle w:val="Zadanifontodlomka3"/>
          <w:rFonts w:cs="Times New Roman"/>
          <w:b/>
          <w:szCs w:val="18"/>
        </w:rPr>
        <w:t>Načini učenja</w:t>
      </w:r>
      <w:r>
        <w:rPr>
          <w:rStyle w:val="Zadanifontodlomka3"/>
          <w:rFonts w:cs="Times New Roman"/>
          <w:szCs w:val="18"/>
        </w:rPr>
        <w:t xml:space="preserve">: čitanje, pisanje, dramatizacija, odlazak (po mogućnosti) na terensku nastavu u Ogulin i Slavonski Brod; likovno izražavanje – plakat (učenici 6. razreda); posjet kazališnim predstavama: </w:t>
      </w:r>
      <w:r w:rsidRPr="004158A6">
        <w:rPr>
          <w:rStyle w:val="Zadanifontodlomka3"/>
          <w:rFonts w:cs="Times New Roman"/>
          <w:i/>
          <w:szCs w:val="18"/>
        </w:rPr>
        <w:t>Šegrt Hlapić</w:t>
      </w:r>
      <w:r>
        <w:rPr>
          <w:rStyle w:val="Zadanifontodlomka3"/>
          <w:rFonts w:cs="Times New Roman"/>
          <w:szCs w:val="18"/>
        </w:rPr>
        <w:t xml:space="preserve"> (3.r.), </w:t>
      </w:r>
      <w:r w:rsidRPr="004158A6">
        <w:rPr>
          <w:rStyle w:val="Zadanifontodlomka3"/>
          <w:rFonts w:cs="Times New Roman"/>
          <w:i/>
          <w:szCs w:val="18"/>
        </w:rPr>
        <w:t>Šuma Striborova</w:t>
      </w:r>
      <w:r>
        <w:rPr>
          <w:rStyle w:val="Zadanifontodlomka3"/>
          <w:rFonts w:cs="Times New Roman"/>
          <w:szCs w:val="18"/>
        </w:rPr>
        <w:t xml:space="preserve"> (4.r.), </w:t>
      </w:r>
      <w:r w:rsidRPr="004158A6">
        <w:rPr>
          <w:rStyle w:val="Zadanifontodlomka3"/>
          <w:rFonts w:cs="Times New Roman"/>
          <w:i/>
          <w:szCs w:val="18"/>
        </w:rPr>
        <w:t>Kako je Potjeh tražio istinu</w:t>
      </w:r>
      <w:r>
        <w:rPr>
          <w:rStyle w:val="Zadanifontodlomka3"/>
          <w:rFonts w:cs="Times New Roman"/>
          <w:szCs w:val="18"/>
        </w:rPr>
        <w:t xml:space="preserve"> (6.r.). </w:t>
      </w:r>
    </w:p>
    <w:p w:rsidR="005B0EBF" w:rsidRDefault="005B0EBF" w:rsidP="005B0EBF">
      <w:pPr>
        <w:pStyle w:val="Odlomakpopisa1"/>
        <w:ind w:left="0"/>
      </w:pPr>
      <w:r w:rsidRPr="005B0EBF">
        <w:rPr>
          <w:rStyle w:val="Zadanifontodlomka3"/>
          <w:rFonts w:cs="Times New Roman"/>
          <w:b/>
          <w:szCs w:val="18"/>
        </w:rPr>
        <w:t>Metode poučavanja</w:t>
      </w:r>
      <w:r>
        <w:rPr>
          <w:rStyle w:val="Zadanifontodlomka3"/>
          <w:rFonts w:cs="Times New Roman"/>
          <w:szCs w:val="18"/>
        </w:rPr>
        <w:t>: demonstracija, rad na tekstu, pisanje, slikanje, vrednovanje.</w:t>
      </w:r>
    </w:p>
    <w:p w:rsidR="005B0EBF" w:rsidRDefault="005B0EBF" w:rsidP="005B0EBF">
      <w:pPr>
        <w:pStyle w:val="Odlomakpopisa1"/>
        <w:ind w:left="0"/>
      </w:pPr>
      <w:r w:rsidRPr="005B0EBF">
        <w:rPr>
          <w:rStyle w:val="Zadanifontodlomka3"/>
          <w:rFonts w:cs="Times New Roman"/>
          <w:b/>
          <w:szCs w:val="18"/>
        </w:rPr>
        <w:t>Trajanje izvedbe</w:t>
      </w:r>
      <w:r>
        <w:rPr>
          <w:rStyle w:val="Zadanifontodlomka3"/>
          <w:rFonts w:cs="Times New Roman"/>
          <w:szCs w:val="18"/>
        </w:rPr>
        <w:t xml:space="preserve">:tijekom školske 2018./2019. godine. </w:t>
      </w:r>
    </w:p>
    <w:p w:rsidR="005B0EBF" w:rsidRPr="005B0EBF" w:rsidRDefault="005B0EBF" w:rsidP="005B0EBF">
      <w:pPr>
        <w:spacing w:before="120" w:after="120"/>
        <w:rPr>
          <w:b/>
        </w:rPr>
      </w:pPr>
      <w:r>
        <w:rPr>
          <w:rStyle w:val="Zadanifontodlomka3"/>
          <w:b/>
          <w:szCs w:val="18"/>
        </w:rPr>
        <w:tab/>
      </w:r>
      <w:r w:rsidRPr="005B0EBF">
        <w:rPr>
          <w:rStyle w:val="Zadanifontodlomka3"/>
          <w:b/>
          <w:szCs w:val="18"/>
        </w:rPr>
        <w:t>Resursi:</w:t>
      </w:r>
    </w:p>
    <w:p w:rsidR="005B0EBF" w:rsidRDefault="005B0EBF" w:rsidP="005B0EBF">
      <w:pPr>
        <w:pStyle w:val="Odlomakpopisa1"/>
        <w:ind w:left="0"/>
      </w:pPr>
      <w:r w:rsidRPr="005B0EBF">
        <w:rPr>
          <w:rStyle w:val="Zadanifontodlomka3"/>
          <w:rFonts w:cs="Times New Roman"/>
          <w:b/>
          <w:szCs w:val="18"/>
        </w:rPr>
        <w:t>Potrebni resursi:</w:t>
      </w:r>
      <w:r>
        <w:rPr>
          <w:rStyle w:val="Zadanifontodlomka3"/>
          <w:rFonts w:cs="Times New Roman"/>
          <w:szCs w:val="18"/>
        </w:rPr>
        <w:t xml:space="preserve"> lektire </w:t>
      </w:r>
      <w:r w:rsidRPr="004158A6">
        <w:rPr>
          <w:rStyle w:val="Zadanifontodlomka3"/>
          <w:rFonts w:cs="Times New Roman"/>
          <w:i/>
          <w:szCs w:val="18"/>
        </w:rPr>
        <w:t>Čudnovate zgode šegrta Hlapića</w:t>
      </w:r>
      <w:r>
        <w:rPr>
          <w:rStyle w:val="Zadanifontodlomka3"/>
          <w:rFonts w:cs="Times New Roman"/>
          <w:szCs w:val="18"/>
        </w:rPr>
        <w:t xml:space="preserve">, </w:t>
      </w:r>
      <w:r w:rsidRPr="004158A6">
        <w:rPr>
          <w:rStyle w:val="Zadanifontodlomka3"/>
          <w:rFonts w:cs="Times New Roman"/>
          <w:i/>
          <w:szCs w:val="18"/>
        </w:rPr>
        <w:t>Priče iz davnine</w:t>
      </w:r>
      <w:r>
        <w:rPr>
          <w:rStyle w:val="Zadanifontodlomka3"/>
          <w:rFonts w:cs="Times New Roman"/>
          <w:szCs w:val="18"/>
        </w:rPr>
        <w:t>, financijska sredstva</w:t>
      </w:r>
    </w:p>
    <w:p w:rsidR="005B0EBF" w:rsidRPr="005B0EBF" w:rsidRDefault="005B0EBF" w:rsidP="005B0EBF">
      <w:pPr>
        <w:pStyle w:val="Odlomakpopisa1"/>
        <w:ind w:left="0"/>
        <w:rPr>
          <w:b/>
        </w:rPr>
      </w:pPr>
      <w:r w:rsidRPr="005B0EBF">
        <w:rPr>
          <w:rStyle w:val="Zadanifontodlomka3"/>
          <w:rFonts w:cs="Times New Roman"/>
          <w:b/>
          <w:szCs w:val="18"/>
        </w:rPr>
        <w:t xml:space="preserve">Mogućnosti: </w:t>
      </w:r>
    </w:p>
    <w:p w:rsidR="005B0EBF" w:rsidRDefault="005B0EBF" w:rsidP="005B0EBF">
      <w:pPr>
        <w:pStyle w:val="Odlomakpopisa1"/>
        <w:spacing w:after="120"/>
        <w:ind w:left="0"/>
      </w:pPr>
      <w:r w:rsidRPr="005B0EBF">
        <w:rPr>
          <w:rStyle w:val="Zadanifontodlomka3"/>
          <w:rFonts w:cs="Times New Roman"/>
          <w:b/>
          <w:szCs w:val="18"/>
        </w:rPr>
        <w:t>Moguće teškoće:</w:t>
      </w:r>
      <w:r>
        <w:rPr>
          <w:rStyle w:val="Zadanifontodlomka3"/>
          <w:rFonts w:cs="Times New Roman"/>
          <w:szCs w:val="18"/>
        </w:rPr>
        <w:t xml:space="preserve"> nedostatak financijskih sredstava za nadopunu lektire</w:t>
      </w:r>
    </w:p>
    <w:p w:rsidR="005B0EBF" w:rsidRDefault="005B0EBF" w:rsidP="005B0EBF">
      <w:pPr>
        <w:spacing w:after="120"/>
      </w:pPr>
      <w:r w:rsidRPr="005B0EBF">
        <w:rPr>
          <w:rStyle w:val="Zadanifontodlomka3"/>
          <w:b/>
          <w:szCs w:val="18"/>
        </w:rPr>
        <w:t>Način praćenja i provjere ishoda/postignuća</w:t>
      </w:r>
      <w:r>
        <w:rPr>
          <w:rStyle w:val="Zadanifontodlomka3"/>
          <w:szCs w:val="18"/>
        </w:rPr>
        <w:t xml:space="preserve">: na redovnom satu hrvatskog jezika, na satu likovne kulture, pisanje domaće zadaće, izložba likovnih radova. </w:t>
      </w:r>
    </w:p>
    <w:p w:rsidR="005B0EBF" w:rsidRDefault="005B0EBF" w:rsidP="005B0EBF">
      <w:r w:rsidRPr="005B0EBF">
        <w:rPr>
          <w:rStyle w:val="Zadanifontodlomka3"/>
          <w:b/>
          <w:szCs w:val="18"/>
        </w:rPr>
        <w:t>Odgovorne osobe:</w:t>
      </w:r>
      <w:r>
        <w:rPr>
          <w:rStyle w:val="Zadanifontodlomka3"/>
          <w:szCs w:val="18"/>
        </w:rPr>
        <w:t xml:space="preserve"> učiteljice trećih i četvrtih razreda, profesorica hrvatskog jezika u šestim razredima i knjižničarka Josipa Mrnjavac.</w:t>
      </w:r>
    </w:p>
    <w:p w:rsidR="005B0EBF" w:rsidRDefault="005B0EBF" w:rsidP="00F31276">
      <w:pPr>
        <w:rPr>
          <w:szCs w:val="18"/>
        </w:rPr>
      </w:pPr>
    </w:p>
    <w:p w:rsidR="00A17AD1" w:rsidRPr="0050784A" w:rsidRDefault="00D833F4" w:rsidP="00CD106F">
      <w:pPr>
        <w:pStyle w:val="Heading3"/>
        <w:rPr>
          <w:shadow/>
        </w:rPr>
      </w:pPr>
      <w:bookmarkStart w:id="61" w:name="_Toc525736524"/>
      <w:r>
        <w:t>1.6.4.</w:t>
      </w:r>
      <w:r w:rsidR="00A17AD1">
        <w:t xml:space="preserve"> </w:t>
      </w:r>
      <w:r>
        <w:rPr>
          <w:rFonts w:hint="eastAsia"/>
        </w:rPr>
        <w:t>Č</w:t>
      </w:r>
      <w:r>
        <w:t>itanje s razumijevanjem</w:t>
      </w:r>
      <w:bookmarkEnd w:id="61"/>
    </w:p>
    <w:p w:rsidR="00A17AD1" w:rsidRDefault="00A17AD1" w:rsidP="00A17AD1">
      <w:pPr>
        <w:spacing w:after="120"/>
      </w:pPr>
      <w:r>
        <w:rPr>
          <w:rStyle w:val="Zadanifontodlomka3"/>
          <w:b/>
          <w:szCs w:val="18"/>
        </w:rPr>
        <w:tab/>
      </w:r>
      <w:r w:rsidRPr="00A17AD1">
        <w:rPr>
          <w:rStyle w:val="Zadanifontodlomka3"/>
          <w:b/>
          <w:szCs w:val="18"/>
        </w:rPr>
        <w:t>Ciklus:</w:t>
      </w:r>
      <w:r>
        <w:rPr>
          <w:rStyle w:val="Zadanifontodlomka3"/>
          <w:szCs w:val="18"/>
        </w:rPr>
        <w:t xml:space="preserve"> I. ciklus (3. razred)</w:t>
      </w:r>
    </w:p>
    <w:p w:rsidR="00A17AD1" w:rsidRDefault="00A17AD1" w:rsidP="00A17AD1">
      <w:pPr>
        <w:spacing w:after="120"/>
      </w:pPr>
      <w:r w:rsidRPr="00A17AD1">
        <w:rPr>
          <w:rStyle w:val="Zadanifontodlomka3"/>
          <w:b/>
          <w:szCs w:val="18"/>
        </w:rPr>
        <w:t>Cilj</w:t>
      </w:r>
      <w:r>
        <w:rPr>
          <w:rStyle w:val="Zadanifontodlomka3"/>
          <w:szCs w:val="18"/>
        </w:rPr>
        <w:t xml:space="preserve">: Potaknuti učenike na čitanje; čitanje naglas; pravilno izražavanje i slušanje.  </w:t>
      </w:r>
    </w:p>
    <w:p w:rsidR="00A17AD1" w:rsidRDefault="00A17AD1" w:rsidP="00A17AD1">
      <w:r>
        <w:rPr>
          <w:rStyle w:val="Zadanifontodlomka3"/>
          <w:szCs w:val="18"/>
        </w:rPr>
        <w:t>Obrazloženje cilja: Učenike je potrebno potaknuti na pravilan izgovor rečenica i čitanje teksta s razumijevanjem.</w:t>
      </w:r>
    </w:p>
    <w:p w:rsidR="00A17AD1" w:rsidRDefault="00A17AD1" w:rsidP="00A17AD1">
      <w:pPr>
        <w:spacing w:before="120" w:after="120"/>
      </w:pPr>
      <w:r w:rsidRPr="00A17AD1">
        <w:rPr>
          <w:rStyle w:val="Zadanifontodlomka3"/>
          <w:b/>
          <w:szCs w:val="18"/>
        </w:rPr>
        <w:t>Očekivani ishodi/postignuća:</w:t>
      </w:r>
    </w:p>
    <w:p w:rsidR="00A17AD1" w:rsidRDefault="00A17AD1" w:rsidP="002E680E">
      <w:pPr>
        <w:pStyle w:val="Odlomakpopisa1"/>
        <w:numPr>
          <w:ilvl w:val="0"/>
          <w:numId w:val="54"/>
        </w:numPr>
        <w:rPr>
          <w:szCs w:val="18"/>
        </w:rPr>
      </w:pPr>
      <w:r>
        <w:rPr>
          <w:szCs w:val="18"/>
        </w:rPr>
        <w:t xml:space="preserve">interpretirati pročitani tekst; </w:t>
      </w:r>
    </w:p>
    <w:p w:rsidR="00A17AD1" w:rsidRDefault="00A17AD1" w:rsidP="002E680E">
      <w:pPr>
        <w:pStyle w:val="Odlomakpopisa1"/>
        <w:numPr>
          <w:ilvl w:val="0"/>
          <w:numId w:val="54"/>
        </w:numPr>
        <w:rPr>
          <w:szCs w:val="18"/>
        </w:rPr>
      </w:pPr>
      <w:r>
        <w:rPr>
          <w:szCs w:val="18"/>
        </w:rPr>
        <w:t xml:space="preserve">razvijati čitalačke interese; </w:t>
      </w:r>
    </w:p>
    <w:p w:rsidR="00A17AD1" w:rsidRDefault="00A17AD1" w:rsidP="002E680E">
      <w:pPr>
        <w:pStyle w:val="Odlomakpopisa1"/>
        <w:numPr>
          <w:ilvl w:val="0"/>
          <w:numId w:val="54"/>
        </w:numPr>
        <w:rPr>
          <w:szCs w:val="18"/>
        </w:rPr>
      </w:pPr>
      <w:r>
        <w:rPr>
          <w:szCs w:val="18"/>
        </w:rPr>
        <w:t xml:space="preserve">obogatiti svoj rječnik; </w:t>
      </w:r>
    </w:p>
    <w:p w:rsidR="00A17AD1" w:rsidRDefault="00A17AD1" w:rsidP="002E680E">
      <w:pPr>
        <w:pStyle w:val="Odlomakpopisa1"/>
        <w:numPr>
          <w:ilvl w:val="0"/>
          <w:numId w:val="54"/>
        </w:numPr>
        <w:rPr>
          <w:szCs w:val="18"/>
        </w:rPr>
      </w:pPr>
      <w:r>
        <w:rPr>
          <w:szCs w:val="18"/>
        </w:rPr>
        <w:t xml:space="preserve">pravilno se izražavati; </w:t>
      </w:r>
    </w:p>
    <w:p w:rsidR="00A17AD1" w:rsidRDefault="00A17AD1" w:rsidP="002E680E">
      <w:pPr>
        <w:pStyle w:val="Odlomakpopisa1"/>
        <w:numPr>
          <w:ilvl w:val="0"/>
          <w:numId w:val="54"/>
        </w:numPr>
        <w:rPr>
          <w:szCs w:val="18"/>
        </w:rPr>
      </w:pPr>
      <w:r>
        <w:rPr>
          <w:szCs w:val="18"/>
        </w:rPr>
        <w:t>steći potrebne razine čitanja, govorenja i slušanja.</w:t>
      </w:r>
    </w:p>
    <w:p w:rsidR="00A17AD1" w:rsidRDefault="00A17AD1" w:rsidP="00A17AD1">
      <w:pPr>
        <w:spacing w:before="120" w:after="120"/>
      </w:pPr>
      <w:r w:rsidRPr="00A17AD1">
        <w:rPr>
          <w:rStyle w:val="Zadanifontodlomka3"/>
          <w:b/>
          <w:szCs w:val="18"/>
        </w:rPr>
        <w:t>NAČIN REALIZACIJE</w:t>
      </w:r>
      <w:r>
        <w:rPr>
          <w:rStyle w:val="Zadanifontodlomka3"/>
          <w:szCs w:val="18"/>
        </w:rPr>
        <w:t xml:space="preserve">: </w:t>
      </w:r>
    </w:p>
    <w:p w:rsidR="00A17AD1" w:rsidRDefault="00A17AD1" w:rsidP="00A17AD1">
      <w:pPr>
        <w:pStyle w:val="Odlomakpopisa1"/>
        <w:ind w:left="0"/>
      </w:pPr>
      <w:r w:rsidRPr="00A17AD1">
        <w:rPr>
          <w:rStyle w:val="Zadanifontodlomka3"/>
          <w:rFonts w:cs="Times New Roman"/>
          <w:b/>
          <w:szCs w:val="18"/>
        </w:rPr>
        <w:t>Oblik</w:t>
      </w:r>
      <w:r>
        <w:rPr>
          <w:rStyle w:val="Zadanifontodlomka3"/>
          <w:rFonts w:cs="Times New Roman"/>
          <w:szCs w:val="18"/>
        </w:rPr>
        <w:t>: redovna nastava, školski projekt</w:t>
      </w:r>
    </w:p>
    <w:p w:rsidR="00A17AD1" w:rsidRDefault="00A17AD1" w:rsidP="00A17AD1">
      <w:pPr>
        <w:pStyle w:val="Odlomakpopisa1"/>
        <w:ind w:left="0"/>
      </w:pPr>
      <w:r w:rsidRPr="00A17AD1">
        <w:rPr>
          <w:rStyle w:val="Zadanifontodlomka3"/>
          <w:rFonts w:cs="Times New Roman"/>
          <w:b/>
          <w:szCs w:val="18"/>
        </w:rPr>
        <w:t>Sudionici</w:t>
      </w:r>
      <w:r>
        <w:rPr>
          <w:rStyle w:val="Zadanifontodlomka3"/>
          <w:rFonts w:cs="Times New Roman"/>
          <w:szCs w:val="18"/>
        </w:rPr>
        <w:t xml:space="preserve">: učenici 3. razreda </w:t>
      </w:r>
    </w:p>
    <w:p w:rsidR="00A17AD1" w:rsidRDefault="00A17AD1" w:rsidP="00A17AD1">
      <w:pPr>
        <w:pStyle w:val="Odlomakpopisa1"/>
        <w:ind w:left="0"/>
      </w:pPr>
      <w:r w:rsidRPr="00A17AD1">
        <w:rPr>
          <w:rStyle w:val="Zadanifontodlomka3"/>
          <w:rFonts w:cs="Times New Roman"/>
          <w:b/>
          <w:szCs w:val="18"/>
        </w:rPr>
        <w:t>Načini učenja</w:t>
      </w:r>
      <w:r>
        <w:rPr>
          <w:rStyle w:val="Zadanifontodlomka3"/>
          <w:rFonts w:cs="Times New Roman"/>
          <w:szCs w:val="18"/>
        </w:rPr>
        <w:t xml:space="preserve">: čitanje književno-umjetničkih i popularno-znanstvenih tekstova, odgonetanje zagonetki i tumačenje poslovica. </w:t>
      </w:r>
    </w:p>
    <w:p w:rsidR="00A17AD1" w:rsidRDefault="00A17AD1" w:rsidP="00A17AD1">
      <w:pPr>
        <w:pStyle w:val="Odlomakpopisa1"/>
        <w:ind w:left="0"/>
      </w:pPr>
      <w:r w:rsidRPr="00A17AD1">
        <w:rPr>
          <w:rStyle w:val="Zadanifontodlomka3"/>
          <w:rFonts w:cs="Times New Roman"/>
          <w:b/>
          <w:szCs w:val="18"/>
        </w:rPr>
        <w:t>Metode poučavanja</w:t>
      </w:r>
      <w:r>
        <w:rPr>
          <w:rStyle w:val="Zadanifontodlomka3"/>
          <w:rFonts w:cs="Times New Roman"/>
          <w:szCs w:val="18"/>
        </w:rPr>
        <w:t>: metoda čitanja, razgovora, demonstracije, objašnjavanja, usmjeravanja</w:t>
      </w:r>
    </w:p>
    <w:p w:rsidR="00A17AD1" w:rsidRDefault="00A17AD1" w:rsidP="00A17AD1">
      <w:pPr>
        <w:pStyle w:val="Odlomakpopisa1"/>
        <w:ind w:left="0"/>
      </w:pPr>
      <w:r w:rsidRPr="00A17AD1">
        <w:rPr>
          <w:rStyle w:val="Zadanifontodlomka3"/>
          <w:rFonts w:cs="Times New Roman"/>
          <w:b/>
          <w:szCs w:val="18"/>
        </w:rPr>
        <w:t>Trajanje izvedbe</w:t>
      </w:r>
      <w:r>
        <w:rPr>
          <w:rStyle w:val="Zadanifontodlomka3"/>
          <w:rFonts w:cs="Times New Roman"/>
          <w:szCs w:val="18"/>
        </w:rPr>
        <w:t>: školska godina 2018./2019.</w:t>
      </w:r>
    </w:p>
    <w:p w:rsidR="00A17AD1" w:rsidRPr="00A17AD1" w:rsidRDefault="00A17AD1" w:rsidP="00A17AD1">
      <w:pPr>
        <w:spacing w:before="120" w:after="120"/>
        <w:rPr>
          <w:b/>
        </w:rPr>
      </w:pPr>
      <w:r>
        <w:rPr>
          <w:rStyle w:val="Zadanifontodlomka3"/>
          <w:b/>
          <w:szCs w:val="18"/>
        </w:rPr>
        <w:tab/>
      </w:r>
      <w:r w:rsidRPr="00A17AD1">
        <w:rPr>
          <w:rStyle w:val="Zadanifontodlomka3"/>
          <w:b/>
          <w:szCs w:val="18"/>
        </w:rPr>
        <w:t xml:space="preserve">Resursi: </w:t>
      </w:r>
    </w:p>
    <w:p w:rsidR="00A17AD1" w:rsidRDefault="00A17AD1" w:rsidP="00A17AD1">
      <w:pPr>
        <w:pStyle w:val="Odlomakpopisa1"/>
        <w:ind w:left="0"/>
      </w:pPr>
      <w:r w:rsidRPr="00A17AD1">
        <w:rPr>
          <w:rStyle w:val="Zadanifontodlomka3"/>
          <w:rFonts w:cs="Times New Roman"/>
          <w:b/>
          <w:szCs w:val="18"/>
        </w:rPr>
        <w:t>Potrebni resursi:</w:t>
      </w:r>
      <w:r>
        <w:rPr>
          <w:rStyle w:val="Zadanifontodlomka3"/>
          <w:rFonts w:cs="Times New Roman"/>
          <w:szCs w:val="18"/>
        </w:rPr>
        <w:t xml:space="preserve"> književno-umjetnički i popularno-znanstveni tekstovi, samostalno izrađeni razni radni listići</w:t>
      </w:r>
    </w:p>
    <w:p w:rsidR="00A17AD1" w:rsidRPr="00A17AD1" w:rsidRDefault="00A17AD1" w:rsidP="00A17AD1">
      <w:pPr>
        <w:pStyle w:val="Odlomakpopisa1"/>
        <w:ind w:left="0"/>
        <w:rPr>
          <w:b/>
        </w:rPr>
      </w:pPr>
      <w:r w:rsidRPr="00A17AD1">
        <w:rPr>
          <w:rStyle w:val="Zadanifontodlomka3"/>
          <w:rFonts w:cs="Times New Roman"/>
          <w:b/>
          <w:szCs w:val="18"/>
        </w:rPr>
        <w:t xml:space="preserve">Mogućnosti: </w:t>
      </w:r>
    </w:p>
    <w:p w:rsidR="00A17AD1" w:rsidRDefault="00A17AD1" w:rsidP="00A17AD1">
      <w:pPr>
        <w:pStyle w:val="Odlomakpopisa1"/>
        <w:spacing w:after="120"/>
        <w:ind w:left="0"/>
      </w:pPr>
      <w:r>
        <w:rPr>
          <w:rStyle w:val="Zadanifontodlomka3"/>
          <w:rFonts w:cs="Times New Roman"/>
          <w:szCs w:val="18"/>
        </w:rPr>
        <w:t>Moguće teškoće: vrijeme, usklađenost</w:t>
      </w:r>
    </w:p>
    <w:p w:rsidR="00A17AD1" w:rsidRDefault="00A17AD1" w:rsidP="00A17AD1">
      <w:pPr>
        <w:spacing w:after="120"/>
      </w:pPr>
      <w:r w:rsidRPr="00A17AD1">
        <w:rPr>
          <w:rStyle w:val="Zadanifontodlomka3"/>
          <w:b/>
          <w:szCs w:val="18"/>
        </w:rPr>
        <w:t>Način praćenja i provjere ishoda/postignuća:</w:t>
      </w:r>
      <w:r>
        <w:rPr>
          <w:rStyle w:val="Zadanifontodlomka3"/>
          <w:szCs w:val="18"/>
        </w:rPr>
        <w:t xml:space="preserve"> tjedna provjera čitanja, biranje najboljih čitača, nagrađivanje napretka, provođenje natjecanja za najbolje čitače, organizacija dana čitanja roditeljima.</w:t>
      </w:r>
    </w:p>
    <w:p w:rsidR="00CE7C3B" w:rsidRDefault="00A17AD1" w:rsidP="00A17AD1">
      <w:pPr>
        <w:rPr>
          <w:rStyle w:val="Zadanifontodlomka3"/>
          <w:szCs w:val="18"/>
        </w:rPr>
      </w:pPr>
      <w:r w:rsidRPr="00A17AD1">
        <w:rPr>
          <w:rStyle w:val="Zadanifontodlomka3"/>
          <w:b/>
          <w:szCs w:val="18"/>
        </w:rPr>
        <w:t>Odgovorne osobe:</w:t>
      </w:r>
      <w:r>
        <w:rPr>
          <w:rStyle w:val="Zadanifontodlomka3"/>
          <w:szCs w:val="18"/>
        </w:rPr>
        <w:t xml:space="preserve"> učiteljica Nevenka Glumac Trlek (povremeno i druge učiteljice 3. razreda) i knjižničarka Josipa Mrnjavac.</w:t>
      </w:r>
    </w:p>
    <w:p w:rsidR="00D833F4" w:rsidRDefault="00D833F4" w:rsidP="00A17AD1">
      <w:pPr>
        <w:rPr>
          <w:rStyle w:val="Zadanifontodlomka3"/>
          <w:szCs w:val="18"/>
        </w:rPr>
      </w:pPr>
    </w:p>
    <w:p w:rsidR="00D833F4" w:rsidRPr="0050784A" w:rsidRDefault="009F57BE" w:rsidP="00CD106F">
      <w:pPr>
        <w:pStyle w:val="Heading3"/>
        <w:rPr>
          <w:shadow/>
        </w:rPr>
      </w:pPr>
      <w:bookmarkStart w:id="62" w:name="_Toc525736525"/>
      <w:r>
        <w:lastRenderedPageBreak/>
        <w:t xml:space="preserve">1.6.5. </w:t>
      </w:r>
      <w:r>
        <w:rPr>
          <w:rFonts w:hint="eastAsia"/>
        </w:rPr>
        <w:t>Č</w:t>
      </w:r>
      <w:r>
        <w:t xml:space="preserve">itajmo zajedno – </w:t>
      </w:r>
      <w:r>
        <w:rPr>
          <w:rFonts w:hint="eastAsia"/>
        </w:rPr>
        <w:t>č</w:t>
      </w:r>
      <w:r>
        <w:t>itajmo naglas /zaboravljene knjige/</w:t>
      </w:r>
      <w:bookmarkEnd w:id="62"/>
    </w:p>
    <w:p w:rsidR="00D833F4" w:rsidRDefault="00D833F4" w:rsidP="00D833F4">
      <w:pPr>
        <w:spacing w:after="120"/>
      </w:pPr>
      <w:r>
        <w:rPr>
          <w:rStyle w:val="Zadanifontodlomka3"/>
          <w:szCs w:val="18"/>
        </w:rPr>
        <w:tab/>
      </w:r>
      <w:r w:rsidRPr="00D833F4">
        <w:rPr>
          <w:rStyle w:val="Zadanifontodlomka3"/>
          <w:b/>
          <w:szCs w:val="18"/>
        </w:rPr>
        <w:t>Ciklus (razred):</w:t>
      </w:r>
      <w:r>
        <w:rPr>
          <w:rStyle w:val="Zadanifontodlomka3"/>
          <w:szCs w:val="18"/>
        </w:rPr>
        <w:t xml:space="preserve"> 1. ciklus ( 2. razred)</w:t>
      </w:r>
    </w:p>
    <w:p w:rsidR="00D833F4" w:rsidRDefault="00D833F4" w:rsidP="00D833F4">
      <w:pPr>
        <w:spacing w:after="120"/>
      </w:pPr>
      <w:r w:rsidRPr="00D833F4">
        <w:rPr>
          <w:rStyle w:val="Zadanifontodlomka3"/>
          <w:b/>
          <w:szCs w:val="18"/>
        </w:rPr>
        <w:t>Cilj</w:t>
      </w:r>
      <w:r>
        <w:rPr>
          <w:rStyle w:val="Zadanifontodlomka3"/>
          <w:szCs w:val="18"/>
        </w:rPr>
        <w:t>: Čitati, razvijati interes za književna djela, sudjelovati u različitim aktivnostima za poticanje čitanja.</w:t>
      </w:r>
    </w:p>
    <w:p w:rsidR="00D833F4" w:rsidRDefault="00D833F4" w:rsidP="00D833F4">
      <w:r w:rsidRPr="00D833F4">
        <w:rPr>
          <w:rStyle w:val="Zadanifontodlomka3"/>
          <w:b/>
          <w:szCs w:val="18"/>
        </w:rPr>
        <w:t>Obrazloženje cilja</w:t>
      </w:r>
      <w:r>
        <w:rPr>
          <w:rStyle w:val="Zadanifontodlomka3"/>
          <w:szCs w:val="18"/>
        </w:rPr>
        <w:t xml:space="preserve">: Istraživanja su pokazala da samo 15 minuta glasnog čitanja dnevno pomaže djetetovom cjelokupnom razvoju. Zbog toga će se u školskoj knjižnici čitati na različite načine kao i organizirati različite aktivnosti za poticanje čitanja naglas, kao metode koja je ključna za razvijanje čitalačkih navika i kasniji uspjeh u školi te općenito uspjeh u stjecanju znanja i vještina. </w:t>
      </w:r>
    </w:p>
    <w:p w:rsidR="00D833F4" w:rsidRDefault="00D833F4" w:rsidP="00D833F4">
      <w:pPr>
        <w:spacing w:before="120" w:after="120"/>
        <w:rPr>
          <w:rStyle w:val="Zadanifontodlomka3"/>
          <w:szCs w:val="18"/>
        </w:rPr>
      </w:pPr>
      <w:r w:rsidRPr="00D833F4">
        <w:rPr>
          <w:rStyle w:val="Zadanifontodlomka3"/>
          <w:b/>
          <w:szCs w:val="18"/>
        </w:rPr>
        <w:t>Očekivani ishodi/postignuća</w:t>
      </w:r>
      <w:r>
        <w:rPr>
          <w:rStyle w:val="Zadanifontodlomka3"/>
          <w:szCs w:val="18"/>
        </w:rPr>
        <w:t xml:space="preserve">: </w:t>
      </w:r>
    </w:p>
    <w:p w:rsidR="00D833F4" w:rsidRDefault="00D833F4" w:rsidP="002E680E">
      <w:pPr>
        <w:pStyle w:val="ListParagraph"/>
        <w:numPr>
          <w:ilvl w:val="0"/>
          <w:numId w:val="55"/>
        </w:numPr>
        <w:ind w:left="714" w:hanging="357"/>
        <w:rPr>
          <w:szCs w:val="18"/>
        </w:rPr>
      </w:pPr>
      <w:r w:rsidRPr="00D833F4">
        <w:rPr>
          <w:szCs w:val="18"/>
        </w:rPr>
        <w:t xml:space="preserve">steći zanimanje i pozitivan odnos prema slušanju priča i drugih književno-umjetničkih tekstova; </w:t>
      </w:r>
    </w:p>
    <w:p w:rsidR="00D833F4" w:rsidRDefault="00D833F4" w:rsidP="002E680E">
      <w:pPr>
        <w:pStyle w:val="ListParagraph"/>
        <w:numPr>
          <w:ilvl w:val="0"/>
          <w:numId w:val="55"/>
        </w:numPr>
        <w:ind w:left="714" w:hanging="357"/>
        <w:rPr>
          <w:szCs w:val="18"/>
        </w:rPr>
      </w:pPr>
      <w:r w:rsidRPr="00D833F4">
        <w:rPr>
          <w:szCs w:val="18"/>
        </w:rPr>
        <w:t xml:space="preserve">razumjeti pročitano djelo i izraziti i obrazložiti mišljenje o njemu; </w:t>
      </w:r>
    </w:p>
    <w:p w:rsidR="00D833F4" w:rsidRPr="00D833F4" w:rsidRDefault="00D833F4" w:rsidP="002E680E">
      <w:pPr>
        <w:pStyle w:val="ListParagraph"/>
        <w:numPr>
          <w:ilvl w:val="0"/>
          <w:numId w:val="55"/>
        </w:numPr>
        <w:ind w:left="714" w:hanging="357"/>
        <w:rPr>
          <w:szCs w:val="18"/>
        </w:rPr>
      </w:pPr>
      <w:r w:rsidRPr="00D833F4">
        <w:rPr>
          <w:szCs w:val="18"/>
        </w:rPr>
        <w:t>steći sigurnost prilikom čitanja naglas pred publikom.</w:t>
      </w:r>
    </w:p>
    <w:p w:rsidR="00D833F4" w:rsidRDefault="00D833F4" w:rsidP="00D833F4">
      <w:pPr>
        <w:spacing w:before="120" w:after="120"/>
      </w:pPr>
      <w:r w:rsidRPr="00D833F4">
        <w:rPr>
          <w:rStyle w:val="Zadanifontodlomka3"/>
          <w:b/>
          <w:szCs w:val="18"/>
        </w:rPr>
        <w:t>NAČIN REALIZACIJE</w:t>
      </w:r>
      <w:r>
        <w:rPr>
          <w:rStyle w:val="Zadanifontodlomka3"/>
          <w:szCs w:val="18"/>
        </w:rPr>
        <w:t xml:space="preserve">: </w:t>
      </w:r>
    </w:p>
    <w:p w:rsidR="00D833F4" w:rsidRDefault="00D833F4" w:rsidP="00D833F4">
      <w:pPr>
        <w:pStyle w:val="Odlomakpopisa1"/>
        <w:ind w:left="0"/>
      </w:pPr>
      <w:r w:rsidRPr="00D833F4">
        <w:rPr>
          <w:rStyle w:val="Zadanifontodlomka3"/>
          <w:rFonts w:cs="Times New Roman"/>
          <w:b/>
          <w:szCs w:val="18"/>
        </w:rPr>
        <w:t>Oblik</w:t>
      </w:r>
      <w:r>
        <w:rPr>
          <w:rStyle w:val="Zadanifontodlomka3"/>
          <w:rFonts w:cs="Times New Roman"/>
          <w:szCs w:val="18"/>
        </w:rPr>
        <w:t xml:space="preserve">: Projekt </w:t>
      </w:r>
      <w:r w:rsidRPr="00126D5C">
        <w:rPr>
          <w:rStyle w:val="Zadanifontodlomka3"/>
          <w:rFonts w:cs="Times New Roman"/>
          <w:i/>
          <w:szCs w:val="18"/>
        </w:rPr>
        <w:t>Čitajmo naglas – čitajmo zajedno</w:t>
      </w:r>
      <w:r>
        <w:rPr>
          <w:rStyle w:val="Zadanifontodlomka3"/>
          <w:rFonts w:cs="Times New Roman"/>
          <w:szCs w:val="18"/>
        </w:rPr>
        <w:t xml:space="preserve">! </w:t>
      </w:r>
    </w:p>
    <w:p w:rsidR="00D833F4" w:rsidRDefault="00D833F4" w:rsidP="00D833F4">
      <w:pPr>
        <w:pStyle w:val="Odlomakpopisa1"/>
        <w:ind w:left="0"/>
      </w:pPr>
      <w:r w:rsidRPr="00D833F4">
        <w:rPr>
          <w:rStyle w:val="Zadanifontodlomka3"/>
          <w:rFonts w:cs="Times New Roman"/>
          <w:b/>
          <w:szCs w:val="18"/>
        </w:rPr>
        <w:t>Sudionici</w:t>
      </w:r>
      <w:r>
        <w:rPr>
          <w:rStyle w:val="Zadanifontodlomka3"/>
          <w:rFonts w:cs="Times New Roman"/>
          <w:szCs w:val="18"/>
        </w:rPr>
        <w:t xml:space="preserve">: učenici „boravkaši“, učiteljica iz boravka, knjižničarka </w:t>
      </w:r>
    </w:p>
    <w:p w:rsidR="00D833F4" w:rsidRDefault="00D833F4" w:rsidP="00D833F4">
      <w:pPr>
        <w:pStyle w:val="Odlomakpopisa1"/>
        <w:ind w:left="0"/>
      </w:pPr>
      <w:r w:rsidRPr="00D833F4">
        <w:rPr>
          <w:rStyle w:val="Zadanifontodlomka3"/>
          <w:rFonts w:cs="Times New Roman"/>
          <w:b/>
          <w:szCs w:val="18"/>
        </w:rPr>
        <w:t>Načini učenja</w:t>
      </w:r>
      <w:r>
        <w:rPr>
          <w:rStyle w:val="Zadanifontodlomka3"/>
          <w:rFonts w:cs="Times New Roman"/>
          <w:szCs w:val="18"/>
        </w:rPr>
        <w:t>: slušanje priča, čitanje, sudjelovanje u razgovoru, čitanje mlađim učenicima, sudjelovanje u natjecanju u čitanju naglas.</w:t>
      </w:r>
    </w:p>
    <w:p w:rsidR="00D833F4" w:rsidRDefault="00D833F4" w:rsidP="00D833F4">
      <w:pPr>
        <w:pStyle w:val="Odlomakpopisa1"/>
        <w:ind w:left="0"/>
      </w:pPr>
      <w:r w:rsidRPr="00D833F4">
        <w:rPr>
          <w:rStyle w:val="Zadanifontodlomka3"/>
          <w:rFonts w:cs="Times New Roman"/>
          <w:b/>
          <w:szCs w:val="18"/>
        </w:rPr>
        <w:t>Metode poučavanja</w:t>
      </w:r>
      <w:r>
        <w:rPr>
          <w:rStyle w:val="Zadanifontodlomka3"/>
          <w:rFonts w:cs="Times New Roman"/>
          <w:szCs w:val="18"/>
        </w:rPr>
        <w:t>: priprema za provođenje radionica čitanjem literature o poticanju čitanja, provođenje radionica za učenike, čitanje učenicima, pripremanje starijih učenika za čitanje mlađima, pomaganje učenicima u odabiru djela za čitanje i priprema za sudjelovanje u natjecanju u čitanju naglas.</w:t>
      </w:r>
    </w:p>
    <w:p w:rsidR="00D833F4" w:rsidRDefault="00D833F4" w:rsidP="00D833F4">
      <w:pPr>
        <w:pStyle w:val="Odlomakpopisa1"/>
        <w:ind w:left="0"/>
      </w:pPr>
      <w:r w:rsidRPr="00D833F4">
        <w:rPr>
          <w:rStyle w:val="Zadanifontodlomka3"/>
          <w:rFonts w:cs="Times New Roman"/>
          <w:b/>
          <w:szCs w:val="18"/>
        </w:rPr>
        <w:t>Trajanje izvedbe</w:t>
      </w:r>
      <w:r>
        <w:rPr>
          <w:rStyle w:val="Zadanifontodlomka3"/>
          <w:rFonts w:cs="Times New Roman"/>
          <w:szCs w:val="18"/>
        </w:rPr>
        <w:t xml:space="preserve">: tijekom školske godine </w:t>
      </w:r>
    </w:p>
    <w:p w:rsidR="00D833F4" w:rsidRDefault="00D833F4" w:rsidP="00D833F4">
      <w:pPr>
        <w:spacing w:before="120" w:after="120"/>
      </w:pPr>
      <w:r>
        <w:rPr>
          <w:rStyle w:val="Zadanifontodlomka3"/>
          <w:szCs w:val="18"/>
        </w:rPr>
        <w:tab/>
      </w:r>
      <w:r w:rsidRPr="00D833F4">
        <w:rPr>
          <w:rStyle w:val="Zadanifontodlomka3"/>
          <w:b/>
          <w:szCs w:val="18"/>
        </w:rPr>
        <w:t>Resursi</w:t>
      </w:r>
      <w:r>
        <w:rPr>
          <w:rStyle w:val="Zadanifontodlomka3"/>
          <w:szCs w:val="18"/>
        </w:rPr>
        <w:t xml:space="preserve">: </w:t>
      </w:r>
    </w:p>
    <w:p w:rsidR="00D833F4" w:rsidRDefault="00D833F4" w:rsidP="00D833F4">
      <w:pPr>
        <w:pStyle w:val="Odlomakpopisa1"/>
        <w:ind w:left="0"/>
      </w:pPr>
      <w:r w:rsidRPr="00D833F4">
        <w:rPr>
          <w:rStyle w:val="Zadanifontodlomka3"/>
          <w:rFonts w:cs="Times New Roman"/>
          <w:b/>
          <w:szCs w:val="18"/>
        </w:rPr>
        <w:t>Potrebni resursi</w:t>
      </w:r>
      <w:r>
        <w:rPr>
          <w:rStyle w:val="Zadanifontodlomka3"/>
          <w:rFonts w:cs="Times New Roman"/>
          <w:szCs w:val="18"/>
        </w:rPr>
        <w:t>: knjige, časopisi, računalo, papiri, likovni pribor</w:t>
      </w:r>
    </w:p>
    <w:p w:rsidR="00D833F4" w:rsidRDefault="00D833F4" w:rsidP="00D833F4">
      <w:pPr>
        <w:pStyle w:val="Odlomakpopisa1"/>
        <w:ind w:left="0"/>
      </w:pPr>
      <w:r w:rsidRPr="00D833F4">
        <w:rPr>
          <w:rStyle w:val="Zadanifontodlomka3"/>
          <w:rFonts w:cs="Times New Roman"/>
          <w:b/>
          <w:szCs w:val="18"/>
        </w:rPr>
        <w:t>Mogućnosti</w:t>
      </w:r>
      <w:r>
        <w:rPr>
          <w:rStyle w:val="Zadanifontodlomka3"/>
          <w:rFonts w:cs="Times New Roman"/>
          <w:szCs w:val="18"/>
        </w:rPr>
        <w:t xml:space="preserve">: </w:t>
      </w:r>
    </w:p>
    <w:p w:rsidR="00D833F4" w:rsidRDefault="00D833F4" w:rsidP="00D833F4">
      <w:pPr>
        <w:pStyle w:val="Odlomakpopisa1"/>
        <w:spacing w:after="120"/>
        <w:ind w:left="0"/>
      </w:pPr>
      <w:r w:rsidRPr="00D833F4">
        <w:rPr>
          <w:rStyle w:val="Zadanifontodlomka3"/>
          <w:rFonts w:cs="Times New Roman"/>
          <w:b/>
          <w:szCs w:val="18"/>
        </w:rPr>
        <w:t>Moguće teškoće</w:t>
      </w:r>
      <w:r>
        <w:rPr>
          <w:rStyle w:val="Zadanifontodlomka3"/>
          <w:rFonts w:cs="Times New Roman"/>
          <w:szCs w:val="18"/>
        </w:rPr>
        <w:t xml:space="preserve">: </w:t>
      </w:r>
    </w:p>
    <w:p w:rsidR="00D833F4" w:rsidRDefault="00D833F4" w:rsidP="00D833F4">
      <w:pPr>
        <w:spacing w:after="120"/>
      </w:pPr>
      <w:r w:rsidRPr="00D833F4">
        <w:rPr>
          <w:rStyle w:val="Zadanifontodlomka3"/>
          <w:b/>
          <w:szCs w:val="18"/>
        </w:rPr>
        <w:t>Način praćenja i provjere ishoda/postignuća</w:t>
      </w:r>
      <w:r>
        <w:rPr>
          <w:rStyle w:val="Zadanifontodlomka3"/>
          <w:szCs w:val="18"/>
        </w:rPr>
        <w:t>: razgovor s učenicima o pročitanim pričama i aktivnosti u kojima su sudjelovali; brojanje posjeta učenika školskoj knjižnici; interes učenika za sudjelovanje u natjecanju u čitanju naglas.</w:t>
      </w:r>
    </w:p>
    <w:p w:rsidR="00D833F4" w:rsidRDefault="00D833F4" w:rsidP="00D833F4">
      <w:pPr>
        <w:rPr>
          <w:rStyle w:val="Zadanifontodlomka3"/>
          <w:szCs w:val="18"/>
        </w:rPr>
      </w:pPr>
      <w:r w:rsidRPr="00D833F4">
        <w:rPr>
          <w:rStyle w:val="Zadanifontodlomka3"/>
          <w:b/>
          <w:szCs w:val="18"/>
        </w:rPr>
        <w:t>Odgovorne osobe</w:t>
      </w:r>
      <w:r>
        <w:rPr>
          <w:rStyle w:val="Zadanifontodlomka3"/>
          <w:szCs w:val="18"/>
        </w:rPr>
        <w:t>: knjižničarka, učiteljice 2. razreda, učiteljice iz boravka</w:t>
      </w:r>
    </w:p>
    <w:p w:rsidR="009F57BE" w:rsidRDefault="009F57BE" w:rsidP="00D833F4">
      <w:pPr>
        <w:rPr>
          <w:rStyle w:val="Zadanifontodlomka3"/>
          <w:szCs w:val="18"/>
        </w:rPr>
      </w:pPr>
    </w:p>
    <w:p w:rsidR="009F57BE" w:rsidRDefault="009F57BE" w:rsidP="00CD106F">
      <w:pPr>
        <w:pStyle w:val="Heading3"/>
        <w:rPr>
          <w:rStyle w:val="Zadanifontodlomka3"/>
          <w:szCs w:val="18"/>
        </w:rPr>
      </w:pPr>
      <w:bookmarkStart w:id="63" w:name="_Toc525736526"/>
      <w:r>
        <w:t>1.6.6. Susret s piscem, gumcem…</w:t>
      </w:r>
      <w:bookmarkEnd w:id="63"/>
    </w:p>
    <w:p w:rsidR="00D833F4" w:rsidRDefault="009F57BE" w:rsidP="00D833F4">
      <w:pPr>
        <w:spacing w:after="120"/>
      </w:pPr>
      <w:r>
        <w:rPr>
          <w:rStyle w:val="Zadanifontodlomka3"/>
          <w:szCs w:val="18"/>
        </w:rPr>
        <w:tab/>
      </w:r>
      <w:r w:rsidR="00D833F4" w:rsidRPr="009F57BE">
        <w:rPr>
          <w:rStyle w:val="Zadanifontodlomka3"/>
          <w:b/>
          <w:szCs w:val="18"/>
        </w:rPr>
        <w:t>Ciklus (razred):</w:t>
      </w:r>
      <w:r w:rsidR="00D833F4">
        <w:rPr>
          <w:rStyle w:val="Zadanifontodlomka3"/>
          <w:szCs w:val="18"/>
        </w:rPr>
        <w:t xml:space="preserve"> </w:t>
      </w:r>
      <w:r>
        <w:rPr>
          <w:rStyle w:val="Zadanifontodlomka3"/>
          <w:szCs w:val="18"/>
        </w:rPr>
        <w:t>1. - 3</w:t>
      </w:r>
      <w:r w:rsidR="00D833F4">
        <w:rPr>
          <w:rStyle w:val="Zadanifontodlomka3"/>
          <w:szCs w:val="18"/>
        </w:rPr>
        <w:t>. ciklus ( 1. – 8. razred)</w:t>
      </w:r>
    </w:p>
    <w:p w:rsidR="00D833F4" w:rsidRDefault="00D833F4" w:rsidP="00D833F4">
      <w:pPr>
        <w:spacing w:after="120"/>
      </w:pPr>
      <w:r w:rsidRPr="009F57BE">
        <w:rPr>
          <w:rStyle w:val="Zadanifontodlomka3"/>
          <w:b/>
          <w:szCs w:val="18"/>
        </w:rPr>
        <w:t>Cilj</w:t>
      </w:r>
      <w:r>
        <w:rPr>
          <w:rStyle w:val="Zadanifontodlomka3"/>
          <w:szCs w:val="18"/>
        </w:rPr>
        <w:t>: Razlikovati pojam: igrokaz, glumac, uloga, gluma, pozornica, gledalište, scenografija; odrediti vrijeme i mjesto radnje, temu, glavne i sporedne likove te njihove osobine i postupke; uočiti redoslijed događaja; prepoznati vrstu predstave; upoznati se s radom i  životom umjetnika, njegovim djelima i ostvarenjima.</w:t>
      </w:r>
    </w:p>
    <w:p w:rsidR="00D833F4" w:rsidRDefault="00D833F4" w:rsidP="00D833F4">
      <w:r w:rsidRPr="009F57BE">
        <w:rPr>
          <w:rStyle w:val="Zadanifontodlomka3"/>
          <w:b/>
          <w:szCs w:val="18"/>
        </w:rPr>
        <w:t>Obrazloženje cilja</w:t>
      </w:r>
      <w:r>
        <w:rPr>
          <w:rStyle w:val="Zadanifontodlomka3"/>
          <w:szCs w:val="18"/>
        </w:rPr>
        <w:t xml:space="preserve">: Razvijanje interesa za kulturne sadržaje i recepciju primjerene predstave učenicima od 1. do 8. r. </w:t>
      </w:r>
    </w:p>
    <w:p w:rsidR="009F57BE" w:rsidRDefault="00D833F4" w:rsidP="00D833F4">
      <w:pPr>
        <w:spacing w:before="120" w:after="120"/>
        <w:rPr>
          <w:rStyle w:val="Zadanifontodlomka3"/>
          <w:szCs w:val="18"/>
        </w:rPr>
      </w:pPr>
      <w:r w:rsidRPr="009F57BE">
        <w:rPr>
          <w:rStyle w:val="Zadanifontodlomka3"/>
          <w:b/>
          <w:szCs w:val="18"/>
        </w:rPr>
        <w:t>Očekivani ishodi/postignuća</w:t>
      </w:r>
      <w:r>
        <w:rPr>
          <w:rStyle w:val="Zadanifontodlomka3"/>
          <w:szCs w:val="18"/>
        </w:rPr>
        <w:t xml:space="preserve">: </w:t>
      </w:r>
    </w:p>
    <w:p w:rsidR="00D833F4" w:rsidRDefault="00D833F4" w:rsidP="002E680E">
      <w:pPr>
        <w:pStyle w:val="ListParagraph"/>
        <w:numPr>
          <w:ilvl w:val="0"/>
          <w:numId w:val="56"/>
        </w:numPr>
        <w:spacing w:before="120" w:after="120"/>
      </w:pPr>
      <w:r w:rsidRPr="009F57BE">
        <w:rPr>
          <w:rStyle w:val="Zadanifontodlomka3"/>
          <w:szCs w:val="18"/>
        </w:rPr>
        <w:t xml:space="preserve">Zainteresirati učenike za djelo  </w:t>
      </w:r>
    </w:p>
    <w:p w:rsidR="00D833F4" w:rsidRDefault="00D833F4" w:rsidP="00D833F4">
      <w:pPr>
        <w:spacing w:before="120" w:after="120"/>
      </w:pPr>
      <w:r w:rsidRPr="00D833F4">
        <w:rPr>
          <w:rStyle w:val="Zadanifontodlomka3"/>
          <w:b/>
          <w:szCs w:val="18"/>
        </w:rPr>
        <w:t>NAČIN REALIZACIJE</w:t>
      </w:r>
      <w:r>
        <w:rPr>
          <w:rStyle w:val="Zadanifontodlomka3"/>
          <w:szCs w:val="18"/>
        </w:rPr>
        <w:t xml:space="preserve">: </w:t>
      </w:r>
    </w:p>
    <w:p w:rsidR="00D833F4" w:rsidRDefault="00D833F4" w:rsidP="00D833F4">
      <w:pPr>
        <w:pStyle w:val="Odlomakpopisa1"/>
        <w:ind w:left="0"/>
      </w:pPr>
      <w:r w:rsidRPr="00D833F4">
        <w:rPr>
          <w:rStyle w:val="Zadanifontodlomka3"/>
          <w:rFonts w:cs="Times New Roman"/>
          <w:b/>
          <w:szCs w:val="18"/>
        </w:rPr>
        <w:t>Oblik</w:t>
      </w:r>
      <w:r>
        <w:rPr>
          <w:rStyle w:val="Zadanifontodlomka3"/>
          <w:rFonts w:cs="Times New Roman"/>
          <w:szCs w:val="18"/>
        </w:rPr>
        <w:t xml:space="preserve">: izvannastavna aktivnost </w:t>
      </w:r>
    </w:p>
    <w:p w:rsidR="00D833F4" w:rsidRDefault="00D833F4" w:rsidP="00D833F4">
      <w:pPr>
        <w:pStyle w:val="Odlomakpopisa1"/>
        <w:ind w:left="0"/>
      </w:pPr>
      <w:r w:rsidRPr="00D833F4">
        <w:rPr>
          <w:rStyle w:val="Zadanifontodlomka3"/>
          <w:rFonts w:cs="Times New Roman"/>
          <w:b/>
          <w:szCs w:val="18"/>
        </w:rPr>
        <w:t>Sudionici</w:t>
      </w:r>
      <w:r>
        <w:rPr>
          <w:rStyle w:val="Zadanifontodlomka3"/>
          <w:rFonts w:cs="Times New Roman"/>
          <w:szCs w:val="18"/>
        </w:rPr>
        <w:t xml:space="preserve">: učenici 1. – 8. r. </w:t>
      </w:r>
    </w:p>
    <w:p w:rsidR="00D833F4" w:rsidRDefault="00D833F4" w:rsidP="00D833F4">
      <w:pPr>
        <w:pStyle w:val="Odlomakpopisa1"/>
        <w:ind w:left="0"/>
      </w:pPr>
      <w:r w:rsidRPr="00D833F4">
        <w:rPr>
          <w:rStyle w:val="Zadanifontodlomka3"/>
          <w:rFonts w:cs="Times New Roman"/>
          <w:b/>
          <w:szCs w:val="18"/>
        </w:rPr>
        <w:t>Načini učenja</w:t>
      </w:r>
      <w:r>
        <w:rPr>
          <w:rStyle w:val="Zadanifontodlomka3"/>
          <w:rFonts w:cs="Times New Roman"/>
          <w:szCs w:val="18"/>
        </w:rPr>
        <w:t xml:space="preserve">: </w:t>
      </w:r>
    </w:p>
    <w:p w:rsidR="00D833F4" w:rsidRDefault="00D833F4" w:rsidP="00D833F4">
      <w:pPr>
        <w:pStyle w:val="Odlomakpopisa1"/>
        <w:ind w:left="0"/>
      </w:pPr>
      <w:r w:rsidRPr="00D833F4">
        <w:rPr>
          <w:rStyle w:val="Zadanifontodlomka3"/>
          <w:rFonts w:cs="Times New Roman"/>
          <w:b/>
          <w:szCs w:val="18"/>
        </w:rPr>
        <w:lastRenderedPageBreak/>
        <w:t>Metode poučavanja</w:t>
      </w:r>
      <w:r>
        <w:rPr>
          <w:rStyle w:val="Zadanifontodlomka3"/>
          <w:rFonts w:cs="Times New Roman"/>
          <w:szCs w:val="18"/>
        </w:rPr>
        <w:t>: razgovor, slušanje</w:t>
      </w:r>
    </w:p>
    <w:p w:rsidR="00D833F4" w:rsidRDefault="00D833F4" w:rsidP="00D833F4">
      <w:pPr>
        <w:pStyle w:val="Odlomakpopisa1"/>
        <w:ind w:left="0"/>
      </w:pPr>
      <w:r w:rsidRPr="00D833F4">
        <w:rPr>
          <w:rStyle w:val="Zadanifontodlomka3"/>
          <w:rFonts w:cs="Times New Roman"/>
          <w:b/>
          <w:szCs w:val="18"/>
        </w:rPr>
        <w:t>Trajanje izvedbe</w:t>
      </w:r>
      <w:r>
        <w:rPr>
          <w:rStyle w:val="Zadanifontodlomka3"/>
          <w:rFonts w:cs="Times New Roman"/>
          <w:szCs w:val="18"/>
        </w:rPr>
        <w:t xml:space="preserve">: tijekom školske godine </w:t>
      </w:r>
    </w:p>
    <w:p w:rsidR="00D833F4" w:rsidRDefault="00D833F4" w:rsidP="00D833F4">
      <w:pPr>
        <w:spacing w:before="120" w:after="120"/>
      </w:pPr>
      <w:r>
        <w:rPr>
          <w:rStyle w:val="Zadanifontodlomka3"/>
          <w:b/>
          <w:szCs w:val="18"/>
        </w:rPr>
        <w:tab/>
      </w:r>
      <w:r w:rsidRPr="00D833F4">
        <w:rPr>
          <w:rStyle w:val="Zadanifontodlomka3"/>
          <w:b/>
          <w:szCs w:val="18"/>
        </w:rPr>
        <w:t>Resursi</w:t>
      </w:r>
      <w:r>
        <w:rPr>
          <w:rStyle w:val="Zadanifontodlomka3"/>
          <w:szCs w:val="18"/>
        </w:rPr>
        <w:t xml:space="preserve">: </w:t>
      </w:r>
    </w:p>
    <w:p w:rsidR="00D833F4" w:rsidRDefault="00D833F4" w:rsidP="00D833F4">
      <w:pPr>
        <w:pStyle w:val="Odlomakpopisa1"/>
        <w:ind w:left="0"/>
      </w:pPr>
      <w:r w:rsidRPr="00D833F4">
        <w:rPr>
          <w:rStyle w:val="Zadanifontodlomka3"/>
          <w:rFonts w:cs="Times New Roman"/>
          <w:b/>
          <w:szCs w:val="18"/>
        </w:rPr>
        <w:t>Potrebni</w:t>
      </w:r>
      <w:r>
        <w:rPr>
          <w:rStyle w:val="Zadanifontodlomka3"/>
          <w:rFonts w:cs="Times New Roman"/>
          <w:szCs w:val="18"/>
        </w:rPr>
        <w:t xml:space="preserve"> </w:t>
      </w:r>
      <w:r w:rsidRPr="00D833F4">
        <w:rPr>
          <w:rStyle w:val="Zadanifontodlomka3"/>
          <w:rFonts w:cs="Times New Roman"/>
          <w:b/>
          <w:szCs w:val="18"/>
        </w:rPr>
        <w:t>resursi</w:t>
      </w:r>
      <w:r>
        <w:rPr>
          <w:rStyle w:val="Zadanifontodlomka3"/>
          <w:rFonts w:cs="Times New Roman"/>
          <w:szCs w:val="18"/>
        </w:rPr>
        <w:t xml:space="preserve">: financijska sredstva, dogovor sa željenim piscem ili glumcem </w:t>
      </w:r>
    </w:p>
    <w:p w:rsidR="00D833F4" w:rsidRDefault="00D833F4" w:rsidP="00D833F4">
      <w:pPr>
        <w:pStyle w:val="Odlomakpopisa1"/>
        <w:ind w:left="0"/>
      </w:pPr>
      <w:r w:rsidRPr="00D833F4">
        <w:rPr>
          <w:rStyle w:val="Zadanifontodlomka3"/>
          <w:rFonts w:cs="Times New Roman"/>
          <w:b/>
          <w:szCs w:val="18"/>
        </w:rPr>
        <w:t>Mogućnosti</w:t>
      </w:r>
      <w:r>
        <w:rPr>
          <w:rStyle w:val="Zadanifontodlomka3"/>
          <w:rFonts w:cs="Times New Roman"/>
          <w:szCs w:val="18"/>
        </w:rPr>
        <w:t xml:space="preserve">: </w:t>
      </w:r>
    </w:p>
    <w:p w:rsidR="00D833F4" w:rsidRPr="00D833F4" w:rsidRDefault="00D833F4" w:rsidP="00D833F4">
      <w:pPr>
        <w:pStyle w:val="Odlomakpopisa1"/>
        <w:spacing w:after="120"/>
        <w:ind w:left="0"/>
        <w:rPr>
          <w:b/>
        </w:rPr>
      </w:pPr>
      <w:r w:rsidRPr="00D833F4">
        <w:rPr>
          <w:rStyle w:val="Zadanifontodlomka3"/>
          <w:rFonts w:cs="Times New Roman"/>
          <w:b/>
          <w:szCs w:val="18"/>
        </w:rPr>
        <w:t xml:space="preserve">Moguće teškoće: </w:t>
      </w:r>
    </w:p>
    <w:p w:rsidR="00D833F4" w:rsidRDefault="00D833F4" w:rsidP="00D833F4">
      <w:pPr>
        <w:spacing w:after="120"/>
      </w:pPr>
      <w:r w:rsidRPr="00D833F4">
        <w:rPr>
          <w:rStyle w:val="Zadanifontodlomka3"/>
          <w:b/>
          <w:szCs w:val="18"/>
        </w:rPr>
        <w:t>Način praćenja i provjere ishoda/postignuća</w:t>
      </w:r>
      <w:r>
        <w:rPr>
          <w:rStyle w:val="Zadanifontodlomka3"/>
          <w:szCs w:val="18"/>
        </w:rPr>
        <w:t>: dogovor susreta, kupnja knjiga, razgovor s piscem, objava fotografija sa susreta na stranici školske knjižnice, u školskom listu. Rad i napredovanje učenika pratit će se listićima te provjerom znanja, slušanjem i govorenjem, stvaranjem priče prema poticaju, uspoređivanjem filma i književnog djela, na satovima hrvatskog jezika.</w:t>
      </w:r>
    </w:p>
    <w:p w:rsidR="00D833F4" w:rsidRDefault="00D833F4" w:rsidP="00D833F4">
      <w:pPr>
        <w:rPr>
          <w:rStyle w:val="Zadanifontodlomka3"/>
          <w:szCs w:val="18"/>
        </w:rPr>
      </w:pPr>
      <w:r w:rsidRPr="00D833F4">
        <w:rPr>
          <w:rStyle w:val="Zadanifontodlomka3"/>
          <w:b/>
          <w:szCs w:val="18"/>
        </w:rPr>
        <w:t>Odgovorne osobe</w:t>
      </w:r>
      <w:r>
        <w:rPr>
          <w:rStyle w:val="Zadanifontodlomka3"/>
          <w:szCs w:val="18"/>
        </w:rPr>
        <w:t>: knjižničarka, profesorice hrvatskog jezika i razrednici</w:t>
      </w:r>
    </w:p>
    <w:p w:rsidR="009F57BE" w:rsidRPr="0050784A" w:rsidRDefault="009F57BE" w:rsidP="00CD106F">
      <w:pPr>
        <w:pStyle w:val="Heading3"/>
        <w:rPr>
          <w:shadow/>
        </w:rPr>
      </w:pPr>
      <w:bookmarkStart w:id="64" w:name="_Toc525736527"/>
      <w:r>
        <w:t xml:space="preserve">1.6.7. </w:t>
      </w:r>
      <w:r w:rsidRPr="00CD106F">
        <w:t>Pri</w:t>
      </w:r>
      <w:r w:rsidRPr="00CD106F">
        <w:rPr>
          <w:rFonts w:hint="eastAsia"/>
        </w:rPr>
        <w:t>č</w:t>
      </w:r>
      <w:r w:rsidRPr="00CD106F">
        <w:t>aonica</w:t>
      </w:r>
      <w:bookmarkEnd w:id="64"/>
    </w:p>
    <w:p w:rsidR="009F57BE" w:rsidRDefault="009F57BE" w:rsidP="009F57BE">
      <w:pPr>
        <w:spacing w:after="120"/>
      </w:pPr>
      <w:r>
        <w:rPr>
          <w:rStyle w:val="Zadanifontodlomka3"/>
          <w:b/>
          <w:szCs w:val="18"/>
        </w:rPr>
        <w:tab/>
      </w:r>
      <w:r w:rsidRPr="009F57BE">
        <w:rPr>
          <w:rStyle w:val="Zadanifontodlomka3"/>
          <w:b/>
          <w:szCs w:val="18"/>
        </w:rPr>
        <w:t>Ciklus (razred):</w:t>
      </w:r>
      <w:r>
        <w:rPr>
          <w:rStyle w:val="Zadanifontodlomka3"/>
          <w:szCs w:val="18"/>
        </w:rPr>
        <w:t xml:space="preserve"> 1. ciklus ( 1. - 4. razreda)</w:t>
      </w:r>
    </w:p>
    <w:p w:rsidR="009F57BE" w:rsidRDefault="009F57BE" w:rsidP="009F57BE">
      <w:pPr>
        <w:spacing w:after="120"/>
      </w:pPr>
      <w:r w:rsidRPr="009F57BE">
        <w:rPr>
          <w:rStyle w:val="Zadanifontodlomka3"/>
          <w:b/>
          <w:szCs w:val="18"/>
        </w:rPr>
        <w:t>Cilj</w:t>
      </w:r>
      <w:r>
        <w:rPr>
          <w:rStyle w:val="Zadanifontodlomka3"/>
          <w:szCs w:val="18"/>
        </w:rPr>
        <w:t xml:space="preserve">: Čitajući različite priče s različitim temama i razgovarajući o pročitanom, osposobiti učenike kojima hrvatski jezik nije materinji za samostalno čitanje, govorenje i pisanje uz primjenu pravopisnih pravila. </w:t>
      </w:r>
    </w:p>
    <w:p w:rsidR="009F57BE" w:rsidRDefault="009F57BE" w:rsidP="009F57BE">
      <w:r w:rsidRPr="009F57BE">
        <w:rPr>
          <w:rStyle w:val="Zadanifontodlomka3"/>
          <w:b/>
          <w:szCs w:val="18"/>
        </w:rPr>
        <w:t>Obrazloženje cilja</w:t>
      </w:r>
      <w:r>
        <w:rPr>
          <w:rStyle w:val="Zadanifontodlomka3"/>
          <w:szCs w:val="18"/>
        </w:rPr>
        <w:t xml:space="preserve">: Na temelju zaključnih ocjena prošle školske godine i dopunske nastave na kraju školske godine, iskazala se potreba za dopunskim radom s učenicima Romima i drugim inojezičarima, koji otežano svladavaju gradivo, slabo se usmeno i pismeno izražavaju, slabije razumiju jezik. Čitajući zabavne priče s interesantnim temama, potaknut ćemo učenike na čitanje i kreativno izražavanje.  </w:t>
      </w:r>
    </w:p>
    <w:p w:rsidR="009F57BE" w:rsidRDefault="009F57BE" w:rsidP="009F57BE">
      <w:pPr>
        <w:spacing w:before="120" w:after="120"/>
        <w:rPr>
          <w:rStyle w:val="Zadanifontodlomka3"/>
          <w:szCs w:val="18"/>
        </w:rPr>
      </w:pPr>
      <w:r w:rsidRPr="009F57BE">
        <w:rPr>
          <w:rStyle w:val="Zadanifontodlomka3"/>
          <w:b/>
          <w:szCs w:val="18"/>
        </w:rPr>
        <w:t>Očekivani ishodi/postignuća</w:t>
      </w:r>
      <w:r>
        <w:rPr>
          <w:rStyle w:val="Zadanifontodlomka3"/>
          <w:szCs w:val="18"/>
        </w:rPr>
        <w:t xml:space="preserve">: </w:t>
      </w:r>
    </w:p>
    <w:p w:rsidR="009F57BE" w:rsidRDefault="009F57BE" w:rsidP="002E680E">
      <w:pPr>
        <w:pStyle w:val="ListParagraph"/>
        <w:numPr>
          <w:ilvl w:val="0"/>
          <w:numId w:val="56"/>
        </w:numPr>
        <w:ind w:left="714" w:hanging="357"/>
        <w:rPr>
          <w:szCs w:val="18"/>
        </w:rPr>
      </w:pPr>
      <w:r w:rsidRPr="009F57BE">
        <w:rPr>
          <w:rStyle w:val="Zadanifontodlomka3"/>
          <w:szCs w:val="18"/>
        </w:rPr>
        <w:t>k</w:t>
      </w:r>
      <w:r w:rsidRPr="009F57BE">
        <w:rPr>
          <w:szCs w:val="18"/>
        </w:rPr>
        <w:t xml:space="preserve">omunicirati na hrvatskom jeziku; </w:t>
      </w:r>
    </w:p>
    <w:p w:rsidR="009F57BE" w:rsidRDefault="009F57BE" w:rsidP="002E680E">
      <w:pPr>
        <w:pStyle w:val="ListParagraph"/>
        <w:numPr>
          <w:ilvl w:val="0"/>
          <w:numId w:val="56"/>
        </w:numPr>
        <w:ind w:left="714" w:hanging="357"/>
        <w:rPr>
          <w:szCs w:val="18"/>
        </w:rPr>
      </w:pPr>
      <w:r w:rsidRPr="009F57BE">
        <w:rPr>
          <w:szCs w:val="18"/>
        </w:rPr>
        <w:t xml:space="preserve">bolje razumjeti jezik; sigurnije samostalno čitati i pisati na hrvatskom jeziku; </w:t>
      </w:r>
    </w:p>
    <w:p w:rsidR="009F57BE" w:rsidRDefault="009F57BE" w:rsidP="002E680E">
      <w:pPr>
        <w:pStyle w:val="ListParagraph"/>
        <w:numPr>
          <w:ilvl w:val="0"/>
          <w:numId w:val="56"/>
        </w:numPr>
        <w:ind w:left="714" w:hanging="357"/>
        <w:rPr>
          <w:szCs w:val="18"/>
        </w:rPr>
      </w:pPr>
      <w:r w:rsidRPr="009F57BE">
        <w:rPr>
          <w:szCs w:val="18"/>
        </w:rPr>
        <w:t xml:space="preserve">razumjeti pročitano djelo; izraziti i obrazložiti mišljenje o djelu; </w:t>
      </w:r>
    </w:p>
    <w:p w:rsidR="009F57BE" w:rsidRDefault="009F57BE" w:rsidP="002E680E">
      <w:pPr>
        <w:pStyle w:val="ListParagraph"/>
        <w:numPr>
          <w:ilvl w:val="0"/>
          <w:numId w:val="56"/>
        </w:numPr>
        <w:ind w:left="714" w:hanging="357"/>
        <w:rPr>
          <w:szCs w:val="18"/>
        </w:rPr>
      </w:pPr>
      <w:r w:rsidRPr="009F57BE">
        <w:rPr>
          <w:szCs w:val="18"/>
        </w:rPr>
        <w:t xml:space="preserve">samostalno sastavljati i dopunjavati rečenice; </w:t>
      </w:r>
    </w:p>
    <w:p w:rsidR="009F57BE" w:rsidRPr="009F57BE" w:rsidRDefault="009F57BE" w:rsidP="002E680E">
      <w:pPr>
        <w:pStyle w:val="ListParagraph"/>
        <w:numPr>
          <w:ilvl w:val="0"/>
          <w:numId w:val="56"/>
        </w:numPr>
        <w:ind w:left="714" w:hanging="357"/>
        <w:rPr>
          <w:szCs w:val="18"/>
        </w:rPr>
      </w:pPr>
      <w:r w:rsidRPr="009F57BE">
        <w:rPr>
          <w:szCs w:val="18"/>
        </w:rPr>
        <w:t>samostalno prepoznavati poruku književnog djela; primjenjivati pravopisna pravila…</w:t>
      </w:r>
    </w:p>
    <w:p w:rsidR="009F57BE" w:rsidRPr="009F57BE" w:rsidRDefault="009F57BE" w:rsidP="009F57BE">
      <w:pPr>
        <w:spacing w:before="120" w:after="120"/>
        <w:rPr>
          <w:b/>
        </w:rPr>
      </w:pPr>
      <w:r w:rsidRPr="009F57BE">
        <w:rPr>
          <w:rStyle w:val="Zadanifontodlomka3"/>
          <w:b/>
          <w:szCs w:val="18"/>
        </w:rPr>
        <w:t xml:space="preserve">NAČIN REALIZACIJE: </w:t>
      </w:r>
    </w:p>
    <w:p w:rsidR="009F57BE" w:rsidRDefault="009F57BE" w:rsidP="009F57BE">
      <w:pPr>
        <w:pStyle w:val="Odlomakpopisa1"/>
        <w:ind w:left="0"/>
      </w:pPr>
      <w:r w:rsidRPr="009F57BE">
        <w:rPr>
          <w:rStyle w:val="Zadanifontodlomka3"/>
          <w:rFonts w:cs="Times New Roman"/>
          <w:b/>
          <w:szCs w:val="18"/>
        </w:rPr>
        <w:t>Oblik</w:t>
      </w:r>
      <w:r>
        <w:rPr>
          <w:rStyle w:val="Zadanifontodlomka3"/>
          <w:rFonts w:cs="Times New Roman"/>
          <w:szCs w:val="18"/>
        </w:rPr>
        <w:t>: Pričaonica – izvannastavna aktivnost</w:t>
      </w:r>
    </w:p>
    <w:p w:rsidR="009F57BE" w:rsidRDefault="009F57BE" w:rsidP="009F57BE">
      <w:pPr>
        <w:pStyle w:val="Odlomakpopisa1"/>
        <w:ind w:left="0"/>
      </w:pPr>
      <w:r w:rsidRPr="009F57BE">
        <w:rPr>
          <w:rStyle w:val="Zadanifontodlomka3"/>
          <w:rFonts w:cs="Times New Roman"/>
          <w:b/>
          <w:szCs w:val="18"/>
        </w:rPr>
        <w:t>Sudionici</w:t>
      </w:r>
      <w:r>
        <w:rPr>
          <w:rStyle w:val="Zadanifontodlomka3"/>
          <w:rFonts w:cs="Times New Roman"/>
          <w:szCs w:val="18"/>
        </w:rPr>
        <w:t>: Učenici Romi i drugi inojezičari 1. – 4. r.</w:t>
      </w:r>
    </w:p>
    <w:p w:rsidR="009F57BE" w:rsidRDefault="009F57BE" w:rsidP="009F57BE">
      <w:pPr>
        <w:pStyle w:val="Odlomakpopisa1"/>
        <w:ind w:left="0"/>
      </w:pPr>
      <w:r>
        <w:rPr>
          <w:rStyle w:val="Zadanifontodlomka3"/>
          <w:rFonts w:cs="Times New Roman"/>
          <w:szCs w:val="18"/>
        </w:rPr>
        <w:t>Načini učenja: Čitanje, razgovaranje o pročitanom, samostalno sastavljanje rečenica na zadanu temu, likovno i usmeno izražavanje, prezentiranje…</w:t>
      </w:r>
    </w:p>
    <w:p w:rsidR="009F57BE" w:rsidRDefault="009F57BE" w:rsidP="009F57BE">
      <w:pPr>
        <w:pStyle w:val="Odlomakpopisa1"/>
        <w:ind w:left="0"/>
      </w:pPr>
      <w:r w:rsidRPr="009F57BE">
        <w:rPr>
          <w:rStyle w:val="Zadanifontodlomka3"/>
          <w:rFonts w:cs="Times New Roman"/>
          <w:b/>
          <w:szCs w:val="18"/>
        </w:rPr>
        <w:t>Metode poučavanja</w:t>
      </w:r>
      <w:r>
        <w:rPr>
          <w:rStyle w:val="Zadanifontodlomka3"/>
          <w:rFonts w:cs="Times New Roman"/>
          <w:szCs w:val="18"/>
        </w:rPr>
        <w:t>: metoda čitanja, razgovora. Učiteljica priprema materijale, vodi, motivira, ohrabruje, potiče dosljednost i upornost u radu.</w:t>
      </w:r>
    </w:p>
    <w:p w:rsidR="009F57BE" w:rsidRDefault="009F57BE" w:rsidP="009F57BE">
      <w:pPr>
        <w:pStyle w:val="Odlomakpopisa1"/>
        <w:ind w:left="0"/>
      </w:pPr>
      <w:r w:rsidRPr="009F57BE">
        <w:rPr>
          <w:rStyle w:val="Zadanifontodlomka3"/>
          <w:rFonts w:cs="Times New Roman"/>
          <w:b/>
          <w:szCs w:val="18"/>
        </w:rPr>
        <w:t>Trajanje izvedbe</w:t>
      </w:r>
      <w:r>
        <w:rPr>
          <w:rStyle w:val="Zadanifontodlomka3"/>
          <w:rFonts w:cs="Times New Roman"/>
          <w:szCs w:val="18"/>
        </w:rPr>
        <w:t>: školska 2018./2019. godina.</w:t>
      </w:r>
    </w:p>
    <w:p w:rsidR="009F57BE" w:rsidRDefault="009F57BE" w:rsidP="009F57BE">
      <w:pPr>
        <w:spacing w:before="120" w:after="120"/>
      </w:pPr>
      <w:r>
        <w:rPr>
          <w:rStyle w:val="Zadanifontodlomka3"/>
          <w:b/>
          <w:szCs w:val="18"/>
        </w:rPr>
        <w:tab/>
      </w:r>
      <w:r w:rsidRPr="009F57BE">
        <w:rPr>
          <w:rStyle w:val="Zadanifontodlomka3"/>
          <w:b/>
          <w:szCs w:val="18"/>
        </w:rPr>
        <w:t>Resursi</w:t>
      </w:r>
      <w:r>
        <w:rPr>
          <w:rStyle w:val="Zadanifontodlomka3"/>
          <w:szCs w:val="18"/>
        </w:rPr>
        <w:t xml:space="preserve">: </w:t>
      </w:r>
    </w:p>
    <w:p w:rsidR="009F57BE" w:rsidRDefault="009F57BE" w:rsidP="009F57BE">
      <w:pPr>
        <w:pStyle w:val="Odlomakpopisa1"/>
        <w:ind w:left="0"/>
      </w:pPr>
      <w:r w:rsidRPr="009F57BE">
        <w:rPr>
          <w:rStyle w:val="Zadanifontodlomka3"/>
          <w:rFonts w:cs="Times New Roman"/>
          <w:b/>
          <w:szCs w:val="18"/>
        </w:rPr>
        <w:t>Potrebni resursi</w:t>
      </w:r>
      <w:r>
        <w:rPr>
          <w:rStyle w:val="Zadanifontodlomka3"/>
          <w:rFonts w:cs="Times New Roman"/>
          <w:szCs w:val="18"/>
        </w:rPr>
        <w:t>: jednostavni, kratki književno-umjetnički tekstovi, samostalno izrađeni nastavni listići…</w:t>
      </w:r>
    </w:p>
    <w:p w:rsidR="009F57BE" w:rsidRPr="009F57BE" w:rsidRDefault="009F57BE" w:rsidP="009F57BE">
      <w:pPr>
        <w:pStyle w:val="Odlomakpopisa1"/>
        <w:ind w:left="0"/>
        <w:rPr>
          <w:b/>
        </w:rPr>
      </w:pPr>
      <w:r w:rsidRPr="009F57BE">
        <w:rPr>
          <w:rStyle w:val="Zadanifontodlomka3"/>
          <w:rFonts w:cs="Times New Roman"/>
          <w:b/>
          <w:szCs w:val="18"/>
        </w:rPr>
        <w:t xml:space="preserve">Mogućnosti: </w:t>
      </w:r>
    </w:p>
    <w:p w:rsidR="009F57BE" w:rsidRDefault="009F57BE" w:rsidP="009F57BE">
      <w:pPr>
        <w:pStyle w:val="Odlomakpopisa1"/>
        <w:spacing w:after="120"/>
        <w:ind w:left="0"/>
      </w:pPr>
      <w:r w:rsidRPr="009F57BE">
        <w:rPr>
          <w:rStyle w:val="Zadanifontodlomka3"/>
          <w:rFonts w:cs="Times New Roman"/>
          <w:b/>
          <w:szCs w:val="18"/>
        </w:rPr>
        <w:t>Moguće teškoće</w:t>
      </w:r>
      <w:r>
        <w:rPr>
          <w:rStyle w:val="Zadanifontodlomka3"/>
          <w:rFonts w:cs="Times New Roman"/>
          <w:szCs w:val="18"/>
        </w:rPr>
        <w:t>: nemotiviranost, neredovitost dolaska…</w:t>
      </w:r>
    </w:p>
    <w:p w:rsidR="009F57BE" w:rsidRDefault="009F57BE" w:rsidP="009F57BE">
      <w:pPr>
        <w:spacing w:after="120"/>
      </w:pPr>
      <w:r w:rsidRPr="009F57BE">
        <w:rPr>
          <w:rStyle w:val="Zadanifontodlomka3"/>
          <w:b/>
          <w:szCs w:val="18"/>
        </w:rPr>
        <w:t>Način praćenja i provjere ishoda/postignuća</w:t>
      </w:r>
      <w:r>
        <w:rPr>
          <w:rStyle w:val="Zadanifontodlomka3"/>
          <w:szCs w:val="18"/>
        </w:rPr>
        <w:t>: razgovor s učenicima, provjera stečenih znanja pomoću nastavnih listića…</w:t>
      </w:r>
    </w:p>
    <w:p w:rsidR="009F57BE" w:rsidRDefault="009F57BE" w:rsidP="009F57BE">
      <w:pPr>
        <w:rPr>
          <w:szCs w:val="18"/>
        </w:rPr>
      </w:pPr>
      <w:r w:rsidRPr="009F57BE">
        <w:rPr>
          <w:rStyle w:val="Zadanifontodlomka3"/>
          <w:b/>
          <w:szCs w:val="18"/>
        </w:rPr>
        <w:t>Odgovorne osobe</w:t>
      </w:r>
      <w:r>
        <w:rPr>
          <w:rStyle w:val="Zadanifontodlomka3"/>
          <w:szCs w:val="18"/>
        </w:rPr>
        <w:t>: knjižničarka Josipa Mrnjavac, učiteljice RN</w:t>
      </w:r>
    </w:p>
    <w:p w:rsidR="007118D2" w:rsidRPr="004673E3" w:rsidRDefault="00EF1B09" w:rsidP="007118D2">
      <w:pPr>
        <w:pStyle w:val="Heading1"/>
        <w:rPr>
          <w:lang w:eastAsia="hr-HR"/>
        </w:rPr>
      </w:pPr>
      <w:bookmarkStart w:id="65" w:name="_Toc525736528"/>
      <w:r w:rsidRPr="004673E3">
        <w:rPr>
          <w:lang w:eastAsia="hr-HR"/>
        </w:rPr>
        <w:lastRenderedPageBreak/>
        <w:t>2.  MATEMATI</w:t>
      </w:r>
      <w:r w:rsidRPr="004673E3">
        <w:rPr>
          <w:rFonts w:hint="eastAsia"/>
          <w:lang w:eastAsia="hr-HR"/>
        </w:rPr>
        <w:t>Č</w:t>
      </w:r>
      <w:r w:rsidRPr="004673E3">
        <w:rPr>
          <w:lang w:eastAsia="hr-HR"/>
        </w:rPr>
        <w:t>KO PODRU</w:t>
      </w:r>
      <w:r w:rsidRPr="004673E3">
        <w:rPr>
          <w:rFonts w:hint="eastAsia"/>
          <w:lang w:eastAsia="hr-HR"/>
        </w:rPr>
        <w:t>Č</w:t>
      </w:r>
      <w:r w:rsidRPr="004673E3">
        <w:rPr>
          <w:lang w:eastAsia="hr-HR"/>
        </w:rPr>
        <w:t>JE</w:t>
      </w:r>
      <w:bookmarkEnd w:id="65"/>
    </w:p>
    <w:p w:rsidR="007118D2" w:rsidRDefault="00C402F8" w:rsidP="00E051F9">
      <w:pPr>
        <w:pStyle w:val="Heading2"/>
        <w:rPr>
          <w:lang w:eastAsia="hr-HR"/>
        </w:rPr>
      </w:pPr>
      <w:bookmarkStart w:id="66" w:name="_Toc525736529"/>
      <w:r>
        <w:rPr>
          <w:lang w:eastAsia="hr-HR"/>
        </w:rPr>
        <w:t xml:space="preserve">2.1. </w:t>
      </w:r>
      <w:r w:rsidR="00EF1B09">
        <w:rPr>
          <w:lang w:eastAsia="hr-HR"/>
        </w:rPr>
        <w:t>DODATNA NASTAVA</w:t>
      </w:r>
      <w:bookmarkEnd w:id="66"/>
    </w:p>
    <w:p w:rsidR="00EE6D06" w:rsidRDefault="00EE6D06" w:rsidP="00EE6D06">
      <w:pPr>
        <w:pStyle w:val="Heading3"/>
      </w:pPr>
      <w:bookmarkStart w:id="67" w:name="_Toc525736530"/>
      <w:r>
        <w:t>2.1.1. Dodatna nastava iz matematike</w:t>
      </w:r>
      <w:bookmarkEnd w:id="67"/>
    </w:p>
    <w:p w:rsidR="007B28BA" w:rsidRPr="008C016A" w:rsidRDefault="007B28BA" w:rsidP="007B28BA">
      <w:pPr>
        <w:spacing w:after="120"/>
        <w:ind w:firstLine="708"/>
        <w:rPr>
          <w:szCs w:val="18"/>
        </w:rPr>
      </w:pPr>
      <w:r w:rsidRPr="008C016A">
        <w:rPr>
          <w:b/>
          <w:szCs w:val="18"/>
        </w:rPr>
        <w:t>Ciklus</w:t>
      </w:r>
      <w:r w:rsidRPr="008C016A">
        <w:rPr>
          <w:szCs w:val="18"/>
        </w:rPr>
        <w:t xml:space="preserve"> (razred): 1. i 2. ciklus (1.- </w:t>
      </w:r>
      <w:r w:rsidR="004229C5">
        <w:rPr>
          <w:szCs w:val="18"/>
        </w:rPr>
        <w:t>8</w:t>
      </w:r>
      <w:r w:rsidRPr="008C016A">
        <w:rPr>
          <w:szCs w:val="18"/>
        </w:rPr>
        <w:t>. razred)</w:t>
      </w:r>
    </w:p>
    <w:p w:rsidR="004229C5" w:rsidRPr="008C016A" w:rsidRDefault="004229C5" w:rsidP="004229C5">
      <w:pPr>
        <w:spacing w:after="120"/>
        <w:rPr>
          <w:szCs w:val="18"/>
        </w:rPr>
      </w:pPr>
      <w:r w:rsidRPr="008C016A">
        <w:rPr>
          <w:b/>
          <w:szCs w:val="18"/>
        </w:rPr>
        <w:t>Cilj</w:t>
      </w:r>
      <w:r w:rsidRPr="008C016A">
        <w:rPr>
          <w:szCs w:val="18"/>
        </w:rPr>
        <w:t xml:space="preserve">: </w:t>
      </w:r>
      <w:r>
        <w:rPr>
          <w:szCs w:val="18"/>
        </w:rPr>
        <w:t>Razvijati logičko i matematičko zaključivanje te interes za matematiku.</w:t>
      </w:r>
      <w:r w:rsidRPr="008C016A">
        <w:rPr>
          <w:szCs w:val="18"/>
        </w:rPr>
        <w:t xml:space="preserve">  </w:t>
      </w:r>
    </w:p>
    <w:p w:rsidR="004229C5" w:rsidRDefault="004229C5" w:rsidP="004229C5">
      <w:pPr>
        <w:spacing w:after="120"/>
        <w:rPr>
          <w:szCs w:val="18"/>
        </w:rPr>
      </w:pPr>
      <w:r w:rsidRPr="008C016A">
        <w:rPr>
          <w:b/>
          <w:szCs w:val="18"/>
        </w:rPr>
        <w:t>Obrazloženje cilja</w:t>
      </w:r>
      <w:r w:rsidRPr="008C016A">
        <w:rPr>
          <w:szCs w:val="18"/>
        </w:rPr>
        <w:t xml:space="preserve">: </w:t>
      </w:r>
      <w:r>
        <w:rPr>
          <w:szCs w:val="18"/>
        </w:rPr>
        <w:t>Učenici će proširivati matematička znanja sadržajima koji nisu planirani u redovnoj nastavi i na taj će se način pripremati za natjecanje. Jačati će interes za matematiku te razvijati kreativnost i matematičko razmišljanje rješavanjem problemskih zadataka.</w:t>
      </w:r>
    </w:p>
    <w:p w:rsidR="004229C5" w:rsidRPr="008C016A" w:rsidRDefault="004229C5" w:rsidP="004229C5">
      <w:pPr>
        <w:spacing w:after="120"/>
        <w:rPr>
          <w:szCs w:val="18"/>
        </w:rPr>
      </w:pPr>
      <w:r w:rsidRPr="008C016A">
        <w:rPr>
          <w:b/>
          <w:szCs w:val="18"/>
        </w:rPr>
        <w:t>Očekivani ishodi/postignuća</w:t>
      </w:r>
      <w:r w:rsidRPr="008C016A">
        <w:rPr>
          <w:szCs w:val="18"/>
        </w:rPr>
        <w:t>:</w:t>
      </w:r>
    </w:p>
    <w:p w:rsidR="004229C5" w:rsidRPr="008C016A" w:rsidRDefault="004229C5" w:rsidP="004229C5">
      <w:pPr>
        <w:pStyle w:val="ListParagraph"/>
        <w:numPr>
          <w:ilvl w:val="0"/>
          <w:numId w:val="6"/>
        </w:numPr>
        <w:jc w:val="left"/>
        <w:rPr>
          <w:szCs w:val="18"/>
        </w:rPr>
      </w:pPr>
      <w:r w:rsidRPr="008C016A">
        <w:rPr>
          <w:szCs w:val="18"/>
        </w:rPr>
        <w:t>proširiti temeljna matematička znanja i izgrađivati n</w:t>
      </w:r>
      <w:r>
        <w:rPr>
          <w:szCs w:val="18"/>
        </w:rPr>
        <w:t>ova rješenja problema</w:t>
      </w:r>
    </w:p>
    <w:p w:rsidR="004229C5" w:rsidRDefault="004229C5" w:rsidP="004229C5">
      <w:pPr>
        <w:pStyle w:val="ListParagraph"/>
        <w:numPr>
          <w:ilvl w:val="0"/>
          <w:numId w:val="6"/>
        </w:numPr>
        <w:jc w:val="left"/>
        <w:rPr>
          <w:szCs w:val="18"/>
        </w:rPr>
      </w:pPr>
      <w:r>
        <w:rPr>
          <w:szCs w:val="18"/>
        </w:rPr>
        <w:t>p</w:t>
      </w:r>
      <w:r w:rsidRPr="008C016A">
        <w:rPr>
          <w:szCs w:val="18"/>
        </w:rPr>
        <w:t xml:space="preserve">rimjenjivati matematičke pojmove i postupak u različitim kontekstima </w:t>
      </w:r>
    </w:p>
    <w:p w:rsidR="004229C5" w:rsidRPr="008C016A" w:rsidRDefault="004229C5" w:rsidP="004229C5">
      <w:pPr>
        <w:pStyle w:val="ListParagraph"/>
        <w:numPr>
          <w:ilvl w:val="0"/>
          <w:numId w:val="6"/>
        </w:numPr>
        <w:jc w:val="left"/>
        <w:rPr>
          <w:szCs w:val="18"/>
        </w:rPr>
      </w:pPr>
      <w:r w:rsidRPr="008C016A">
        <w:rPr>
          <w:szCs w:val="18"/>
        </w:rPr>
        <w:t>cijeniti, inicirati</w:t>
      </w:r>
      <w:r>
        <w:rPr>
          <w:szCs w:val="18"/>
        </w:rPr>
        <w:t xml:space="preserve"> </w:t>
      </w:r>
      <w:r w:rsidRPr="008C016A">
        <w:rPr>
          <w:szCs w:val="18"/>
        </w:rPr>
        <w:t>i organizirati</w:t>
      </w:r>
      <w:r>
        <w:rPr>
          <w:szCs w:val="18"/>
        </w:rPr>
        <w:t xml:space="preserve"> razne aktivnosti</w:t>
      </w:r>
      <w:r w:rsidRPr="008C016A">
        <w:rPr>
          <w:szCs w:val="18"/>
        </w:rPr>
        <w:t>,</w:t>
      </w:r>
      <w:r>
        <w:rPr>
          <w:szCs w:val="18"/>
        </w:rPr>
        <w:t xml:space="preserve"> </w:t>
      </w:r>
      <w:r w:rsidRPr="008C016A">
        <w:rPr>
          <w:szCs w:val="18"/>
        </w:rPr>
        <w:t>prikupljati i analizirati materijale,</w:t>
      </w:r>
      <w:r>
        <w:rPr>
          <w:szCs w:val="18"/>
        </w:rPr>
        <w:t xml:space="preserve"> </w:t>
      </w:r>
      <w:r w:rsidRPr="008C016A">
        <w:rPr>
          <w:szCs w:val="18"/>
        </w:rPr>
        <w:t>stvarati, kombinirati i mod</w:t>
      </w:r>
      <w:r>
        <w:rPr>
          <w:szCs w:val="18"/>
        </w:rPr>
        <w:t>ificirati, kritički prosuđivati</w:t>
      </w:r>
    </w:p>
    <w:p w:rsidR="004229C5" w:rsidRPr="008C016A" w:rsidRDefault="004229C5" w:rsidP="004229C5">
      <w:pPr>
        <w:pStyle w:val="ListParagraph"/>
        <w:numPr>
          <w:ilvl w:val="0"/>
          <w:numId w:val="6"/>
        </w:numPr>
        <w:jc w:val="left"/>
        <w:rPr>
          <w:szCs w:val="18"/>
        </w:rPr>
      </w:pPr>
      <w:r w:rsidRPr="008C016A">
        <w:rPr>
          <w:szCs w:val="18"/>
        </w:rPr>
        <w:t>razviti apstraktno, prostorno mi</w:t>
      </w:r>
      <w:r>
        <w:rPr>
          <w:szCs w:val="18"/>
        </w:rPr>
        <w:t>šljenje i logično zaključivanje</w:t>
      </w:r>
    </w:p>
    <w:p w:rsidR="004229C5" w:rsidRPr="008C016A" w:rsidRDefault="004229C5" w:rsidP="004229C5">
      <w:pPr>
        <w:pStyle w:val="ListParagraph"/>
        <w:numPr>
          <w:ilvl w:val="0"/>
          <w:numId w:val="6"/>
        </w:numPr>
        <w:jc w:val="left"/>
        <w:rPr>
          <w:szCs w:val="18"/>
        </w:rPr>
      </w:pPr>
      <w:r w:rsidRPr="008C016A">
        <w:rPr>
          <w:szCs w:val="18"/>
        </w:rPr>
        <w:t>postaviti, analizirati i isplanirati r</w:t>
      </w:r>
      <w:r>
        <w:rPr>
          <w:szCs w:val="18"/>
        </w:rPr>
        <w:t>ješavanje matematičkih problema</w:t>
      </w:r>
      <w:r w:rsidRPr="008C016A">
        <w:rPr>
          <w:szCs w:val="18"/>
        </w:rPr>
        <w:t xml:space="preserve"> </w:t>
      </w:r>
    </w:p>
    <w:p w:rsidR="004229C5" w:rsidRPr="008C016A" w:rsidRDefault="004229C5" w:rsidP="004229C5">
      <w:pPr>
        <w:pStyle w:val="ListParagraph"/>
        <w:numPr>
          <w:ilvl w:val="0"/>
          <w:numId w:val="6"/>
        </w:numPr>
        <w:jc w:val="left"/>
        <w:rPr>
          <w:szCs w:val="18"/>
        </w:rPr>
      </w:pPr>
      <w:r w:rsidRPr="008C016A">
        <w:rPr>
          <w:szCs w:val="18"/>
        </w:rPr>
        <w:t>rje</w:t>
      </w:r>
      <w:r>
        <w:rPr>
          <w:szCs w:val="18"/>
        </w:rPr>
        <w:t xml:space="preserve">šavati problemske zadatke te </w:t>
      </w:r>
      <w:r w:rsidRPr="008C016A">
        <w:rPr>
          <w:szCs w:val="18"/>
        </w:rPr>
        <w:t>tumačiti i</w:t>
      </w:r>
      <w:r>
        <w:rPr>
          <w:szCs w:val="18"/>
        </w:rPr>
        <w:t xml:space="preserve"> vrednovati rješenje i postupak</w:t>
      </w:r>
    </w:p>
    <w:p w:rsidR="004229C5" w:rsidRPr="008C016A" w:rsidRDefault="004229C5" w:rsidP="004229C5">
      <w:pPr>
        <w:pStyle w:val="ListParagraph"/>
        <w:numPr>
          <w:ilvl w:val="0"/>
          <w:numId w:val="6"/>
        </w:numPr>
        <w:jc w:val="left"/>
        <w:rPr>
          <w:szCs w:val="18"/>
        </w:rPr>
      </w:pPr>
      <w:r w:rsidRPr="008C016A">
        <w:rPr>
          <w:szCs w:val="18"/>
        </w:rPr>
        <w:t xml:space="preserve">saslušati i razmjenjivati matematičke ideje i objašnjenja </w:t>
      </w:r>
      <w:r>
        <w:rPr>
          <w:szCs w:val="18"/>
        </w:rPr>
        <w:t>te suradnički rješavati zadatke</w:t>
      </w:r>
    </w:p>
    <w:p w:rsidR="004229C5" w:rsidRPr="008C016A" w:rsidRDefault="004229C5" w:rsidP="004229C5">
      <w:pPr>
        <w:spacing w:before="120" w:after="120"/>
        <w:rPr>
          <w:szCs w:val="18"/>
        </w:rPr>
      </w:pPr>
      <w:r w:rsidRPr="008C016A">
        <w:rPr>
          <w:b/>
          <w:szCs w:val="18"/>
        </w:rPr>
        <w:t>NAČIN REALIZACIJE</w:t>
      </w:r>
      <w:r w:rsidRPr="008C016A">
        <w:rPr>
          <w:szCs w:val="18"/>
        </w:rPr>
        <w:t xml:space="preserve">: </w:t>
      </w:r>
    </w:p>
    <w:p w:rsidR="004229C5" w:rsidRPr="008C016A" w:rsidRDefault="004229C5" w:rsidP="004229C5">
      <w:pPr>
        <w:pStyle w:val="ListParagraph"/>
        <w:spacing w:after="120"/>
        <w:ind w:left="0"/>
        <w:contextualSpacing/>
        <w:rPr>
          <w:rFonts w:cs="Times New Roman"/>
          <w:szCs w:val="18"/>
        </w:rPr>
      </w:pPr>
      <w:r w:rsidRPr="008C016A">
        <w:rPr>
          <w:rFonts w:cs="Times New Roman"/>
          <w:b/>
          <w:szCs w:val="18"/>
        </w:rPr>
        <w:t>Oblik</w:t>
      </w:r>
      <w:r>
        <w:rPr>
          <w:rFonts w:cs="Times New Roman"/>
          <w:szCs w:val="18"/>
        </w:rPr>
        <w:t>: D</w:t>
      </w:r>
      <w:r w:rsidRPr="008C016A">
        <w:rPr>
          <w:rFonts w:cs="Times New Roman"/>
          <w:szCs w:val="18"/>
        </w:rPr>
        <w:t xml:space="preserve">odatna nastava </w:t>
      </w:r>
    </w:p>
    <w:p w:rsidR="004229C5" w:rsidRPr="008C016A" w:rsidRDefault="004229C5" w:rsidP="004229C5">
      <w:pPr>
        <w:pStyle w:val="ListParagraph"/>
        <w:spacing w:after="120"/>
        <w:ind w:left="0"/>
        <w:contextualSpacing/>
        <w:rPr>
          <w:rFonts w:cs="Times New Roman"/>
          <w:szCs w:val="18"/>
        </w:rPr>
      </w:pPr>
      <w:r w:rsidRPr="008C016A">
        <w:rPr>
          <w:rFonts w:cs="Times New Roman"/>
          <w:b/>
          <w:szCs w:val="18"/>
        </w:rPr>
        <w:t>Sudionici</w:t>
      </w:r>
      <w:r w:rsidRPr="008C016A">
        <w:rPr>
          <w:rFonts w:cs="Times New Roman"/>
          <w:szCs w:val="18"/>
        </w:rPr>
        <w:t>:</w:t>
      </w:r>
      <w:r>
        <w:rPr>
          <w:rFonts w:cs="Times New Roman"/>
          <w:szCs w:val="18"/>
        </w:rPr>
        <w:t xml:space="preserve"> Učenici, učiteljice i učitelj </w:t>
      </w:r>
      <w:r w:rsidRPr="008C016A">
        <w:rPr>
          <w:rFonts w:cs="Times New Roman"/>
          <w:szCs w:val="18"/>
        </w:rPr>
        <w:t>RN,</w:t>
      </w:r>
      <w:r>
        <w:rPr>
          <w:rFonts w:cs="Times New Roman"/>
          <w:szCs w:val="18"/>
        </w:rPr>
        <w:t xml:space="preserve"> </w:t>
      </w:r>
      <w:r w:rsidRPr="008C016A">
        <w:rPr>
          <w:rFonts w:cs="Times New Roman"/>
          <w:szCs w:val="18"/>
        </w:rPr>
        <w:t>učiteljice matematike</w:t>
      </w:r>
      <w:r>
        <w:rPr>
          <w:rFonts w:cs="Times New Roman"/>
          <w:szCs w:val="18"/>
        </w:rPr>
        <w:t xml:space="preserve">. </w:t>
      </w:r>
    </w:p>
    <w:p w:rsidR="004229C5" w:rsidRPr="008C016A" w:rsidRDefault="004229C5" w:rsidP="004229C5">
      <w:pPr>
        <w:pStyle w:val="ListParagraph"/>
        <w:spacing w:after="120"/>
        <w:ind w:left="0"/>
        <w:contextualSpacing/>
        <w:rPr>
          <w:rFonts w:cs="Times New Roman"/>
          <w:szCs w:val="18"/>
        </w:rPr>
      </w:pPr>
      <w:r w:rsidRPr="008C016A">
        <w:rPr>
          <w:rFonts w:cs="Times New Roman"/>
          <w:b/>
          <w:szCs w:val="18"/>
        </w:rPr>
        <w:t>Načini učenja</w:t>
      </w:r>
      <w:r w:rsidRPr="008C016A">
        <w:rPr>
          <w:rFonts w:cs="Times New Roman"/>
          <w:szCs w:val="18"/>
        </w:rPr>
        <w:t>:</w:t>
      </w:r>
      <w:r>
        <w:rPr>
          <w:rFonts w:cs="Times New Roman"/>
          <w:szCs w:val="18"/>
        </w:rPr>
        <w:t xml:space="preserve"> Učenici postavljaju i analiziraju postavljeni problem, planiraju njegovo rješavanje odabirom odgovarajućih matematičkih postupaka, rješavaju ga i interpetiraju te vrednuju rješenje i postupak.</w:t>
      </w:r>
    </w:p>
    <w:p w:rsidR="004229C5" w:rsidRDefault="004229C5" w:rsidP="004229C5">
      <w:pPr>
        <w:pStyle w:val="ListParagraph"/>
        <w:spacing w:after="120"/>
        <w:ind w:left="0"/>
        <w:contextualSpacing/>
        <w:rPr>
          <w:rFonts w:cs="Times New Roman"/>
          <w:szCs w:val="18"/>
        </w:rPr>
      </w:pPr>
      <w:r w:rsidRPr="008C016A">
        <w:rPr>
          <w:rFonts w:cs="Times New Roman"/>
          <w:b/>
          <w:szCs w:val="18"/>
        </w:rPr>
        <w:t xml:space="preserve">Metode poučavanja : </w:t>
      </w:r>
      <w:r>
        <w:rPr>
          <w:rFonts w:cs="Times New Roman"/>
          <w:szCs w:val="18"/>
        </w:rPr>
        <w:t>Predavačka metoda, metoda dijaloga, heuristička metoda, interaktivna metoda te metoda istraživanja.</w:t>
      </w:r>
    </w:p>
    <w:p w:rsidR="004229C5" w:rsidRPr="008C016A" w:rsidRDefault="004229C5" w:rsidP="004229C5">
      <w:pPr>
        <w:pStyle w:val="ListParagraph"/>
        <w:spacing w:after="120"/>
        <w:ind w:left="0"/>
        <w:contextualSpacing/>
        <w:rPr>
          <w:rFonts w:cs="Times New Roman"/>
          <w:szCs w:val="18"/>
        </w:rPr>
      </w:pPr>
      <w:r w:rsidRPr="008C016A">
        <w:rPr>
          <w:rFonts w:cs="Times New Roman"/>
          <w:b/>
          <w:szCs w:val="18"/>
        </w:rPr>
        <w:t>Trajanje izvedbe</w:t>
      </w:r>
      <w:r>
        <w:rPr>
          <w:rFonts w:cs="Times New Roman"/>
          <w:szCs w:val="18"/>
        </w:rPr>
        <w:t>: T</w:t>
      </w:r>
      <w:r w:rsidRPr="008C016A">
        <w:rPr>
          <w:rFonts w:cs="Times New Roman"/>
          <w:szCs w:val="18"/>
        </w:rPr>
        <w:t>ijekom školske godine 201</w:t>
      </w:r>
      <w:r>
        <w:rPr>
          <w:rFonts w:cs="Times New Roman"/>
          <w:szCs w:val="18"/>
        </w:rPr>
        <w:t>8</w:t>
      </w:r>
      <w:r w:rsidRPr="008C016A">
        <w:rPr>
          <w:rFonts w:cs="Times New Roman"/>
          <w:szCs w:val="18"/>
        </w:rPr>
        <w:t>./1</w:t>
      </w:r>
      <w:r>
        <w:rPr>
          <w:rFonts w:cs="Times New Roman"/>
          <w:szCs w:val="18"/>
        </w:rPr>
        <w:t>9</w:t>
      </w:r>
      <w:r w:rsidRPr="008C016A">
        <w:rPr>
          <w:rFonts w:cs="Times New Roman"/>
          <w:szCs w:val="18"/>
        </w:rPr>
        <w:t>.</w:t>
      </w:r>
    </w:p>
    <w:p w:rsidR="004229C5" w:rsidRPr="008C016A" w:rsidRDefault="004229C5" w:rsidP="004229C5">
      <w:pPr>
        <w:tabs>
          <w:tab w:val="left" w:pos="2304"/>
        </w:tabs>
        <w:spacing w:after="120"/>
        <w:ind w:firstLine="708"/>
        <w:rPr>
          <w:szCs w:val="18"/>
        </w:rPr>
      </w:pPr>
      <w:r w:rsidRPr="008C016A">
        <w:rPr>
          <w:b/>
          <w:szCs w:val="18"/>
        </w:rPr>
        <w:t>Resursi</w:t>
      </w:r>
      <w:r w:rsidRPr="008C016A">
        <w:rPr>
          <w:szCs w:val="18"/>
        </w:rPr>
        <w:t xml:space="preserve">: </w:t>
      </w:r>
      <w:r>
        <w:rPr>
          <w:szCs w:val="18"/>
        </w:rPr>
        <w:tab/>
      </w:r>
    </w:p>
    <w:p w:rsidR="004229C5" w:rsidRPr="008C016A" w:rsidRDefault="004229C5" w:rsidP="004229C5">
      <w:pPr>
        <w:pStyle w:val="ListParagraph"/>
        <w:spacing w:after="120"/>
        <w:ind w:left="0"/>
        <w:contextualSpacing/>
        <w:rPr>
          <w:rFonts w:cs="Times New Roman"/>
          <w:szCs w:val="18"/>
        </w:rPr>
      </w:pPr>
      <w:r w:rsidRPr="008C016A">
        <w:rPr>
          <w:rFonts w:cs="Times New Roman"/>
          <w:b/>
          <w:szCs w:val="18"/>
        </w:rPr>
        <w:t>Potrebni resursi</w:t>
      </w:r>
      <w:r>
        <w:rPr>
          <w:rFonts w:cs="Times New Roman"/>
          <w:szCs w:val="18"/>
        </w:rPr>
        <w:t>: S</w:t>
      </w:r>
      <w:r w:rsidRPr="008C016A">
        <w:rPr>
          <w:rFonts w:cs="Times New Roman"/>
          <w:szCs w:val="18"/>
        </w:rPr>
        <w:t>tručna literatura, internet, pribor za rad.</w:t>
      </w:r>
    </w:p>
    <w:p w:rsidR="004229C5" w:rsidRPr="008C016A" w:rsidRDefault="004229C5" w:rsidP="004229C5">
      <w:pPr>
        <w:pStyle w:val="ListParagraph"/>
        <w:spacing w:after="120"/>
        <w:ind w:left="0"/>
        <w:contextualSpacing/>
        <w:rPr>
          <w:rFonts w:cs="Times New Roman"/>
          <w:szCs w:val="18"/>
        </w:rPr>
      </w:pPr>
      <w:r w:rsidRPr="008C016A">
        <w:rPr>
          <w:rFonts w:cs="Times New Roman"/>
          <w:b/>
          <w:szCs w:val="18"/>
        </w:rPr>
        <w:t>Mogućnosti</w:t>
      </w:r>
      <w:r w:rsidRPr="008C016A">
        <w:rPr>
          <w:rFonts w:cs="Times New Roman"/>
          <w:szCs w:val="18"/>
        </w:rPr>
        <w:t>:</w:t>
      </w:r>
      <w:r>
        <w:rPr>
          <w:rFonts w:cs="Times New Roman"/>
          <w:szCs w:val="18"/>
        </w:rPr>
        <w:t xml:space="preserve"> Suradnja s učiteljima.</w:t>
      </w:r>
      <w:r w:rsidRPr="008C016A">
        <w:rPr>
          <w:rFonts w:cs="Times New Roman"/>
          <w:szCs w:val="18"/>
        </w:rPr>
        <w:t xml:space="preserve"> </w:t>
      </w:r>
    </w:p>
    <w:p w:rsidR="004229C5" w:rsidRPr="008C016A" w:rsidRDefault="004229C5" w:rsidP="004229C5">
      <w:pPr>
        <w:pStyle w:val="ListParagraph"/>
        <w:spacing w:after="120"/>
        <w:ind w:left="0"/>
        <w:contextualSpacing/>
        <w:rPr>
          <w:rFonts w:cs="Times New Roman"/>
          <w:szCs w:val="18"/>
        </w:rPr>
      </w:pPr>
      <w:r w:rsidRPr="008C016A">
        <w:rPr>
          <w:rFonts w:cs="Times New Roman"/>
          <w:b/>
          <w:szCs w:val="18"/>
        </w:rPr>
        <w:t>Moguće teškoće</w:t>
      </w:r>
      <w:r>
        <w:rPr>
          <w:rFonts w:cs="Times New Roman"/>
          <w:szCs w:val="18"/>
        </w:rPr>
        <w:t>: O</w:t>
      </w:r>
      <w:r w:rsidRPr="008C016A">
        <w:rPr>
          <w:rFonts w:cs="Times New Roman"/>
          <w:szCs w:val="18"/>
        </w:rPr>
        <w:t>daziv učenika,</w:t>
      </w:r>
      <w:r>
        <w:rPr>
          <w:rFonts w:cs="Times New Roman"/>
          <w:szCs w:val="18"/>
        </w:rPr>
        <w:t xml:space="preserve"> nedostupan </w:t>
      </w:r>
      <w:r w:rsidRPr="008C016A">
        <w:rPr>
          <w:rFonts w:cs="Times New Roman"/>
          <w:szCs w:val="18"/>
        </w:rPr>
        <w:t>prostor,</w:t>
      </w:r>
      <w:r>
        <w:rPr>
          <w:rFonts w:cs="Times New Roman"/>
          <w:szCs w:val="18"/>
        </w:rPr>
        <w:t xml:space="preserve"> pronalaženje odgovarajućeg termina</w:t>
      </w:r>
      <w:r w:rsidRPr="008C016A">
        <w:rPr>
          <w:rFonts w:cs="Times New Roman"/>
          <w:szCs w:val="18"/>
        </w:rPr>
        <w:t>, novčana sredstva</w:t>
      </w:r>
      <w:r>
        <w:rPr>
          <w:rFonts w:cs="Times New Roman"/>
          <w:szCs w:val="18"/>
        </w:rPr>
        <w:t>.</w:t>
      </w:r>
    </w:p>
    <w:p w:rsidR="004229C5" w:rsidRPr="008C016A" w:rsidRDefault="004229C5" w:rsidP="004229C5">
      <w:pPr>
        <w:spacing w:after="120"/>
        <w:rPr>
          <w:szCs w:val="18"/>
        </w:rPr>
      </w:pPr>
      <w:r w:rsidRPr="008C016A">
        <w:rPr>
          <w:b/>
          <w:szCs w:val="18"/>
        </w:rPr>
        <w:t>Način praćenja i provjere ishoda/postignuća</w:t>
      </w:r>
      <w:r w:rsidRPr="008C016A">
        <w:rPr>
          <w:szCs w:val="18"/>
        </w:rPr>
        <w:t>:</w:t>
      </w:r>
      <w:r>
        <w:rPr>
          <w:szCs w:val="18"/>
        </w:rPr>
        <w:t xml:space="preserve"> Pisanje provjera znanja i razgovar o postignutim rezultatima, rješavanje kvizova, sudjelovanje u matematičkim natjecanjima. </w:t>
      </w:r>
      <w:r w:rsidRPr="008C016A">
        <w:rPr>
          <w:szCs w:val="18"/>
        </w:rPr>
        <w:t xml:space="preserve">  </w:t>
      </w:r>
    </w:p>
    <w:p w:rsidR="004229C5" w:rsidRDefault="004229C5" w:rsidP="004229C5">
      <w:r w:rsidRPr="008C016A">
        <w:rPr>
          <w:b/>
        </w:rPr>
        <w:t>Odgovorne osobe</w:t>
      </w:r>
      <w:r w:rsidRPr="008C016A">
        <w:t xml:space="preserve">: </w:t>
      </w:r>
      <w:r>
        <w:t>Učiteljice i učitelj RN, učiteljice matematike.</w:t>
      </w:r>
    </w:p>
    <w:p w:rsidR="00C402F8" w:rsidRDefault="00C402F8" w:rsidP="004229C5">
      <w:pPr>
        <w:pStyle w:val="Heading2"/>
        <w:rPr>
          <w:lang w:eastAsia="hr-HR"/>
        </w:rPr>
      </w:pPr>
      <w:bookmarkStart w:id="68" w:name="_Toc525736531"/>
      <w:r>
        <w:rPr>
          <w:lang w:eastAsia="hr-HR"/>
        </w:rPr>
        <w:t xml:space="preserve">2.2. </w:t>
      </w:r>
      <w:r w:rsidR="00EF1B09">
        <w:rPr>
          <w:lang w:eastAsia="hr-HR"/>
        </w:rPr>
        <w:t>DOPUNSKA NASTAVA</w:t>
      </w:r>
      <w:bookmarkEnd w:id="68"/>
    </w:p>
    <w:p w:rsidR="00EE6D06" w:rsidRDefault="00EE6D06" w:rsidP="00EE6D06">
      <w:pPr>
        <w:pStyle w:val="Heading3"/>
      </w:pPr>
      <w:bookmarkStart w:id="69" w:name="_Toc525736532"/>
      <w:r>
        <w:t>2.2.</w:t>
      </w:r>
      <w:r w:rsidR="00DE1CAB">
        <w:t>1</w:t>
      </w:r>
      <w:r>
        <w:t>. Dopunska nastava iz matematike</w:t>
      </w:r>
      <w:bookmarkEnd w:id="69"/>
    </w:p>
    <w:p w:rsidR="007B28BA" w:rsidRPr="008C016A" w:rsidRDefault="007B28BA" w:rsidP="007B28BA">
      <w:pPr>
        <w:spacing w:after="120"/>
        <w:ind w:left="708"/>
        <w:rPr>
          <w:szCs w:val="18"/>
        </w:rPr>
      </w:pPr>
      <w:r w:rsidRPr="008C016A">
        <w:rPr>
          <w:b/>
          <w:szCs w:val="18"/>
        </w:rPr>
        <w:t>Ciklus</w:t>
      </w:r>
      <w:r w:rsidRPr="008C016A">
        <w:rPr>
          <w:szCs w:val="18"/>
        </w:rPr>
        <w:t xml:space="preserve"> (razred):  1. - 3. cikus ( 1. -  8. razreda)</w:t>
      </w:r>
    </w:p>
    <w:p w:rsidR="004229C5" w:rsidRPr="008C016A" w:rsidRDefault="004229C5" w:rsidP="004229C5">
      <w:pPr>
        <w:spacing w:after="120"/>
        <w:rPr>
          <w:szCs w:val="18"/>
        </w:rPr>
      </w:pPr>
      <w:r w:rsidRPr="008C016A">
        <w:rPr>
          <w:b/>
          <w:szCs w:val="18"/>
        </w:rPr>
        <w:t>Cilj</w:t>
      </w:r>
      <w:r w:rsidRPr="008C016A">
        <w:rPr>
          <w:szCs w:val="18"/>
        </w:rPr>
        <w:t xml:space="preserve">: </w:t>
      </w:r>
      <w:r>
        <w:rPr>
          <w:szCs w:val="18"/>
        </w:rPr>
        <w:t>Pomoć učenicima u učenju i nadoknađivanju znanja te stjecanju sposobnosti i matematičkih vještina.</w:t>
      </w:r>
      <w:r w:rsidRPr="008C016A">
        <w:rPr>
          <w:szCs w:val="18"/>
        </w:rPr>
        <w:t xml:space="preserve"> </w:t>
      </w:r>
    </w:p>
    <w:p w:rsidR="004229C5" w:rsidRPr="008C016A" w:rsidRDefault="004229C5" w:rsidP="004229C5">
      <w:pPr>
        <w:spacing w:after="120"/>
        <w:rPr>
          <w:szCs w:val="18"/>
        </w:rPr>
      </w:pPr>
      <w:r w:rsidRPr="008C016A">
        <w:rPr>
          <w:b/>
          <w:szCs w:val="18"/>
        </w:rPr>
        <w:lastRenderedPageBreak/>
        <w:t>Obrazloženje cilja</w:t>
      </w:r>
      <w:r w:rsidRPr="008C016A">
        <w:rPr>
          <w:szCs w:val="18"/>
        </w:rPr>
        <w:t xml:space="preserve">: </w:t>
      </w:r>
      <w:r>
        <w:rPr>
          <w:szCs w:val="18"/>
        </w:rPr>
        <w:t>Učenicima koji imaju poteškoća u savladavanju dijela gradiva bit će pružena pomoć kako bi nadoknađivanjem znanja lakše pratili redovnu nastavu.</w:t>
      </w:r>
    </w:p>
    <w:p w:rsidR="004229C5" w:rsidRPr="008C016A" w:rsidRDefault="004229C5" w:rsidP="004229C5">
      <w:pPr>
        <w:spacing w:after="120"/>
        <w:rPr>
          <w:szCs w:val="18"/>
        </w:rPr>
      </w:pPr>
      <w:r w:rsidRPr="008C016A">
        <w:rPr>
          <w:b/>
          <w:szCs w:val="18"/>
        </w:rPr>
        <w:t>Očekivani ishodi/postignuća</w:t>
      </w:r>
      <w:r w:rsidRPr="008C016A">
        <w:rPr>
          <w:szCs w:val="18"/>
        </w:rPr>
        <w:t>:</w:t>
      </w:r>
    </w:p>
    <w:p w:rsidR="004229C5" w:rsidRPr="008C016A" w:rsidRDefault="004229C5" w:rsidP="004229C5">
      <w:pPr>
        <w:pStyle w:val="ListParagraph"/>
        <w:numPr>
          <w:ilvl w:val="0"/>
          <w:numId w:val="7"/>
        </w:numPr>
        <w:jc w:val="left"/>
        <w:rPr>
          <w:szCs w:val="18"/>
        </w:rPr>
      </w:pPr>
      <w:r w:rsidRPr="008C016A">
        <w:rPr>
          <w:szCs w:val="18"/>
        </w:rPr>
        <w:t>primijeniti</w:t>
      </w:r>
      <w:r>
        <w:rPr>
          <w:szCs w:val="18"/>
        </w:rPr>
        <w:t xml:space="preserve"> </w:t>
      </w:r>
      <w:r w:rsidRPr="008C016A">
        <w:rPr>
          <w:szCs w:val="18"/>
        </w:rPr>
        <w:t>znanje matematike u rješavanju različitih problema iz svakodnevnog života</w:t>
      </w:r>
    </w:p>
    <w:p w:rsidR="004229C5" w:rsidRPr="008C016A" w:rsidRDefault="004229C5" w:rsidP="004229C5">
      <w:pPr>
        <w:pStyle w:val="ListParagraph"/>
        <w:numPr>
          <w:ilvl w:val="0"/>
          <w:numId w:val="7"/>
        </w:numPr>
        <w:jc w:val="left"/>
        <w:rPr>
          <w:szCs w:val="18"/>
        </w:rPr>
      </w:pPr>
      <w:r w:rsidRPr="008C016A">
        <w:rPr>
          <w:szCs w:val="18"/>
        </w:rPr>
        <w:t xml:space="preserve">povezati matematiku s vlastitim iskustvom </w:t>
      </w:r>
    </w:p>
    <w:p w:rsidR="004229C5" w:rsidRPr="008C016A" w:rsidRDefault="004229C5" w:rsidP="004229C5">
      <w:pPr>
        <w:pStyle w:val="ListParagraph"/>
        <w:numPr>
          <w:ilvl w:val="0"/>
          <w:numId w:val="7"/>
        </w:numPr>
        <w:spacing w:after="120"/>
        <w:jc w:val="left"/>
        <w:rPr>
          <w:szCs w:val="18"/>
        </w:rPr>
      </w:pPr>
      <w:r w:rsidRPr="008C016A">
        <w:rPr>
          <w:szCs w:val="18"/>
        </w:rPr>
        <w:t>pomoći prijatelju/primiti pomoć od prijatelja u razumijevanju i rješavanju problemskih zadataka (razvijati međuvršnjačke odnose i međusobno si pomagati)</w:t>
      </w:r>
    </w:p>
    <w:p w:rsidR="004229C5" w:rsidRPr="008C016A" w:rsidRDefault="004229C5" w:rsidP="004229C5">
      <w:pPr>
        <w:spacing w:after="120"/>
        <w:rPr>
          <w:szCs w:val="18"/>
        </w:rPr>
      </w:pPr>
      <w:r w:rsidRPr="008C016A">
        <w:rPr>
          <w:b/>
          <w:szCs w:val="18"/>
        </w:rPr>
        <w:t>NAČIN REALIZACIJE</w:t>
      </w:r>
      <w:r w:rsidRPr="008C016A">
        <w:rPr>
          <w:szCs w:val="18"/>
        </w:rPr>
        <w:t xml:space="preserve">: </w:t>
      </w:r>
    </w:p>
    <w:p w:rsidR="004229C5" w:rsidRPr="008C016A" w:rsidRDefault="004229C5" w:rsidP="004229C5">
      <w:pPr>
        <w:pStyle w:val="ListParagraph"/>
        <w:spacing w:after="120"/>
        <w:ind w:left="0"/>
        <w:contextualSpacing/>
        <w:rPr>
          <w:rFonts w:cs="Times New Roman"/>
          <w:szCs w:val="18"/>
        </w:rPr>
      </w:pPr>
      <w:r w:rsidRPr="008C016A">
        <w:rPr>
          <w:rFonts w:cs="Times New Roman"/>
          <w:b/>
          <w:szCs w:val="18"/>
        </w:rPr>
        <w:t>Oblik</w:t>
      </w:r>
      <w:r w:rsidRPr="008C016A">
        <w:rPr>
          <w:rFonts w:cs="Times New Roman"/>
          <w:szCs w:val="18"/>
        </w:rPr>
        <w:t xml:space="preserve">: </w:t>
      </w:r>
      <w:r>
        <w:rPr>
          <w:rFonts w:cs="Times New Roman"/>
          <w:szCs w:val="18"/>
        </w:rPr>
        <w:t>Dopunski rad.</w:t>
      </w:r>
      <w:r w:rsidRPr="008C016A">
        <w:rPr>
          <w:rFonts w:cs="Times New Roman"/>
          <w:szCs w:val="18"/>
        </w:rPr>
        <w:t xml:space="preserve"> </w:t>
      </w:r>
    </w:p>
    <w:p w:rsidR="004229C5" w:rsidRPr="008C016A" w:rsidRDefault="004229C5" w:rsidP="004229C5">
      <w:pPr>
        <w:pStyle w:val="ListParagraph"/>
        <w:spacing w:after="120"/>
        <w:ind w:left="0"/>
        <w:contextualSpacing/>
        <w:rPr>
          <w:rFonts w:cs="Times New Roman"/>
          <w:szCs w:val="18"/>
        </w:rPr>
      </w:pPr>
      <w:r w:rsidRPr="008C016A">
        <w:rPr>
          <w:rFonts w:cs="Times New Roman"/>
          <w:b/>
          <w:szCs w:val="18"/>
        </w:rPr>
        <w:t>Sudionici</w:t>
      </w:r>
      <w:r>
        <w:rPr>
          <w:rFonts w:cs="Times New Roman"/>
          <w:szCs w:val="18"/>
        </w:rPr>
        <w:t xml:space="preserve">: Učenici, učiteljice i učitelj </w:t>
      </w:r>
      <w:r w:rsidRPr="008C016A">
        <w:rPr>
          <w:rFonts w:cs="Times New Roman"/>
          <w:szCs w:val="18"/>
        </w:rPr>
        <w:t>RN,</w:t>
      </w:r>
      <w:r>
        <w:rPr>
          <w:rFonts w:cs="Times New Roman"/>
          <w:szCs w:val="18"/>
        </w:rPr>
        <w:t xml:space="preserve"> </w:t>
      </w:r>
      <w:r w:rsidRPr="008C016A">
        <w:rPr>
          <w:rFonts w:cs="Times New Roman"/>
          <w:szCs w:val="18"/>
        </w:rPr>
        <w:t>učiteljice matematike</w:t>
      </w:r>
      <w:r>
        <w:rPr>
          <w:rFonts w:cs="Times New Roman"/>
          <w:szCs w:val="18"/>
        </w:rPr>
        <w:t xml:space="preserve">. </w:t>
      </w:r>
    </w:p>
    <w:p w:rsidR="004229C5" w:rsidRPr="008C016A" w:rsidRDefault="004229C5" w:rsidP="004229C5">
      <w:pPr>
        <w:pStyle w:val="ListParagraph"/>
        <w:spacing w:after="120"/>
        <w:ind w:left="0"/>
        <w:contextualSpacing/>
        <w:rPr>
          <w:rFonts w:cs="Times New Roman"/>
          <w:szCs w:val="18"/>
        </w:rPr>
      </w:pPr>
      <w:r w:rsidRPr="008C016A">
        <w:rPr>
          <w:rFonts w:cs="Times New Roman"/>
          <w:b/>
          <w:szCs w:val="18"/>
        </w:rPr>
        <w:t>Načini učenja</w:t>
      </w:r>
      <w:r>
        <w:rPr>
          <w:rFonts w:cs="Times New Roman"/>
          <w:szCs w:val="18"/>
        </w:rPr>
        <w:t>: I</w:t>
      </w:r>
      <w:r w:rsidRPr="008C016A">
        <w:rPr>
          <w:rFonts w:cs="Times New Roman"/>
          <w:szCs w:val="18"/>
        </w:rPr>
        <w:t>ndividualno (čitaju, računaju, rješavaju zadatke, samostalno postavljaju zadatke), u paru (bolji učenici pomažu lošijima), grupno (izrada plakata</w:t>
      </w:r>
      <w:r>
        <w:rPr>
          <w:rFonts w:cs="Times New Roman"/>
          <w:szCs w:val="18"/>
        </w:rPr>
        <w:t>).</w:t>
      </w:r>
      <w:r w:rsidRPr="008C016A">
        <w:rPr>
          <w:rFonts w:cs="Times New Roman"/>
          <w:szCs w:val="18"/>
        </w:rPr>
        <w:t xml:space="preserve"> </w:t>
      </w:r>
      <w:r>
        <w:rPr>
          <w:rFonts w:cs="Times New Roman"/>
          <w:szCs w:val="18"/>
        </w:rPr>
        <w:t xml:space="preserve"> </w:t>
      </w:r>
    </w:p>
    <w:p w:rsidR="004229C5" w:rsidRDefault="004229C5" w:rsidP="004229C5">
      <w:pPr>
        <w:pStyle w:val="ListParagraph"/>
        <w:spacing w:after="120"/>
        <w:ind w:left="0"/>
        <w:contextualSpacing/>
        <w:rPr>
          <w:rFonts w:cs="Times New Roman"/>
          <w:szCs w:val="18"/>
        </w:rPr>
      </w:pPr>
      <w:r w:rsidRPr="008C016A">
        <w:rPr>
          <w:rFonts w:cs="Times New Roman"/>
          <w:b/>
          <w:szCs w:val="18"/>
        </w:rPr>
        <w:t>Metode poučavanja</w:t>
      </w:r>
      <w:r>
        <w:rPr>
          <w:rFonts w:cs="Times New Roman"/>
          <w:szCs w:val="18"/>
        </w:rPr>
        <w:t>: Individualni rad s učenicima uz upotrebu nastavnih sredstava (udžbenik i zbirka zadataka, nastavni listići, multimedija), rad u paru i grupni rad te posebni pristup učenicima koji rade po individualiziranom ili prilagođenom programu.</w:t>
      </w:r>
    </w:p>
    <w:p w:rsidR="004229C5" w:rsidRPr="008C016A" w:rsidRDefault="004229C5" w:rsidP="004229C5">
      <w:pPr>
        <w:pStyle w:val="ListParagraph"/>
        <w:spacing w:after="120"/>
        <w:ind w:left="0"/>
        <w:contextualSpacing/>
        <w:rPr>
          <w:rFonts w:cs="Times New Roman"/>
          <w:szCs w:val="18"/>
        </w:rPr>
      </w:pPr>
      <w:r w:rsidRPr="008C016A">
        <w:rPr>
          <w:rFonts w:cs="Times New Roman"/>
          <w:b/>
          <w:szCs w:val="18"/>
        </w:rPr>
        <w:t>Trajanje izvedbe</w:t>
      </w:r>
      <w:r>
        <w:rPr>
          <w:rFonts w:cs="Times New Roman"/>
          <w:szCs w:val="18"/>
        </w:rPr>
        <w:t>: T</w:t>
      </w:r>
      <w:r w:rsidRPr="008C016A">
        <w:rPr>
          <w:rFonts w:cs="Times New Roman"/>
          <w:szCs w:val="18"/>
        </w:rPr>
        <w:t>ijekom školske godine 201</w:t>
      </w:r>
      <w:r>
        <w:rPr>
          <w:rFonts w:cs="Times New Roman"/>
          <w:szCs w:val="18"/>
        </w:rPr>
        <w:t>8</w:t>
      </w:r>
      <w:r w:rsidRPr="008C016A">
        <w:rPr>
          <w:rFonts w:cs="Times New Roman"/>
          <w:szCs w:val="18"/>
        </w:rPr>
        <w:t>./1</w:t>
      </w:r>
      <w:r>
        <w:rPr>
          <w:rFonts w:cs="Times New Roman"/>
          <w:szCs w:val="18"/>
        </w:rPr>
        <w:t>9</w:t>
      </w:r>
      <w:r w:rsidRPr="008C016A">
        <w:rPr>
          <w:rFonts w:cs="Times New Roman"/>
          <w:szCs w:val="18"/>
        </w:rPr>
        <w:t>.</w:t>
      </w:r>
    </w:p>
    <w:p w:rsidR="004229C5" w:rsidRPr="008C016A" w:rsidRDefault="004229C5" w:rsidP="004229C5">
      <w:pPr>
        <w:spacing w:after="120"/>
        <w:ind w:firstLine="708"/>
        <w:rPr>
          <w:szCs w:val="18"/>
        </w:rPr>
      </w:pPr>
      <w:r w:rsidRPr="008C016A">
        <w:rPr>
          <w:b/>
          <w:szCs w:val="18"/>
        </w:rPr>
        <w:t>Resursi</w:t>
      </w:r>
      <w:r w:rsidRPr="008C016A">
        <w:rPr>
          <w:szCs w:val="18"/>
        </w:rPr>
        <w:t>:</w:t>
      </w:r>
      <w:r>
        <w:rPr>
          <w:szCs w:val="18"/>
        </w:rPr>
        <w:t xml:space="preserve"> </w:t>
      </w:r>
      <w:r w:rsidRPr="008C016A">
        <w:rPr>
          <w:szCs w:val="18"/>
        </w:rPr>
        <w:t xml:space="preserve"> </w:t>
      </w:r>
    </w:p>
    <w:p w:rsidR="004229C5" w:rsidRPr="008C016A" w:rsidRDefault="004229C5" w:rsidP="004229C5">
      <w:pPr>
        <w:pStyle w:val="ListParagraph"/>
        <w:spacing w:after="120"/>
        <w:ind w:left="0"/>
        <w:contextualSpacing/>
        <w:rPr>
          <w:rFonts w:cs="Times New Roman"/>
          <w:b/>
          <w:szCs w:val="18"/>
        </w:rPr>
      </w:pPr>
      <w:r w:rsidRPr="008C016A">
        <w:rPr>
          <w:rFonts w:cs="Times New Roman"/>
          <w:b/>
          <w:szCs w:val="18"/>
        </w:rPr>
        <w:t>Potrebni resursi</w:t>
      </w:r>
      <w:r w:rsidRPr="00451FE3">
        <w:rPr>
          <w:rFonts w:cs="Times New Roman"/>
          <w:szCs w:val="18"/>
        </w:rPr>
        <w:t xml:space="preserve">: </w:t>
      </w:r>
      <w:r>
        <w:rPr>
          <w:rFonts w:cs="Times New Roman"/>
          <w:szCs w:val="18"/>
        </w:rPr>
        <w:t>S</w:t>
      </w:r>
      <w:r w:rsidRPr="008C016A">
        <w:rPr>
          <w:rFonts w:cs="Times New Roman"/>
          <w:szCs w:val="18"/>
        </w:rPr>
        <w:t>tručna literatura, internet, pribor za rad.</w:t>
      </w:r>
    </w:p>
    <w:p w:rsidR="004229C5" w:rsidRPr="008C016A" w:rsidRDefault="004229C5" w:rsidP="004229C5">
      <w:pPr>
        <w:pStyle w:val="ListParagraph"/>
        <w:spacing w:after="120"/>
        <w:ind w:left="0"/>
        <w:contextualSpacing/>
        <w:rPr>
          <w:rFonts w:cs="Times New Roman"/>
          <w:szCs w:val="18"/>
        </w:rPr>
      </w:pPr>
      <w:r w:rsidRPr="008C016A">
        <w:rPr>
          <w:rFonts w:cs="Times New Roman"/>
          <w:b/>
          <w:szCs w:val="18"/>
        </w:rPr>
        <w:t>Moguće teškoće</w:t>
      </w:r>
      <w:r w:rsidRPr="008C016A">
        <w:rPr>
          <w:rFonts w:cs="Times New Roman"/>
          <w:szCs w:val="18"/>
        </w:rPr>
        <w:t>:</w:t>
      </w:r>
      <w:r>
        <w:rPr>
          <w:rFonts w:cs="Times New Roman"/>
          <w:szCs w:val="18"/>
        </w:rPr>
        <w:t xml:space="preserve"> O</w:t>
      </w:r>
      <w:r w:rsidRPr="008C016A">
        <w:rPr>
          <w:rFonts w:cs="Times New Roman"/>
          <w:szCs w:val="18"/>
        </w:rPr>
        <w:t>daziv učenika,</w:t>
      </w:r>
      <w:r>
        <w:rPr>
          <w:rFonts w:cs="Times New Roman"/>
          <w:szCs w:val="18"/>
        </w:rPr>
        <w:t xml:space="preserve"> nedostupan </w:t>
      </w:r>
      <w:r w:rsidRPr="008C016A">
        <w:rPr>
          <w:rFonts w:cs="Times New Roman"/>
          <w:szCs w:val="18"/>
        </w:rPr>
        <w:t>prostor,</w:t>
      </w:r>
      <w:r>
        <w:rPr>
          <w:rFonts w:cs="Times New Roman"/>
          <w:szCs w:val="18"/>
        </w:rPr>
        <w:t xml:space="preserve"> pronalaženje odgovarajućeg termina</w:t>
      </w:r>
      <w:r w:rsidRPr="008C016A">
        <w:rPr>
          <w:rFonts w:cs="Times New Roman"/>
          <w:szCs w:val="18"/>
        </w:rPr>
        <w:t>, novčana sredstva</w:t>
      </w:r>
      <w:r>
        <w:rPr>
          <w:rFonts w:cs="Times New Roman"/>
          <w:szCs w:val="18"/>
        </w:rPr>
        <w:t>.</w:t>
      </w:r>
    </w:p>
    <w:p w:rsidR="004229C5" w:rsidRPr="008C016A" w:rsidRDefault="004229C5" w:rsidP="004229C5">
      <w:pPr>
        <w:spacing w:after="120"/>
        <w:rPr>
          <w:szCs w:val="18"/>
        </w:rPr>
      </w:pPr>
      <w:r w:rsidRPr="008C016A">
        <w:rPr>
          <w:b/>
          <w:szCs w:val="18"/>
        </w:rPr>
        <w:t>Način praćenja i provjere ishoda/postignuća</w:t>
      </w:r>
      <w:r w:rsidRPr="008C016A">
        <w:rPr>
          <w:szCs w:val="18"/>
        </w:rPr>
        <w:t xml:space="preserve">: </w:t>
      </w:r>
      <w:r>
        <w:rPr>
          <w:szCs w:val="18"/>
        </w:rPr>
        <w:t>Usmene i pisane provjere na redovnoj nastavi te praćenje napredovanja uvidom u individualne rezultate.</w:t>
      </w:r>
    </w:p>
    <w:p w:rsidR="004229C5" w:rsidRPr="008C016A" w:rsidRDefault="004229C5" w:rsidP="004229C5">
      <w:pPr>
        <w:spacing w:after="120"/>
        <w:rPr>
          <w:szCs w:val="18"/>
        </w:rPr>
      </w:pPr>
      <w:r w:rsidRPr="008C016A">
        <w:rPr>
          <w:b/>
          <w:szCs w:val="18"/>
        </w:rPr>
        <w:t>Odgovorne osobe</w:t>
      </w:r>
      <w:r w:rsidRPr="008C016A">
        <w:rPr>
          <w:szCs w:val="18"/>
        </w:rPr>
        <w:t xml:space="preserve">: </w:t>
      </w:r>
      <w:r>
        <w:rPr>
          <w:szCs w:val="18"/>
        </w:rPr>
        <w:t xml:space="preserve">Učiteljice i učitelj RN, učiteljice matematike.  </w:t>
      </w:r>
    </w:p>
    <w:p w:rsidR="00C402F8" w:rsidRDefault="00C402F8" w:rsidP="00E051F9">
      <w:pPr>
        <w:pStyle w:val="Heading2"/>
        <w:rPr>
          <w:lang w:eastAsia="hr-HR"/>
        </w:rPr>
      </w:pPr>
      <w:bookmarkStart w:id="70" w:name="_Toc525736533"/>
      <w:r>
        <w:rPr>
          <w:lang w:eastAsia="hr-HR"/>
        </w:rPr>
        <w:t>2.</w:t>
      </w:r>
      <w:r w:rsidR="005A2367">
        <w:rPr>
          <w:lang w:eastAsia="hr-HR"/>
        </w:rPr>
        <w:t>3</w:t>
      </w:r>
      <w:r>
        <w:rPr>
          <w:lang w:eastAsia="hr-HR"/>
        </w:rPr>
        <w:t xml:space="preserve">. </w:t>
      </w:r>
      <w:r w:rsidR="00537868">
        <w:t>PROGRAMI / PROJEKTI</w:t>
      </w:r>
      <w:bookmarkEnd w:id="70"/>
    </w:p>
    <w:p w:rsidR="00C402F8" w:rsidRDefault="00EF1B09" w:rsidP="00774C46">
      <w:pPr>
        <w:pStyle w:val="Heading3"/>
        <w:rPr>
          <w:lang w:eastAsia="hr-HR"/>
        </w:rPr>
      </w:pPr>
      <w:bookmarkStart w:id="71" w:name="_Toc525736534"/>
      <w:r>
        <w:rPr>
          <w:lang w:eastAsia="hr-HR"/>
        </w:rPr>
        <w:t>2.3.1. Klokan bez granica</w:t>
      </w:r>
      <w:bookmarkEnd w:id="71"/>
    </w:p>
    <w:p w:rsidR="00521BC6" w:rsidRPr="008C016A" w:rsidRDefault="00521BC6" w:rsidP="00521BC6">
      <w:pPr>
        <w:spacing w:after="120"/>
        <w:ind w:left="708"/>
        <w:rPr>
          <w:szCs w:val="18"/>
        </w:rPr>
      </w:pPr>
      <w:r w:rsidRPr="008C016A">
        <w:rPr>
          <w:b/>
          <w:szCs w:val="18"/>
        </w:rPr>
        <w:t>Ciklus</w:t>
      </w:r>
      <w:r w:rsidRPr="008C016A">
        <w:rPr>
          <w:szCs w:val="18"/>
        </w:rPr>
        <w:t xml:space="preserve"> (razred)</w:t>
      </w:r>
      <w:r>
        <w:rPr>
          <w:szCs w:val="18"/>
        </w:rPr>
        <w:t>:  1. - 3. cikus (2</w:t>
      </w:r>
      <w:r w:rsidRPr="008C016A">
        <w:rPr>
          <w:szCs w:val="18"/>
        </w:rPr>
        <w:t>. -  8. razreda)</w:t>
      </w:r>
    </w:p>
    <w:p w:rsidR="00521BC6" w:rsidRPr="008C016A" w:rsidRDefault="00521BC6" w:rsidP="00521BC6">
      <w:pPr>
        <w:spacing w:after="120"/>
        <w:rPr>
          <w:szCs w:val="18"/>
        </w:rPr>
      </w:pPr>
      <w:r w:rsidRPr="008C016A">
        <w:rPr>
          <w:b/>
          <w:szCs w:val="18"/>
        </w:rPr>
        <w:t>Cilj</w:t>
      </w:r>
      <w:r w:rsidRPr="008C016A">
        <w:rPr>
          <w:szCs w:val="18"/>
        </w:rPr>
        <w:t xml:space="preserve">: upoznati zabavnu stranu matematike </w:t>
      </w:r>
      <w:r>
        <w:rPr>
          <w:szCs w:val="18"/>
        </w:rPr>
        <w:t>kroz zadatke logičkog tipa</w:t>
      </w:r>
    </w:p>
    <w:p w:rsidR="00521BC6" w:rsidRPr="008C016A" w:rsidRDefault="00521BC6" w:rsidP="00521BC6">
      <w:pPr>
        <w:spacing w:after="120"/>
        <w:rPr>
          <w:szCs w:val="18"/>
        </w:rPr>
      </w:pPr>
      <w:r w:rsidRPr="008C016A">
        <w:rPr>
          <w:b/>
          <w:szCs w:val="18"/>
        </w:rPr>
        <w:t>Obrazloženje cilja</w:t>
      </w:r>
      <w:r w:rsidRPr="008C016A">
        <w:rPr>
          <w:szCs w:val="18"/>
        </w:rPr>
        <w:t xml:space="preserve">: </w:t>
      </w:r>
      <w:r w:rsidR="004229C5">
        <w:rPr>
          <w:szCs w:val="18"/>
        </w:rPr>
        <w:t>Učenici će se potaknuti da logičkim promišljanjem dolaze do spoznaja i rješenja zabavnih, ne-šablonskih zadataka, usporede svoje znanje sa znanjem učenika diljem Hrvatske te uz to dobiju i simboličke nagrade</w:t>
      </w:r>
      <w:r>
        <w:rPr>
          <w:szCs w:val="18"/>
        </w:rPr>
        <w:t xml:space="preserve">. </w:t>
      </w:r>
    </w:p>
    <w:p w:rsidR="00521BC6" w:rsidRPr="008C016A" w:rsidRDefault="00521BC6" w:rsidP="00521BC6">
      <w:pPr>
        <w:spacing w:after="120"/>
        <w:rPr>
          <w:szCs w:val="18"/>
        </w:rPr>
      </w:pPr>
      <w:r w:rsidRPr="008C016A">
        <w:rPr>
          <w:b/>
          <w:szCs w:val="18"/>
        </w:rPr>
        <w:t>Očekivani ishodi/postignuća</w:t>
      </w:r>
      <w:r w:rsidRPr="008C016A">
        <w:rPr>
          <w:szCs w:val="18"/>
        </w:rPr>
        <w:t>:</w:t>
      </w:r>
    </w:p>
    <w:p w:rsidR="00521BC6" w:rsidRPr="008C016A" w:rsidRDefault="00521BC6" w:rsidP="00521BC6">
      <w:pPr>
        <w:pStyle w:val="ListParagraph"/>
        <w:numPr>
          <w:ilvl w:val="0"/>
          <w:numId w:val="7"/>
        </w:numPr>
        <w:jc w:val="left"/>
        <w:rPr>
          <w:szCs w:val="18"/>
        </w:rPr>
      </w:pPr>
      <w:r w:rsidRPr="008C016A">
        <w:rPr>
          <w:szCs w:val="18"/>
        </w:rPr>
        <w:t>primijeniti znanje matematike</w:t>
      </w:r>
      <w:r>
        <w:rPr>
          <w:szCs w:val="18"/>
        </w:rPr>
        <w:t xml:space="preserve"> i logiku</w:t>
      </w:r>
      <w:r w:rsidRPr="008C016A">
        <w:rPr>
          <w:szCs w:val="18"/>
        </w:rPr>
        <w:t xml:space="preserve"> u rješavanju različitih</w:t>
      </w:r>
      <w:r>
        <w:rPr>
          <w:szCs w:val="18"/>
        </w:rPr>
        <w:t xml:space="preserve"> matematičkih problema</w:t>
      </w:r>
    </w:p>
    <w:p w:rsidR="00521BC6" w:rsidRDefault="00521BC6" w:rsidP="00521BC6">
      <w:pPr>
        <w:pStyle w:val="ListParagraph"/>
        <w:numPr>
          <w:ilvl w:val="0"/>
          <w:numId w:val="7"/>
        </w:numPr>
        <w:jc w:val="left"/>
        <w:rPr>
          <w:szCs w:val="18"/>
        </w:rPr>
      </w:pPr>
      <w:r w:rsidRPr="008C016A">
        <w:rPr>
          <w:szCs w:val="18"/>
        </w:rPr>
        <w:t xml:space="preserve">povezati matematiku s </w:t>
      </w:r>
      <w:r>
        <w:rPr>
          <w:szCs w:val="18"/>
        </w:rPr>
        <w:t>drugim predmetima i primjerima iz svakodnevnog života</w:t>
      </w:r>
    </w:p>
    <w:p w:rsidR="00050AC2" w:rsidRDefault="00521BC6" w:rsidP="00050AC2">
      <w:pPr>
        <w:pStyle w:val="ListParagraph"/>
        <w:numPr>
          <w:ilvl w:val="0"/>
          <w:numId w:val="7"/>
        </w:numPr>
        <w:spacing w:after="120"/>
        <w:jc w:val="left"/>
        <w:rPr>
          <w:szCs w:val="18"/>
        </w:rPr>
      </w:pPr>
      <w:r w:rsidRPr="00050AC2">
        <w:rPr>
          <w:szCs w:val="18"/>
        </w:rPr>
        <w:t>razvijati kreativnost i jačati interes za predmet</w:t>
      </w:r>
    </w:p>
    <w:p w:rsidR="00521BC6" w:rsidRPr="00050AC2" w:rsidRDefault="00521BC6" w:rsidP="00050AC2">
      <w:pPr>
        <w:spacing w:after="120"/>
        <w:jc w:val="left"/>
        <w:rPr>
          <w:szCs w:val="18"/>
        </w:rPr>
      </w:pPr>
      <w:r w:rsidRPr="00050AC2">
        <w:rPr>
          <w:b/>
          <w:szCs w:val="18"/>
        </w:rPr>
        <w:t>NAČIN REALIZACIJE</w:t>
      </w:r>
      <w:r w:rsidRPr="00050AC2">
        <w:rPr>
          <w:szCs w:val="18"/>
        </w:rPr>
        <w:t xml:space="preserve">: </w:t>
      </w:r>
    </w:p>
    <w:p w:rsidR="00521BC6" w:rsidRPr="008C016A" w:rsidRDefault="00521BC6" w:rsidP="00521BC6">
      <w:pPr>
        <w:pStyle w:val="ListParagraph"/>
        <w:spacing w:after="120"/>
        <w:ind w:left="0"/>
        <w:contextualSpacing/>
        <w:rPr>
          <w:rFonts w:cs="Times New Roman"/>
          <w:szCs w:val="18"/>
        </w:rPr>
      </w:pPr>
      <w:r w:rsidRPr="008C016A">
        <w:rPr>
          <w:rFonts w:cs="Times New Roman"/>
          <w:b/>
          <w:szCs w:val="18"/>
        </w:rPr>
        <w:t>Oblik</w:t>
      </w:r>
      <w:r w:rsidRPr="008C016A">
        <w:rPr>
          <w:rFonts w:cs="Times New Roman"/>
          <w:szCs w:val="18"/>
        </w:rPr>
        <w:t xml:space="preserve">: </w:t>
      </w:r>
      <w:r>
        <w:rPr>
          <w:rFonts w:cs="Times New Roman"/>
          <w:szCs w:val="18"/>
        </w:rPr>
        <w:t>natjecanje</w:t>
      </w:r>
      <w:r w:rsidRPr="008C016A">
        <w:rPr>
          <w:rFonts w:cs="Times New Roman"/>
          <w:szCs w:val="18"/>
        </w:rPr>
        <w:t xml:space="preserve"> </w:t>
      </w:r>
    </w:p>
    <w:p w:rsidR="00521BC6" w:rsidRPr="008C016A" w:rsidRDefault="00521BC6" w:rsidP="00521BC6">
      <w:pPr>
        <w:pStyle w:val="ListParagraph"/>
        <w:spacing w:after="120"/>
        <w:ind w:left="0"/>
        <w:contextualSpacing/>
        <w:rPr>
          <w:rFonts w:cs="Times New Roman"/>
          <w:szCs w:val="18"/>
        </w:rPr>
      </w:pPr>
      <w:r w:rsidRPr="008C016A">
        <w:rPr>
          <w:rFonts w:cs="Times New Roman"/>
          <w:b/>
          <w:szCs w:val="18"/>
        </w:rPr>
        <w:t>Sudionici</w:t>
      </w:r>
      <w:r w:rsidRPr="008C016A">
        <w:rPr>
          <w:rFonts w:cs="Times New Roman"/>
          <w:szCs w:val="18"/>
        </w:rPr>
        <w:t>: učenici, učiteljice RN, učiteljice matematike, HMD (Hrvatsko matematičko društvo)</w:t>
      </w:r>
    </w:p>
    <w:p w:rsidR="00521BC6" w:rsidRPr="008C016A" w:rsidRDefault="00521BC6" w:rsidP="00521BC6">
      <w:pPr>
        <w:pStyle w:val="ListParagraph"/>
        <w:spacing w:after="120"/>
        <w:ind w:left="0"/>
        <w:contextualSpacing/>
        <w:rPr>
          <w:rFonts w:cs="Times New Roman"/>
          <w:szCs w:val="18"/>
        </w:rPr>
      </w:pPr>
      <w:r w:rsidRPr="008C016A">
        <w:rPr>
          <w:rFonts w:cs="Times New Roman"/>
          <w:b/>
          <w:szCs w:val="18"/>
        </w:rPr>
        <w:t>Načini učenja</w:t>
      </w:r>
      <w:r w:rsidRPr="008C016A">
        <w:rPr>
          <w:rFonts w:cs="Times New Roman"/>
          <w:szCs w:val="18"/>
        </w:rPr>
        <w:t xml:space="preserve">: individualno (čitaju, računaju, rješavaju zadatke), u paru </w:t>
      </w:r>
      <w:r>
        <w:rPr>
          <w:rFonts w:cs="Times New Roman"/>
          <w:szCs w:val="18"/>
        </w:rPr>
        <w:t xml:space="preserve">i grupno </w:t>
      </w:r>
      <w:r w:rsidRPr="008C016A">
        <w:rPr>
          <w:rFonts w:cs="Times New Roman"/>
          <w:szCs w:val="18"/>
        </w:rPr>
        <w:t>(</w:t>
      </w:r>
      <w:r>
        <w:rPr>
          <w:rFonts w:cs="Times New Roman"/>
          <w:szCs w:val="18"/>
        </w:rPr>
        <w:t>učenici dijele ideje i surađuju tijekom priprema za natjecanje</w:t>
      </w:r>
      <w:r w:rsidRPr="008C016A">
        <w:rPr>
          <w:rFonts w:cs="Times New Roman"/>
          <w:szCs w:val="18"/>
        </w:rPr>
        <w:t>)</w:t>
      </w:r>
      <w:r>
        <w:rPr>
          <w:rFonts w:cs="Times New Roman"/>
          <w:szCs w:val="18"/>
        </w:rPr>
        <w:t xml:space="preserve"> </w:t>
      </w:r>
    </w:p>
    <w:p w:rsidR="00521BC6" w:rsidRPr="008C016A" w:rsidRDefault="00521BC6" w:rsidP="00521BC6">
      <w:pPr>
        <w:pStyle w:val="ListParagraph"/>
        <w:spacing w:after="120"/>
        <w:ind w:left="0"/>
        <w:contextualSpacing/>
        <w:rPr>
          <w:rFonts w:cs="Times New Roman"/>
          <w:szCs w:val="18"/>
        </w:rPr>
      </w:pPr>
      <w:r w:rsidRPr="008C016A">
        <w:rPr>
          <w:rFonts w:cs="Times New Roman"/>
          <w:b/>
          <w:szCs w:val="18"/>
        </w:rPr>
        <w:t>Metode poučavanja</w:t>
      </w:r>
      <w:r w:rsidRPr="008C016A">
        <w:rPr>
          <w:rFonts w:cs="Times New Roman"/>
          <w:szCs w:val="18"/>
        </w:rPr>
        <w:t>: učitelj priprema materijale, koordinira rad učenika, organizira događanj</w:t>
      </w:r>
      <w:r>
        <w:rPr>
          <w:rFonts w:cs="Times New Roman"/>
          <w:szCs w:val="18"/>
        </w:rPr>
        <w:t xml:space="preserve">e </w:t>
      </w:r>
      <w:r w:rsidRPr="008C016A">
        <w:rPr>
          <w:rFonts w:cs="Times New Roman"/>
          <w:b/>
          <w:szCs w:val="18"/>
        </w:rPr>
        <w:t>Potrebni resursi</w:t>
      </w:r>
      <w:r w:rsidRPr="008C016A">
        <w:rPr>
          <w:rFonts w:cs="Times New Roman"/>
          <w:szCs w:val="18"/>
        </w:rPr>
        <w:t>: radni materijali (matematičke igre, listići, fotokopirni papir i aparat, dodatna literatura), prostor za rad, zainteresirane učiteljice matematike i RN.</w:t>
      </w:r>
    </w:p>
    <w:p w:rsidR="00521BC6" w:rsidRPr="008C016A" w:rsidRDefault="00521BC6" w:rsidP="00521BC6">
      <w:pPr>
        <w:pStyle w:val="ListParagraph"/>
        <w:spacing w:after="120"/>
        <w:ind w:left="0"/>
        <w:contextualSpacing/>
        <w:rPr>
          <w:rFonts w:cs="Times New Roman"/>
          <w:szCs w:val="18"/>
        </w:rPr>
      </w:pPr>
      <w:r w:rsidRPr="008C016A">
        <w:rPr>
          <w:rFonts w:cs="Times New Roman"/>
          <w:b/>
          <w:szCs w:val="18"/>
        </w:rPr>
        <w:t>Mogućnosti</w:t>
      </w:r>
      <w:r w:rsidRPr="008C016A">
        <w:rPr>
          <w:rFonts w:cs="Times New Roman"/>
          <w:szCs w:val="18"/>
        </w:rPr>
        <w:t>: ovise o materijalnim troškovima</w:t>
      </w:r>
    </w:p>
    <w:p w:rsidR="00521BC6" w:rsidRPr="008C016A" w:rsidRDefault="00521BC6" w:rsidP="00521BC6">
      <w:pPr>
        <w:pStyle w:val="ListParagraph"/>
        <w:spacing w:after="120"/>
        <w:ind w:left="0"/>
        <w:contextualSpacing/>
        <w:rPr>
          <w:rFonts w:cs="Times New Roman"/>
          <w:szCs w:val="18"/>
        </w:rPr>
      </w:pPr>
      <w:r w:rsidRPr="008C016A">
        <w:rPr>
          <w:rFonts w:cs="Times New Roman"/>
          <w:b/>
          <w:szCs w:val="18"/>
        </w:rPr>
        <w:t>Trajanje izvedbe</w:t>
      </w:r>
      <w:r w:rsidRPr="008C016A">
        <w:rPr>
          <w:rFonts w:cs="Times New Roman"/>
          <w:szCs w:val="18"/>
        </w:rPr>
        <w:t xml:space="preserve">: </w:t>
      </w:r>
      <w:r w:rsidR="004229C5">
        <w:rPr>
          <w:rFonts w:cs="Times New Roman"/>
          <w:szCs w:val="18"/>
        </w:rPr>
        <w:t>od rujna 2018. do ožujka 2019</w:t>
      </w:r>
      <w:r>
        <w:rPr>
          <w:rFonts w:cs="Times New Roman"/>
          <w:szCs w:val="18"/>
        </w:rPr>
        <w:t xml:space="preserve">. </w:t>
      </w:r>
    </w:p>
    <w:p w:rsidR="00521BC6" w:rsidRPr="008C016A" w:rsidRDefault="00521BC6" w:rsidP="00521BC6">
      <w:pPr>
        <w:spacing w:after="120"/>
        <w:ind w:firstLine="708"/>
        <w:rPr>
          <w:szCs w:val="18"/>
        </w:rPr>
      </w:pPr>
      <w:r w:rsidRPr="008C016A">
        <w:rPr>
          <w:b/>
          <w:szCs w:val="18"/>
        </w:rPr>
        <w:t>Resursi</w:t>
      </w:r>
      <w:r w:rsidRPr="008C016A">
        <w:rPr>
          <w:szCs w:val="18"/>
        </w:rPr>
        <w:t xml:space="preserve">: </w:t>
      </w:r>
    </w:p>
    <w:p w:rsidR="00521BC6" w:rsidRPr="008C016A" w:rsidRDefault="00521BC6" w:rsidP="00521BC6">
      <w:pPr>
        <w:pStyle w:val="ListParagraph"/>
        <w:spacing w:after="120"/>
        <w:ind w:left="0"/>
        <w:contextualSpacing/>
        <w:rPr>
          <w:rFonts w:cs="Times New Roman"/>
          <w:b/>
          <w:szCs w:val="18"/>
        </w:rPr>
      </w:pPr>
      <w:r w:rsidRPr="008C016A">
        <w:rPr>
          <w:rFonts w:cs="Times New Roman"/>
          <w:b/>
          <w:szCs w:val="18"/>
        </w:rPr>
        <w:lastRenderedPageBreak/>
        <w:t>Potrebni resursi:</w:t>
      </w:r>
      <w:r>
        <w:rPr>
          <w:rFonts w:cs="Times New Roman"/>
          <w:b/>
          <w:szCs w:val="18"/>
        </w:rPr>
        <w:t xml:space="preserve"> </w:t>
      </w:r>
      <w:r>
        <w:rPr>
          <w:rFonts w:cs="Times New Roman"/>
          <w:szCs w:val="18"/>
        </w:rPr>
        <w:t>internet, literatura, nastavna sredstva i pomagala</w:t>
      </w:r>
    </w:p>
    <w:p w:rsidR="00521BC6" w:rsidRPr="008C016A" w:rsidRDefault="00521BC6" w:rsidP="00521BC6">
      <w:pPr>
        <w:pStyle w:val="ListParagraph"/>
        <w:spacing w:after="120"/>
        <w:ind w:left="0"/>
        <w:contextualSpacing/>
        <w:rPr>
          <w:rFonts w:cs="Times New Roman"/>
          <w:szCs w:val="18"/>
        </w:rPr>
      </w:pPr>
      <w:r w:rsidRPr="008C016A">
        <w:rPr>
          <w:rFonts w:cs="Times New Roman"/>
          <w:b/>
          <w:szCs w:val="18"/>
        </w:rPr>
        <w:t>Moguće teškoće</w:t>
      </w:r>
      <w:r w:rsidRPr="008C016A">
        <w:rPr>
          <w:rFonts w:cs="Times New Roman"/>
          <w:szCs w:val="18"/>
        </w:rPr>
        <w:t>:</w:t>
      </w:r>
      <w:r>
        <w:rPr>
          <w:rFonts w:cs="Times New Roman"/>
          <w:szCs w:val="18"/>
        </w:rPr>
        <w:t xml:space="preserve"> eventualni manjak prostornog kapaciteta te učitelja koji dežuraju za vrijeme natjecanja</w:t>
      </w:r>
    </w:p>
    <w:p w:rsidR="00521BC6" w:rsidRPr="008C016A" w:rsidRDefault="00521BC6" w:rsidP="00521BC6">
      <w:pPr>
        <w:spacing w:after="120"/>
        <w:rPr>
          <w:szCs w:val="18"/>
        </w:rPr>
      </w:pPr>
      <w:r w:rsidRPr="008C016A">
        <w:rPr>
          <w:b/>
          <w:szCs w:val="18"/>
        </w:rPr>
        <w:t>Način praćenja i provjere ishoda/postignuća</w:t>
      </w:r>
      <w:r>
        <w:rPr>
          <w:szCs w:val="18"/>
        </w:rPr>
        <w:t xml:space="preserve">: </w:t>
      </w:r>
      <w:r w:rsidRPr="008C016A">
        <w:rPr>
          <w:szCs w:val="18"/>
        </w:rPr>
        <w:t>rezultati natjecanja,</w:t>
      </w:r>
      <w:r>
        <w:rPr>
          <w:szCs w:val="18"/>
        </w:rPr>
        <w:t xml:space="preserve"> </w:t>
      </w:r>
      <w:r w:rsidRPr="008C016A">
        <w:rPr>
          <w:szCs w:val="18"/>
        </w:rPr>
        <w:t>ispunjavanje ankete o uspješnosti i zanimljivosti događanja</w:t>
      </w:r>
    </w:p>
    <w:p w:rsidR="00521BC6" w:rsidRPr="00521BC6" w:rsidRDefault="00521BC6" w:rsidP="00521BC6">
      <w:pPr>
        <w:rPr>
          <w:lang w:eastAsia="hr-HR"/>
        </w:rPr>
      </w:pPr>
      <w:r w:rsidRPr="008C016A">
        <w:rPr>
          <w:b/>
          <w:szCs w:val="18"/>
        </w:rPr>
        <w:t>Odgovorne osobe</w:t>
      </w:r>
      <w:r w:rsidRPr="008C016A">
        <w:rPr>
          <w:szCs w:val="18"/>
        </w:rPr>
        <w:t>: učite</w:t>
      </w:r>
      <w:r>
        <w:rPr>
          <w:szCs w:val="18"/>
        </w:rPr>
        <w:t xml:space="preserve">ljice </w:t>
      </w:r>
      <w:r w:rsidR="004229C5">
        <w:rPr>
          <w:szCs w:val="18"/>
        </w:rPr>
        <w:t xml:space="preserve">i učitelj </w:t>
      </w:r>
      <w:r>
        <w:rPr>
          <w:szCs w:val="18"/>
        </w:rPr>
        <w:t>RN, učiteljice matematike</w:t>
      </w:r>
    </w:p>
    <w:p w:rsidR="00774C46" w:rsidRDefault="00774C46" w:rsidP="00774C46">
      <w:pPr>
        <w:pStyle w:val="Heading3"/>
        <w:rPr>
          <w:lang w:eastAsia="hr-HR"/>
        </w:rPr>
      </w:pPr>
      <w:bookmarkStart w:id="72" w:name="_Toc525736535"/>
      <w:r>
        <w:rPr>
          <w:lang w:eastAsia="hr-HR"/>
        </w:rPr>
        <w:t xml:space="preserve">2.3.2. </w:t>
      </w:r>
      <w:r w:rsidR="005E41C1">
        <w:rPr>
          <w:lang w:eastAsia="hr-HR"/>
        </w:rPr>
        <w:t>Večer</w:t>
      </w:r>
      <w:r w:rsidR="00EF1B09">
        <w:rPr>
          <w:lang w:eastAsia="hr-HR"/>
        </w:rPr>
        <w:t xml:space="preserve"> matematike</w:t>
      </w:r>
      <w:bookmarkEnd w:id="72"/>
    </w:p>
    <w:p w:rsidR="005E41C1" w:rsidRPr="00155F06" w:rsidRDefault="005E41C1" w:rsidP="005E41C1">
      <w:pPr>
        <w:spacing w:after="120"/>
        <w:ind w:firstLine="708"/>
      </w:pPr>
      <w:r w:rsidRPr="00155F06">
        <w:rPr>
          <w:b/>
        </w:rPr>
        <w:t>Ciklus</w:t>
      </w:r>
      <w:r w:rsidRPr="00155F06">
        <w:t xml:space="preserve"> (razred):  1.</w:t>
      </w:r>
      <w:r>
        <w:t xml:space="preserve"> -</w:t>
      </w:r>
      <w:r w:rsidRPr="00155F06">
        <w:t xml:space="preserve"> 3. </w:t>
      </w:r>
      <w:r>
        <w:t xml:space="preserve">ciklus </w:t>
      </w:r>
      <w:r w:rsidRPr="00155F06">
        <w:t>(1. - 8. razreda)</w:t>
      </w:r>
    </w:p>
    <w:p w:rsidR="005E41C1" w:rsidRPr="00155F06" w:rsidRDefault="005E41C1" w:rsidP="005E41C1">
      <w:pPr>
        <w:spacing w:after="120"/>
      </w:pPr>
      <w:r w:rsidRPr="00155F06">
        <w:rPr>
          <w:b/>
        </w:rPr>
        <w:t>Cilj</w:t>
      </w:r>
      <w:r w:rsidRPr="00155F06">
        <w:t>: Upoznati zabavnu stranu matematike . Popularizacija matematike te poticaj učenika za nastavak matematičkog obrazovanja.</w:t>
      </w:r>
    </w:p>
    <w:p w:rsidR="004229C5" w:rsidRPr="00155F06" w:rsidRDefault="005E41C1" w:rsidP="004229C5">
      <w:pPr>
        <w:spacing w:after="120"/>
      </w:pPr>
      <w:r w:rsidRPr="00155F06">
        <w:rPr>
          <w:b/>
        </w:rPr>
        <w:t>Obrazloženje cilja</w:t>
      </w:r>
      <w:r w:rsidRPr="00155F06">
        <w:t xml:space="preserve">: </w:t>
      </w:r>
      <w:r w:rsidR="004229C5">
        <w:t>Kroz s</w:t>
      </w:r>
      <w:r w:rsidR="004229C5" w:rsidRPr="00155F06">
        <w:t>udjelovanje u</w:t>
      </w:r>
      <w:r w:rsidR="004229C5">
        <w:t xml:space="preserve"> interaktivnim </w:t>
      </w:r>
      <w:r w:rsidR="004229C5" w:rsidRPr="00155F06">
        <w:t xml:space="preserve">aktivnostima otkriva </w:t>
      </w:r>
      <w:r w:rsidR="004229C5">
        <w:t xml:space="preserve">se </w:t>
      </w:r>
      <w:r w:rsidR="004229C5" w:rsidRPr="00155F06">
        <w:t>zabavn</w:t>
      </w:r>
      <w:r w:rsidR="004229C5">
        <w:t>a</w:t>
      </w:r>
      <w:r w:rsidR="004229C5" w:rsidRPr="00155F06">
        <w:t xml:space="preserve"> stran</w:t>
      </w:r>
      <w:r w:rsidR="004229C5">
        <w:t>a</w:t>
      </w:r>
      <w:r w:rsidR="004229C5" w:rsidRPr="00155F06">
        <w:t xml:space="preserve"> matematike</w:t>
      </w:r>
      <w:r w:rsidR="004229C5">
        <w:t>.</w:t>
      </w:r>
      <w:r w:rsidR="004229C5" w:rsidRPr="00155F06">
        <w:t xml:space="preserve"> </w:t>
      </w:r>
    </w:p>
    <w:p w:rsidR="005E41C1" w:rsidRPr="00155F06" w:rsidRDefault="005E41C1" w:rsidP="005E41C1">
      <w:pPr>
        <w:spacing w:after="120"/>
      </w:pPr>
      <w:r w:rsidRPr="00155F06">
        <w:rPr>
          <w:b/>
        </w:rPr>
        <w:t>Očekivani ishodi/postignuća</w:t>
      </w:r>
      <w:r w:rsidRPr="00155F06">
        <w:t>:</w:t>
      </w:r>
    </w:p>
    <w:p w:rsidR="005E41C1" w:rsidRPr="00155F06" w:rsidRDefault="005E41C1" w:rsidP="002E680E">
      <w:pPr>
        <w:pStyle w:val="ListParagraph"/>
        <w:numPr>
          <w:ilvl w:val="0"/>
          <w:numId w:val="44"/>
        </w:numPr>
        <w:ind w:left="714" w:hanging="357"/>
        <w:jc w:val="left"/>
      </w:pPr>
      <w:r w:rsidRPr="00155F06">
        <w:t>primijeniti svoje znanje matematike u rješavanju različitih problema iz svakodnevnog života</w:t>
      </w:r>
    </w:p>
    <w:p w:rsidR="005E41C1" w:rsidRPr="00155F06" w:rsidRDefault="005E41C1" w:rsidP="002E680E">
      <w:pPr>
        <w:pStyle w:val="ListParagraph"/>
        <w:numPr>
          <w:ilvl w:val="0"/>
          <w:numId w:val="43"/>
        </w:numPr>
        <w:ind w:left="714" w:hanging="357"/>
        <w:jc w:val="left"/>
      </w:pPr>
      <w:r w:rsidRPr="00155F06">
        <w:t xml:space="preserve">povezati matematiku s vlastitim iskustvom </w:t>
      </w:r>
    </w:p>
    <w:p w:rsidR="005E41C1" w:rsidRPr="00155F06" w:rsidRDefault="005E41C1" w:rsidP="005E41C1">
      <w:pPr>
        <w:spacing w:before="120" w:after="120"/>
      </w:pPr>
      <w:r w:rsidRPr="00155F06">
        <w:rPr>
          <w:b/>
        </w:rPr>
        <w:t>NAČIN REALIZACIJE</w:t>
      </w:r>
      <w:r w:rsidRPr="00155F06">
        <w:t xml:space="preserve">: </w:t>
      </w:r>
    </w:p>
    <w:p w:rsidR="005E41C1" w:rsidRPr="00155F06" w:rsidRDefault="005E41C1" w:rsidP="005E41C1">
      <w:pPr>
        <w:pStyle w:val="ListParagraph"/>
        <w:spacing w:after="120"/>
        <w:ind w:left="0"/>
        <w:contextualSpacing/>
        <w:rPr>
          <w:rFonts w:cs="Times New Roman"/>
        </w:rPr>
      </w:pPr>
      <w:r w:rsidRPr="00155F06">
        <w:rPr>
          <w:rFonts w:cs="Times New Roman"/>
          <w:b/>
        </w:rPr>
        <w:t>Oblik</w:t>
      </w:r>
      <w:r w:rsidRPr="00155F06">
        <w:rPr>
          <w:rFonts w:cs="Times New Roman"/>
        </w:rPr>
        <w:t xml:space="preserve">: Večer matematike </w:t>
      </w:r>
    </w:p>
    <w:p w:rsidR="005E41C1" w:rsidRPr="00155F06" w:rsidRDefault="005E41C1" w:rsidP="005E41C1">
      <w:pPr>
        <w:pStyle w:val="ListParagraph"/>
        <w:spacing w:after="120"/>
        <w:ind w:left="0"/>
        <w:contextualSpacing/>
        <w:rPr>
          <w:rFonts w:cs="Times New Roman"/>
        </w:rPr>
      </w:pPr>
      <w:r w:rsidRPr="00155F06">
        <w:rPr>
          <w:rFonts w:cs="Times New Roman"/>
          <w:b/>
        </w:rPr>
        <w:t>Sudionici</w:t>
      </w:r>
      <w:r w:rsidRPr="00155F06">
        <w:rPr>
          <w:rFonts w:cs="Times New Roman"/>
        </w:rPr>
        <w:t xml:space="preserve">: učenici, učiteljice RN, učiteljice matematike, roditelji, </w:t>
      </w:r>
      <w:r>
        <w:rPr>
          <w:rFonts w:cs="Times New Roman"/>
        </w:rPr>
        <w:t>Hrvatsko matematičko društvo</w:t>
      </w:r>
    </w:p>
    <w:p w:rsidR="005E41C1" w:rsidRPr="00155F06" w:rsidRDefault="005E41C1" w:rsidP="005E41C1">
      <w:pPr>
        <w:pStyle w:val="ListParagraph"/>
        <w:spacing w:after="120"/>
        <w:ind w:left="0"/>
        <w:contextualSpacing/>
        <w:rPr>
          <w:rFonts w:cs="Times New Roman"/>
        </w:rPr>
      </w:pPr>
      <w:r w:rsidRPr="00155F06">
        <w:rPr>
          <w:rFonts w:cs="Times New Roman"/>
          <w:b/>
        </w:rPr>
        <w:t>Načini učenja</w:t>
      </w:r>
      <w:r w:rsidRPr="00155F06">
        <w:rPr>
          <w:rFonts w:cs="Times New Roman"/>
        </w:rPr>
        <w:t>: Večer matematičke nalik je sajmu. Sudionici obilaze „matematičke stanice“ i odabiru aktivnosti u kojima će sudjelovati. Materijali s detaljnim uputama o aktivnostima dostupni su na svakoj stanici, a „dežurni matematičar“ (profesor matematike i/ili učenik) pomoći će pri njihovoj provedbi. I roditelji sudjeluju u radionicama</w:t>
      </w:r>
    </w:p>
    <w:p w:rsidR="005E41C1" w:rsidRDefault="005E41C1" w:rsidP="005E41C1">
      <w:pPr>
        <w:pStyle w:val="ListParagraph"/>
        <w:spacing w:after="120"/>
        <w:ind w:left="0"/>
        <w:contextualSpacing/>
        <w:rPr>
          <w:rFonts w:cs="Times New Roman"/>
        </w:rPr>
      </w:pPr>
      <w:r w:rsidRPr="00155F06">
        <w:rPr>
          <w:rFonts w:cs="Times New Roman"/>
          <w:b/>
        </w:rPr>
        <w:t>Metode poučavanja</w:t>
      </w:r>
      <w:r w:rsidRPr="00155F06">
        <w:rPr>
          <w:rFonts w:cs="Times New Roman"/>
        </w:rPr>
        <w:t>: Učitelj priprema materijale, koordinira rad učenika, organizira događanja i vodi učenike kroz radionice</w:t>
      </w:r>
    </w:p>
    <w:p w:rsidR="005E41C1" w:rsidRPr="00155F06" w:rsidRDefault="005E41C1" w:rsidP="005E41C1">
      <w:pPr>
        <w:pStyle w:val="ListParagraph"/>
        <w:spacing w:after="120"/>
        <w:ind w:left="0"/>
        <w:contextualSpacing/>
        <w:rPr>
          <w:rFonts w:cs="Times New Roman"/>
        </w:rPr>
      </w:pPr>
      <w:r w:rsidRPr="00155F06">
        <w:rPr>
          <w:rFonts w:cs="Times New Roman"/>
          <w:b/>
        </w:rPr>
        <w:t>Trajanje izvedbe</w:t>
      </w:r>
      <w:r w:rsidRPr="00155F06">
        <w:rPr>
          <w:rFonts w:cs="Times New Roman"/>
        </w:rPr>
        <w:t>: prosinac</w:t>
      </w:r>
      <w:r w:rsidR="004229C5">
        <w:rPr>
          <w:rFonts w:cs="Times New Roman"/>
        </w:rPr>
        <w:t xml:space="preserve"> 2018.</w:t>
      </w:r>
    </w:p>
    <w:p w:rsidR="005E41C1" w:rsidRPr="00155F06" w:rsidRDefault="005E41C1" w:rsidP="005E41C1">
      <w:pPr>
        <w:spacing w:after="120"/>
        <w:ind w:firstLine="708"/>
      </w:pPr>
      <w:r w:rsidRPr="00155F06">
        <w:rPr>
          <w:b/>
        </w:rPr>
        <w:t>Resursi</w:t>
      </w:r>
      <w:r w:rsidRPr="00155F06">
        <w:t xml:space="preserve">: </w:t>
      </w:r>
    </w:p>
    <w:p w:rsidR="005E41C1" w:rsidRPr="00155F06" w:rsidRDefault="005E41C1" w:rsidP="005E41C1">
      <w:pPr>
        <w:pStyle w:val="ListParagraph"/>
        <w:spacing w:after="120"/>
        <w:ind w:left="0"/>
        <w:contextualSpacing/>
        <w:rPr>
          <w:rFonts w:cs="Times New Roman"/>
        </w:rPr>
      </w:pPr>
      <w:r w:rsidRPr="00155F06">
        <w:rPr>
          <w:rFonts w:cs="Times New Roman"/>
          <w:b/>
        </w:rPr>
        <w:t>Potrebni resursi</w:t>
      </w:r>
      <w:r w:rsidRPr="00155F06">
        <w:rPr>
          <w:rFonts w:cs="Times New Roman"/>
        </w:rPr>
        <w:t>: radni materijali ( matematičke igre, listići, fotokopirni papir i aparat, dodatna literatura), prostor za rad, zainteresirane učiteljice matematike i RN.</w:t>
      </w:r>
    </w:p>
    <w:p w:rsidR="005E41C1" w:rsidRPr="00155F06" w:rsidRDefault="005E41C1" w:rsidP="005E41C1">
      <w:pPr>
        <w:pStyle w:val="ListParagraph"/>
        <w:spacing w:after="120"/>
        <w:ind w:left="0"/>
        <w:contextualSpacing/>
        <w:rPr>
          <w:rFonts w:cs="Times New Roman"/>
        </w:rPr>
      </w:pPr>
      <w:r w:rsidRPr="00155F06">
        <w:rPr>
          <w:rFonts w:cs="Times New Roman"/>
          <w:b/>
        </w:rPr>
        <w:t>Mogućnosti</w:t>
      </w:r>
      <w:r w:rsidRPr="00155F06">
        <w:rPr>
          <w:rFonts w:cs="Times New Roman"/>
        </w:rPr>
        <w:t>: ovise o materijalnim troškovima</w:t>
      </w:r>
    </w:p>
    <w:p w:rsidR="005E41C1" w:rsidRPr="00155F06" w:rsidRDefault="005E41C1" w:rsidP="005E41C1">
      <w:pPr>
        <w:pStyle w:val="ListParagraph"/>
        <w:spacing w:after="120"/>
        <w:ind w:left="0"/>
        <w:contextualSpacing/>
        <w:rPr>
          <w:rFonts w:cs="Times New Roman"/>
        </w:rPr>
      </w:pPr>
      <w:r w:rsidRPr="00155F06">
        <w:rPr>
          <w:rFonts w:cs="Times New Roman"/>
          <w:b/>
        </w:rPr>
        <w:t>Moguće teškoće</w:t>
      </w:r>
      <w:r w:rsidRPr="00155F06">
        <w:rPr>
          <w:rFonts w:cs="Times New Roman"/>
        </w:rPr>
        <w:t xml:space="preserve">: nedostatak novca i </w:t>
      </w:r>
      <w:r w:rsidR="004229C5">
        <w:rPr>
          <w:rFonts w:cs="Times New Roman"/>
        </w:rPr>
        <w:t>manjak interesa</w:t>
      </w:r>
    </w:p>
    <w:p w:rsidR="005E41C1" w:rsidRPr="00155F06" w:rsidRDefault="005E41C1" w:rsidP="005E41C1">
      <w:pPr>
        <w:spacing w:after="120"/>
      </w:pPr>
      <w:r w:rsidRPr="00155F06">
        <w:rPr>
          <w:b/>
        </w:rPr>
        <w:t>Način praćenja i provjere ishoda/postignuća</w:t>
      </w:r>
      <w:r w:rsidRPr="00155F06">
        <w:t xml:space="preserve">: izrada plakata, rezultati natjecanja, ispunjavanje ankete o uspješnosti i zanimljivosti </w:t>
      </w:r>
    </w:p>
    <w:p w:rsidR="005E41C1" w:rsidRPr="005E41C1" w:rsidRDefault="005E41C1" w:rsidP="005E41C1">
      <w:pPr>
        <w:rPr>
          <w:lang w:eastAsia="hr-HR"/>
        </w:rPr>
      </w:pPr>
      <w:r w:rsidRPr="00155F06">
        <w:rPr>
          <w:b/>
        </w:rPr>
        <w:t>Odgovorne osobe</w:t>
      </w:r>
      <w:r w:rsidRPr="00155F06">
        <w:t xml:space="preserve">: </w:t>
      </w:r>
      <w:r w:rsidR="004229C5" w:rsidRPr="008C016A">
        <w:rPr>
          <w:szCs w:val="18"/>
        </w:rPr>
        <w:t>učite</w:t>
      </w:r>
      <w:r w:rsidR="004229C5">
        <w:rPr>
          <w:szCs w:val="18"/>
        </w:rPr>
        <w:t>ljice i učitelj RN, učiteljice matematike</w:t>
      </w:r>
    </w:p>
    <w:p w:rsidR="00C402F8" w:rsidRPr="00C402F8" w:rsidRDefault="00C402F8" w:rsidP="00C402F8">
      <w:pPr>
        <w:rPr>
          <w:lang w:eastAsia="hr-HR"/>
        </w:rPr>
      </w:pPr>
    </w:p>
    <w:p w:rsidR="007118D2" w:rsidRPr="004673E3" w:rsidRDefault="00EF1B09" w:rsidP="00C402F8">
      <w:pPr>
        <w:pStyle w:val="Heading1"/>
        <w:rPr>
          <w:lang w:eastAsia="hr-HR"/>
        </w:rPr>
      </w:pPr>
      <w:bookmarkStart w:id="73" w:name="_Toc525736536"/>
      <w:r w:rsidRPr="004673E3">
        <w:rPr>
          <w:lang w:eastAsia="hr-HR"/>
        </w:rPr>
        <w:t>3.  PRIRODOSLOVNO PODRU</w:t>
      </w:r>
      <w:r w:rsidRPr="004673E3">
        <w:rPr>
          <w:rFonts w:hint="eastAsia"/>
          <w:lang w:eastAsia="hr-HR"/>
        </w:rPr>
        <w:t>Č</w:t>
      </w:r>
      <w:r w:rsidRPr="004673E3">
        <w:rPr>
          <w:lang w:eastAsia="hr-HR"/>
        </w:rPr>
        <w:t>JE</w:t>
      </w:r>
      <w:bookmarkEnd w:id="73"/>
    </w:p>
    <w:p w:rsidR="00B67952" w:rsidRDefault="00EF1B09" w:rsidP="00E051F9">
      <w:pPr>
        <w:pStyle w:val="Heading2"/>
        <w:rPr>
          <w:lang w:eastAsia="hr-HR"/>
        </w:rPr>
      </w:pPr>
      <w:bookmarkStart w:id="74" w:name="_Toc525736537"/>
      <w:r>
        <w:rPr>
          <w:lang w:eastAsia="hr-HR"/>
        </w:rPr>
        <w:t>3.1. DODATNA NASTAVA</w:t>
      </w:r>
      <w:bookmarkEnd w:id="74"/>
    </w:p>
    <w:p w:rsidR="00B67952" w:rsidRDefault="00EF1B09" w:rsidP="007F5283">
      <w:pPr>
        <w:pStyle w:val="Heading3"/>
        <w:rPr>
          <w:lang w:eastAsia="hr-HR"/>
        </w:rPr>
      </w:pPr>
      <w:bookmarkStart w:id="75" w:name="_Toc525736538"/>
      <w:r>
        <w:rPr>
          <w:lang w:eastAsia="hr-HR"/>
        </w:rPr>
        <w:t>3.1.1. Dodatna nastava iz kemije</w:t>
      </w:r>
      <w:bookmarkEnd w:id="75"/>
    </w:p>
    <w:p w:rsidR="00564F25" w:rsidRPr="008C016A" w:rsidRDefault="00564F25" w:rsidP="00564F25">
      <w:pPr>
        <w:pStyle w:val="ListParagraph"/>
        <w:spacing w:before="120"/>
        <w:ind w:left="0" w:firstLine="708"/>
        <w:rPr>
          <w:rFonts w:cs="Times New Roman"/>
          <w:b/>
          <w:szCs w:val="18"/>
        </w:rPr>
      </w:pPr>
      <w:r w:rsidRPr="008C016A">
        <w:rPr>
          <w:rFonts w:cs="Times New Roman"/>
          <w:b/>
          <w:szCs w:val="18"/>
        </w:rPr>
        <w:t xml:space="preserve">Ciklus/razred: </w:t>
      </w:r>
      <w:r w:rsidRPr="008C016A">
        <w:rPr>
          <w:rFonts w:cs="Times New Roman"/>
          <w:szCs w:val="18"/>
        </w:rPr>
        <w:t>3. ciklus (7.</w:t>
      </w:r>
      <w:r w:rsidR="00A04A9F">
        <w:rPr>
          <w:rFonts w:cs="Times New Roman"/>
          <w:szCs w:val="18"/>
        </w:rPr>
        <w:t xml:space="preserve"> </w:t>
      </w:r>
      <w:r w:rsidRPr="008C016A">
        <w:rPr>
          <w:rFonts w:cs="Times New Roman"/>
          <w:szCs w:val="18"/>
        </w:rPr>
        <w:t>i 8. razred)</w:t>
      </w:r>
    </w:p>
    <w:p w:rsidR="00564F25" w:rsidRPr="008C016A" w:rsidRDefault="00564F25" w:rsidP="00564F25">
      <w:pPr>
        <w:pStyle w:val="ListParagraph"/>
        <w:spacing w:before="120"/>
        <w:ind w:left="0"/>
        <w:rPr>
          <w:rFonts w:cs="Times New Roman"/>
          <w:b/>
          <w:szCs w:val="18"/>
        </w:rPr>
      </w:pPr>
      <w:r w:rsidRPr="008C016A">
        <w:rPr>
          <w:rFonts w:cs="Times New Roman"/>
          <w:b/>
          <w:szCs w:val="18"/>
        </w:rPr>
        <w:t xml:space="preserve">Cilj: </w:t>
      </w:r>
      <w:r w:rsidRPr="008C016A">
        <w:rPr>
          <w:rFonts w:cs="Times New Roman"/>
          <w:szCs w:val="18"/>
        </w:rPr>
        <w:t>osposobiti učenike za samostalno izvođenje pokusa, omogućiti im proširivanje i produbljivanje znanja iz kemije</w:t>
      </w:r>
    </w:p>
    <w:p w:rsidR="00564F25" w:rsidRPr="008C016A" w:rsidRDefault="00564F25" w:rsidP="00564F25">
      <w:pPr>
        <w:pStyle w:val="ListParagraph"/>
        <w:spacing w:before="120"/>
        <w:ind w:left="0"/>
        <w:rPr>
          <w:rFonts w:cs="Times New Roman"/>
          <w:b/>
          <w:szCs w:val="18"/>
        </w:rPr>
      </w:pPr>
      <w:r w:rsidRPr="008C016A">
        <w:rPr>
          <w:rFonts w:cs="Times New Roman"/>
          <w:b/>
          <w:szCs w:val="18"/>
        </w:rPr>
        <w:lastRenderedPageBreak/>
        <w:t xml:space="preserve">Obrazloženje cilja: </w:t>
      </w:r>
      <w:r w:rsidRPr="008C016A">
        <w:rPr>
          <w:rFonts w:cs="Times New Roman"/>
          <w:szCs w:val="18"/>
        </w:rPr>
        <w:t>Razvijati prirodoznanstveno mišljenje, steći eksperimentalne vještine i sposobnosti opažanja, promatranja i zaključivanja. Pripremiti učenike za natjecanje u znanju kemije.</w:t>
      </w:r>
    </w:p>
    <w:p w:rsidR="00564F25" w:rsidRPr="008C016A" w:rsidRDefault="00564F25" w:rsidP="00564F25">
      <w:pPr>
        <w:pStyle w:val="ListParagraph"/>
        <w:spacing w:before="120" w:after="120"/>
        <w:ind w:left="0"/>
        <w:rPr>
          <w:rFonts w:cs="Times New Roman"/>
          <w:szCs w:val="18"/>
        </w:rPr>
      </w:pPr>
      <w:r w:rsidRPr="008C016A">
        <w:rPr>
          <w:rFonts w:cs="Times New Roman"/>
          <w:b/>
          <w:szCs w:val="18"/>
        </w:rPr>
        <w:t>Očekivani ishodi/postignuća:</w:t>
      </w:r>
      <w:r w:rsidRPr="008C016A">
        <w:rPr>
          <w:rFonts w:cs="Times New Roman"/>
          <w:szCs w:val="18"/>
        </w:rPr>
        <w:t xml:space="preserve"> </w:t>
      </w:r>
    </w:p>
    <w:p w:rsidR="00564F25" w:rsidRPr="008C016A" w:rsidRDefault="00564F25" w:rsidP="00DB35EE">
      <w:pPr>
        <w:pStyle w:val="ListParagraph"/>
        <w:numPr>
          <w:ilvl w:val="0"/>
          <w:numId w:val="10"/>
        </w:numPr>
        <w:jc w:val="left"/>
        <w:rPr>
          <w:rFonts w:cs="Times New Roman"/>
          <w:szCs w:val="18"/>
        </w:rPr>
      </w:pPr>
      <w:r w:rsidRPr="008C016A">
        <w:rPr>
          <w:rFonts w:cs="Times New Roman"/>
          <w:szCs w:val="18"/>
        </w:rPr>
        <w:t xml:space="preserve">koristiti dodatne izvore informacija, </w:t>
      </w:r>
    </w:p>
    <w:p w:rsidR="00564F25" w:rsidRPr="008C016A" w:rsidRDefault="00564F25" w:rsidP="00DB35EE">
      <w:pPr>
        <w:pStyle w:val="ListParagraph"/>
        <w:numPr>
          <w:ilvl w:val="0"/>
          <w:numId w:val="10"/>
        </w:numPr>
        <w:jc w:val="left"/>
        <w:rPr>
          <w:rFonts w:cs="Times New Roman"/>
          <w:szCs w:val="18"/>
        </w:rPr>
      </w:pPr>
      <w:r w:rsidRPr="008C016A">
        <w:rPr>
          <w:rFonts w:cs="Times New Roman"/>
          <w:szCs w:val="18"/>
        </w:rPr>
        <w:t xml:space="preserve">sami osmisliti pokuse, </w:t>
      </w:r>
    </w:p>
    <w:p w:rsidR="00564F25" w:rsidRPr="008C016A" w:rsidRDefault="00564F25" w:rsidP="00DB35EE">
      <w:pPr>
        <w:pStyle w:val="ListParagraph"/>
        <w:numPr>
          <w:ilvl w:val="0"/>
          <w:numId w:val="10"/>
        </w:numPr>
        <w:jc w:val="left"/>
        <w:rPr>
          <w:rFonts w:cs="Times New Roman"/>
          <w:szCs w:val="18"/>
        </w:rPr>
      </w:pPr>
      <w:r w:rsidRPr="008C016A">
        <w:rPr>
          <w:rFonts w:cs="Times New Roman"/>
          <w:szCs w:val="18"/>
        </w:rPr>
        <w:t xml:space="preserve">sigurno i ispravno koristiti pribor i kemikalije </w:t>
      </w:r>
    </w:p>
    <w:p w:rsidR="00564F25" w:rsidRPr="008C016A" w:rsidRDefault="00564F25" w:rsidP="00DB35EE">
      <w:pPr>
        <w:pStyle w:val="ListParagraph"/>
        <w:numPr>
          <w:ilvl w:val="0"/>
          <w:numId w:val="10"/>
        </w:numPr>
        <w:jc w:val="left"/>
        <w:rPr>
          <w:rFonts w:cs="Times New Roman"/>
          <w:b/>
          <w:szCs w:val="18"/>
        </w:rPr>
      </w:pPr>
      <w:r w:rsidRPr="008C016A">
        <w:rPr>
          <w:rFonts w:cs="Times New Roman"/>
          <w:szCs w:val="18"/>
        </w:rPr>
        <w:t>prenositi znanje drugima.</w:t>
      </w:r>
    </w:p>
    <w:p w:rsidR="00564F25" w:rsidRPr="008C016A" w:rsidRDefault="00564F25" w:rsidP="00564F25">
      <w:pPr>
        <w:pStyle w:val="ListParagraph"/>
        <w:spacing w:before="120" w:after="120"/>
        <w:ind w:left="0"/>
        <w:rPr>
          <w:rFonts w:cs="Times New Roman"/>
          <w:b/>
          <w:szCs w:val="18"/>
        </w:rPr>
      </w:pPr>
      <w:r w:rsidRPr="008C016A">
        <w:rPr>
          <w:rFonts w:cs="Times New Roman"/>
          <w:b/>
          <w:szCs w:val="18"/>
        </w:rPr>
        <w:t xml:space="preserve">NAČIN  REALIZACIJE: </w:t>
      </w:r>
    </w:p>
    <w:p w:rsidR="00564F25" w:rsidRPr="008C016A" w:rsidRDefault="00564F25" w:rsidP="00564F25">
      <w:pPr>
        <w:rPr>
          <w:szCs w:val="18"/>
        </w:rPr>
      </w:pPr>
      <w:r w:rsidRPr="008C016A">
        <w:rPr>
          <w:b/>
          <w:szCs w:val="18"/>
        </w:rPr>
        <w:t>Oblik</w:t>
      </w:r>
      <w:r w:rsidRPr="008C016A">
        <w:rPr>
          <w:szCs w:val="18"/>
        </w:rPr>
        <w:t>: projekt (individualni rad, rad u paru)</w:t>
      </w:r>
    </w:p>
    <w:p w:rsidR="00564F25" w:rsidRPr="008C016A" w:rsidRDefault="00564F25" w:rsidP="00564F25">
      <w:pPr>
        <w:rPr>
          <w:szCs w:val="18"/>
        </w:rPr>
      </w:pPr>
      <w:r w:rsidRPr="008C016A">
        <w:rPr>
          <w:b/>
          <w:szCs w:val="18"/>
        </w:rPr>
        <w:t>Sudionici</w:t>
      </w:r>
      <w:r w:rsidRPr="008C016A">
        <w:rPr>
          <w:szCs w:val="18"/>
        </w:rPr>
        <w:t>: učenici 7. i 8. razreda, učiteljica kemije</w:t>
      </w:r>
    </w:p>
    <w:p w:rsidR="00564F25" w:rsidRPr="008C016A" w:rsidRDefault="00564F25" w:rsidP="00564F25">
      <w:pPr>
        <w:rPr>
          <w:szCs w:val="18"/>
        </w:rPr>
      </w:pPr>
      <w:r w:rsidRPr="008C016A">
        <w:rPr>
          <w:b/>
          <w:szCs w:val="18"/>
        </w:rPr>
        <w:t>Način učenja</w:t>
      </w:r>
      <w:r w:rsidRPr="008C016A">
        <w:rPr>
          <w:szCs w:val="18"/>
        </w:rPr>
        <w:t>: samostalno izvođenje pokusa, izrada plakata, diskusija, kvizovi, power- point prezentacije,</w:t>
      </w:r>
    </w:p>
    <w:p w:rsidR="00564F25" w:rsidRPr="008C016A" w:rsidRDefault="00564F25" w:rsidP="00564F25">
      <w:pPr>
        <w:rPr>
          <w:szCs w:val="18"/>
        </w:rPr>
      </w:pPr>
      <w:r w:rsidRPr="008C016A">
        <w:rPr>
          <w:b/>
          <w:szCs w:val="18"/>
        </w:rPr>
        <w:t>Metode učenja</w:t>
      </w:r>
      <w:r w:rsidRPr="008C016A">
        <w:rPr>
          <w:szCs w:val="18"/>
        </w:rPr>
        <w:t>: praktičan rad, demonstracija, istraživački rad, radionice</w:t>
      </w:r>
    </w:p>
    <w:p w:rsidR="00564F25" w:rsidRPr="008C016A" w:rsidRDefault="00564F25" w:rsidP="00564F25">
      <w:pPr>
        <w:rPr>
          <w:szCs w:val="18"/>
        </w:rPr>
      </w:pPr>
      <w:r w:rsidRPr="008C016A">
        <w:rPr>
          <w:b/>
          <w:szCs w:val="18"/>
        </w:rPr>
        <w:t>Trajanje izvedbe</w:t>
      </w:r>
      <w:r w:rsidRPr="008C016A">
        <w:rPr>
          <w:szCs w:val="18"/>
        </w:rPr>
        <w:t xml:space="preserve">: tijekom školske godine </w:t>
      </w:r>
      <w:r w:rsidR="00AB6918">
        <w:rPr>
          <w:szCs w:val="18"/>
        </w:rPr>
        <w:t>2018./19.</w:t>
      </w:r>
    </w:p>
    <w:p w:rsidR="00564F25" w:rsidRPr="008C016A" w:rsidRDefault="00564F25" w:rsidP="00564F25">
      <w:pPr>
        <w:pStyle w:val="ListParagraph"/>
        <w:tabs>
          <w:tab w:val="left" w:pos="2080"/>
        </w:tabs>
        <w:spacing w:before="120" w:after="120"/>
        <w:ind w:left="0" w:firstLine="709"/>
        <w:rPr>
          <w:rFonts w:cs="Times New Roman"/>
          <w:b/>
          <w:szCs w:val="18"/>
        </w:rPr>
      </w:pPr>
      <w:r w:rsidRPr="008C016A">
        <w:rPr>
          <w:rFonts w:cs="Times New Roman"/>
          <w:b/>
          <w:szCs w:val="18"/>
        </w:rPr>
        <w:t>Resursi:</w:t>
      </w:r>
      <w:r>
        <w:rPr>
          <w:rFonts w:cs="Times New Roman"/>
          <w:b/>
          <w:szCs w:val="18"/>
        </w:rPr>
        <w:tab/>
      </w:r>
    </w:p>
    <w:p w:rsidR="00564F25" w:rsidRPr="008C016A" w:rsidRDefault="00564F25" w:rsidP="00564F25">
      <w:pPr>
        <w:pStyle w:val="ListParagraph"/>
        <w:ind w:left="0"/>
        <w:contextualSpacing/>
        <w:rPr>
          <w:rFonts w:cs="Times New Roman"/>
          <w:b/>
          <w:szCs w:val="18"/>
        </w:rPr>
      </w:pPr>
      <w:r w:rsidRPr="008C016A">
        <w:rPr>
          <w:rFonts w:cs="Times New Roman"/>
          <w:b/>
          <w:szCs w:val="18"/>
        </w:rPr>
        <w:t>Potrebni resursi/moguće teškoće:</w:t>
      </w:r>
      <w:r w:rsidRPr="008C016A">
        <w:rPr>
          <w:rFonts w:cs="Times New Roman"/>
          <w:szCs w:val="18"/>
        </w:rPr>
        <w:t xml:space="preserve"> pribor i kemikalije za izvođenje pokusa, papir</w:t>
      </w:r>
    </w:p>
    <w:p w:rsidR="00564F25" w:rsidRPr="008C016A" w:rsidRDefault="00564F25" w:rsidP="00564F25">
      <w:pPr>
        <w:pStyle w:val="ListParagraph"/>
        <w:spacing w:before="120"/>
        <w:ind w:left="0"/>
        <w:rPr>
          <w:rFonts w:cs="Times New Roman"/>
          <w:b/>
          <w:szCs w:val="18"/>
        </w:rPr>
      </w:pPr>
      <w:r w:rsidRPr="008C016A">
        <w:rPr>
          <w:rFonts w:cs="Times New Roman"/>
          <w:b/>
          <w:szCs w:val="18"/>
        </w:rPr>
        <w:t>Način praćenja i provedbe ishoda/postignuća:</w:t>
      </w:r>
      <w:r w:rsidRPr="008C016A">
        <w:rPr>
          <w:rFonts w:cs="Times New Roman"/>
          <w:szCs w:val="18"/>
        </w:rPr>
        <w:t xml:space="preserve"> provjera znanja, natjecanja, provjera ishoda učenja pomoću kvizova</w:t>
      </w:r>
    </w:p>
    <w:p w:rsidR="00564F25" w:rsidRPr="008C016A" w:rsidRDefault="00564F25" w:rsidP="00564F25">
      <w:pPr>
        <w:pStyle w:val="ListParagraph"/>
        <w:spacing w:before="120"/>
        <w:ind w:left="0"/>
        <w:rPr>
          <w:rFonts w:cs="Times New Roman"/>
          <w:b/>
          <w:szCs w:val="18"/>
        </w:rPr>
      </w:pPr>
      <w:r w:rsidRPr="008C016A">
        <w:rPr>
          <w:rFonts w:cs="Times New Roman"/>
          <w:b/>
          <w:szCs w:val="18"/>
        </w:rPr>
        <w:t>Odgovorna osoba:</w:t>
      </w:r>
      <w:r w:rsidRPr="008C016A">
        <w:rPr>
          <w:rFonts w:cs="Times New Roman"/>
          <w:szCs w:val="18"/>
        </w:rPr>
        <w:t xml:space="preserve"> </w:t>
      </w:r>
      <w:r w:rsidR="00367438">
        <w:rPr>
          <w:rFonts w:cs="Times New Roman"/>
          <w:szCs w:val="18"/>
        </w:rPr>
        <w:t>Ivana Jadrijević</w:t>
      </w:r>
      <w:r w:rsidRPr="008C016A">
        <w:rPr>
          <w:rFonts w:cs="Times New Roman"/>
          <w:szCs w:val="18"/>
        </w:rPr>
        <w:t xml:space="preserve">, učiteljica kemije </w:t>
      </w:r>
    </w:p>
    <w:p w:rsidR="007F5283" w:rsidRDefault="00EF1B09" w:rsidP="007F5283">
      <w:pPr>
        <w:pStyle w:val="Heading3"/>
        <w:rPr>
          <w:lang w:eastAsia="hr-HR"/>
        </w:rPr>
      </w:pPr>
      <w:bookmarkStart w:id="76" w:name="_Toc525736539"/>
      <w:r>
        <w:rPr>
          <w:lang w:eastAsia="hr-HR"/>
        </w:rPr>
        <w:t>3.1.2. Dodatna nastava iz biologije</w:t>
      </w:r>
      <w:bookmarkEnd w:id="76"/>
    </w:p>
    <w:p w:rsidR="00564F25" w:rsidRPr="008C016A" w:rsidRDefault="00564F25" w:rsidP="00564F25">
      <w:pPr>
        <w:spacing w:after="120"/>
        <w:ind w:firstLine="708"/>
        <w:rPr>
          <w:szCs w:val="18"/>
        </w:rPr>
      </w:pPr>
      <w:r w:rsidRPr="008C016A">
        <w:rPr>
          <w:b/>
          <w:szCs w:val="18"/>
        </w:rPr>
        <w:t>Ciklus</w:t>
      </w:r>
      <w:r w:rsidRPr="008C016A">
        <w:rPr>
          <w:szCs w:val="18"/>
        </w:rPr>
        <w:t xml:space="preserve"> (razred): 3</w:t>
      </w:r>
      <w:r w:rsidR="00EA4A15">
        <w:rPr>
          <w:szCs w:val="18"/>
        </w:rPr>
        <w:t>.</w:t>
      </w:r>
      <w:r w:rsidRPr="008C016A">
        <w:rPr>
          <w:szCs w:val="18"/>
        </w:rPr>
        <w:t xml:space="preserve"> ciklus</w:t>
      </w:r>
      <w:r w:rsidR="00EA4A15">
        <w:rPr>
          <w:szCs w:val="18"/>
        </w:rPr>
        <w:t xml:space="preserve"> (7. i 8. razred)</w:t>
      </w:r>
    </w:p>
    <w:p w:rsidR="00564F25" w:rsidRPr="008C016A" w:rsidRDefault="00564F25" w:rsidP="00564F25">
      <w:pPr>
        <w:spacing w:after="120"/>
        <w:rPr>
          <w:szCs w:val="18"/>
        </w:rPr>
      </w:pPr>
      <w:r w:rsidRPr="008C016A">
        <w:rPr>
          <w:b/>
          <w:szCs w:val="18"/>
        </w:rPr>
        <w:t>Cilj</w:t>
      </w:r>
      <w:r w:rsidRPr="008C016A">
        <w:rPr>
          <w:szCs w:val="18"/>
        </w:rPr>
        <w:t>: upoznavanje s eksperimentom, načinom istraživanja, razvijanje eksperimentalnih metoda istraživanja, razvijanje intelektualnih vještina, izrada  vježbi i pokusa, posjet PMF-u (Noć biologije)</w:t>
      </w:r>
    </w:p>
    <w:p w:rsidR="00564F25" w:rsidRPr="008C016A" w:rsidRDefault="00564F25" w:rsidP="00564F25">
      <w:pPr>
        <w:spacing w:after="120"/>
        <w:rPr>
          <w:szCs w:val="18"/>
        </w:rPr>
      </w:pPr>
      <w:r w:rsidRPr="008C016A">
        <w:rPr>
          <w:b/>
          <w:szCs w:val="18"/>
        </w:rPr>
        <w:t>Obrazloženje cilja</w:t>
      </w:r>
      <w:r w:rsidRPr="008C016A">
        <w:rPr>
          <w:szCs w:val="18"/>
        </w:rPr>
        <w:t>: Učenici bi trebali  svladat korištenje pribora i načina rada u eksperimentima. Također bit će samostalni u izvođenju i prezentiranju  istih.</w:t>
      </w:r>
    </w:p>
    <w:p w:rsidR="00564F25" w:rsidRPr="008C016A" w:rsidRDefault="00564F25" w:rsidP="00564F25">
      <w:pPr>
        <w:spacing w:after="120"/>
        <w:rPr>
          <w:szCs w:val="18"/>
        </w:rPr>
      </w:pPr>
      <w:r w:rsidRPr="008C016A">
        <w:rPr>
          <w:b/>
          <w:szCs w:val="18"/>
        </w:rPr>
        <w:t>Očekivani ishodi/postignuća</w:t>
      </w:r>
      <w:r w:rsidRPr="008C016A">
        <w:rPr>
          <w:szCs w:val="18"/>
        </w:rPr>
        <w:t>:</w:t>
      </w:r>
    </w:p>
    <w:p w:rsidR="00564F25" w:rsidRPr="008C016A" w:rsidRDefault="00564F25" w:rsidP="002E680E">
      <w:pPr>
        <w:pStyle w:val="ListParagraph"/>
        <w:numPr>
          <w:ilvl w:val="0"/>
          <w:numId w:val="26"/>
        </w:numPr>
        <w:jc w:val="left"/>
        <w:rPr>
          <w:szCs w:val="18"/>
        </w:rPr>
      </w:pPr>
      <w:r w:rsidRPr="008C016A">
        <w:rPr>
          <w:szCs w:val="18"/>
        </w:rPr>
        <w:t>brinuti za lončanice u učionici biologije</w:t>
      </w:r>
    </w:p>
    <w:p w:rsidR="00564F25" w:rsidRPr="008C016A" w:rsidRDefault="00564F25" w:rsidP="002E680E">
      <w:pPr>
        <w:pStyle w:val="ListParagraph"/>
        <w:numPr>
          <w:ilvl w:val="0"/>
          <w:numId w:val="26"/>
        </w:numPr>
        <w:jc w:val="left"/>
        <w:rPr>
          <w:szCs w:val="18"/>
        </w:rPr>
      </w:pPr>
      <w:r w:rsidRPr="008C016A">
        <w:rPr>
          <w:szCs w:val="18"/>
        </w:rPr>
        <w:t>ovladati osnovnim vještinama postave i izrade pokusa</w:t>
      </w:r>
    </w:p>
    <w:p w:rsidR="00564F25" w:rsidRPr="008C016A" w:rsidRDefault="00564F25" w:rsidP="002E680E">
      <w:pPr>
        <w:pStyle w:val="ListParagraph"/>
        <w:numPr>
          <w:ilvl w:val="0"/>
          <w:numId w:val="26"/>
        </w:numPr>
        <w:jc w:val="left"/>
        <w:rPr>
          <w:szCs w:val="18"/>
        </w:rPr>
      </w:pPr>
      <w:r w:rsidRPr="008C016A">
        <w:rPr>
          <w:szCs w:val="18"/>
        </w:rPr>
        <w:t>omogućiti aktivnosti i projekte s obzirom na različite interese i kreativnost učenika</w:t>
      </w:r>
      <w:r w:rsidR="007B6EE1">
        <w:rPr>
          <w:szCs w:val="18"/>
        </w:rPr>
        <w:t xml:space="preserve"> (posjet ZOO vrtu i Reptilomanija, Veterinarski fakultet)</w:t>
      </w:r>
    </w:p>
    <w:p w:rsidR="00564F25" w:rsidRPr="008C016A" w:rsidRDefault="00564F25" w:rsidP="002E680E">
      <w:pPr>
        <w:pStyle w:val="ListParagraph"/>
        <w:numPr>
          <w:ilvl w:val="0"/>
          <w:numId w:val="26"/>
        </w:numPr>
        <w:jc w:val="left"/>
        <w:rPr>
          <w:szCs w:val="18"/>
        </w:rPr>
      </w:pPr>
      <w:r w:rsidRPr="008C016A">
        <w:rPr>
          <w:szCs w:val="18"/>
        </w:rPr>
        <w:t>razvijati i poticati sposobnost za samostalni rad,ali i timsko –suradničke oblike rada, sklonost praktičnom radu</w:t>
      </w:r>
    </w:p>
    <w:p w:rsidR="00564F25" w:rsidRPr="008C016A" w:rsidRDefault="00564F25" w:rsidP="002E680E">
      <w:pPr>
        <w:pStyle w:val="ListParagraph"/>
        <w:numPr>
          <w:ilvl w:val="0"/>
          <w:numId w:val="26"/>
        </w:numPr>
        <w:jc w:val="left"/>
        <w:rPr>
          <w:szCs w:val="18"/>
        </w:rPr>
      </w:pPr>
      <w:r w:rsidRPr="008C016A">
        <w:rPr>
          <w:szCs w:val="18"/>
        </w:rPr>
        <w:t xml:space="preserve">obilježiti važne ekološki značajne datume </w:t>
      </w:r>
    </w:p>
    <w:p w:rsidR="00564F25" w:rsidRPr="008C016A" w:rsidRDefault="00564F25" w:rsidP="002E680E">
      <w:pPr>
        <w:pStyle w:val="ListParagraph"/>
        <w:numPr>
          <w:ilvl w:val="0"/>
          <w:numId w:val="26"/>
        </w:numPr>
        <w:jc w:val="left"/>
        <w:rPr>
          <w:szCs w:val="18"/>
        </w:rPr>
      </w:pPr>
      <w:r w:rsidRPr="008C016A">
        <w:rPr>
          <w:szCs w:val="18"/>
        </w:rPr>
        <w:t>razvijati kod učenika osjećaj ljubavi prema prirodi  te poticati zaštitu prirode</w:t>
      </w:r>
    </w:p>
    <w:p w:rsidR="00564F25" w:rsidRPr="008C016A" w:rsidRDefault="00564F25" w:rsidP="00564F25">
      <w:pPr>
        <w:spacing w:before="120" w:after="120"/>
        <w:rPr>
          <w:szCs w:val="18"/>
        </w:rPr>
      </w:pPr>
      <w:r w:rsidRPr="008C016A">
        <w:rPr>
          <w:b/>
          <w:szCs w:val="18"/>
        </w:rPr>
        <w:t>NAČIN REALIZACIJE</w:t>
      </w:r>
      <w:r w:rsidRPr="008C016A">
        <w:rPr>
          <w:szCs w:val="18"/>
        </w:rPr>
        <w:t xml:space="preserve">: </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Oblik</w:t>
      </w:r>
      <w:r w:rsidRPr="008C016A">
        <w:rPr>
          <w:rFonts w:cs="Times New Roman"/>
          <w:szCs w:val="18"/>
        </w:rPr>
        <w:t>: dodatna nastava</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Sudionici</w:t>
      </w:r>
      <w:r w:rsidRPr="008C016A">
        <w:rPr>
          <w:rFonts w:cs="Times New Roman"/>
          <w:szCs w:val="18"/>
        </w:rPr>
        <w:t>: učenici i profesor</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Načini učenja</w:t>
      </w:r>
      <w:r w:rsidRPr="008C016A">
        <w:rPr>
          <w:rFonts w:cs="Times New Roman"/>
          <w:szCs w:val="18"/>
        </w:rPr>
        <w:t>: individualni i grupni rad, istraživanja</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Metode poučavanja</w:t>
      </w:r>
      <w:r w:rsidRPr="008C016A">
        <w:rPr>
          <w:rFonts w:cs="Times New Roman"/>
          <w:szCs w:val="18"/>
        </w:rPr>
        <w:t>: Profesor će pripremiti materijal za grupni rad, koordinirati rad grupa, voditi dikusiju...</w:t>
      </w:r>
      <w:r w:rsidRPr="008C016A">
        <w:rPr>
          <w:rFonts w:cs="Times New Roman"/>
          <w:szCs w:val="18"/>
        </w:rPr>
        <w:br/>
      </w:r>
      <w:r w:rsidRPr="008C016A">
        <w:rPr>
          <w:rFonts w:cs="Times New Roman"/>
          <w:b/>
          <w:szCs w:val="18"/>
        </w:rPr>
        <w:t>Trajanje izvedbe</w:t>
      </w:r>
      <w:r w:rsidRPr="008C016A">
        <w:rPr>
          <w:rFonts w:cs="Times New Roman"/>
          <w:szCs w:val="18"/>
        </w:rPr>
        <w:t>: cijela školska godina</w:t>
      </w:r>
    </w:p>
    <w:p w:rsidR="00564F25" w:rsidRPr="008C016A" w:rsidRDefault="00564F25" w:rsidP="00564F25">
      <w:pPr>
        <w:spacing w:after="120"/>
        <w:ind w:firstLine="708"/>
        <w:rPr>
          <w:szCs w:val="18"/>
        </w:rPr>
      </w:pPr>
      <w:r w:rsidRPr="008C016A">
        <w:rPr>
          <w:b/>
          <w:szCs w:val="18"/>
        </w:rPr>
        <w:t>Resursi</w:t>
      </w:r>
      <w:r w:rsidRPr="008C016A">
        <w:rPr>
          <w:szCs w:val="18"/>
        </w:rPr>
        <w:t xml:space="preserve">: </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Potrebni resursi</w:t>
      </w:r>
      <w:r w:rsidRPr="008C016A">
        <w:rPr>
          <w:rFonts w:cs="Times New Roman"/>
          <w:szCs w:val="18"/>
        </w:rPr>
        <w:t xml:space="preserve">: biljni i životinjski materijal, laboratorijsko posuđe, nastavna sredstva i pomagala. </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Mogućnosti</w:t>
      </w:r>
      <w:r w:rsidRPr="008C016A">
        <w:rPr>
          <w:rFonts w:cs="Times New Roman"/>
          <w:szCs w:val="18"/>
        </w:rPr>
        <w:t>: podrška ravantelja i suradnika</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 xml:space="preserve">Moguće teškoće: </w:t>
      </w:r>
      <w:r w:rsidRPr="008C016A">
        <w:rPr>
          <w:rFonts w:cs="Times New Roman"/>
          <w:szCs w:val="18"/>
        </w:rPr>
        <w:t>neprimjereni prostorni uvjeti</w:t>
      </w:r>
    </w:p>
    <w:p w:rsidR="00564F25" w:rsidRPr="008C016A" w:rsidRDefault="00564F25" w:rsidP="00564F25">
      <w:pPr>
        <w:spacing w:after="120"/>
        <w:rPr>
          <w:szCs w:val="18"/>
        </w:rPr>
      </w:pPr>
      <w:r w:rsidRPr="008C016A">
        <w:rPr>
          <w:b/>
          <w:szCs w:val="18"/>
        </w:rPr>
        <w:lastRenderedPageBreak/>
        <w:t>Način praćenja i provjere ishoda/postignuća</w:t>
      </w:r>
      <w:r w:rsidRPr="008C016A">
        <w:rPr>
          <w:szCs w:val="18"/>
        </w:rPr>
        <w:t>: izostanci, ankete učenike</w:t>
      </w:r>
    </w:p>
    <w:p w:rsidR="007F5283" w:rsidRPr="007F5283" w:rsidRDefault="00564F25" w:rsidP="00564F25">
      <w:pPr>
        <w:rPr>
          <w:lang w:eastAsia="hr-HR"/>
        </w:rPr>
      </w:pPr>
      <w:r w:rsidRPr="008C016A">
        <w:rPr>
          <w:b/>
          <w:szCs w:val="18"/>
        </w:rPr>
        <w:t>Odgovorne osobe</w:t>
      </w:r>
      <w:r w:rsidRPr="008C016A">
        <w:rPr>
          <w:szCs w:val="18"/>
        </w:rPr>
        <w:t>: Ivana Jadrijević</w:t>
      </w:r>
      <w:r w:rsidR="00C05A61">
        <w:rPr>
          <w:szCs w:val="18"/>
        </w:rPr>
        <w:t>, prof.</w:t>
      </w:r>
    </w:p>
    <w:p w:rsidR="007F5283" w:rsidRDefault="007F5283" w:rsidP="007F5283">
      <w:pPr>
        <w:pStyle w:val="Heading3"/>
        <w:rPr>
          <w:lang w:eastAsia="hr-HR"/>
        </w:rPr>
      </w:pPr>
      <w:bookmarkStart w:id="77" w:name="_Toc525736540"/>
      <w:r>
        <w:rPr>
          <w:lang w:eastAsia="hr-HR"/>
        </w:rPr>
        <w:t xml:space="preserve">3.1.3. </w:t>
      </w:r>
      <w:r w:rsidR="00EF1B09">
        <w:rPr>
          <w:lang w:eastAsia="hr-HR"/>
        </w:rPr>
        <w:t xml:space="preserve">Dodatna </w:t>
      </w:r>
      <w:r>
        <w:rPr>
          <w:lang w:eastAsia="hr-HR"/>
        </w:rPr>
        <w:t>nastava iz fizike</w:t>
      </w:r>
      <w:bookmarkEnd w:id="77"/>
      <w:r>
        <w:rPr>
          <w:lang w:eastAsia="hr-HR"/>
        </w:rPr>
        <w:t xml:space="preserve"> </w:t>
      </w:r>
    </w:p>
    <w:p w:rsidR="00564F25" w:rsidRPr="008C016A" w:rsidRDefault="00564F25" w:rsidP="00564F25">
      <w:pPr>
        <w:spacing w:after="120"/>
        <w:ind w:firstLine="708"/>
        <w:rPr>
          <w:szCs w:val="18"/>
        </w:rPr>
      </w:pPr>
      <w:r w:rsidRPr="008C016A">
        <w:rPr>
          <w:b/>
          <w:szCs w:val="18"/>
        </w:rPr>
        <w:t>Ciklus</w:t>
      </w:r>
      <w:r w:rsidRPr="008C016A">
        <w:rPr>
          <w:szCs w:val="18"/>
        </w:rPr>
        <w:t xml:space="preserve"> (razred): 3 ciklus (7. i 8. razredi)</w:t>
      </w:r>
    </w:p>
    <w:p w:rsidR="00564F25" w:rsidRPr="008C016A" w:rsidRDefault="00564F25" w:rsidP="00564F25">
      <w:pPr>
        <w:pStyle w:val="Default"/>
        <w:spacing w:line="276" w:lineRule="auto"/>
        <w:jc w:val="both"/>
        <w:rPr>
          <w:rFonts w:ascii="Verdana" w:hAnsi="Verdana" w:cs="Times New Roman"/>
          <w:sz w:val="18"/>
          <w:szCs w:val="18"/>
        </w:rPr>
      </w:pPr>
      <w:r w:rsidRPr="008C016A">
        <w:rPr>
          <w:rFonts w:ascii="Verdana" w:hAnsi="Verdana" w:cs="Times New Roman"/>
          <w:b/>
          <w:sz w:val="18"/>
          <w:szCs w:val="18"/>
        </w:rPr>
        <w:t>Cilj</w:t>
      </w:r>
      <w:r w:rsidRPr="008C016A">
        <w:rPr>
          <w:rFonts w:ascii="Verdana" w:hAnsi="Verdana" w:cs="Times New Roman"/>
          <w:sz w:val="18"/>
          <w:szCs w:val="18"/>
        </w:rPr>
        <w:t xml:space="preserve">: proširiti znanja stečena tijekom redovne nastave i realizirati dodatne sadržaje izvan propisanog plana i programa te pripremiti učenike za natjecanja. </w:t>
      </w:r>
    </w:p>
    <w:p w:rsidR="00564F25" w:rsidRPr="008C016A" w:rsidRDefault="00564F25" w:rsidP="00564F25">
      <w:pPr>
        <w:pStyle w:val="Default"/>
        <w:spacing w:before="120" w:line="276" w:lineRule="auto"/>
        <w:jc w:val="both"/>
        <w:rPr>
          <w:rFonts w:ascii="Verdana" w:hAnsi="Verdana" w:cs="Times New Roman"/>
          <w:sz w:val="18"/>
          <w:szCs w:val="18"/>
        </w:rPr>
      </w:pPr>
      <w:r w:rsidRPr="008C016A">
        <w:rPr>
          <w:rFonts w:ascii="Verdana" w:hAnsi="Verdana" w:cs="Times New Roman"/>
          <w:b/>
          <w:sz w:val="18"/>
          <w:szCs w:val="18"/>
        </w:rPr>
        <w:t>Obrazloženje cilja</w:t>
      </w:r>
      <w:r w:rsidRPr="008C016A">
        <w:rPr>
          <w:rFonts w:ascii="Verdana" w:hAnsi="Verdana" w:cs="Times New Roman"/>
          <w:sz w:val="18"/>
          <w:szCs w:val="18"/>
        </w:rPr>
        <w:t xml:space="preserve">: Analiza ocjena, anketa i višegodišnje iskustvo pokazalo je da uvijek postoji određeni broj učenika koji puno brže i lakše usvajaju predviđeno gradivo i koji pokazuju interes za učenje novih i zahtjevnijih nastavnih sadržaja koji nisu ponuđeni u nastavi. Budući da se u redovnoj nastavi ne mogu dovoljno kvalitetno pripremiti, nužno je proširivanje znanja i vještina kroz dodatnu nastavu i mogućnost sudjelovanja na natjecanjima. </w:t>
      </w:r>
    </w:p>
    <w:p w:rsidR="00564F25" w:rsidRPr="008C016A" w:rsidRDefault="00564F25" w:rsidP="00564F25">
      <w:pPr>
        <w:spacing w:before="120" w:after="120"/>
        <w:rPr>
          <w:szCs w:val="18"/>
        </w:rPr>
      </w:pPr>
      <w:r w:rsidRPr="008C016A">
        <w:rPr>
          <w:b/>
          <w:szCs w:val="18"/>
        </w:rPr>
        <w:t>Očekivani ishodi/postignuća</w:t>
      </w:r>
      <w:r w:rsidRPr="008C016A">
        <w:rPr>
          <w:szCs w:val="18"/>
        </w:rPr>
        <w:t>:</w:t>
      </w:r>
    </w:p>
    <w:p w:rsidR="00564F25" w:rsidRPr="008C016A" w:rsidRDefault="00564F25" w:rsidP="009C528B">
      <w:pPr>
        <w:pStyle w:val="Default"/>
        <w:numPr>
          <w:ilvl w:val="0"/>
          <w:numId w:val="25"/>
        </w:numPr>
        <w:spacing w:after="17" w:line="276" w:lineRule="auto"/>
        <w:rPr>
          <w:rFonts w:ascii="Verdana" w:hAnsi="Verdana" w:cs="Times New Roman"/>
          <w:sz w:val="18"/>
          <w:szCs w:val="18"/>
        </w:rPr>
      </w:pPr>
      <w:r w:rsidRPr="008C016A">
        <w:rPr>
          <w:rFonts w:ascii="Verdana" w:hAnsi="Verdana" w:cs="Times New Roman"/>
          <w:sz w:val="18"/>
          <w:szCs w:val="18"/>
        </w:rPr>
        <w:t xml:space="preserve">samostalno rješavati složenije tipove zadataka i argumentirati postupak rješavanja i rješenje </w:t>
      </w:r>
    </w:p>
    <w:p w:rsidR="00564F25" w:rsidRPr="008C016A" w:rsidRDefault="00564F25" w:rsidP="009C528B">
      <w:pPr>
        <w:pStyle w:val="Default"/>
        <w:numPr>
          <w:ilvl w:val="0"/>
          <w:numId w:val="25"/>
        </w:numPr>
        <w:spacing w:after="17" w:line="276" w:lineRule="auto"/>
        <w:rPr>
          <w:rFonts w:ascii="Verdana" w:hAnsi="Verdana" w:cs="Times New Roman"/>
          <w:sz w:val="18"/>
          <w:szCs w:val="18"/>
        </w:rPr>
      </w:pPr>
      <w:r w:rsidRPr="008C016A">
        <w:rPr>
          <w:rFonts w:ascii="Verdana" w:hAnsi="Verdana" w:cs="Times New Roman"/>
          <w:sz w:val="18"/>
          <w:szCs w:val="18"/>
        </w:rPr>
        <w:t xml:space="preserve">razvijati logičko i kreativno razmišljanje </w:t>
      </w:r>
    </w:p>
    <w:p w:rsidR="00564F25" w:rsidRPr="008C016A" w:rsidRDefault="00564F25" w:rsidP="009C528B">
      <w:pPr>
        <w:pStyle w:val="Default"/>
        <w:numPr>
          <w:ilvl w:val="0"/>
          <w:numId w:val="25"/>
        </w:numPr>
        <w:spacing w:after="17" w:line="276" w:lineRule="auto"/>
        <w:rPr>
          <w:rFonts w:ascii="Verdana" w:hAnsi="Verdana" w:cs="Times New Roman"/>
          <w:sz w:val="18"/>
          <w:szCs w:val="18"/>
        </w:rPr>
      </w:pPr>
      <w:r w:rsidRPr="008C016A">
        <w:rPr>
          <w:rFonts w:ascii="Verdana" w:hAnsi="Verdana" w:cs="Times New Roman"/>
          <w:sz w:val="18"/>
          <w:szCs w:val="18"/>
        </w:rPr>
        <w:t xml:space="preserve">razviti dječju znatiželju i interes za istraživanjem novih sadržaja </w:t>
      </w:r>
    </w:p>
    <w:p w:rsidR="00564F25" w:rsidRPr="008C016A" w:rsidRDefault="00564F25" w:rsidP="009C528B">
      <w:pPr>
        <w:pStyle w:val="Default"/>
        <w:numPr>
          <w:ilvl w:val="0"/>
          <w:numId w:val="25"/>
        </w:numPr>
        <w:spacing w:after="17" w:line="276" w:lineRule="auto"/>
        <w:rPr>
          <w:rFonts w:ascii="Verdana" w:hAnsi="Verdana" w:cs="Times New Roman"/>
          <w:sz w:val="18"/>
          <w:szCs w:val="18"/>
        </w:rPr>
      </w:pPr>
      <w:r w:rsidRPr="008C016A">
        <w:rPr>
          <w:rFonts w:ascii="Verdana" w:hAnsi="Verdana" w:cs="Times New Roman"/>
          <w:sz w:val="18"/>
          <w:szCs w:val="18"/>
        </w:rPr>
        <w:t xml:space="preserve">praktično primijeniti i utvrditi znanja stečena na redovnoj nastavi </w:t>
      </w:r>
    </w:p>
    <w:p w:rsidR="00564F25" w:rsidRPr="008C016A" w:rsidRDefault="00564F25" w:rsidP="009C528B">
      <w:pPr>
        <w:pStyle w:val="Default"/>
        <w:numPr>
          <w:ilvl w:val="0"/>
          <w:numId w:val="25"/>
        </w:numPr>
        <w:spacing w:after="17" w:line="276" w:lineRule="auto"/>
        <w:rPr>
          <w:rFonts w:ascii="Verdana" w:hAnsi="Verdana" w:cs="Times New Roman"/>
          <w:sz w:val="18"/>
          <w:szCs w:val="18"/>
        </w:rPr>
      </w:pPr>
      <w:r w:rsidRPr="008C016A">
        <w:rPr>
          <w:rFonts w:ascii="Verdana" w:hAnsi="Verdana" w:cs="Times New Roman"/>
          <w:sz w:val="18"/>
          <w:szCs w:val="18"/>
        </w:rPr>
        <w:t xml:space="preserve">razvijati svoja kritička zapažanja </w:t>
      </w:r>
    </w:p>
    <w:p w:rsidR="00564F25" w:rsidRPr="008C016A" w:rsidRDefault="00564F25" w:rsidP="009C528B">
      <w:pPr>
        <w:pStyle w:val="Default"/>
        <w:numPr>
          <w:ilvl w:val="0"/>
          <w:numId w:val="25"/>
        </w:numPr>
        <w:spacing w:after="17" w:line="276" w:lineRule="auto"/>
        <w:rPr>
          <w:rFonts w:ascii="Verdana" w:hAnsi="Verdana" w:cs="Times New Roman"/>
          <w:sz w:val="18"/>
          <w:szCs w:val="18"/>
        </w:rPr>
      </w:pPr>
      <w:r w:rsidRPr="008C016A">
        <w:rPr>
          <w:rFonts w:ascii="Verdana" w:hAnsi="Verdana" w:cs="Times New Roman"/>
          <w:sz w:val="18"/>
          <w:szCs w:val="18"/>
        </w:rPr>
        <w:t xml:space="preserve">razvijati sposobnosti rješavanja problemskih zadataka </w:t>
      </w:r>
    </w:p>
    <w:p w:rsidR="00564F25" w:rsidRPr="008C016A" w:rsidRDefault="00564F25" w:rsidP="009C528B">
      <w:pPr>
        <w:pStyle w:val="Default"/>
        <w:numPr>
          <w:ilvl w:val="0"/>
          <w:numId w:val="25"/>
        </w:numPr>
        <w:spacing w:after="17" w:line="276" w:lineRule="auto"/>
        <w:rPr>
          <w:rFonts w:ascii="Verdana" w:hAnsi="Verdana" w:cs="Times New Roman"/>
          <w:sz w:val="18"/>
          <w:szCs w:val="18"/>
        </w:rPr>
      </w:pPr>
      <w:r w:rsidRPr="008C016A">
        <w:rPr>
          <w:rFonts w:ascii="Verdana" w:hAnsi="Verdana" w:cs="Times New Roman"/>
          <w:sz w:val="18"/>
          <w:szCs w:val="18"/>
        </w:rPr>
        <w:t xml:space="preserve">rješavati složenije problemske zadatke logičkim i kreativnim razmišljanjem </w:t>
      </w:r>
    </w:p>
    <w:p w:rsidR="00564F25" w:rsidRPr="008C016A" w:rsidRDefault="00564F25" w:rsidP="009C528B">
      <w:pPr>
        <w:pStyle w:val="Default"/>
        <w:numPr>
          <w:ilvl w:val="0"/>
          <w:numId w:val="25"/>
        </w:numPr>
        <w:spacing w:after="17" w:line="276" w:lineRule="auto"/>
        <w:rPr>
          <w:rFonts w:ascii="Verdana" w:hAnsi="Verdana" w:cs="Times New Roman"/>
          <w:sz w:val="18"/>
          <w:szCs w:val="18"/>
        </w:rPr>
      </w:pPr>
      <w:r w:rsidRPr="008C016A">
        <w:rPr>
          <w:rFonts w:ascii="Verdana" w:hAnsi="Verdana" w:cs="Times New Roman"/>
          <w:sz w:val="18"/>
          <w:szCs w:val="18"/>
        </w:rPr>
        <w:t xml:space="preserve">samostalnim radom steći vještinu izvođenja jednostavnijih fizikalnih pokusa </w:t>
      </w:r>
    </w:p>
    <w:p w:rsidR="00564F25" w:rsidRPr="008C016A" w:rsidRDefault="00564F25" w:rsidP="009C528B">
      <w:pPr>
        <w:pStyle w:val="Default"/>
        <w:numPr>
          <w:ilvl w:val="0"/>
          <w:numId w:val="25"/>
        </w:numPr>
        <w:spacing w:after="17" w:line="276" w:lineRule="auto"/>
        <w:rPr>
          <w:rFonts w:ascii="Verdana" w:hAnsi="Verdana" w:cs="Times New Roman"/>
          <w:sz w:val="18"/>
          <w:szCs w:val="18"/>
        </w:rPr>
      </w:pPr>
      <w:r w:rsidRPr="008C016A">
        <w:rPr>
          <w:rFonts w:ascii="Verdana" w:hAnsi="Verdana" w:cs="Times New Roman"/>
          <w:sz w:val="18"/>
          <w:szCs w:val="18"/>
        </w:rPr>
        <w:t xml:space="preserve">donositi zaključke i izvoditi generalizacije </w:t>
      </w:r>
    </w:p>
    <w:p w:rsidR="00564F25" w:rsidRPr="008C016A" w:rsidRDefault="00564F25" w:rsidP="009C528B">
      <w:pPr>
        <w:pStyle w:val="Default"/>
        <w:numPr>
          <w:ilvl w:val="0"/>
          <w:numId w:val="25"/>
        </w:numPr>
        <w:spacing w:line="276" w:lineRule="auto"/>
        <w:rPr>
          <w:rFonts w:ascii="Verdana" w:hAnsi="Verdana" w:cs="Times New Roman"/>
          <w:sz w:val="18"/>
          <w:szCs w:val="18"/>
        </w:rPr>
      </w:pPr>
      <w:r w:rsidRPr="008C016A">
        <w:rPr>
          <w:rFonts w:ascii="Verdana" w:hAnsi="Verdana" w:cs="Times New Roman"/>
          <w:sz w:val="18"/>
          <w:szCs w:val="18"/>
        </w:rPr>
        <w:t xml:space="preserve">argumentirano raspravljati i osposobljavati se za cjeloživotno učenje </w:t>
      </w:r>
    </w:p>
    <w:p w:rsidR="00564F25" w:rsidRPr="008C016A" w:rsidRDefault="00564F25" w:rsidP="00564F25">
      <w:pPr>
        <w:spacing w:before="120" w:after="120"/>
        <w:rPr>
          <w:szCs w:val="18"/>
        </w:rPr>
      </w:pPr>
      <w:r w:rsidRPr="008C016A">
        <w:rPr>
          <w:b/>
          <w:szCs w:val="18"/>
        </w:rPr>
        <w:t>NAČIN REALIZACIJE</w:t>
      </w:r>
      <w:r w:rsidRPr="008C016A">
        <w:rPr>
          <w:szCs w:val="18"/>
        </w:rPr>
        <w:t xml:space="preserve">: </w:t>
      </w:r>
    </w:p>
    <w:p w:rsidR="00564F25" w:rsidRPr="008C016A" w:rsidRDefault="00564F25" w:rsidP="00564F25">
      <w:pPr>
        <w:rPr>
          <w:szCs w:val="18"/>
        </w:rPr>
      </w:pPr>
      <w:r w:rsidRPr="008C016A">
        <w:rPr>
          <w:b/>
          <w:szCs w:val="18"/>
        </w:rPr>
        <w:t>Oblik</w:t>
      </w:r>
      <w:r w:rsidRPr="008C016A">
        <w:rPr>
          <w:szCs w:val="18"/>
        </w:rPr>
        <w:t>: dodatna nastava i školska natjecanja</w:t>
      </w:r>
    </w:p>
    <w:p w:rsidR="00564F25" w:rsidRPr="008C016A" w:rsidRDefault="00564F25" w:rsidP="00564F25">
      <w:pPr>
        <w:rPr>
          <w:szCs w:val="18"/>
        </w:rPr>
      </w:pPr>
      <w:r w:rsidRPr="008C016A">
        <w:rPr>
          <w:b/>
          <w:szCs w:val="18"/>
        </w:rPr>
        <w:t>Sudionici</w:t>
      </w:r>
      <w:r w:rsidRPr="008C016A">
        <w:rPr>
          <w:szCs w:val="18"/>
        </w:rPr>
        <w:t>: učenici 7. i 8. razreda</w:t>
      </w:r>
    </w:p>
    <w:p w:rsidR="00564F25" w:rsidRPr="008C016A" w:rsidRDefault="00564F25" w:rsidP="00564F25">
      <w:pPr>
        <w:pStyle w:val="Default"/>
        <w:spacing w:line="276" w:lineRule="auto"/>
        <w:rPr>
          <w:rFonts w:ascii="Verdana" w:hAnsi="Verdana" w:cs="Times New Roman"/>
          <w:color w:val="auto"/>
          <w:sz w:val="18"/>
          <w:szCs w:val="18"/>
        </w:rPr>
      </w:pPr>
      <w:r w:rsidRPr="008C016A">
        <w:rPr>
          <w:rFonts w:ascii="Verdana" w:hAnsi="Verdana" w:cs="Times New Roman"/>
          <w:b/>
          <w:sz w:val="18"/>
          <w:szCs w:val="18"/>
        </w:rPr>
        <w:t>Načini učenja</w:t>
      </w:r>
      <w:r w:rsidRPr="008C016A">
        <w:rPr>
          <w:rFonts w:ascii="Verdana" w:hAnsi="Verdana" w:cs="Times New Roman"/>
          <w:sz w:val="18"/>
          <w:szCs w:val="18"/>
        </w:rPr>
        <w:t xml:space="preserve">: </w:t>
      </w:r>
      <w:r w:rsidRPr="008C016A">
        <w:rPr>
          <w:rFonts w:ascii="Verdana" w:hAnsi="Verdana" w:cs="Times New Roman"/>
          <w:color w:val="auto"/>
          <w:sz w:val="18"/>
          <w:szCs w:val="18"/>
        </w:rPr>
        <w:t xml:space="preserve"> Učenici će rješavati složenije problemske zadatke logičkim i kreativnim razmišljanjem i samostalnim radom steći vještinu izvođenja jednostavnijih fizikalnih pokusa i na temelju opažanja donositi zaključke. </w:t>
      </w:r>
    </w:p>
    <w:p w:rsidR="00564F25" w:rsidRPr="008C016A" w:rsidRDefault="00564F25" w:rsidP="00564F25">
      <w:pPr>
        <w:rPr>
          <w:szCs w:val="18"/>
        </w:rPr>
      </w:pPr>
      <w:r w:rsidRPr="008C016A">
        <w:rPr>
          <w:b/>
          <w:szCs w:val="18"/>
        </w:rPr>
        <w:t>Metode poučavanja</w:t>
      </w:r>
      <w:r w:rsidRPr="008C016A">
        <w:rPr>
          <w:szCs w:val="18"/>
        </w:rPr>
        <w:t>: objašnjavanje, rješavanje, demonstracija, analiza, razgovor, istraživanje, praktičan rad, kvizovi i natjecanja</w:t>
      </w:r>
    </w:p>
    <w:p w:rsidR="00564F25" w:rsidRPr="008C016A" w:rsidRDefault="00564F25" w:rsidP="00564F25">
      <w:pPr>
        <w:rPr>
          <w:szCs w:val="18"/>
        </w:rPr>
      </w:pPr>
      <w:r w:rsidRPr="008C016A">
        <w:rPr>
          <w:b/>
          <w:szCs w:val="18"/>
        </w:rPr>
        <w:t>Trajanje izvedbe</w:t>
      </w:r>
      <w:r w:rsidRPr="008C016A">
        <w:rPr>
          <w:szCs w:val="18"/>
        </w:rPr>
        <w:t xml:space="preserve">:  </w:t>
      </w:r>
      <w:r w:rsidR="0053557A">
        <w:rPr>
          <w:szCs w:val="18"/>
        </w:rPr>
        <w:t>četiri</w:t>
      </w:r>
      <w:r w:rsidRPr="008C016A">
        <w:rPr>
          <w:szCs w:val="18"/>
        </w:rPr>
        <w:t xml:space="preserve"> sata tjedno, tijekom cijele godine </w:t>
      </w:r>
    </w:p>
    <w:p w:rsidR="00564F25" w:rsidRPr="008C016A" w:rsidRDefault="00564F25" w:rsidP="00564F25">
      <w:pPr>
        <w:pStyle w:val="Default"/>
        <w:spacing w:before="120" w:after="120" w:line="276" w:lineRule="auto"/>
        <w:ind w:firstLine="709"/>
        <w:rPr>
          <w:rFonts w:ascii="Verdana" w:hAnsi="Verdana" w:cs="Times New Roman"/>
          <w:b/>
          <w:sz w:val="18"/>
          <w:szCs w:val="18"/>
        </w:rPr>
      </w:pPr>
      <w:r w:rsidRPr="008C016A">
        <w:rPr>
          <w:rFonts w:ascii="Verdana" w:hAnsi="Verdana" w:cs="Times New Roman"/>
          <w:b/>
          <w:sz w:val="18"/>
          <w:szCs w:val="18"/>
        </w:rPr>
        <w:t>Resursi:</w:t>
      </w:r>
    </w:p>
    <w:p w:rsidR="00564F25" w:rsidRPr="008C016A" w:rsidRDefault="00564F25" w:rsidP="00564F25">
      <w:pPr>
        <w:pStyle w:val="Default"/>
        <w:spacing w:line="276" w:lineRule="auto"/>
        <w:rPr>
          <w:rFonts w:ascii="Verdana" w:hAnsi="Verdana" w:cs="Times New Roman"/>
          <w:color w:val="auto"/>
          <w:sz w:val="18"/>
          <w:szCs w:val="18"/>
        </w:rPr>
      </w:pPr>
      <w:r w:rsidRPr="008C016A">
        <w:rPr>
          <w:rFonts w:ascii="Verdana" w:hAnsi="Verdana" w:cs="Times New Roman"/>
          <w:b/>
          <w:sz w:val="18"/>
          <w:szCs w:val="18"/>
        </w:rPr>
        <w:t>Potrebni resursi</w:t>
      </w:r>
      <w:r w:rsidRPr="008C016A">
        <w:rPr>
          <w:rFonts w:ascii="Verdana" w:hAnsi="Verdana" w:cs="Times New Roman"/>
          <w:sz w:val="18"/>
          <w:szCs w:val="18"/>
        </w:rPr>
        <w:t>:</w:t>
      </w:r>
      <w:r w:rsidRPr="008C016A">
        <w:rPr>
          <w:rFonts w:ascii="Verdana" w:hAnsi="Verdana" w:cs="Times New Roman"/>
          <w:color w:val="auto"/>
          <w:sz w:val="18"/>
          <w:szCs w:val="18"/>
        </w:rPr>
        <w:t xml:space="preserve"> učitelji, učenici, stručni suradnici, listići, papir za fotokopiranje, računalo, projektor, igre za učenike, pribor za pokuse</w:t>
      </w:r>
    </w:p>
    <w:p w:rsidR="002A0A79" w:rsidRDefault="00564F25" w:rsidP="00564F25">
      <w:pPr>
        <w:rPr>
          <w:szCs w:val="18"/>
        </w:rPr>
      </w:pPr>
      <w:r w:rsidRPr="008C016A">
        <w:rPr>
          <w:b/>
          <w:szCs w:val="18"/>
        </w:rPr>
        <w:t>Mogućnosti</w:t>
      </w:r>
      <w:r w:rsidRPr="008C016A">
        <w:rPr>
          <w:szCs w:val="18"/>
        </w:rPr>
        <w:t>: suradnja učitelja i stručnih suradnika, dostupnost literature, kompetencije učitelja, podrška ravnatelja</w:t>
      </w:r>
    </w:p>
    <w:p w:rsidR="00564F25" w:rsidRPr="008C016A" w:rsidRDefault="00564F25" w:rsidP="00564F25">
      <w:pPr>
        <w:rPr>
          <w:szCs w:val="18"/>
        </w:rPr>
      </w:pPr>
      <w:r w:rsidRPr="008C016A">
        <w:rPr>
          <w:b/>
          <w:szCs w:val="18"/>
        </w:rPr>
        <w:t>Moguće teškoće</w:t>
      </w:r>
      <w:r w:rsidRPr="008C016A">
        <w:rPr>
          <w:szCs w:val="18"/>
        </w:rPr>
        <w:t>:  neprimjereni prostorni uvjeti (manjak učionica), vrijeme održavanja, usklađivanje rasporeda</w:t>
      </w:r>
    </w:p>
    <w:p w:rsidR="00564F25" w:rsidRPr="008C016A" w:rsidRDefault="00564F25" w:rsidP="00564F25">
      <w:pPr>
        <w:pStyle w:val="ListParagraph"/>
        <w:spacing w:before="120" w:after="120"/>
        <w:ind w:left="0"/>
        <w:contextualSpacing/>
        <w:rPr>
          <w:rFonts w:cs="Times New Roman"/>
          <w:szCs w:val="18"/>
        </w:rPr>
      </w:pPr>
      <w:r w:rsidRPr="008C016A">
        <w:rPr>
          <w:rFonts w:cs="Times New Roman"/>
          <w:b/>
          <w:szCs w:val="18"/>
        </w:rPr>
        <w:t>Način praćenja i provjere ishoda/postignuća</w:t>
      </w:r>
      <w:r w:rsidRPr="008C016A">
        <w:rPr>
          <w:rFonts w:cs="Times New Roman"/>
          <w:szCs w:val="18"/>
        </w:rPr>
        <w:t>: sudjelovanje na natjecanjima, rad na projektima i njihovoj prezentaciji</w:t>
      </w:r>
    </w:p>
    <w:p w:rsidR="00564F25" w:rsidRPr="008C016A" w:rsidRDefault="00564F25" w:rsidP="00564F25">
      <w:pPr>
        <w:spacing w:after="120"/>
        <w:rPr>
          <w:szCs w:val="18"/>
        </w:rPr>
      </w:pPr>
      <w:r w:rsidRPr="008C016A">
        <w:rPr>
          <w:b/>
          <w:szCs w:val="18"/>
        </w:rPr>
        <w:t>Odgovorne osobe</w:t>
      </w:r>
      <w:r w:rsidRPr="008C016A">
        <w:rPr>
          <w:szCs w:val="18"/>
        </w:rPr>
        <w:t>: Vesna Mešić, učiteljica fizike i tehničke kulture</w:t>
      </w:r>
    </w:p>
    <w:p w:rsidR="00B67952" w:rsidRDefault="00EF1B09" w:rsidP="00E051F9">
      <w:pPr>
        <w:pStyle w:val="Heading2"/>
        <w:rPr>
          <w:lang w:eastAsia="hr-HR"/>
        </w:rPr>
      </w:pPr>
      <w:bookmarkStart w:id="78" w:name="_Toc525736541"/>
      <w:r>
        <w:rPr>
          <w:lang w:eastAsia="hr-HR"/>
        </w:rPr>
        <w:lastRenderedPageBreak/>
        <w:t>3.2. DOPUNSKA NASTAVA</w:t>
      </w:r>
      <w:bookmarkEnd w:id="78"/>
    </w:p>
    <w:p w:rsidR="007F5283" w:rsidRDefault="00EF1B09" w:rsidP="007F5283">
      <w:pPr>
        <w:pStyle w:val="Heading3"/>
        <w:rPr>
          <w:lang w:eastAsia="hr-HR"/>
        </w:rPr>
      </w:pPr>
      <w:bookmarkStart w:id="79" w:name="_Toc525736542"/>
      <w:r>
        <w:rPr>
          <w:lang w:eastAsia="hr-HR"/>
        </w:rPr>
        <w:t>3.2.1. Dopunska nastava iz kemije</w:t>
      </w:r>
      <w:bookmarkEnd w:id="79"/>
    </w:p>
    <w:p w:rsidR="00564F25" w:rsidRPr="008C016A" w:rsidRDefault="00564F25" w:rsidP="00564F25">
      <w:pPr>
        <w:pStyle w:val="ListParagraph"/>
        <w:spacing w:before="120"/>
        <w:ind w:left="0" w:firstLine="708"/>
        <w:rPr>
          <w:rFonts w:cs="Times New Roman"/>
          <w:szCs w:val="18"/>
        </w:rPr>
      </w:pPr>
      <w:r w:rsidRPr="008C016A">
        <w:rPr>
          <w:rFonts w:cs="Times New Roman"/>
          <w:b/>
          <w:szCs w:val="18"/>
        </w:rPr>
        <w:t>Ciklus (</w:t>
      </w:r>
      <w:r w:rsidRPr="008C016A">
        <w:rPr>
          <w:rFonts w:cs="Times New Roman"/>
          <w:szCs w:val="18"/>
        </w:rPr>
        <w:t>razred): 3. ciklus (7. i 8. razred)</w:t>
      </w:r>
    </w:p>
    <w:p w:rsidR="00564F25" w:rsidRPr="008C016A" w:rsidRDefault="00564F25" w:rsidP="00564F25">
      <w:pPr>
        <w:pStyle w:val="ListParagraph"/>
        <w:spacing w:before="120"/>
        <w:ind w:left="0"/>
        <w:rPr>
          <w:rFonts w:cs="Times New Roman"/>
          <w:b/>
          <w:szCs w:val="18"/>
        </w:rPr>
      </w:pPr>
      <w:r w:rsidRPr="008C016A">
        <w:rPr>
          <w:rFonts w:cs="Times New Roman"/>
          <w:b/>
          <w:szCs w:val="18"/>
        </w:rPr>
        <w:t xml:space="preserve">Cilj: </w:t>
      </w:r>
      <w:r w:rsidRPr="008C016A">
        <w:rPr>
          <w:rFonts w:cs="Times New Roman"/>
          <w:szCs w:val="18"/>
        </w:rPr>
        <w:t>na dopunskoj nastavi kemije organizirati pomoć učenicima koji teže savladavaju gradivo</w:t>
      </w:r>
    </w:p>
    <w:p w:rsidR="00564F25" w:rsidRPr="008C016A" w:rsidRDefault="00564F25" w:rsidP="00564F25">
      <w:pPr>
        <w:pStyle w:val="ListParagraph"/>
        <w:spacing w:before="120"/>
        <w:ind w:left="0"/>
        <w:rPr>
          <w:rFonts w:cs="Times New Roman"/>
          <w:b/>
          <w:szCs w:val="18"/>
        </w:rPr>
      </w:pPr>
      <w:r w:rsidRPr="008C016A">
        <w:rPr>
          <w:rFonts w:cs="Times New Roman"/>
          <w:b/>
          <w:szCs w:val="18"/>
        </w:rPr>
        <w:t>Obrazloženje cilja:</w:t>
      </w:r>
      <w:r w:rsidRPr="008C016A">
        <w:rPr>
          <w:rFonts w:cs="Times New Roman"/>
          <w:szCs w:val="18"/>
        </w:rPr>
        <w:t xml:space="preserve"> Učenicima je potrebno dodatno objasniti nastavne sadržaje, kako bi stekli određeno znanje. Učenici će rješavati jednostavne zadatke. Na dopunsku nastavu dolaze samoinicijativno ili kako ih uključuje nastavnik, povremeno ii tijekom cijele godine.</w:t>
      </w:r>
    </w:p>
    <w:p w:rsidR="00564F25" w:rsidRPr="008C016A" w:rsidRDefault="00564F25" w:rsidP="00564F25">
      <w:pPr>
        <w:pStyle w:val="ListParagraph"/>
        <w:spacing w:before="120" w:after="120"/>
        <w:ind w:left="0"/>
        <w:rPr>
          <w:rFonts w:cs="Times New Roman"/>
          <w:szCs w:val="18"/>
        </w:rPr>
      </w:pPr>
      <w:r w:rsidRPr="008C016A">
        <w:rPr>
          <w:rFonts w:cs="Times New Roman"/>
          <w:b/>
          <w:szCs w:val="18"/>
        </w:rPr>
        <w:t>Očekivani ishodi/postignuća:</w:t>
      </w:r>
      <w:r w:rsidRPr="008C016A">
        <w:rPr>
          <w:rFonts w:cs="Times New Roman"/>
          <w:szCs w:val="18"/>
        </w:rPr>
        <w:t xml:space="preserve"> </w:t>
      </w:r>
    </w:p>
    <w:p w:rsidR="00564F25" w:rsidRPr="008C016A" w:rsidRDefault="00564F25" w:rsidP="00DB35EE">
      <w:pPr>
        <w:pStyle w:val="ListParagraph"/>
        <w:numPr>
          <w:ilvl w:val="0"/>
          <w:numId w:val="9"/>
        </w:numPr>
        <w:ind w:left="714" w:hanging="357"/>
        <w:jc w:val="left"/>
        <w:rPr>
          <w:rFonts w:cs="Times New Roman"/>
          <w:szCs w:val="18"/>
        </w:rPr>
      </w:pPr>
      <w:r w:rsidRPr="008C016A">
        <w:rPr>
          <w:rFonts w:cs="Times New Roman"/>
          <w:szCs w:val="18"/>
        </w:rPr>
        <w:t xml:space="preserve">razumjeti nastavne sadržaje na temelju opažanja donositi zaključke, </w:t>
      </w:r>
    </w:p>
    <w:p w:rsidR="00564F25" w:rsidRPr="008C016A" w:rsidRDefault="00564F25" w:rsidP="00DB35EE">
      <w:pPr>
        <w:pStyle w:val="ListParagraph"/>
        <w:numPr>
          <w:ilvl w:val="0"/>
          <w:numId w:val="9"/>
        </w:numPr>
        <w:ind w:left="714" w:hanging="357"/>
        <w:jc w:val="left"/>
        <w:rPr>
          <w:rFonts w:cs="Times New Roman"/>
          <w:b/>
          <w:szCs w:val="18"/>
        </w:rPr>
      </w:pPr>
      <w:r w:rsidRPr="008C016A">
        <w:rPr>
          <w:rFonts w:cs="Times New Roman"/>
          <w:szCs w:val="18"/>
        </w:rPr>
        <w:t>samostalno rješavati jednostavnije zadatke</w:t>
      </w:r>
    </w:p>
    <w:p w:rsidR="00564F25" w:rsidRPr="008C016A" w:rsidRDefault="00564F25" w:rsidP="00564F25">
      <w:pPr>
        <w:pStyle w:val="ListParagraph"/>
        <w:spacing w:before="120" w:after="120"/>
        <w:ind w:left="0"/>
        <w:rPr>
          <w:rFonts w:cs="Times New Roman"/>
          <w:b/>
          <w:szCs w:val="18"/>
        </w:rPr>
      </w:pPr>
      <w:r w:rsidRPr="008C016A">
        <w:rPr>
          <w:rFonts w:cs="Times New Roman"/>
          <w:b/>
          <w:szCs w:val="18"/>
        </w:rPr>
        <w:t>NAČIN REALIZACIJE:</w:t>
      </w:r>
      <w:r w:rsidRPr="008C016A">
        <w:rPr>
          <w:rFonts w:cs="Times New Roman"/>
          <w:szCs w:val="18"/>
        </w:rPr>
        <w:t xml:space="preserve"> </w:t>
      </w:r>
    </w:p>
    <w:p w:rsidR="00564F25" w:rsidRPr="008C016A" w:rsidRDefault="00564F25" w:rsidP="00564F25">
      <w:pPr>
        <w:pStyle w:val="ListParagraph"/>
        <w:ind w:left="0"/>
        <w:rPr>
          <w:rFonts w:cs="Times New Roman"/>
          <w:szCs w:val="18"/>
        </w:rPr>
      </w:pPr>
      <w:r w:rsidRPr="008C016A">
        <w:rPr>
          <w:rFonts w:cs="Times New Roman"/>
          <w:b/>
          <w:szCs w:val="18"/>
        </w:rPr>
        <w:t>Olik</w:t>
      </w:r>
      <w:r w:rsidRPr="008C016A">
        <w:rPr>
          <w:rFonts w:cs="Times New Roman"/>
          <w:szCs w:val="18"/>
        </w:rPr>
        <w:t>: individualni rad – prema sposobnostima učenici savladavaju gradivo i jednostavnije pokuse</w:t>
      </w:r>
    </w:p>
    <w:p w:rsidR="00564F25" w:rsidRPr="008C016A" w:rsidRDefault="00564F25" w:rsidP="00564F25">
      <w:pPr>
        <w:pStyle w:val="ListParagraph"/>
        <w:ind w:left="0"/>
        <w:rPr>
          <w:rFonts w:cs="Times New Roman"/>
          <w:szCs w:val="18"/>
        </w:rPr>
      </w:pPr>
      <w:r w:rsidRPr="008C016A">
        <w:rPr>
          <w:rFonts w:cs="Times New Roman"/>
          <w:b/>
          <w:szCs w:val="18"/>
        </w:rPr>
        <w:t>Sudionici</w:t>
      </w:r>
      <w:r w:rsidRPr="008C016A">
        <w:rPr>
          <w:rFonts w:cs="Times New Roman"/>
          <w:szCs w:val="18"/>
        </w:rPr>
        <w:t>: učenici 7. i 8. razreda i učiteljica kemije</w:t>
      </w:r>
    </w:p>
    <w:p w:rsidR="00564F25" w:rsidRPr="008C016A" w:rsidRDefault="00564F25" w:rsidP="00564F25">
      <w:pPr>
        <w:pStyle w:val="ListParagraph"/>
        <w:ind w:left="0"/>
        <w:rPr>
          <w:rFonts w:cs="Times New Roman"/>
          <w:szCs w:val="18"/>
        </w:rPr>
      </w:pPr>
      <w:r w:rsidRPr="008C016A">
        <w:rPr>
          <w:rFonts w:cs="Times New Roman"/>
          <w:b/>
          <w:szCs w:val="18"/>
        </w:rPr>
        <w:t>Način učenja</w:t>
      </w:r>
      <w:r w:rsidRPr="008C016A">
        <w:rPr>
          <w:rFonts w:cs="Times New Roman"/>
          <w:szCs w:val="18"/>
        </w:rPr>
        <w:t>: rješavanje nejasnih zadataka, objašnjavanje na prilagođenim primjerima i pokusima uz dodatne upute</w:t>
      </w:r>
    </w:p>
    <w:p w:rsidR="00564F25" w:rsidRPr="008C016A" w:rsidRDefault="00564F25" w:rsidP="00564F25">
      <w:pPr>
        <w:pStyle w:val="ListParagraph"/>
        <w:ind w:left="0"/>
        <w:rPr>
          <w:rFonts w:cs="Times New Roman"/>
          <w:szCs w:val="18"/>
        </w:rPr>
      </w:pPr>
      <w:r w:rsidRPr="008C016A">
        <w:rPr>
          <w:rFonts w:cs="Times New Roman"/>
          <w:b/>
          <w:szCs w:val="18"/>
        </w:rPr>
        <w:t>Metode poučavanja</w:t>
      </w:r>
      <w:r w:rsidRPr="008C016A">
        <w:rPr>
          <w:rFonts w:cs="Times New Roman"/>
          <w:szCs w:val="18"/>
        </w:rPr>
        <w:t>: pisanje, crtanje, praktičan rad, plakati, demonstracije …</w:t>
      </w:r>
    </w:p>
    <w:p w:rsidR="00564F25" w:rsidRPr="008C016A" w:rsidRDefault="00564F25" w:rsidP="00564F25">
      <w:pPr>
        <w:pStyle w:val="ListParagraph"/>
        <w:ind w:left="0"/>
        <w:rPr>
          <w:rFonts w:cs="Times New Roman"/>
          <w:szCs w:val="18"/>
        </w:rPr>
      </w:pPr>
      <w:r w:rsidRPr="008C016A">
        <w:rPr>
          <w:rFonts w:cs="Times New Roman"/>
          <w:b/>
          <w:szCs w:val="18"/>
        </w:rPr>
        <w:t>Trajanje izvedbe</w:t>
      </w:r>
      <w:r w:rsidRPr="008C016A">
        <w:rPr>
          <w:rFonts w:cs="Times New Roman"/>
          <w:szCs w:val="18"/>
        </w:rPr>
        <w:t xml:space="preserve">: tijekom školske godine </w:t>
      </w:r>
      <w:r w:rsidR="00FC460E">
        <w:rPr>
          <w:rFonts w:cs="Times New Roman"/>
          <w:szCs w:val="18"/>
        </w:rPr>
        <w:t>2018./2019.</w:t>
      </w:r>
    </w:p>
    <w:p w:rsidR="00564F25" w:rsidRPr="008C016A" w:rsidRDefault="00564F25" w:rsidP="00564F25">
      <w:pPr>
        <w:pStyle w:val="ListParagraph"/>
        <w:spacing w:before="120" w:after="120"/>
        <w:ind w:left="0" w:firstLine="709"/>
        <w:rPr>
          <w:rFonts w:cs="Times New Roman"/>
          <w:b/>
          <w:szCs w:val="18"/>
        </w:rPr>
      </w:pPr>
      <w:r w:rsidRPr="008C016A">
        <w:rPr>
          <w:rFonts w:cs="Times New Roman"/>
          <w:b/>
          <w:szCs w:val="18"/>
        </w:rPr>
        <w:t>Resursi:</w:t>
      </w:r>
    </w:p>
    <w:p w:rsidR="00564F25" w:rsidRPr="008C016A" w:rsidRDefault="00564F25" w:rsidP="00564F25">
      <w:pPr>
        <w:pStyle w:val="ListParagraph"/>
        <w:ind w:left="0"/>
        <w:contextualSpacing/>
        <w:rPr>
          <w:rFonts w:cs="Times New Roman"/>
          <w:b/>
          <w:szCs w:val="18"/>
        </w:rPr>
      </w:pPr>
      <w:r w:rsidRPr="008C016A">
        <w:rPr>
          <w:rFonts w:cs="Times New Roman"/>
          <w:b/>
          <w:szCs w:val="18"/>
        </w:rPr>
        <w:t xml:space="preserve">Potrebni resursi, moguće teškoće: </w:t>
      </w:r>
      <w:r w:rsidRPr="008C016A">
        <w:rPr>
          <w:rFonts w:cs="Times New Roman"/>
          <w:szCs w:val="18"/>
        </w:rPr>
        <w:t>usklađivanje rasporeda, moguće teškće u organizaciji, nedovoljna zainteresiranost za dopunsku nastavu.</w:t>
      </w:r>
    </w:p>
    <w:p w:rsidR="00564F25" w:rsidRPr="008C016A" w:rsidRDefault="00564F25" w:rsidP="00564F25">
      <w:pPr>
        <w:pStyle w:val="ListParagraph"/>
        <w:spacing w:before="120"/>
        <w:ind w:left="0"/>
        <w:rPr>
          <w:rFonts w:cs="Times New Roman"/>
          <w:b/>
          <w:szCs w:val="18"/>
        </w:rPr>
      </w:pPr>
      <w:r w:rsidRPr="008C016A">
        <w:rPr>
          <w:rFonts w:cs="Times New Roman"/>
          <w:b/>
          <w:szCs w:val="18"/>
        </w:rPr>
        <w:t xml:space="preserve">Način praćenja i provjera ishoda/postignuća: </w:t>
      </w:r>
      <w:r w:rsidRPr="008C016A">
        <w:rPr>
          <w:rFonts w:cs="Times New Roman"/>
          <w:szCs w:val="18"/>
        </w:rPr>
        <w:t>opisno praćenje napretka učenika, rezultati na redovnoj nastavi.</w:t>
      </w:r>
    </w:p>
    <w:p w:rsidR="007F5283" w:rsidRDefault="00564F25" w:rsidP="007A086D">
      <w:pPr>
        <w:pStyle w:val="ListParagraph"/>
        <w:spacing w:before="120"/>
        <w:ind w:left="0"/>
        <w:rPr>
          <w:szCs w:val="18"/>
        </w:rPr>
      </w:pPr>
      <w:r w:rsidRPr="008C016A">
        <w:rPr>
          <w:b/>
          <w:szCs w:val="18"/>
        </w:rPr>
        <w:t xml:space="preserve">Odgovorna osoba: </w:t>
      </w:r>
      <w:r w:rsidR="00367438">
        <w:rPr>
          <w:szCs w:val="18"/>
        </w:rPr>
        <w:t>Ivana Jadrijević</w:t>
      </w:r>
      <w:r w:rsidRPr="008C016A">
        <w:rPr>
          <w:szCs w:val="18"/>
        </w:rPr>
        <w:t>, učiteljica kemije</w:t>
      </w:r>
    </w:p>
    <w:p w:rsidR="00DD33CC" w:rsidRDefault="00DD33CC" w:rsidP="00DD33CC">
      <w:pPr>
        <w:pStyle w:val="Heading3"/>
        <w:rPr>
          <w:lang w:eastAsia="hr-HR"/>
        </w:rPr>
      </w:pPr>
      <w:bookmarkStart w:id="80" w:name="_Toc525736543"/>
      <w:r>
        <w:rPr>
          <w:lang w:eastAsia="hr-HR"/>
        </w:rPr>
        <w:t>3.2.2. Dopunska nastava iz  fizike</w:t>
      </w:r>
      <w:bookmarkEnd w:id="80"/>
    </w:p>
    <w:p w:rsidR="00DD33CC" w:rsidRPr="008C016A" w:rsidRDefault="00DD33CC" w:rsidP="00DD33CC">
      <w:pPr>
        <w:pStyle w:val="ListParagraph"/>
        <w:spacing w:before="120"/>
        <w:ind w:left="0" w:firstLine="708"/>
        <w:rPr>
          <w:rFonts w:cs="Times New Roman"/>
          <w:szCs w:val="18"/>
        </w:rPr>
      </w:pPr>
      <w:r w:rsidRPr="008C016A">
        <w:rPr>
          <w:rFonts w:cs="Times New Roman"/>
          <w:b/>
          <w:szCs w:val="18"/>
        </w:rPr>
        <w:t>Ciklus (</w:t>
      </w:r>
      <w:r w:rsidRPr="008C016A">
        <w:rPr>
          <w:rFonts w:cs="Times New Roman"/>
          <w:szCs w:val="18"/>
        </w:rPr>
        <w:t>razred): 3. ciklus (7. i 8. razred)</w:t>
      </w:r>
    </w:p>
    <w:p w:rsidR="00DD33CC" w:rsidRPr="008C016A" w:rsidRDefault="00DD33CC" w:rsidP="00DD33CC">
      <w:pPr>
        <w:pStyle w:val="ListParagraph"/>
        <w:spacing w:before="120"/>
        <w:ind w:left="0"/>
        <w:rPr>
          <w:rFonts w:cs="Times New Roman"/>
          <w:b/>
          <w:szCs w:val="18"/>
        </w:rPr>
      </w:pPr>
      <w:r w:rsidRPr="008C016A">
        <w:rPr>
          <w:rFonts w:cs="Times New Roman"/>
          <w:b/>
          <w:szCs w:val="18"/>
        </w:rPr>
        <w:t xml:space="preserve">Cilj: </w:t>
      </w:r>
      <w:r>
        <w:rPr>
          <w:rFonts w:cs="Times New Roman"/>
          <w:szCs w:val="18"/>
        </w:rPr>
        <w:t>na dopunskoj nastavi fizike</w:t>
      </w:r>
      <w:r w:rsidRPr="008C016A">
        <w:rPr>
          <w:rFonts w:cs="Times New Roman"/>
          <w:szCs w:val="18"/>
        </w:rPr>
        <w:t xml:space="preserve"> organizirati pomoć učenicima koji teže savladavaju gradivo</w:t>
      </w:r>
    </w:p>
    <w:p w:rsidR="00DD33CC" w:rsidRPr="008C016A" w:rsidRDefault="00DD33CC" w:rsidP="00DD33CC">
      <w:pPr>
        <w:pStyle w:val="ListParagraph"/>
        <w:spacing w:before="120"/>
        <w:ind w:left="0"/>
        <w:rPr>
          <w:rFonts w:cs="Times New Roman"/>
          <w:b/>
          <w:szCs w:val="18"/>
        </w:rPr>
      </w:pPr>
      <w:r w:rsidRPr="008C016A">
        <w:rPr>
          <w:rFonts w:cs="Times New Roman"/>
          <w:b/>
          <w:szCs w:val="18"/>
        </w:rPr>
        <w:t>Obrazloženje cilja:</w:t>
      </w:r>
      <w:r w:rsidRPr="008C016A">
        <w:rPr>
          <w:rFonts w:cs="Times New Roman"/>
          <w:szCs w:val="18"/>
        </w:rPr>
        <w:t xml:space="preserve"> Učenicima je potrebno dodatno objasniti nastavne sadržaje, kako bi stekli određeno znanje. Učenici će rješavati jednostavne zadatke. Na dopunsku nastavu dolaze samoinicijativno ili kako ih uključuje nastavnik, povremeno ii tijekom cijele godine.</w:t>
      </w:r>
    </w:p>
    <w:p w:rsidR="00DD33CC" w:rsidRPr="008C016A" w:rsidRDefault="00DD33CC" w:rsidP="00DD33CC">
      <w:pPr>
        <w:pStyle w:val="ListParagraph"/>
        <w:spacing w:before="120" w:after="120"/>
        <w:ind w:left="0"/>
        <w:rPr>
          <w:rFonts w:cs="Times New Roman"/>
          <w:szCs w:val="18"/>
        </w:rPr>
      </w:pPr>
      <w:r w:rsidRPr="008C016A">
        <w:rPr>
          <w:rFonts w:cs="Times New Roman"/>
          <w:b/>
          <w:szCs w:val="18"/>
        </w:rPr>
        <w:t>Očekivani ishodi/postignuća:</w:t>
      </w:r>
      <w:r w:rsidRPr="008C016A">
        <w:rPr>
          <w:rFonts w:cs="Times New Roman"/>
          <w:szCs w:val="18"/>
        </w:rPr>
        <w:t xml:space="preserve"> </w:t>
      </w:r>
    </w:p>
    <w:p w:rsidR="00DD33CC" w:rsidRPr="008C016A" w:rsidRDefault="00DD33CC" w:rsidP="00DD33CC">
      <w:pPr>
        <w:pStyle w:val="ListParagraph"/>
        <w:numPr>
          <w:ilvl w:val="0"/>
          <w:numId w:val="9"/>
        </w:numPr>
        <w:ind w:left="714" w:hanging="357"/>
        <w:jc w:val="left"/>
        <w:rPr>
          <w:rFonts w:cs="Times New Roman"/>
          <w:szCs w:val="18"/>
        </w:rPr>
      </w:pPr>
      <w:r w:rsidRPr="008C016A">
        <w:rPr>
          <w:rFonts w:cs="Times New Roman"/>
          <w:szCs w:val="18"/>
        </w:rPr>
        <w:t xml:space="preserve">razumjeti nastavne sadržaje na temelju opažanja donositi zaključke, </w:t>
      </w:r>
    </w:p>
    <w:p w:rsidR="00DD33CC" w:rsidRPr="008C016A" w:rsidRDefault="00DD33CC" w:rsidP="00DD33CC">
      <w:pPr>
        <w:pStyle w:val="ListParagraph"/>
        <w:numPr>
          <w:ilvl w:val="0"/>
          <w:numId w:val="9"/>
        </w:numPr>
        <w:ind w:left="714" w:hanging="357"/>
        <w:jc w:val="left"/>
        <w:rPr>
          <w:rFonts w:cs="Times New Roman"/>
          <w:b/>
          <w:szCs w:val="18"/>
        </w:rPr>
      </w:pPr>
      <w:r w:rsidRPr="008C016A">
        <w:rPr>
          <w:rFonts w:cs="Times New Roman"/>
          <w:szCs w:val="18"/>
        </w:rPr>
        <w:t>samostalno rješavati jednostavnije zadatke</w:t>
      </w:r>
    </w:p>
    <w:p w:rsidR="00DD33CC" w:rsidRPr="008C016A" w:rsidRDefault="00DD33CC" w:rsidP="00DD33CC">
      <w:pPr>
        <w:pStyle w:val="ListParagraph"/>
        <w:spacing w:before="120" w:after="120"/>
        <w:ind w:left="0"/>
        <w:rPr>
          <w:rFonts w:cs="Times New Roman"/>
          <w:b/>
          <w:szCs w:val="18"/>
        </w:rPr>
      </w:pPr>
      <w:r w:rsidRPr="008C016A">
        <w:rPr>
          <w:rFonts w:cs="Times New Roman"/>
          <w:b/>
          <w:szCs w:val="18"/>
        </w:rPr>
        <w:t>NAČIN REALIZACIJE:</w:t>
      </w:r>
      <w:r w:rsidRPr="008C016A">
        <w:rPr>
          <w:rFonts w:cs="Times New Roman"/>
          <w:szCs w:val="18"/>
        </w:rPr>
        <w:t xml:space="preserve"> </w:t>
      </w:r>
    </w:p>
    <w:p w:rsidR="00DD33CC" w:rsidRPr="008C016A" w:rsidRDefault="00DD33CC" w:rsidP="00DD33CC">
      <w:pPr>
        <w:pStyle w:val="ListParagraph"/>
        <w:ind w:left="0"/>
        <w:rPr>
          <w:rFonts w:cs="Times New Roman"/>
          <w:szCs w:val="18"/>
        </w:rPr>
      </w:pPr>
      <w:r w:rsidRPr="008C016A">
        <w:rPr>
          <w:rFonts w:cs="Times New Roman"/>
          <w:b/>
          <w:szCs w:val="18"/>
        </w:rPr>
        <w:t>Olik</w:t>
      </w:r>
      <w:r w:rsidRPr="008C016A">
        <w:rPr>
          <w:rFonts w:cs="Times New Roman"/>
          <w:szCs w:val="18"/>
        </w:rPr>
        <w:t>: individualni rad – prema sposobnostima učenici savladavaju gradivo i jednostavnije pokuse</w:t>
      </w:r>
    </w:p>
    <w:p w:rsidR="00DD33CC" w:rsidRPr="008C016A" w:rsidRDefault="00DD33CC" w:rsidP="00DD33CC">
      <w:pPr>
        <w:pStyle w:val="ListParagraph"/>
        <w:ind w:left="0"/>
        <w:rPr>
          <w:rFonts w:cs="Times New Roman"/>
          <w:szCs w:val="18"/>
        </w:rPr>
      </w:pPr>
      <w:r w:rsidRPr="008C016A">
        <w:rPr>
          <w:rFonts w:cs="Times New Roman"/>
          <w:b/>
          <w:szCs w:val="18"/>
        </w:rPr>
        <w:t>Sudionici</w:t>
      </w:r>
      <w:r w:rsidRPr="008C016A">
        <w:rPr>
          <w:rFonts w:cs="Times New Roman"/>
          <w:szCs w:val="18"/>
        </w:rPr>
        <w:t xml:space="preserve">: učenici 7. </w:t>
      </w:r>
      <w:r>
        <w:rPr>
          <w:rFonts w:cs="Times New Roman"/>
          <w:szCs w:val="18"/>
        </w:rPr>
        <w:t>i 8. razreda i učiteljica fizike</w:t>
      </w:r>
    </w:p>
    <w:p w:rsidR="00DD33CC" w:rsidRPr="008C016A" w:rsidRDefault="00DD33CC" w:rsidP="00DD33CC">
      <w:pPr>
        <w:pStyle w:val="ListParagraph"/>
        <w:ind w:left="0"/>
        <w:rPr>
          <w:rFonts w:cs="Times New Roman"/>
          <w:szCs w:val="18"/>
        </w:rPr>
      </w:pPr>
      <w:r w:rsidRPr="008C016A">
        <w:rPr>
          <w:rFonts w:cs="Times New Roman"/>
          <w:b/>
          <w:szCs w:val="18"/>
        </w:rPr>
        <w:t>Način učenja</w:t>
      </w:r>
      <w:r w:rsidRPr="008C016A">
        <w:rPr>
          <w:rFonts w:cs="Times New Roman"/>
          <w:szCs w:val="18"/>
        </w:rPr>
        <w:t>: rješavanje nejasnih zadataka, objašnjavanje na prilagođenim primjerima i pokusima uz dodatne upute</w:t>
      </w:r>
    </w:p>
    <w:p w:rsidR="00DD33CC" w:rsidRPr="008C016A" w:rsidRDefault="00DD33CC" w:rsidP="00DD33CC">
      <w:pPr>
        <w:pStyle w:val="ListParagraph"/>
        <w:ind w:left="0"/>
        <w:rPr>
          <w:rFonts w:cs="Times New Roman"/>
          <w:szCs w:val="18"/>
        </w:rPr>
      </w:pPr>
      <w:r w:rsidRPr="008C016A">
        <w:rPr>
          <w:rFonts w:cs="Times New Roman"/>
          <w:b/>
          <w:szCs w:val="18"/>
        </w:rPr>
        <w:t>Metode poučavanja</w:t>
      </w:r>
      <w:r w:rsidRPr="008C016A">
        <w:rPr>
          <w:rFonts w:cs="Times New Roman"/>
          <w:szCs w:val="18"/>
        </w:rPr>
        <w:t>: pisanje, crtanje, praktičan rad, plakati, demonstracije …</w:t>
      </w:r>
    </w:p>
    <w:p w:rsidR="00DD33CC" w:rsidRPr="008C016A" w:rsidRDefault="00DD33CC" w:rsidP="00DD33CC">
      <w:pPr>
        <w:pStyle w:val="ListParagraph"/>
        <w:ind w:left="0"/>
        <w:rPr>
          <w:rFonts w:cs="Times New Roman"/>
          <w:szCs w:val="18"/>
        </w:rPr>
      </w:pPr>
      <w:r w:rsidRPr="008C016A">
        <w:rPr>
          <w:rFonts w:cs="Times New Roman"/>
          <w:b/>
          <w:szCs w:val="18"/>
        </w:rPr>
        <w:t>Trajanje izvedbe</w:t>
      </w:r>
      <w:r w:rsidRPr="008C016A">
        <w:rPr>
          <w:rFonts w:cs="Times New Roman"/>
          <w:szCs w:val="18"/>
        </w:rPr>
        <w:t>: tijekom školske godine 201</w:t>
      </w:r>
      <w:r>
        <w:rPr>
          <w:rFonts w:cs="Times New Roman"/>
          <w:szCs w:val="18"/>
        </w:rPr>
        <w:t>8</w:t>
      </w:r>
      <w:r w:rsidRPr="008C016A">
        <w:rPr>
          <w:rFonts w:cs="Times New Roman"/>
          <w:szCs w:val="18"/>
        </w:rPr>
        <w:t>./201</w:t>
      </w:r>
      <w:r>
        <w:rPr>
          <w:rFonts w:cs="Times New Roman"/>
          <w:szCs w:val="18"/>
        </w:rPr>
        <w:t>9</w:t>
      </w:r>
      <w:r w:rsidRPr="008C016A">
        <w:rPr>
          <w:rFonts w:cs="Times New Roman"/>
          <w:szCs w:val="18"/>
        </w:rPr>
        <w:t>.</w:t>
      </w:r>
    </w:p>
    <w:p w:rsidR="00DD33CC" w:rsidRPr="008C016A" w:rsidRDefault="00DD33CC" w:rsidP="00DD33CC">
      <w:pPr>
        <w:pStyle w:val="ListParagraph"/>
        <w:spacing w:before="120" w:after="120"/>
        <w:ind w:left="0" w:firstLine="709"/>
        <w:rPr>
          <w:rFonts w:cs="Times New Roman"/>
          <w:b/>
          <w:szCs w:val="18"/>
        </w:rPr>
      </w:pPr>
      <w:r w:rsidRPr="008C016A">
        <w:rPr>
          <w:rFonts w:cs="Times New Roman"/>
          <w:b/>
          <w:szCs w:val="18"/>
        </w:rPr>
        <w:t>Resursi:</w:t>
      </w:r>
    </w:p>
    <w:p w:rsidR="00DD33CC" w:rsidRPr="008C016A" w:rsidRDefault="00DD33CC" w:rsidP="00DD33CC">
      <w:pPr>
        <w:pStyle w:val="ListParagraph"/>
        <w:ind w:left="0"/>
        <w:contextualSpacing/>
        <w:rPr>
          <w:rFonts w:cs="Times New Roman"/>
          <w:b/>
          <w:szCs w:val="18"/>
        </w:rPr>
      </w:pPr>
      <w:r w:rsidRPr="008C016A">
        <w:rPr>
          <w:rFonts w:cs="Times New Roman"/>
          <w:b/>
          <w:szCs w:val="18"/>
        </w:rPr>
        <w:t xml:space="preserve">Potrebni resursi, moguće teškoće: </w:t>
      </w:r>
      <w:r w:rsidRPr="008C016A">
        <w:rPr>
          <w:rFonts w:cs="Times New Roman"/>
          <w:szCs w:val="18"/>
        </w:rPr>
        <w:t>usklađivanje rasporeda, moguće tešk</w:t>
      </w:r>
      <w:r>
        <w:rPr>
          <w:rFonts w:cs="Times New Roman"/>
          <w:szCs w:val="18"/>
        </w:rPr>
        <w:t>o</w:t>
      </w:r>
      <w:r w:rsidRPr="008C016A">
        <w:rPr>
          <w:rFonts w:cs="Times New Roman"/>
          <w:szCs w:val="18"/>
        </w:rPr>
        <w:t>će u organizaciji, nedovoljna zainteresiranost za dopunsku nastavu.</w:t>
      </w:r>
    </w:p>
    <w:p w:rsidR="00DD33CC" w:rsidRPr="008C016A" w:rsidRDefault="00DD33CC" w:rsidP="00DD33CC">
      <w:pPr>
        <w:pStyle w:val="ListParagraph"/>
        <w:spacing w:before="120"/>
        <w:ind w:left="0"/>
        <w:rPr>
          <w:rFonts w:cs="Times New Roman"/>
          <w:b/>
          <w:szCs w:val="18"/>
        </w:rPr>
      </w:pPr>
      <w:r w:rsidRPr="008C016A">
        <w:rPr>
          <w:rFonts w:cs="Times New Roman"/>
          <w:b/>
          <w:szCs w:val="18"/>
        </w:rPr>
        <w:lastRenderedPageBreak/>
        <w:t xml:space="preserve">Način praćenja i provjera ishoda/postignuća: </w:t>
      </w:r>
      <w:r w:rsidRPr="008C016A">
        <w:rPr>
          <w:rFonts w:cs="Times New Roman"/>
          <w:szCs w:val="18"/>
        </w:rPr>
        <w:t>opisno praćenje napretka učenika, rezultati na redovnoj nastavi.</w:t>
      </w:r>
    </w:p>
    <w:p w:rsidR="00DD33CC" w:rsidRDefault="00DD33CC" w:rsidP="00DD33CC">
      <w:pPr>
        <w:pStyle w:val="ListParagraph"/>
        <w:spacing w:before="120"/>
        <w:ind w:left="0"/>
        <w:rPr>
          <w:lang w:eastAsia="hr-HR"/>
        </w:rPr>
      </w:pPr>
      <w:r w:rsidRPr="008C016A">
        <w:rPr>
          <w:b/>
          <w:szCs w:val="18"/>
        </w:rPr>
        <w:t xml:space="preserve">Odgovorna osoba: </w:t>
      </w:r>
      <w:r>
        <w:rPr>
          <w:szCs w:val="18"/>
        </w:rPr>
        <w:t>Vesna Mešić, učiteljica fizike i tehničke kulture</w:t>
      </w:r>
    </w:p>
    <w:p w:rsidR="00B67952" w:rsidRDefault="00EF1B09" w:rsidP="00E051F9">
      <w:pPr>
        <w:pStyle w:val="Heading2"/>
        <w:rPr>
          <w:lang w:eastAsia="hr-HR"/>
        </w:rPr>
      </w:pPr>
      <w:bookmarkStart w:id="81" w:name="_Toc525736544"/>
      <w:r>
        <w:rPr>
          <w:lang w:eastAsia="hr-HR"/>
        </w:rPr>
        <w:t>3.3. IZVANNASTAVNE AKTIVNOSTI</w:t>
      </w:r>
      <w:bookmarkEnd w:id="81"/>
    </w:p>
    <w:p w:rsidR="007B28BA" w:rsidRDefault="00BD36BD" w:rsidP="007F5283">
      <w:pPr>
        <w:pStyle w:val="Heading3"/>
        <w:rPr>
          <w:lang w:eastAsia="hr-HR"/>
        </w:rPr>
      </w:pPr>
      <w:bookmarkStart w:id="82" w:name="_Toc525736545"/>
      <w:r>
        <w:rPr>
          <w:lang w:eastAsia="hr-HR"/>
        </w:rPr>
        <w:t>3.3.</w:t>
      </w:r>
      <w:r w:rsidR="007A086D">
        <w:rPr>
          <w:lang w:eastAsia="hr-HR"/>
        </w:rPr>
        <w:t>1</w:t>
      </w:r>
      <w:r>
        <w:rPr>
          <w:lang w:eastAsia="hr-HR"/>
        </w:rPr>
        <w:t xml:space="preserve">. </w:t>
      </w:r>
      <w:r w:rsidR="00EF1B09">
        <w:rPr>
          <w:lang w:eastAsia="hr-HR"/>
        </w:rPr>
        <w:t xml:space="preserve">Mladi </w:t>
      </w:r>
      <w:r w:rsidR="007B28BA">
        <w:rPr>
          <w:lang w:eastAsia="hr-HR"/>
        </w:rPr>
        <w:t>znanstvenici</w:t>
      </w:r>
      <w:bookmarkEnd w:id="82"/>
    </w:p>
    <w:p w:rsidR="00564F25" w:rsidRPr="008C016A" w:rsidRDefault="00564F25" w:rsidP="00564F25">
      <w:pPr>
        <w:spacing w:after="120"/>
        <w:ind w:firstLine="708"/>
        <w:rPr>
          <w:szCs w:val="18"/>
        </w:rPr>
      </w:pPr>
      <w:r w:rsidRPr="008C016A">
        <w:rPr>
          <w:b/>
          <w:szCs w:val="18"/>
        </w:rPr>
        <w:t>Ciklus</w:t>
      </w:r>
      <w:r w:rsidRPr="008C016A">
        <w:rPr>
          <w:szCs w:val="18"/>
        </w:rPr>
        <w:t xml:space="preserve"> (razred):  2.  ciklus ( 5. razredi )</w:t>
      </w:r>
    </w:p>
    <w:p w:rsidR="00564F25" w:rsidRPr="008C016A" w:rsidRDefault="00564F25" w:rsidP="00564F25">
      <w:pPr>
        <w:spacing w:after="120"/>
        <w:rPr>
          <w:szCs w:val="18"/>
        </w:rPr>
      </w:pPr>
      <w:r w:rsidRPr="008C016A">
        <w:rPr>
          <w:b/>
          <w:szCs w:val="18"/>
        </w:rPr>
        <w:t>Cilj</w:t>
      </w:r>
      <w:r w:rsidRPr="008C016A">
        <w:rPr>
          <w:szCs w:val="18"/>
        </w:rPr>
        <w:t>: Stjecati  trajna i uporabljiva znanja te razvijati sposobnosti i vještine iz područja  fizike</w:t>
      </w:r>
    </w:p>
    <w:p w:rsidR="00564F25" w:rsidRPr="008C016A" w:rsidRDefault="00564F25" w:rsidP="00564F25">
      <w:pPr>
        <w:spacing w:after="120"/>
        <w:rPr>
          <w:szCs w:val="18"/>
        </w:rPr>
      </w:pPr>
      <w:r w:rsidRPr="008C016A">
        <w:rPr>
          <w:b/>
          <w:szCs w:val="18"/>
        </w:rPr>
        <w:t>Obrazloženje cilja</w:t>
      </w:r>
      <w:r w:rsidRPr="008C016A">
        <w:rPr>
          <w:szCs w:val="18"/>
        </w:rPr>
        <w:t>:  Na temelju razgovora s učenicima uočila sam potrebu približiti učenicima prirodoslovlje,  uz primjenu moderne tehnologije na njima prihvatljiv način, u obliku radionica i eksperimentalnog istraživanja te razvijanja sposobnosti i vještina samostalnog pronalaženja odgovora na problemske sadržaje nastave. Omogućiti im stjecanja trajnih i uporabljivih znanja koja mogu primijeniti u svakodnevnom životu.</w:t>
      </w:r>
    </w:p>
    <w:p w:rsidR="00564F25" w:rsidRPr="008C016A" w:rsidRDefault="00564F25" w:rsidP="00564F25">
      <w:pPr>
        <w:spacing w:after="120"/>
        <w:rPr>
          <w:szCs w:val="18"/>
        </w:rPr>
      </w:pPr>
      <w:r w:rsidRPr="008C016A">
        <w:rPr>
          <w:b/>
          <w:szCs w:val="18"/>
        </w:rPr>
        <w:t>Očekivani ishodi/postignuća</w:t>
      </w:r>
      <w:r w:rsidRPr="008C016A">
        <w:rPr>
          <w:szCs w:val="18"/>
        </w:rPr>
        <w:t>:</w:t>
      </w:r>
    </w:p>
    <w:p w:rsidR="00564F25" w:rsidRPr="008C016A" w:rsidRDefault="00564F25" w:rsidP="00DB35EE">
      <w:pPr>
        <w:pStyle w:val="Default"/>
        <w:numPr>
          <w:ilvl w:val="0"/>
          <w:numId w:val="8"/>
        </w:numPr>
        <w:spacing w:line="276" w:lineRule="auto"/>
        <w:rPr>
          <w:rFonts w:ascii="Verdana" w:hAnsi="Verdana" w:cs="Times New Roman"/>
          <w:sz w:val="18"/>
          <w:szCs w:val="18"/>
        </w:rPr>
      </w:pPr>
      <w:r w:rsidRPr="008C016A">
        <w:rPr>
          <w:rFonts w:ascii="Verdana" w:hAnsi="Verdana" w:cs="Times New Roman"/>
          <w:sz w:val="18"/>
          <w:szCs w:val="18"/>
        </w:rPr>
        <w:t xml:space="preserve">praktično primjenjivati stečena znanja u svakodnevnom životu </w:t>
      </w:r>
    </w:p>
    <w:p w:rsidR="00564F25" w:rsidRPr="008C016A" w:rsidRDefault="00564F25" w:rsidP="00DB35EE">
      <w:pPr>
        <w:pStyle w:val="Default"/>
        <w:numPr>
          <w:ilvl w:val="0"/>
          <w:numId w:val="8"/>
        </w:numPr>
        <w:spacing w:line="276" w:lineRule="auto"/>
        <w:rPr>
          <w:rFonts w:ascii="Verdana" w:hAnsi="Verdana" w:cs="Times New Roman"/>
          <w:sz w:val="18"/>
          <w:szCs w:val="18"/>
        </w:rPr>
      </w:pPr>
      <w:r w:rsidRPr="008C016A">
        <w:rPr>
          <w:rFonts w:ascii="Verdana" w:hAnsi="Verdana" w:cs="Times New Roman"/>
          <w:sz w:val="18"/>
          <w:szCs w:val="18"/>
        </w:rPr>
        <w:t xml:space="preserve">prenositi znanja jedni drugima </w:t>
      </w:r>
    </w:p>
    <w:p w:rsidR="00564F25" w:rsidRPr="008C016A" w:rsidRDefault="00564F25" w:rsidP="00DB35EE">
      <w:pPr>
        <w:pStyle w:val="Default"/>
        <w:numPr>
          <w:ilvl w:val="0"/>
          <w:numId w:val="8"/>
        </w:numPr>
        <w:spacing w:line="276" w:lineRule="auto"/>
        <w:rPr>
          <w:rFonts w:ascii="Verdana" w:hAnsi="Verdana" w:cs="Times New Roman"/>
          <w:sz w:val="18"/>
          <w:szCs w:val="18"/>
        </w:rPr>
      </w:pPr>
      <w:r w:rsidRPr="008C016A">
        <w:rPr>
          <w:rFonts w:ascii="Verdana" w:hAnsi="Verdana" w:cs="Times New Roman"/>
          <w:sz w:val="18"/>
          <w:szCs w:val="18"/>
        </w:rPr>
        <w:t xml:space="preserve">otkriti kako fizika može biti i jeste zabavna i interesantna </w:t>
      </w:r>
    </w:p>
    <w:p w:rsidR="00564F25" w:rsidRPr="008C016A" w:rsidRDefault="00564F25" w:rsidP="00DB35EE">
      <w:pPr>
        <w:pStyle w:val="Default"/>
        <w:numPr>
          <w:ilvl w:val="0"/>
          <w:numId w:val="8"/>
        </w:numPr>
        <w:spacing w:line="276" w:lineRule="auto"/>
        <w:rPr>
          <w:rFonts w:ascii="Verdana" w:hAnsi="Verdana" w:cs="Times New Roman"/>
          <w:sz w:val="18"/>
          <w:szCs w:val="18"/>
        </w:rPr>
      </w:pPr>
      <w:r w:rsidRPr="008C016A">
        <w:rPr>
          <w:rFonts w:ascii="Verdana" w:hAnsi="Verdana" w:cs="Times New Roman"/>
          <w:sz w:val="18"/>
          <w:szCs w:val="18"/>
        </w:rPr>
        <w:t xml:space="preserve">rješavati svakodnevne problemske zadatke </w:t>
      </w:r>
    </w:p>
    <w:p w:rsidR="00564F25" w:rsidRPr="008C016A" w:rsidRDefault="00564F25" w:rsidP="00DB35EE">
      <w:pPr>
        <w:pStyle w:val="Default"/>
        <w:numPr>
          <w:ilvl w:val="0"/>
          <w:numId w:val="8"/>
        </w:numPr>
        <w:spacing w:line="276" w:lineRule="auto"/>
        <w:rPr>
          <w:rFonts w:ascii="Verdana" w:hAnsi="Verdana" w:cs="Times New Roman"/>
          <w:sz w:val="18"/>
          <w:szCs w:val="18"/>
        </w:rPr>
      </w:pPr>
      <w:r w:rsidRPr="008C016A">
        <w:rPr>
          <w:rFonts w:ascii="Verdana" w:hAnsi="Verdana" w:cs="Times New Roman"/>
          <w:sz w:val="18"/>
          <w:szCs w:val="18"/>
        </w:rPr>
        <w:t>biti motivirani za bavljenje ovim područjem</w:t>
      </w:r>
    </w:p>
    <w:p w:rsidR="00564F25" w:rsidRPr="008C016A" w:rsidRDefault="00564F25" w:rsidP="00564F25">
      <w:pPr>
        <w:spacing w:before="120" w:after="120"/>
        <w:rPr>
          <w:szCs w:val="18"/>
        </w:rPr>
      </w:pPr>
      <w:r w:rsidRPr="008C016A">
        <w:rPr>
          <w:b/>
          <w:szCs w:val="18"/>
        </w:rPr>
        <w:t>NAČIN REALIZACIJE</w:t>
      </w:r>
      <w:r w:rsidRPr="008C016A">
        <w:rPr>
          <w:szCs w:val="18"/>
        </w:rPr>
        <w:t xml:space="preserve">:  </w:t>
      </w:r>
    </w:p>
    <w:p w:rsidR="00564F25" w:rsidRPr="008C016A" w:rsidRDefault="00564F25" w:rsidP="00564F25">
      <w:pPr>
        <w:spacing w:before="120"/>
        <w:rPr>
          <w:szCs w:val="18"/>
        </w:rPr>
      </w:pPr>
      <w:r w:rsidRPr="008C016A">
        <w:rPr>
          <w:b/>
          <w:szCs w:val="18"/>
        </w:rPr>
        <w:t>Oblik</w:t>
      </w:r>
      <w:r w:rsidRPr="008C016A">
        <w:rPr>
          <w:szCs w:val="18"/>
        </w:rPr>
        <w:t>:  INA</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Sudionici</w:t>
      </w:r>
      <w:r w:rsidRPr="008C016A">
        <w:rPr>
          <w:rFonts w:cs="Times New Roman"/>
          <w:szCs w:val="18"/>
        </w:rPr>
        <w:t>:  učiteljica fizike, učenici 5. razreda</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Načini učenja</w:t>
      </w:r>
      <w:r w:rsidRPr="008C016A">
        <w:rPr>
          <w:rFonts w:cs="Times New Roman"/>
          <w:szCs w:val="18"/>
        </w:rPr>
        <w:t xml:space="preserve">: učenici će osmisliti male eksperimente koje će u obliku demonstracijskih pokusa prezentirati drugim učenicima uz obrazloženje i objašnjenje riješenog problema, osmislit će jednostavne zadatke za radionice učenika, samostalno će rješavati problemske zadatke i koristiti suvremenu tehnologiju, eksperimentom, na učenicima zanimljiv i  blizak način doći do znanja, </w:t>
      </w:r>
      <w:r w:rsidRPr="008C016A">
        <w:rPr>
          <w:szCs w:val="18"/>
        </w:rPr>
        <w:t xml:space="preserve">razviti suradnički timski rad, učiti glavom, rukom i srcem, razviti četiri potpornja obrazovanju  učiti znati, učiti činiti, učiti živjeti zajedno, učiti biti, </w:t>
      </w:r>
      <w:r w:rsidRPr="008C016A">
        <w:rPr>
          <w:rFonts w:cs="Times New Roman"/>
          <w:szCs w:val="18"/>
        </w:rPr>
        <w:t>stjecati socijalne vještine, suradnju i snošljivost.</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Metode učenja</w:t>
      </w:r>
      <w:r w:rsidRPr="008C016A">
        <w:rPr>
          <w:rFonts w:cs="Times New Roman"/>
          <w:szCs w:val="18"/>
        </w:rPr>
        <w:t xml:space="preserve">: učiteljica će pripremiti materijal za grupni rad, koordinirati rad grupa, voditi </w:t>
      </w:r>
      <w:r w:rsidRPr="008C016A">
        <w:rPr>
          <w:rFonts w:cs="Times New Roman"/>
          <w:b/>
          <w:szCs w:val="18"/>
        </w:rPr>
        <w:t xml:space="preserve"> </w:t>
      </w:r>
      <w:r w:rsidRPr="008C016A">
        <w:rPr>
          <w:rFonts w:cs="Times New Roman"/>
          <w:szCs w:val="18"/>
        </w:rPr>
        <w:t>diskusiju i analizu  te pratiti i vrednovati aktivnosti.</w:t>
      </w:r>
    </w:p>
    <w:p w:rsidR="00564F25" w:rsidRPr="008C016A" w:rsidRDefault="00564F25" w:rsidP="00564F25">
      <w:pPr>
        <w:pStyle w:val="ListParagraph"/>
        <w:ind w:left="0"/>
        <w:rPr>
          <w:rFonts w:cs="Times New Roman"/>
          <w:szCs w:val="18"/>
        </w:rPr>
      </w:pPr>
      <w:r w:rsidRPr="008C016A">
        <w:rPr>
          <w:rFonts w:cs="Times New Roman"/>
          <w:b/>
          <w:szCs w:val="18"/>
        </w:rPr>
        <w:t>Trajanje izvedbe</w:t>
      </w:r>
      <w:r w:rsidRPr="008C016A">
        <w:rPr>
          <w:rFonts w:cs="Times New Roman"/>
          <w:szCs w:val="18"/>
        </w:rPr>
        <w:t xml:space="preserve">: </w:t>
      </w:r>
      <w:r w:rsidR="0053557A">
        <w:rPr>
          <w:rFonts w:cs="Times New Roman"/>
          <w:szCs w:val="18"/>
        </w:rPr>
        <w:t>jedan</w:t>
      </w:r>
      <w:r w:rsidRPr="008C016A">
        <w:rPr>
          <w:rFonts w:cs="Times New Roman"/>
          <w:szCs w:val="18"/>
        </w:rPr>
        <w:t xml:space="preserve"> sat tjedno tijekom školske godine </w:t>
      </w:r>
    </w:p>
    <w:p w:rsidR="00564F25" w:rsidRPr="008C016A" w:rsidRDefault="00564F25" w:rsidP="00564F25">
      <w:pPr>
        <w:pStyle w:val="ListParagraph"/>
        <w:ind w:left="0"/>
        <w:contextualSpacing/>
        <w:rPr>
          <w:rFonts w:cs="Times New Roman"/>
          <w:szCs w:val="18"/>
        </w:rPr>
      </w:pPr>
      <w:r w:rsidRPr="008C016A">
        <w:rPr>
          <w:rFonts w:cs="Times New Roman"/>
          <w:b/>
          <w:szCs w:val="18"/>
        </w:rPr>
        <w:t xml:space="preserve">Prezentacija:  </w:t>
      </w:r>
      <w:r w:rsidRPr="008C016A">
        <w:rPr>
          <w:rFonts w:cs="Times New Roman"/>
          <w:szCs w:val="18"/>
        </w:rPr>
        <w:t>u svibnju na Danu znanosti</w:t>
      </w:r>
    </w:p>
    <w:p w:rsidR="00564F25" w:rsidRPr="008C016A" w:rsidRDefault="00564F25" w:rsidP="00564F25">
      <w:pPr>
        <w:spacing w:before="120" w:after="120"/>
        <w:ind w:firstLine="709"/>
        <w:rPr>
          <w:szCs w:val="18"/>
        </w:rPr>
      </w:pPr>
      <w:r w:rsidRPr="008C016A">
        <w:rPr>
          <w:b/>
          <w:szCs w:val="18"/>
        </w:rPr>
        <w:t>Resursi</w:t>
      </w:r>
      <w:r w:rsidRPr="008C016A">
        <w:rPr>
          <w:szCs w:val="18"/>
        </w:rPr>
        <w:t xml:space="preserve">: </w:t>
      </w:r>
    </w:p>
    <w:p w:rsidR="00564F25" w:rsidRPr="008C016A" w:rsidRDefault="00564F25" w:rsidP="00564F25">
      <w:pPr>
        <w:pStyle w:val="NoSpacing"/>
        <w:spacing w:line="276" w:lineRule="auto"/>
        <w:rPr>
          <w:rFonts w:ascii="Verdana" w:hAnsi="Verdana"/>
          <w:sz w:val="18"/>
          <w:szCs w:val="18"/>
        </w:rPr>
      </w:pPr>
      <w:r w:rsidRPr="008C016A">
        <w:rPr>
          <w:rFonts w:ascii="Verdana" w:hAnsi="Verdana"/>
          <w:b/>
          <w:sz w:val="18"/>
          <w:szCs w:val="18"/>
        </w:rPr>
        <w:t>Resursi unutar škole</w:t>
      </w:r>
      <w:r w:rsidRPr="008C016A">
        <w:rPr>
          <w:rFonts w:ascii="Verdana" w:hAnsi="Verdana"/>
          <w:sz w:val="18"/>
          <w:szCs w:val="18"/>
        </w:rPr>
        <w:t>: podrška ravnatelja, suradnja učitelja i spremnost na timski rad, kompetencije učitelja, prostorni uvjeti, dostupnost  literature, dostupnost potrošnog materijala, dostupnost IT podrške.</w:t>
      </w:r>
    </w:p>
    <w:p w:rsidR="00564F25" w:rsidRPr="008C016A" w:rsidRDefault="00564F25" w:rsidP="00564F25">
      <w:pPr>
        <w:pStyle w:val="NoSpacing"/>
        <w:spacing w:line="276" w:lineRule="auto"/>
        <w:rPr>
          <w:rFonts w:ascii="Verdana" w:hAnsi="Verdana"/>
          <w:sz w:val="18"/>
          <w:szCs w:val="18"/>
        </w:rPr>
      </w:pPr>
      <w:r w:rsidRPr="008C016A">
        <w:rPr>
          <w:rFonts w:ascii="Verdana" w:hAnsi="Verdana"/>
          <w:b/>
          <w:sz w:val="18"/>
          <w:szCs w:val="18"/>
        </w:rPr>
        <w:t>Resursi izvan škole</w:t>
      </w:r>
      <w:r w:rsidRPr="008C016A">
        <w:rPr>
          <w:rFonts w:ascii="Verdana" w:hAnsi="Verdana"/>
          <w:sz w:val="18"/>
          <w:szCs w:val="18"/>
        </w:rPr>
        <w:t>:  pomoć  vanjskih suradnika predavača</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Mogućnosti</w:t>
      </w:r>
      <w:r w:rsidRPr="008C016A">
        <w:rPr>
          <w:rFonts w:cs="Times New Roman"/>
          <w:szCs w:val="18"/>
        </w:rPr>
        <w:t>:  postojeća opremljenost kabineta fizike</w:t>
      </w:r>
    </w:p>
    <w:p w:rsidR="00564F25" w:rsidRPr="008C016A" w:rsidRDefault="00564F25" w:rsidP="00564F25">
      <w:pPr>
        <w:pStyle w:val="ListParagraph"/>
        <w:spacing w:after="120"/>
        <w:ind w:left="0"/>
        <w:rPr>
          <w:rFonts w:cs="Times New Roman"/>
          <w:szCs w:val="18"/>
        </w:rPr>
      </w:pPr>
      <w:r w:rsidRPr="008C016A">
        <w:rPr>
          <w:rFonts w:cs="Times New Roman"/>
          <w:b/>
          <w:szCs w:val="18"/>
        </w:rPr>
        <w:t>Moguće teškoće</w:t>
      </w:r>
      <w:r w:rsidRPr="008C016A">
        <w:rPr>
          <w:rFonts w:cs="Times New Roman"/>
          <w:szCs w:val="18"/>
        </w:rPr>
        <w:t>: dostupnost IT podrške, nedovoljna osposobljenost za primjenu suradničkog učenja</w:t>
      </w:r>
    </w:p>
    <w:p w:rsidR="00564F25" w:rsidRPr="00C05A61" w:rsidRDefault="00564F25" w:rsidP="00564F25">
      <w:pPr>
        <w:pStyle w:val="ListParagraph"/>
        <w:spacing w:before="120"/>
        <w:ind w:left="0"/>
        <w:rPr>
          <w:rFonts w:cs="Times New Roman"/>
          <w:szCs w:val="18"/>
        </w:rPr>
      </w:pPr>
      <w:r w:rsidRPr="008C016A">
        <w:rPr>
          <w:rFonts w:cs="Times New Roman"/>
          <w:b/>
          <w:szCs w:val="18"/>
        </w:rPr>
        <w:t>Način praćenja i provjere ishoda/postignuća</w:t>
      </w:r>
      <w:r w:rsidRPr="008C016A">
        <w:rPr>
          <w:rFonts w:cs="Times New Roman"/>
          <w:szCs w:val="18"/>
        </w:rPr>
        <w:t xml:space="preserve">: ankete,  osobne refleksije, skale procjene, </w:t>
      </w:r>
      <w:r w:rsidRPr="00C05A61">
        <w:rPr>
          <w:rFonts w:cs="Times New Roman"/>
          <w:szCs w:val="18"/>
        </w:rPr>
        <w:t>provjera ishoda učenja pomoću kvizova ili drugih metoda provjera i sl.</w:t>
      </w:r>
    </w:p>
    <w:p w:rsidR="007B28BA" w:rsidRPr="00C05A61" w:rsidRDefault="00564F25" w:rsidP="00564F25">
      <w:pPr>
        <w:spacing w:before="120"/>
        <w:rPr>
          <w:szCs w:val="18"/>
          <w:lang w:eastAsia="hr-HR"/>
        </w:rPr>
      </w:pPr>
      <w:r w:rsidRPr="00C05A61">
        <w:rPr>
          <w:b/>
          <w:szCs w:val="18"/>
        </w:rPr>
        <w:t xml:space="preserve">Odgovorne osobe: </w:t>
      </w:r>
      <w:r w:rsidRPr="00C05A61">
        <w:rPr>
          <w:szCs w:val="18"/>
        </w:rPr>
        <w:t>učiteljica mentorica Vesna Mešić</w:t>
      </w:r>
    </w:p>
    <w:p w:rsidR="00B67952" w:rsidRDefault="007F5283" w:rsidP="007F5283">
      <w:pPr>
        <w:pStyle w:val="Heading3"/>
        <w:rPr>
          <w:lang w:eastAsia="hr-HR"/>
        </w:rPr>
      </w:pPr>
      <w:bookmarkStart w:id="83" w:name="_Toc525736546"/>
      <w:r>
        <w:rPr>
          <w:lang w:eastAsia="hr-HR"/>
        </w:rPr>
        <w:t>3.3.</w:t>
      </w:r>
      <w:r w:rsidR="007B0D16">
        <w:rPr>
          <w:lang w:eastAsia="hr-HR"/>
        </w:rPr>
        <w:t>2</w:t>
      </w:r>
      <w:r>
        <w:rPr>
          <w:lang w:eastAsia="hr-HR"/>
        </w:rPr>
        <w:t xml:space="preserve">. </w:t>
      </w:r>
      <w:r w:rsidR="00EF1B09">
        <w:rPr>
          <w:lang w:eastAsia="hr-HR"/>
        </w:rPr>
        <w:t>Cvje</w:t>
      </w:r>
      <w:r w:rsidR="00EF1B09">
        <w:rPr>
          <w:rFonts w:hint="eastAsia"/>
          <w:lang w:eastAsia="hr-HR"/>
        </w:rPr>
        <w:t>ć</w:t>
      </w:r>
      <w:r w:rsidR="00EF1B09">
        <w:rPr>
          <w:lang w:eastAsia="hr-HR"/>
        </w:rPr>
        <w:t>ari</w:t>
      </w:r>
      <w:bookmarkEnd w:id="83"/>
    </w:p>
    <w:p w:rsidR="002A0A79" w:rsidRPr="002B617E" w:rsidRDefault="002A0A79" w:rsidP="002A0A79">
      <w:pPr>
        <w:spacing w:after="120" w:line="240" w:lineRule="auto"/>
        <w:ind w:firstLine="708"/>
      </w:pPr>
      <w:r w:rsidRPr="002B617E">
        <w:rPr>
          <w:b/>
        </w:rPr>
        <w:t>Ciklus</w:t>
      </w:r>
      <w:r w:rsidRPr="002B617E">
        <w:t xml:space="preserve"> (razred):</w:t>
      </w:r>
      <w:r>
        <w:t xml:space="preserve"> 1. - 3. ciklus (1. – 8. razreda)</w:t>
      </w:r>
    </w:p>
    <w:p w:rsidR="002A0A79" w:rsidRPr="002B617E" w:rsidRDefault="002A0A79" w:rsidP="00155611">
      <w:pPr>
        <w:spacing w:after="120"/>
        <w:jc w:val="left"/>
      </w:pPr>
      <w:r w:rsidRPr="002B617E">
        <w:rPr>
          <w:b/>
        </w:rPr>
        <w:lastRenderedPageBreak/>
        <w:t>Cilj</w:t>
      </w:r>
      <w:r w:rsidRPr="002B617E">
        <w:t>:</w:t>
      </w:r>
      <w:r w:rsidRPr="00C13353">
        <w:t xml:space="preserve"> </w:t>
      </w:r>
      <w:r>
        <w:t>ugradnja odgoja i obrazovanja za okoliš u sve segmente odgojno-obrazovnog sustava i svakodnevni život učenika i djelatnika Eko škole.</w:t>
      </w:r>
    </w:p>
    <w:p w:rsidR="002A0A79" w:rsidRDefault="002A0A79" w:rsidP="00155611">
      <w:pPr>
        <w:spacing w:after="120"/>
        <w:jc w:val="left"/>
      </w:pPr>
      <w:r w:rsidRPr="00421C0F">
        <w:rPr>
          <w:b/>
        </w:rPr>
        <w:t>Obrazloženje cilja</w:t>
      </w:r>
      <w:r w:rsidRPr="002B617E">
        <w:t>:</w:t>
      </w:r>
      <w:r>
        <w:t xml:space="preserve"> Učenici i cijeli kolektiv bi trebali više vremena posvetit prirodi i okolišu</w:t>
      </w:r>
    </w:p>
    <w:p w:rsidR="002A0A79" w:rsidRPr="002B617E" w:rsidRDefault="002A0A79" w:rsidP="00155611">
      <w:pPr>
        <w:spacing w:after="120"/>
        <w:jc w:val="left"/>
      </w:pPr>
      <w:r w:rsidRPr="00421C0F">
        <w:rPr>
          <w:b/>
        </w:rPr>
        <w:t>Očekivani ishodi/postignuća</w:t>
      </w:r>
      <w:r w:rsidRPr="002B617E">
        <w:t>:</w:t>
      </w:r>
    </w:p>
    <w:p w:rsidR="002A0A79" w:rsidRPr="00155611" w:rsidRDefault="002A0A79" w:rsidP="00155611">
      <w:pPr>
        <w:pStyle w:val="Default"/>
        <w:numPr>
          <w:ilvl w:val="0"/>
          <w:numId w:val="8"/>
        </w:numPr>
        <w:spacing w:line="276" w:lineRule="auto"/>
        <w:rPr>
          <w:rFonts w:ascii="Verdana" w:hAnsi="Verdana" w:cs="Times New Roman"/>
          <w:sz w:val="18"/>
          <w:szCs w:val="18"/>
        </w:rPr>
      </w:pPr>
      <w:r w:rsidRPr="00155611">
        <w:rPr>
          <w:rFonts w:ascii="Verdana" w:hAnsi="Verdana" w:cs="Times New Roman"/>
          <w:sz w:val="18"/>
          <w:szCs w:val="18"/>
        </w:rPr>
        <w:t>odgojiti mlade generacije osjetljivima na pitanja okoliša i osposobiti ih za donošenje odluka o razvitku društva u budućnosti</w:t>
      </w:r>
    </w:p>
    <w:p w:rsidR="002A0A79" w:rsidRPr="00155611" w:rsidRDefault="002A0A79" w:rsidP="00155611">
      <w:pPr>
        <w:pStyle w:val="Default"/>
        <w:numPr>
          <w:ilvl w:val="0"/>
          <w:numId w:val="8"/>
        </w:numPr>
        <w:spacing w:line="276" w:lineRule="auto"/>
        <w:rPr>
          <w:rFonts w:ascii="Verdana" w:hAnsi="Verdana" w:cs="Times New Roman"/>
          <w:sz w:val="18"/>
          <w:szCs w:val="18"/>
        </w:rPr>
      </w:pPr>
      <w:r w:rsidRPr="00155611">
        <w:rPr>
          <w:rFonts w:ascii="Verdana" w:hAnsi="Verdana" w:cs="Times New Roman"/>
          <w:sz w:val="18"/>
          <w:szCs w:val="18"/>
        </w:rPr>
        <w:t xml:space="preserve">stjecanje dodatnih znanja iz ekologije i prirode </w:t>
      </w:r>
    </w:p>
    <w:p w:rsidR="002A0A79" w:rsidRPr="00155611" w:rsidRDefault="002A0A79" w:rsidP="00155611">
      <w:pPr>
        <w:pStyle w:val="Default"/>
        <w:numPr>
          <w:ilvl w:val="0"/>
          <w:numId w:val="8"/>
        </w:numPr>
        <w:spacing w:line="276" w:lineRule="auto"/>
        <w:rPr>
          <w:rFonts w:ascii="Verdana" w:hAnsi="Verdana" w:cs="Times New Roman"/>
          <w:sz w:val="18"/>
          <w:szCs w:val="18"/>
        </w:rPr>
      </w:pPr>
      <w:r w:rsidRPr="00155611">
        <w:rPr>
          <w:rFonts w:ascii="Verdana" w:hAnsi="Verdana" w:cs="Times New Roman"/>
          <w:sz w:val="18"/>
          <w:szCs w:val="18"/>
        </w:rPr>
        <w:t>omogućiti aktivnosti i projekte s obzirom na različite interese i kreativnost učenika</w:t>
      </w:r>
    </w:p>
    <w:p w:rsidR="002A0A79" w:rsidRPr="00155611" w:rsidRDefault="002A0A79" w:rsidP="00155611">
      <w:pPr>
        <w:pStyle w:val="Default"/>
        <w:numPr>
          <w:ilvl w:val="0"/>
          <w:numId w:val="8"/>
        </w:numPr>
        <w:spacing w:line="276" w:lineRule="auto"/>
        <w:rPr>
          <w:rFonts w:ascii="Verdana" w:hAnsi="Verdana" w:cs="Times New Roman"/>
          <w:sz w:val="18"/>
          <w:szCs w:val="18"/>
        </w:rPr>
      </w:pPr>
      <w:r w:rsidRPr="00155611">
        <w:rPr>
          <w:rFonts w:ascii="Verdana" w:hAnsi="Verdana" w:cs="Times New Roman"/>
          <w:sz w:val="18"/>
          <w:szCs w:val="18"/>
        </w:rPr>
        <w:t>razvijati i poticati sposobnost za samostalni rad,ali i timsko - suradničke oblike rada, sklonost praktičnom radu, ovladati osnovnim vještinama recikliranja i izrade predmeta od prirodnih materijala</w:t>
      </w:r>
    </w:p>
    <w:p w:rsidR="002A0A79" w:rsidRPr="00155611" w:rsidRDefault="002A0A79" w:rsidP="00155611">
      <w:pPr>
        <w:pStyle w:val="Default"/>
        <w:numPr>
          <w:ilvl w:val="0"/>
          <w:numId w:val="8"/>
        </w:numPr>
        <w:spacing w:line="276" w:lineRule="auto"/>
        <w:rPr>
          <w:rFonts w:ascii="Verdana" w:hAnsi="Verdana" w:cs="Times New Roman"/>
          <w:sz w:val="18"/>
          <w:szCs w:val="18"/>
        </w:rPr>
      </w:pPr>
      <w:r w:rsidRPr="00155611">
        <w:rPr>
          <w:rFonts w:ascii="Verdana" w:hAnsi="Verdana" w:cs="Times New Roman"/>
          <w:sz w:val="18"/>
          <w:szCs w:val="18"/>
        </w:rPr>
        <w:t xml:space="preserve">obilježiti važne ekološki značajne datume </w:t>
      </w:r>
    </w:p>
    <w:p w:rsidR="002A0A79" w:rsidRPr="00155611" w:rsidRDefault="002A0A79" w:rsidP="00155611">
      <w:pPr>
        <w:pStyle w:val="Default"/>
        <w:numPr>
          <w:ilvl w:val="0"/>
          <w:numId w:val="8"/>
        </w:numPr>
        <w:spacing w:line="276" w:lineRule="auto"/>
        <w:rPr>
          <w:rFonts w:ascii="Verdana" w:hAnsi="Verdana" w:cs="Times New Roman"/>
          <w:sz w:val="18"/>
          <w:szCs w:val="18"/>
        </w:rPr>
      </w:pPr>
      <w:r w:rsidRPr="00155611">
        <w:rPr>
          <w:rFonts w:ascii="Verdana" w:hAnsi="Verdana" w:cs="Times New Roman"/>
          <w:sz w:val="18"/>
          <w:szCs w:val="18"/>
        </w:rPr>
        <w:t>razvijati kod učenika osjećaj ljubavi prema prirodi  te poticati zaštitu prirode</w:t>
      </w:r>
    </w:p>
    <w:p w:rsidR="002A0A79" w:rsidRDefault="002A0A79" w:rsidP="00155611">
      <w:pPr>
        <w:pStyle w:val="Default"/>
        <w:numPr>
          <w:ilvl w:val="0"/>
          <w:numId w:val="8"/>
        </w:numPr>
        <w:spacing w:line="276" w:lineRule="auto"/>
      </w:pPr>
      <w:r w:rsidRPr="00155611">
        <w:rPr>
          <w:rFonts w:ascii="Verdana" w:hAnsi="Verdana" w:cs="Times New Roman"/>
          <w:sz w:val="18"/>
          <w:szCs w:val="18"/>
        </w:rPr>
        <w:t>brinuti o lončanicama i sadnicama u kabinetu biologije</w:t>
      </w:r>
    </w:p>
    <w:p w:rsidR="002A0A79" w:rsidRPr="002B617E" w:rsidRDefault="00155611" w:rsidP="00155611">
      <w:pPr>
        <w:spacing w:before="120" w:after="120"/>
      </w:pPr>
      <w:r w:rsidRPr="00155611">
        <w:rPr>
          <w:b/>
          <w:szCs w:val="18"/>
        </w:rPr>
        <w:t>NAČIN</w:t>
      </w:r>
      <w:r w:rsidRPr="002B617E">
        <w:rPr>
          <w:b/>
        </w:rPr>
        <w:t xml:space="preserve"> REALIZACIJE</w:t>
      </w:r>
      <w:r w:rsidRPr="002B617E">
        <w:t xml:space="preserve">: </w:t>
      </w:r>
    </w:p>
    <w:p w:rsidR="002A0A79" w:rsidRPr="002B617E" w:rsidRDefault="002A0A79" w:rsidP="00155611">
      <w:pPr>
        <w:spacing w:after="120"/>
        <w:contextualSpacing/>
        <w:jc w:val="left"/>
      </w:pPr>
      <w:r w:rsidRPr="00155611">
        <w:rPr>
          <w:b/>
        </w:rPr>
        <w:t>Oblik</w:t>
      </w:r>
      <w:r w:rsidRPr="002B617E">
        <w:t>:</w:t>
      </w:r>
      <w:r>
        <w:t xml:space="preserve"> INA</w:t>
      </w:r>
    </w:p>
    <w:p w:rsidR="002A0A79" w:rsidRPr="002B617E" w:rsidRDefault="002A0A79" w:rsidP="00155611">
      <w:pPr>
        <w:spacing w:after="120"/>
        <w:contextualSpacing/>
        <w:jc w:val="left"/>
      </w:pPr>
      <w:r w:rsidRPr="00155611">
        <w:rPr>
          <w:b/>
        </w:rPr>
        <w:t>Sudionici</w:t>
      </w:r>
      <w:r w:rsidRPr="002B617E">
        <w:t>:</w:t>
      </w:r>
      <w:r>
        <w:t xml:space="preserve"> vanjski suradnici, učitelji prirodne grupe predmeta i ostatak kolektiva</w:t>
      </w:r>
    </w:p>
    <w:p w:rsidR="002A0A79" w:rsidRPr="002B617E" w:rsidRDefault="002A0A79" w:rsidP="00155611">
      <w:pPr>
        <w:spacing w:after="120"/>
        <w:contextualSpacing/>
        <w:jc w:val="left"/>
      </w:pPr>
      <w:r w:rsidRPr="00155611">
        <w:rPr>
          <w:b/>
        </w:rPr>
        <w:t>Načini učenja</w:t>
      </w:r>
      <w:r w:rsidRPr="002B617E">
        <w:t>:</w:t>
      </w:r>
      <w:r>
        <w:t xml:space="preserve"> individualni i grupni rad, istraživanje</w:t>
      </w:r>
    </w:p>
    <w:p w:rsidR="002A0A79" w:rsidRPr="002B617E" w:rsidRDefault="002A0A79" w:rsidP="00155611">
      <w:pPr>
        <w:spacing w:before="120" w:after="120"/>
        <w:contextualSpacing/>
        <w:jc w:val="left"/>
      </w:pPr>
      <w:r w:rsidRPr="00155611">
        <w:rPr>
          <w:b/>
        </w:rPr>
        <w:t>Metode poučavanja</w:t>
      </w:r>
      <w:r w:rsidRPr="002B617E">
        <w:t>:</w:t>
      </w:r>
      <w:r>
        <w:t xml:space="preserve"> Profesor će pripremiti materijal za grupni rad, koordinirati rad grupa, voditi dikusiju...</w:t>
      </w:r>
      <w:r w:rsidRPr="002B617E">
        <w:br/>
      </w:r>
      <w:r w:rsidRPr="00155611">
        <w:rPr>
          <w:b/>
        </w:rPr>
        <w:t>Trajanje izvedbe</w:t>
      </w:r>
      <w:r w:rsidRPr="002B617E">
        <w:t>:</w:t>
      </w:r>
      <w:r>
        <w:t xml:space="preserve"> cijela školska godina</w:t>
      </w:r>
    </w:p>
    <w:p w:rsidR="002A0A79" w:rsidRDefault="002A0A79" w:rsidP="00155611">
      <w:pPr>
        <w:spacing w:before="120" w:after="120"/>
        <w:ind w:firstLine="709"/>
      </w:pPr>
      <w:r w:rsidRPr="00155611">
        <w:rPr>
          <w:b/>
          <w:szCs w:val="18"/>
        </w:rPr>
        <w:t>Resursi</w:t>
      </w:r>
      <w:r>
        <w:t xml:space="preserve">: </w:t>
      </w:r>
    </w:p>
    <w:p w:rsidR="002A0A79" w:rsidRDefault="002A0A79" w:rsidP="00155611">
      <w:pPr>
        <w:spacing w:after="120"/>
        <w:contextualSpacing/>
        <w:jc w:val="left"/>
      </w:pPr>
      <w:r w:rsidRPr="00155611">
        <w:rPr>
          <w:b/>
        </w:rPr>
        <w:t>Resursi unutar škole</w:t>
      </w:r>
      <w:r>
        <w:t>: podrška ravnatelja, suradnja učitelja i spremnost na timski rad, kompetencije učitelja, prostorni uvjeti, dostupnost literature</w:t>
      </w:r>
    </w:p>
    <w:p w:rsidR="002A0A79" w:rsidRPr="002B617E" w:rsidRDefault="002A0A79" w:rsidP="00155611">
      <w:pPr>
        <w:spacing w:after="120"/>
        <w:contextualSpacing/>
        <w:jc w:val="left"/>
      </w:pPr>
      <w:r w:rsidRPr="00155611">
        <w:rPr>
          <w:b/>
        </w:rPr>
        <w:t>Resursi izvan škole</w:t>
      </w:r>
      <w:r w:rsidRPr="00B74939">
        <w:t>:</w:t>
      </w:r>
      <w:r>
        <w:t xml:space="preserve"> pomoć vanjskih suradnika </w:t>
      </w:r>
    </w:p>
    <w:p w:rsidR="007F5283" w:rsidRDefault="002A0A79" w:rsidP="00155611">
      <w:pPr>
        <w:rPr>
          <w:lang w:eastAsia="hr-HR"/>
        </w:rPr>
      </w:pPr>
      <w:r w:rsidRPr="002B617E">
        <w:rPr>
          <w:b/>
        </w:rPr>
        <w:t>Odgovorne osobe</w:t>
      </w:r>
      <w:r w:rsidRPr="002B617E">
        <w:t>:</w:t>
      </w:r>
      <w:r>
        <w:t xml:space="preserve"> </w:t>
      </w:r>
      <w:r w:rsidR="007A086D">
        <w:t>Katarina Rotim</w:t>
      </w:r>
    </w:p>
    <w:p w:rsidR="00B67952" w:rsidRDefault="00EF1B09" w:rsidP="00E051F9">
      <w:pPr>
        <w:pStyle w:val="Heading2"/>
        <w:rPr>
          <w:lang w:eastAsia="hr-HR"/>
        </w:rPr>
      </w:pPr>
      <w:bookmarkStart w:id="84" w:name="_Toc525736547"/>
      <w:r>
        <w:rPr>
          <w:lang w:eastAsia="hr-HR"/>
        </w:rPr>
        <w:t>3.4. TERENSKA NASTAVA</w:t>
      </w:r>
      <w:bookmarkEnd w:id="84"/>
    </w:p>
    <w:p w:rsidR="00564F25" w:rsidRDefault="00EF1B09" w:rsidP="00E13E76">
      <w:pPr>
        <w:pStyle w:val="Heading3"/>
        <w:rPr>
          <w:lang w:eastAsia="hr-HR"/>
        </w:rPr>
      </w:pPr>
      <w:bookmarkStart w:id="85" w:name="_Toc525736548"/>
      <w:r>
        <w:rPr>
          <w:lang w:eastAsia="hr-HR"/>
        </w:rPr>
        <w:t>3.4.1. Grad mladih</w:t>
      </w:r>
      <w:bookmarkEnd w:id="85"/>
    </w:p>
    <w:p w:rsidR="00564F25" w:rsidRPr="008C016A" w:rsidRDefault="00564F25" w:rsidP="00564F25">
      <w:pPr>
        <w:spacing w:after="120"/>
        <w:ind w:firstLine="708"/>
        <w:rPr>
          <w:szCs w:val="18"/>
        </w:rPr>
      </w:pPr>
      <w:r w:rsidRPr="008C016A">
        <w:rPr>
          <w:b/>
          <w:szCs w:val="18"/>
        </w:rPr>
        <w:t>Ciklus</w:t>
      </w:r>
      <w:r w:rsidRPr="008C016A">
        <w:rPr>
          <w:szCs w:val="18"/>
        </w:rPr>
        <w:t xml:space="preserve"> (razred):</w:t>
      </w:r>
      <w:r>
        <w:rPr>
          <w:szCs w:val="18"/>
        </w:rPr>
        <w:t xml:space="preserve"> </w:t>
      </w:r>
      <w:r w:rsidRPr="008C016A">
        <w:rPr>
          <w:szCs w:val="18"/>
        </w:rPr>
        <w:t>1.</w:t>
      </w:r>
      <w:r>
        <w:rPr>
          <w:szCs w:val="18"/>
        </w:rPr>
        <w:t xml:space="preserve"> </w:t>
      </w:r>
      <w:r w:rsidRPr="008C016A">
        <w:rPr>
          <w:szCs w:val="18"/>
        </w:rPr>
        <w:t>ciklus (1.</w:t>
      </w:r>
      <w:r>
        <w:rPr>
          <w:szCs w:val="18"/>
        </w:rPr>
        <w:t xml:space="preserve"> </w:t>
      </w:r>
      <w:r w:rsidRPr="008C016A">
        <w:rPr>
          <w:szCs w:val="18"/>
        </w:rPr>
        <w:t>a,b,c razred)</w:t>
      </w:r>
    </w:p>
    <w:p w:rsidR="00564F25" w:rsidRPr="008C016A" w:rsidRDefault="00564F25" w:rsidP="00564F25">
      <w:pPr>
        <w:spacing w:after="120"/>
        <w:rPr>
          <w:szCs w:val="18"/>
        </w:rPr>
      </w:pPr>
      <w:r w:rsidRPr="008C016A">
        <w:rPr>
          <w:b/>
          <w:szCs w:val="18"/>
        </w:rPr>
        <w:t>Cilj</w:t>
      </w:r>
      <w:r w:rsidRPr="008C016A">
        <w:rPr>
          <w:szCs w:val="18"/>
        </w:rPr>
        <w:t>: uočavanje promjena u prirodi u jesen, razvijanje zajedništva, empatije, tolerancije, poboljšanje opće tjelesne sposobnosti organizma , nadopunjavanje znanja slušajući druge</w:t>
      </w:r>
    </w:p>
    <w:p w:rsidR="00564F25" w:rsidRPr="008C016A" w:rsidRDefault="00564F25" w:rsidP="00564F25">
      <w:pPr>
        <w:spacing w:after="120"/>
        <w:rPr>
          <w:szCs w:val="18"/>
        </w:rPr>
      </w:pPr>
      <w:r w:rsidRPr="008C016A">
        <w:rPr>
          <w:b/>
          <w:szCs w:val="18"/>
        </w:rPr>
        <w:t xml:space="preserve"> Obrazloženje cilja</w:t>
      </w:r>
      <w:r w:rsidRPr="008C016A">
        <w:rPr>
          <w:szCs w:val="18"/>
        </w:rPr>
        <w:t>: Učenici su najviše motivirani za stjecanje znanja radom na terenu, u prirodi, aktivirajući pritom sva osjetila, zorno učeći gledanjem, slušanjem, dodirom, kretanjem u prostoru  i izražavanjem emocija u timskom radu. Boravak na zraku i u prirodi pozitivno utječe na zdrav rast i razvoj djeteta.</w:t>
      </w:r>
    </w:p>
    <w:p w:rsidR="00B16299" w:rsidRDefault="00564F25" w:rsidP="00564F25">
      <w:pPr>
        <w:spacing w:after="120"/>
        <w:rPr>
          <w:szCs w:val="18"/>
        </w:rPr>
      </w:pPr>
      <w:r w:rsidRPr="008C016A">
        <w:rPr>
          <w:b/>
          <w:szCs w:val="18"/>
        </w:rPr>
        <w:t>Očekivani ishodi/postignuća</w:t>
      </w:r>
      <w:r w:rsidRPr="008C016A">
        <w:rPr>
          <w:szCs w:val="18"/>
        </w:rPr>
        <w:t xml:space="preserve">: </w:t>
      </w:r>
    </w:p>
    <w:p w:rsidR="00B16299" w:rsidRPr="00B16299" w:rsidRDefault="00564F25" w:rsidP="00DB35EE">
      <w:pPr>
        <w:pStyle w:val="Default"/>
        <w:numPr>
          <w:ilvl w:val="0"/>
          <w:numId w:val="8"/>
        </w:numPr>
        <w:spacing w:line="276" w:lineRule="auto"/>
        <w:rPr>
          <w:sz w:val="18"/>
          <w:szCs w:val="18"/>
        </w:rPr>
      </w:pPr>
      <w:r w:rsidRPr="00B16299">
        <w:rPr>
          <w:rFonts w:ascii="Verdana" w:hAnsi="Verdana" w:cs="Times New Roman"/>
          <w:sz w:val="18"/>
          <w:szCs w:val="18"/>
        </w:rPr>
        <w:t xml:space="preserve">opisati šumu u proljeće,  prepoznati i razlikovati neke šumske biljke i životinje,  promjene u biljnom i životinjskom svijetu s promjenama u vremenuorganizirati dječje igre  u prirodi, slušati i prepoznati šumske zvukove, mirise, </w:t>
      </w:r>
    </w:p>
    <w:p w:rsidR="00564F25" w:rsidRPr="00B16299" w:rsidRDefault="00564F25" w:rsidP="00DB35EE">
      <w:pPr>
        <w:pStyle w:val="Default"/>
        <w:numPr>
          <w:ilvl w:val="0"/>
          <w:numId w:val="8"/>
        </w:numPr>
        <w:spacing w:line="276" w:lineRule="auto"/>
        <w:rPr>
          <w:sz w:val="18"/>
          <w:szCs w:val="18"/>
        </w:rPr>
      </w:pPr>
      <w:r w:rsidRPr="00B16299">
        <w:rPr>
          <w:rFonts w:ascii="Verdana" w:hAnsi="Verdana" w:cs="Times New Roman"/>
          <w:sz w:val="18"/>
          <w:szCs w:val="18"/>
        </w:rPr>
        <w:t>ukazati na potrebu zaštite</w:t>
      </w:r>
      <w:r w:rsidRPr="00B16299">
        <w:rPr>
          <w:sz w:val="18"/>
          <w:szCs w:val="18"/>
        </w:rPr>
        <w:t xml:space="preserve"> </w:t>
      </w:r>
      <w:r w:rsidRPr="00B16299">
        <w:rPr>
          <w:rFonts w:ascii="Verdana" w:hAnsi="Verdana"/>
          <w:sz w:val="18"/>
          <w:szCs w:val="18"/>
        </w:rPr>
        <w:t>šumskog okoliša i svih živih bića</w:t>
      </w:r>
      <w:r w:rsidRPr="00B16299">
        <w:rPr>
          <w:sz w:val="18"/>
          <w:szCs w:val="18"/>
        </w:rPr>
        <w:t xml:space="preserve"> </w:t>
      </w:r>
    </w:p>
    <w:p w:rsidR="00564F25" w:rsidRPr="008C016A" w:rsidRDefault="00564F25" w:rsidP="00B16299">
      <w:pPr>
        <w:spacing w:before="120" w:after="120"/>
        <w:rPr>
          <w:szCs w:val="18"/>
        </w:rPr>
      </w:pPr>
      <w:r w:rsidRPr="008C016A">
        <w:rPr>
          <w:b/>
          <w:szCs w:val="18"/>
        </w:rPr>
        <w:t>NAČIN REALIZACIJE</w:t>
      </w:r>
      <w:r w:rsidRPr="008C016A">
        <w:rPr>
          <w:szCs w:val="18"/>
        </w:rPr>
        <w:t xml:space="preserve">: </w:t>
      </w:r>
      <w:r>
        <w:rPr>
          <w:szCs w:val="18"/>
        </w:rPr>
        <w:tab/>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Oblik</w:t>
      </w:r>
      <w:r w:rsidRPr="008C016A">
        <w:rPr>
          <w:rFonts w:cs="Times New Roman"/>
          <w:szCs w:val="18"/>
        </w:rPr>
        <w:t>: terenska nastava</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Sudionici</w:t>
      </w:r>
      <w:r w:rsidRPr="008C016A">
        <w:rPr>
          <w:rFonts w:cs="Times New Roman"/>
          <w:szCs w:val="18"/>
        </w:rPr>
        <w:t>:učenici i učiteljice prvih razreda, zaposlenici  Grada mladih-studenti-učitelji,</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t>Načini učenja</w:t>
      </w:r>
      <w:r w:rsidRPr="008C016A">
        <w:rPr>
          <w:rFonts w:cs="Times New Roman"/>
          <w:szCs w:val="18"/>
        </w:rPr>
        <w:t>:učenici će u grupama tijekom istraživalačke šetnje šumskim parkom uočavati  i imenovati biljne i životinjske vrste i promjene koje dokazuju proljeće u prirodi, potom će se rekreirati igrama u prirodi-štafetna natjecanja, elementarne igre, ples</w:t>
      </w:r>
    </w:p>
    <w:p w:rsidR="00564F25" w:rsidRPr="008C016A" w:rsidRDefault="00564F25" w:rsidP="00564F25">
      <w:pPr>
        <w:pStyle w:val="ListParagraph"/>
        <w:spacing w:after="120"/>
        <w:ind w:left="0"/>
        <w:contextualSpacing/>
        <w:rPr>
          <w:rFonts w:cs="Times New Roman"/>
          <w:szCs w:val="18"/>
        </w:rPr>
      </w:pPr>
      <w:r w:rsidRPr="008C016A">
        <w:rPr>
          <w:rFonts w:cs="Times New Roman"/>
          <w:b/>
          <w:szCs w:val="18"/>
        </w:rPr>
        <w:lastRenderedPageBreak/>
        <w:t>Metode poučavanja</w:t>
      </w:r>
      <w:r w:rsidRPr="008C016A">
        <w:rPr>
          <w:rFonts w:cs="Times New Roman"/>
          <w:szCs w:val="18"/>
        </w:rPr>
        <w:t xml:space="preserve">:razgovor, usmeno izlaganje, demonstracija, praktičan rad , igra, </w:t>
      </w:r>
      <w:r w:rsidRPr="008C016A">
        <w:rPr>
          <w:rFonts w:cs="Times New Roman"/>
          <w:szCs w:val="18"/>
        </w:rPr>
        <w:br/>
      </w:r>
      <w:r w:rsidRPr="008C016A">
        <w:rPr>
          <w:rFonts w:cs="Times New Roman"/>
          <w:b/>
          <w:szCs w:val="18"/>
        </w:rPr>
        <w:t>Trajanje izvedbe</w:t>
      </w:r>
      <w:r w:rsidRPr="008C016A">
        <w:rPr>
          <w:rFonts w:cs="Times New Roman"/>
          <w:szCs w:val="18"/>
        </w:rPr>
        <w:t>: poludnevna terenska nastava početkom listopada</w:t>
      </w:r>
    </w:p>
    <w:p w:rsidR="00564F25" w:rsidRPr="008C016A" w:rsidRDefault="00564F25" w:rsidP="00564F25">
      <w:pPr>
        <w:spacing w:after="120"/>
        <w:ind w:firstLine="708"/>
        <w:rPr>
          <w:szCs w:val="18"/>
        </w:rPr>
      </w:pPr>
      <w:r w:rsidRPr="008C016A">
        <w:rPr>
          <w:b/>
          <w:szCs w:val="18"/>
        </w:rPr>
        <w:t>Resursi</w:t>
      </w:r>
      <w:r w:rsidRPr="008C016A">
        <w:rPr>
          <w:szCs w:val="18"/>
        </w:rPr>
        <w:t xml:space="preserve">: </w:t>
      </w:r>
    </w:p>
    <w:p w:rsidR="00564F25" w:rsidRPr="008C016A" w:rsidRDefault="00564F25" w:rsidP="00564F25">
      <w:pPr>
        <w:spacing w:after="120"/>
        <w:contextualSpacing/>
        <w:rPr>
          <w:szCs w:val="18"/>
        </w:rPr>
      </w:pPr>
      <w:r w:rsidRPr="008C016A">
        <w:rPr>
          <w:b/>
          <w:szCs w:val="18"/>
        </w:rPr>
        <w:t>Potrebni resursi</w:t>
      </w:r>
      <w:r w:rsidRPr="008C016A">
        <w:rPr>
          <w:szCs w:val="18"/>
        </w:rPr>
        <w:t>: 50 kn</w:t>
      </w:r>
    </w:p>
    <w:p w:rsidR="00564F25" w:rsidRPr="008C016A" w:rsidRDefault="00564F25" w:rsidP="00564F25">
      <w:pPr>
        <w:spacing w:after="120"/>
        <w:contextualSpacing/>
        <w:rPr>
          <w:szCs w:val="18"/>
        </w:rPr>
      </w:pPr>
      <w:r w:rsidRPr="008C016A">
        <w:rPr>
          <w:b/>
          <w:szCs w:val="18"/>
        </w:rPr>
        <w:t>Mogućnosti</w:t>
      </w:r>
      <w:r w:rsidRPr="008C016A">
        <w:rPr>
          <w:szCs w:val="18"/>
        </w:rPr>
        <w:t>: prijevoz u Grad mladih , ručak i animatori u dogovoru s Gradskim uredom</w:t>
      </w:r>
    </w:p>
    <w:p w:rsidR="00564F25" w:rsidRPr="008C016A" w:rsidRDefault="00564F25" w:rsidP="00564F25">
      <w:pPr>
        <w:spacing w:after="120"/>
        <w:rPr>
          <w:szCs w:val="18"/>
        </w:rPr>
      </w:pPr>
      <w:r w:rsidRPr="008C016A">
        <w:rPr>
          <w:b/>
          <w:szCs w:val="18"/>
        </w:rPr>
        <w:t>Moguće teškoće</w:t>
      </w:r>
      <w:r w:rsidRPr="008C016A">
        <w:rPr>
          <w:szCs w:val="18"/>
        </w:rPr>
        <w:t>:loše vrijeme</w:t>
      </w:r>
    </w:p>
    <w:p w:rsidR="00564F25" w:rsidRPr="008C016A" w:rsidRDefault="00564F25" w:rsidP="00564F25">
      <w:pPr>
        <w:spacing w:before="120" w:after="120"/>
        <w:rPr>
          <w:szCs w:val="18"/>
        </w:rPr>
      </w:pPr>
      <w:r w:rsidRPr="008C016A">
        <w:rPr>
          <w:b/>
          <w:szCs w:val="18"/>
        </w:rPr>
        <w:t>Način praćenja i provjere ishoda/postignuća</w:t>
      </w:r>
      <w:r w:rsidRPr="008C016A">
        <w:rPr>
          <w:szCs w:val="18"/>
        </w:rPr>
        <w:t xml:space="preserve">: pismena provjera znanja iz prirode i društva, rješavanje nastavnih listića, razgovor na satu razrednika o poštivanju dogovorenih pravila </w:t>
      </w:r>
    </w:p>
    <w:p w:rsidR="00564F25" w:rsidRDefault="00564F25" w:rsidP="00564F25">
      <w:pPr>
        <w:spacing w:after="120"/>
        <w:rPr>
          <w:szCs w:val="18"/>
        </w:rPr>
      </w:pPr>
      <w:r w:rsidRPr="008C016A">
        <w:rPr>
          <w:b/>
          <w:szCs w:val="18"/>
        </w:rPr>
        <w:t>Odgovorne osobe</w:t>
      </w:r>
      <w:r w:rsidRPr="008C016A">
        <w:rPr>
          <w:szCs w:val="18"/>
        </w:rPr>
        <w:t>: učiteljice i animatori - studenti</w:t>
      </w:r>
    </w:p>
    <w:p w:rsidR="00AA7B5D" w:rsidRDefault="00AA7B5D" w:rsidP="00AA7B5D">
      <w:pPr>
        <w:pStyle w:val="Heading3"/>
      </w:pPr>
      <w:bookmarkStart w:id="86" w:name="_Toc494211037"/>
      <w:bookmarkStart w:id="87" w:name="_Toc525736558"/>
      <w:bookmarkStart w:id="88" w:name="_Toc525736549"/>
      <w:r>
        <w:t xml:space="preserve">3.4.2. </w:t>
      </w:r>
      <w:bookmarkEnd w:id="86"/>
      <w:r>
        <w:t>Ključić brdo</w:t>
      </w:r>
      <w:bookmarkEnd w:id="87"/>
      <w:r>
        <w:t xml:space="preserve"> </w:t>
      </w:r>
    </w:p>
    <w:p w:rsidR="00AA7B5D" w:rsidRDefault="00AA7B5D" w:rsidP="00AA7B5D">
      <w:pPr>
        <w:spacing w:after="120"/>
        <w:ind w:firstLine="708"/>
        <w:rPr>
          <w:szCs w:val="18"/>
        </w:rPr>
      </w:pPr>
      <w:r>
        <w:t xml:space="preserve"> </w:t>
      </w:r>
      <w:r>
        <w:rPr>
          <w:b/>
          <w:szCs w:val="18"/>
        </w:rPr>
        <w:t>Ciklus</w:t>
      </w:r>
      <w:r>
        <w:rPr>
          <w:szCs w:val="18"/>
        </w:rPr>
        <w:t xml:space="preserve"> (razred): 1. ciklus (1. a b ,c razred)</w:t>
      </w:r>
    </w:p>
    <w:p w:rsidR="00AA7B5D" w:rsidRDefault="00AA7B5D" w:rsidP="00AA7B5D">
      <w:pPr>
        <w:spacing w:after="120"/>
        <w:rPr>
          <w:szCs w:val="18"/>
        </w:rPr>
      </w:pPr>
      <w:r>
        <w:rPr>
          <w:b/>
          <w:szCs w:val="18"/>
        </w:rPr>
        <w:t>Cilj</w:t>
      </w:r>
      <w:r>
        <w:rPr>
          <w:szCs w:val="18"/>
        </w:rPr>
        <w:t>: uočavanje promjena u prirodi i zavičajne zbirke , razvijanje zajedništva, empatije, tolerancije, poboljšanje opće tjelesne sposobnosti organizma , nadopunjavanje znanja slušajući druge</w:t>
      </w:r>
    </w:p>
    <w:p w:rsidR="00AA7B5D" w:rsidRDefault="00AA7B5D" w:rsidP="00AA7B5D">
      <w:pPr>
        <w:spacing w:after="120"/>
        <w:rPr>
          <w:szCs w:val="18"/>
        </w:rPr>
      </w:pPr>
      <w:r>
        <w:rPr>
          <w:b/>
          <w:szCs w:val="18"/>
        </w:rPr>
        <w:t xml:space="preserve"> Obrazloženje cilja</w:t>
      </w:r>
      <w:r>
        <w:rPr>
          <w:szCs w:val="18"/>
        </w:rPr>
        <w:t>: Učenici su najviše motivirani za stjecanje znanja radom na terenu, u prirodi, aktivirajući pritom sva osjetila, zorno učeći gledanjem, slušanjem, dodirom, kretanjem u prostoru  i izražavanjem emocija u timskom radu. Boravak na zraku i u prirodi pozitivno utječe na zdrav rast i razvoj djeteta.</w:t>
      </w:r>
    </w:p>
    <w:p w:rsidR="00AA7B5D" w:rsidRDefault="00AA7B5D" w:rsidP="00AA7B5D">
      <w:pPr>
        <w:spacing w:after="120"/>
        <w:rPr>
          <w:szCs w:val="18"/>
        </w:rPr>
      </w:pPr>
      <w:r>
        <w:rPr>
          <w:b/>
          <w:szCs w:val="18"/>
        </w:rPr>
        <w:t>Očekivani ishodi/postignuća</w:t>
      </w:r>
      <w:r>
        <w:rPr>
          <w:szCs w:val="18"/>
        </w:rPr>
        <w:t xml:space="preserve">: </w:t>
      </w:r>
    </w:p>
    <w:p w:rsidR="00AA7B5D" w:rsidRDefault="00AA7B5D" w:rsidP="00AA7B5D">
      <w:pPr>
        <w:pStyle w:val="Default"/>
        <w:numPr>
          <w:ilvl w:val="0"/>
          <w:numId w:val="8"/>
        </w:numPr>
        <w:spacing w:line="276" w:lineRule="auto"/>
        <w:rPr>
          <w:rFonts w:ascii="Verdana" w:hAnsi="Verdana"/>
          <w:sz w:val="18"/>
          <w:szCs w:val="18"/>
        </w:rPr>
      </w:pPr>
      <w:r w:rsidRPr="00B16299">
        <w:rPr>
          <w:rFonts w:ascii="Verdana" w:hAnsi="Verdana" w:cs="Times New Roman"/>
          <w:sz w:val="18"/>
          <w:szCs w:val="18"/>
        </w:rPr>
        <w:t>upoznati</w:t>
      </w:r>
      <w:r>
        <w:rPr>
          <w:rFonts w:ascii="Verdana" w:hAnsi="Verdana"/>
          <w:sz w:val="18"/>
          <w:szCs w:val="18"/>
        </w:rPr>
        <w:t xml:space="preserve"> životinje naših šuma i livada</w:t>
      </w:r>
      <w:r w:rsidRPr="00B16299">
        <w:rPr>
          <w:rFonts w:ascii="Verdana" w:hAnsi="Verdana"/>
          <w:sz w:val="18"/>
          <w:szCs w:val="18"/>
        </w:rPr>
        <w:t xml:space="preserve">, opisati šumu u proljeće,  </w:t>
      </w:r>
    </w:p>
    <w:p w:rsidR="00AA7B5D" w:rsidRDefault="00AA7B5D" w:rsidP="00AA7B5D">
      <w:pPr>
        <w:pStyle w:val="Default"/>
        <w:numPr>
          <w:ilvl w:val="0"/>
          <w:numId w:val="8"/>
        </w:numPr>
        <w:spacing w:line="276" w:lineRule="auto"/>
        <w:rPr>
          <w:rFonts w:ascii="Verdana" w:hAnsi="Verdana"/>
          <w:sz w:val="18"/>
          <w:szCs w:val="18"/>
        </w:rPr>
      </w:pPr>
      <w:r w:rsidRPr="00B16299">
        <w:rPr>
          <w:rFonts w:ascii="Verdana" w:hAnsi="Verdana"/>
          <w:sz w:val="18"/>
          <w:szCs w:val="18"/>
        </w:rPr>
        <w:t xml:space="preserve">organizirati dječje igre  u prirodi, slušati i prepoznati šumske zvukove, mirise, </w:t>
      </w:r>
    </w:p>
    <w:p w:rsidR="00AA7B5D" w:rsidRDefault="00AA7B5D" w:rsidP="00AA7B5D">
      <w:pPr>
        <w:pStyle w:val="Default"/>
        <w:numPr>
          <w:ilvl w:val="0"/>
          <w:numId w:val="8"/>
        </w:numPr>
        <w:spacing w:line="276" w:lineRule="auto"/>
        <w:rPr>
          <w:rFonts w:ascii="Verdana" w:hAnsi="Verdana"/>
          <w:sz w:val="18"/>
          <w:szCs w:val="18"/>
        </w:rPr>
      </w:pPr>
      <w:r w:rsidRPr="00B16299">
        <w:rPr>
          <w:rFonts w:ascii="Verdana" w:hAnsi="Verdana"/>
          <w:sz w:val="18"/>
          <w:szCs w:val="18"/>
        </w:rPr>
        <w:t xml:space="preserve">ukazati na potrebu zaštite šumskog okoliša i svih živih bića, </w:t>
      </w:r>
    </w:p>
    <w:p w:rsidR="00AA7B5D" w:rsidRDefault="00AA7B5D" w:rsidP="00AA7B5D">
      <w:pPr>
        <w:pStyle w:val="Default"/>
        <w:numPr>
          <w:ilvl w:val="0"/>
          <w:numId w:val="8"/>
        </w:numPr>
        <w:spacing w:line="276" w:lineRule="auto"/>
        <w:rPr>
          <w:rFonts w:ascii="Verdana" w:hAnsi="Verdana"/>
          <w:sz w:val="18"/>
          <w:szCs w:val="18"/>
        </w:rPr>
      </w:pPr>
      <w:r w:rsidRPr="00B16299">
        <w:rPr>
          <w:rFonts w:ascii="Verdana" w:hAnsi="Verdana"/>
          <w:sz w:val="18"/>
          <w:szCs w:val="18"/>
        </w:rPr>
        <w:t>složiti se i prihvatiti pravila ponašanja u prirodi (npr. odlažemo otpad na predviđeno mjesto, ne uništavamo prirodu</w:t>
      </w:r>
      <w:r>
        <w:rPr>
          <w:rFonts w:ascii="Verdana" w:hAnsi="Verdana"/>
          <w:sz w:val="18"/>
          <w:szCs w:val="18"/>
        </w:rPr>
        <w:t>)</w:t>
      </w:r>
    </w:p>
    <w:p w:rsidR="00AA7B5D" w:rsidRPr="00B16299" w:rsidRDefault="00AA7B5D" w:rsidP="00AA7B5D">
      <w:pPr>
        <w:pStyle w:val="Default"/>
        <w:numPr>
          <w:ilvl w:val="0"/>
          <w:numId w:val="8"/>
        </w:numPr>
        <w:spacing w:line="276" w:lineRule="auto"/>
        <w:rPr>
          <w:rFonts w:ascii="Verdana" w:hAnsi="Verdana"/>
          <w:sz w:val="18"/>
          <w:szCs w:val="18"/>
        </w:rPr>
      </w:pPr>
      <w:r w:rsidRPr="00B16299">
        <w:rPr>
          <w:rFonts w:ascii="Verdana" w:hAnsi="Verdana"/>
          <w:sz w:val="18"/>
          <w:szCs w:val="18"/>
        </w:rPr>
        <w:t>prilagoditi svoje potrebe potrebama razredne zajednice, aktivno slušati organiz</w:t>
      </w:r>
      <w:r>
        <w:rPr>
          <w:rFonts w:ascii="Verdana" w:hAnsi="Verdana"/>
          <w:sz w:val="18"/>
          <w:szCs w:val="18"/>
        </w:rPr>
        <w:t>atore programa i sve sudionike</w:t>
      </w:r>
    </w:p>
    <w:p w:rsidR="00AA7B5D" w:rsidRDefault="00AA7B5D" w:rsidP="00AA7B5D">
      <w:pPr>
        <w:spacing w:before="120" w:after="120"/>
        <w:rPr>
          <w:szCs w:val="18"/>
        </w:rPr>
      </w:pPr>
      <w:r>
        <w:rPr>
          <w:b/>
          <w:szCs w:val="18"/>
        </w:rPr>
        <w:t>NAČIN REALIZACIJE</w:t>
      </w:r>
      <w:r>
        <w:rPr>
          <w:szCs w:val="18"/>
        </w:rPr>
        <w:t xml:space="preserve">: </w:t>
      </w:r>
      <w:r>
        <w:rPr>
          <w:szCs w:val="18"/>
        </w:rPr>
        <w:tab/>
      </w:r>
    </w:p>
    <w:p w:rsidR="00AA7B5D" w:rsidRDefault="00AA7B5D" w:rsidP="00AA7B5D">
      <w:pPr>
        <w:pStyle w:val="ListParagraph"/>
        <w:spacing w:after="120"/>
        <w:ind w:left="0"/>
        <w:contextualSpacing/>
        <w:rPr>
          <w:rFonts w:cs="Times New Roman"/>
          <w:szCs w:val="18"/>
        </w:rPr>
      </w:pPr>
      <w:r>
        <w:rPr>
          <w:rFonts w:cs="Times New Roman"/>
          <w:b/>
          <w:szCs w:val="18"/>
        </w:rPr>
        <w:t>Oblik</w:t>
      </w:r>
      <w:r>
        <w:rPr>
          <w:rFonts w:cs="Times New Roman"/>
          <w:szCs w:val="18"/>
        </w:rPr>
        <w:t>: terenska nastava</w:t>
      </w:r>
    </w:p>
    <w:p w:rsidR="00AA7B5D" w:rsidRDefault="00AA7B5D" w:rsidP="00AA7B5D">
      <w:pPr>
        <w:pStyle w:val="ListParagraph"/>
        <w:spacing w:after="120"/>
        <w:ind w:left="0"/>
        <w:contextualSpacing/>
        <w:rPr>
          <w:rFonts w:cs="Times New Roman"/>
          <w:szCs w:val="18"/>
        </w:rPr>
      </w:pPr>
      <w:r>
        <w:rPr>
          <w:rFonts w:cs="Times New Roman"/>
          <w:b/>
          <w:szCs w:val="18"/>
        </w:rPr>
        <w:t>Sudionici</w:t>
      </w:r>
      <w:r>
        <w:rPr>
          <w:rFonts w:cs="Times New Roman"/>
          <w:szCs w:val="18"/>
        </w:rPr>
        <w:t>: učenici i učiteljice prvih razreda</w:t>
      </w:r>
    </w:p>
    <w:p w:rsidR="00AA7B5D" w:rsidRDefault="00AA7B5D" w:rsidP="00AA7B5D">
      <w:pPr>
        <w:pStyle w:val="ListParagraph"/>
        <w:spacing w:after="120"/>
        <w:ind w:left="0"/>
        <w:contextualSpacing/>
        <w:rPr>
          <w:rFonts w:cs="Times New Roman"/>
          <w:szCs w:val="18"/>
        </w:rPr>
      </w:pPr>
      <w:r>
        <w:rPr>
          <w:rFonts w:cs="Times New Roman"/>
          <w:b/>
          <w:szCs w:val="18"/>
        </w:rPr>
        <w:t>Načini učenja</w:t>
      </w:r>
      <w:r>
        <w:rPr>
          <w:rFonts w:cs="Times New Roman"/>
          <w:szCs w:val="18"/>
        </w:rPr>
        <w:t>: učenici će u grupama tijekom istraživalačke šetnje šumskim parkom uočavati  i imenovati biljne i životinjske vrste i promjene koje dokazuju proljeće u prirodi, potom će se rekreirati igrama u prirodi-štafetna natjecanja, potezanje konopa ,skakanje u vrećama, elementarne igre</w:t>
      </w:r>
    </w:p>
    <w:p w:rsidR="00AA7B5D" w:rsidRDefault="00AA7B5D" w:rsidP="00AA7B5D">
      <w:pPr>
        <w:pStyle w:val="ListParagraph"/>
        <w:spacing w:after="120"/>
        <w:ind w:left="0"/>
        <w:rPr>
          <w:rFonts w:cs="Times New Roman"/>
          <w:szCs w:val="18"/>
        </w:rPr>
      </w:pPr>
      <w:r>
        <w:rPr>
          <w:rFonts w:cs="Times New Roman"/>
          <w:b/>
          <w:szCs w:val="18"/>
        </w:rPr>
        <w:t>Metode poučavanja</w:t>
      </w:r>
      <w:r>
        <w:rPr>
          <w:rFonts w:cs="Times New Roman"/>
          <w:szCs w:val="18"/>
        </w:rPr>
        <w:t xml:space="preserve">: razgovor, usmeno izlaganje, demonstracija, praktičan rad , igra, </w:t>
      </w:r>
      <w:r>
        <w:rPr>
          <w:rFonts w:cs="Times New Roman"/>
          <w:szCs w:val="18"/>
        </w:rPr>
        <w:br/>
      </w:r>
      <w:r>
        <w:rPr>
          <w:rFonts w:cs="Times New Roman"/>
          <w:b/>
          <w:szCs w:val="18"/>
        </w:rPr>
        <w:t>Trajanje izvedbe</w:t>
      </w:r>
      <w:r>
        <w:rPr>
          <w:rFonts w:cs="Times New Roman"/>
          <w:szCs w:val="18"/>
        </w:rPr>
        <w:t xml:space="preserve">: poludnevna terenska nastava svibanj </w:t>
      </w:r>
    </w:p>
    <w:p w:rsidR="00AA7B5D" w:rsidRDefault="00AA7B5D" w:rsidP="00AA7B5D">
      <w:pPr>
        <w:pStyle w:val="ListParagraph"/>
        <w:spacing w:before="120" w:after="120"/>
        <w:ind w:left="0" w:firstLine="709"/>
        <w:rPr>
          <w:rFonts w:cs="Times New Roman"/>
          <w:szCs w:val="18"/>
        </w:rPr>
      </w:pPr>
      <w:r>
        <w:rPr>
          <w:b/>
          <w:szCs w:val="18"/>
        </w:rPr>
        <w:t>Resursi</w:t>
      </w:r>
      <w:r>
        <w:rPr>
          <w:szCs w:val="18"/>
        </w:rPr>
        <w:t xml:space="preserve">: </w:t>
      </w:r>
    </w:p>
    <w:p w:rsidR="00AA7B5D" w:rsidRDefault="00AA7B5D" w:rsidP="00AA7B5D">
      <w:pPr>
        <w:spacing w:after="120"/>
        <w:contextualSpacing/>
        <w:rPr>
          <w:szCs w:val="18"/>
        </w:rPr>
      </w:pPr>
      <w:r>
        <w:rPr>
          <w:b/>
          <w:szCs w:val="18"/>
        </w:rPr>
        <w:t>Potrebni resursi</w:t>
      </w:r>
      <w:r>
        <w:rPr>
          <w:szCs w:val="18"/>
        </w:rPr>
        <w:t>: cijena programa s ručkom 120 kn</w:t>
      </w:r>
    </w:p>
    <w:p w:rsidR="00AA7B5D" w:rsidRDefault="00AA7B5D" w:rsidP="00AA7B5D">
      <w:pPr>
        <w:spacing w:after="120"/>
        <w:contextualSpacing/>
        <w:rPr>
          <w:szCs w:val="18"/>
        </w:rPr>
      </w:pPr>
      <w:r>
        <w:rPr>
          <w:b/>
          <w:szCs w:val="18"/>
        </w:rPr>
        <w:t>Mogućnosti</w:t>
      </w:r>
      <w:r>
        <w:rPr>
          <w:szCs w:val="18"/>
        </w:rPr>
        <w:t xml:space="preserve">: prijevoz  , ručak i animatori </w:t>
      </w:r>
    </w:p>
    <w:p w:rsidR="00AA7B5D" w:rsidRDefault="00AA7B5D" w:rsidP="00AA7B5D">
      <w:pPr>
        <w:spacing w:after="120"/>
        <w:rPr>
          <w:szCs w:val="18"/>
        </w:rPr>
      </w:pPr>
      <w:r>
        <w:rPr>
          <w:b/>
          <w:szCs w:val="18"/>
        </w:rPr>
        <w:t>Moguće teškoće</w:t>
      </w:r>
      <w:r>
        <w:rPr>
          <w:szCs w:val="18"/>
        </w:rPr>
        <w:t>: loše vrijeme</w:t>
      </w:r>
    </w:p>
    <w:p w:rsidR="00AA7B5D" w:rsidRDefault="00AA7B5D" w:rsidP="00AA7B5D">
      <w:pPr>
        <w:spacing w:before="120" w:after="120"/>
        <w:rPr>
          <w:szCs w:val="18"/>
        </w:rPr>
      </w:pPr>
      <w:r>
        <w:rPr>
          <w:b/>
          <w:szCs w:val="18"/>
        </w:rPr>
        <w:t>Način praćenja i provjere ishoda/postignuća</w:t>
      </w:r>
      <w:r>
        <w:rPr>
          <w:szCs w:val="18"/>
        </w:rPr>
        <w:t xml:space="preserve">: pismena provjera znanja iz prirode i društva, rješavanje nastavnih listića, razgovor na satu razrednika o poštivanju dogovorenih pravila </w:t>
      </w:r>
    </w:p>
    <w:p w:rsidR="00AA7B5D" w:rsidRPr="00431BE7" w:rsidRDefault="00AA7B5D" w:rsidP="00AA7B5D">
      <w:pPr>
        <w:rPr>
          <w:szCs w:val="18"/>
          <w:lang w:eastAsia="hr-HR"/>
        </w:rPr>
      </w:pPr>
      <w:r>
        <w:rPr>
          <w:b/>
          <w:szCs w:val="18"/>
        </w:rPr>
        <w:t>Odgovorne osobe</w:t>
      </w:r>
      <w:r>
        <w:rPr>
          <w:szCs w:val="18"/>
        </w:rPr>
        <w:t>: učiteljice i animatori</w:t>
      </w:r>
    </w:p>
    <w:p w:rsidR="00B16299" w:rsidRDefault="00B16299" w:rsidP="00D81052">
      <w:pPr>
        <w:pStyle w:val="Heading3"/>
        <w:rPr>
          <w:lang w:eastAsia="hr-HR"/>
        </w:rPr>
      </w:pPr>
      <w:r>
        <w:rPr>
          <w:lang w:eastAsia="hr-HR"/>
        </w:rPr>
        <w:t>3.4.3. ZOO</w:t>
      </w:r>
      <w:bookmarkEnd w:id="88"/>
    </w:p>
    <w:p w:rsidR="00B16299" w:rsidRPr="005A55D2" w:rsidRDefault="00B16299" w:rsidP="00B16299">
      <w:pPr>
        <w:spacing w:after="120"/>
        <w:ind w:firstLine="708"/>
        <w:rPr>
          <w:szCs w:val="18"/>
        </w:rPr>
      </w:pPr>
      <w:r w:rsidRPr="005A55D2">
        <w:rPr>
          <w:b/>
          <w:szCs w:val="18"/>
        </w:rPr>
        <w:t>Ciklus</w:t>
      </w:r>
      <w:r w:rsidRPr="005A55D2">
        <w:rPr>
          <w:szCs w:val="18"/>
        </w:rPr>
        <w:t xml:space="preserve"> (razred):  1. ciklus  (</w:t>
      </w:r>
      <w:r w:rsidR="00B774B6">
        <w:rPr>
          <w:szCs w:val="18"/>
        </w:rPr>
        <w:t>2</w:t>
      </w:r>
      <w:r w:rsidRPr="005A55D2">
        <w:rPr>
          <w:szCs w:val="18"/>
        </w:rPr>
        <w:t>. razred)</w:t>
      </w:r>
    </w:p>
    <w:p w:rsidR="00B16299" w:rsidRPr="005A55D2" w:rsidRDefault="00B16299" w:rsidP="00B16299">
      <w:pPr>
        <w:spacing w:after="120"/>
        <w:rPr>
          <w:szCs w:val="18"/>
        </w:rPr>
      </w:pPr>
      <w:r w:rsidRPr="005A55D2">
        <w:rPr>
          <w:b/>
          <w:szCs w:val="18"/>
        </w:rPr>
        <w:t>Cilj</w:t>
      </w:r>
      <w:r w:rsidRPr="005A55D2">
        <w:rPr>
          <w:szCs w:val="18"/>
        </w:rPr>
        <w:t xml:space="preserve">: izgraditi pozitivan i human odnos prema životinjama; </w:t>
      </w:r>
    </w:p>
    <w:p w:rsidR="00B16299" w:rsidRPr="005A55D2" w:rsidRDefault="00B16299" w:rsidP="00B16299">
      <w:pPr>
        <w:spacing w:after="120"/>
        <w:rPr>
          <w:szCs w:val="18"/>
        </w:rPr>
      </w:pPr>
      <w:r w:rsidRPr="005A55D2">
        <w:rPr>
          <w:b/>
          <w:szCs w:val="18"/>
        </w:rPr>
        <w:lastRenderedPageBreak/>
        <w:t>Obrazloženje cilja</w:t>
      </w:r>
      <w:r w:rsidRPr="005A55D2">
        <w:rPr>
          <w:szCs w:val="18"/>
        </w:rPr>
        <w:t xml:space="preserve">: Ova tema je izuzetno zanimljiva učenicima ove dobi, dobro su motivirani za istraživački rad uz ovu temu, većina učenika ima kućnog  ljubimca; važno je da učenici usvoje pravilan odnos prema divljim životinjama </w:t>
      </w:r>
    </w:p>
    <w:p w:rsidR="001D29BD" w:rsidRDefault="00B16299" w:rsidP="00B16299">
      <w:pPr>
        <w:spacing w:after="120"/>
        <w:rPr>
          <w:szCs w:val="18"/>
        </w:rPr>
      </w:pPr>
      <w:r w:rsidRPr="005A55D2">
        <w:rPr>
          <w:b/>
          <w:szCs w:val="18"/>
        </w:rPr>
        <w:t>Očekivani ishodi i postignuća</w:t>
      </w:r>
      <w:r w:rsidRPr="005A55D2">
        <w:rPr>
          <w:szCs w:val="18"/>
        </w:rPr>
        <w:t xml:space="preserve">: </w:t>
      </w:r>
    </w:p>
    <w:p w:rsidR="001D29BD" w:rsidRPr="001D29BD" w:rsidRDefault="00B16299" w:rsidP="002E680E">
      <w:pPr>
        <w:pStyle w:val="ListParagraph"/>
        <w:numPr>
          <w:ilvl w:val="0"/>
          <w:numId w:val="27"/>
        </w:numPr>
        <w:spacing w:after="120"/>
        <w:contextualSpacing/>
        <w:jc w:val="left"/>
        <w:rPr>
          <w:rFonts w:cs="Times New Roman"/>
          <w:szCs w:val="18"/>
        </w:rPr>
      </w:pPr>
      <w:r w:rsidRPr="001D29BD">
        <w:rPr>
          <w:rFonts w:cs="Times New Roman"/>
          <w:szCs w:val="18"/>
        </w:rPr>
        <w:t xml:space="preserve">razlikovati kućne ljubimce, domaće životinje i divlje životinje, </w:t>
      </w:r>
    </w:p>
    <w:p w:rsidR="00B16299" w:rsidRPr="005A55D2" w:rsidRDefault="00B16299" w:rsidP="002E680E">
      <w:pPr>
        <w:pStyle w:val="ListParagraph"/>
        <w:numPr>
          <w:ilvl w:val="0"/>
          <w:numId w:val="27"/>
        </w:numPr>
        <w:spacing w:after="120"/>
        <w:contextualSpacing/>
        <w:jc w:val="left"/>
        <w:rPr>
          <w:szCs w:val="18"/>
        </w:rPr>
      </w:pPr>
      <w:r w:rsidRPr="001D29BD">
        <w:rPr>
          <w:rFonts w:cs="Times New Roman"/>
          <w:szCs w:val="18"/>
        </w:rPr>
        <w:t>uočiti</w:t>
      </w:r>
      <w:r w:rsidRPr="005A55D2">
        <w:rPr>
          <w:szCs w:val="18"/>
        </w:rPr>
        <w:t xml:space="preserve"> povezanost ljudi sa životinjama u prirodi i domu</w:t>
      </w:r>
    </w:p>
    <w:p w:rsidR="00B16299" w:rsidRPr="005A55D2" w:rsidRDefault="00B16299" w:rsidP="00B16299">
      <w:pPr>
        <w:spacing w:before="120" w:after="120"/>
        <w:rPr>
          <w:szCs w:val="18"/>
        </w:rPr>
      </w:pPr>
      <w:r w:rsidRPr="005A55D2">
        <w:rPr>
          <w:b/>
          <w:szCs w:val="18"/>
        </w:rPr>
        <w:t>NAČIN REALIZACIJE</w:t>
      </w:r>
      <w:r w:rsidRPr="005A55D2">
        <w:rPr>
          <w:szCs w:val="18"/>
        </w:rPr>
        <w:t xml:space="preserve">: </w:t>
      </w:r>
    </w:p>
    <w:p w:rsidR="00B16299" w:rsidRPr="005A55D2" w:rsidRDefault="00B16299" w:rsidP="00B16299">
      <w:pPr>
        <w:pStyle w:val="ListParagraph"/>
        <w:spacing w:after="120"/>
        <w:ind w:left="0"/>
        <w:contextualSpacing/>
        <w:rPr>
          <w:rFonts w:cs="Times New Roman"/>
          <w:szCs w:val="18"/>
        </w:rPr>
      </w:pPr>
      <w:r w:rsidRPr="005A55D2">
        <w:rPr>
          <w:rFonts w:cs="Times New Roman"/>
          <w:b/>
          <w:szCs w:val="18"/>
        </w:rPr>
        <w:t>Oblik</w:t>
      </w:r>
      <w:r w:rsidRPr="005A55D2">
        <w:rPr>
          <w:rFonts w:cs="Times New Roman"/>
          <w:szCs w:val="18"/>
        </w:rPr>
        <w:t>:  TN</w:t>
      </w:r>
    </w:p>
    <w:p w:rsidR="00B16299" w:rsidRPr="005A55D2" w:rsidRDefault="00B16299" w:rsidP="00B16299">
      <w:pPr>
        <w:pStyle w:val="ListParagraph"/>
        <w:spacing w:after="120"/>
        <w:ind w:left="0"/>
        <w:contextualSpacing/>
        <w:rPr>
          <w:rFonts w:cs="Times New Roman"/>
          <w:szCs w:val="18"/>
        </w:rPr>
      </w:pPr>
      <w:r w:rsidRPr="005A55D2">
        <w:rPr>
          <w:rFonts w:cs="Times New Roman"/>
          <w:b/>
          <w:szCs w:val="18"/>
        </w:rPr>
        <w:t>Sudionici</w:t>
      </w:r>
      <w:r w:rsidRPr="005A55D2">
        <w:rPr>
          <w:rFonts w:cs="Times New Roman"/>
          <w:szCs w:val="18"/>
        </w:rPr>
        <w:t xml:space="preserve">:  učenici </w:t>
      </w:r>
      <w:r w:rsidR="00B774B6">
        <w:rPr>
          <w:rFonts w:cs="Times New Roman"/>
          <w:szCs w:val="18"/>
        </w:rPr>
        <w:t xml:space="preserve">drugih </w:t>
      </w:r>
      <w:r w:rsidRPr="005A55D2">
        <w:rPr>
          <w:rFonts w:cs="Times New Roman"/>
          <w:szCs w:val="18"/>
        </w:rPr>
        <w:t>razreda</w:t>
      </w:r>
      <w:r w:rsidR="00B774B6">
        <w:rPr>
          <w:rFonts w:cs="Times New Roman"/>
          <w:szCs w:val="18"/>
        </w:rPr>
        <w:t>, učiteljice</w:t>
      </w:r>
    </w:p>
    <w:p w:rsidR="00B16299" w:rsidRPr="005A55D2" w:rsidRDefault="00B16299" w:rsidP="00B16299">
      <w:pPr>
        <w:pStyle w:val="ListParagraph"/>
        <w:spacing w:after="120"/>
        <w:ind w:left="0"/>
        <w:contextualSpacing/>
        <w:rPr>
          <w:rFonts w:cs="Times New Roman"/>
          <w:szCs w:val="18"/>
        </w:rPr>
      </w:pPr>
      <w:r w:rsidRPr="005A55D2">
        <w:rPr>
          <w:rFonts w:cs="Times New Roman"/>
          <w:b/>
          <w:szCs w:val="18"/>
        </w:rPr>
        <w:t>Načini učenja</w:t>
      </w:r>
      <w:r w:rsidRPr="005A55D2">
        <w:rPr>
          <w:rFonts w:cs="Times New Roman"/>
          <w:szCs w:val="18"/>
        </w:rPr>
        <w:t>:  učenici će pratiti život životinja kroz godišnja doba, voditi bilješke o zapažanjima, donositi zaključke, istražiti će kako životinje pomažu ljudima s posebnim potrebama (psi, konji), sudjelovati u radionici u ZOO</w:t>
      </w:r>
    </w:p>
    <w:p w:rsidR="00FF616C" w:rsidRDefault="00B16299" w:rsidP="00B16299">
      <w:pPr>
        <w:pStyle w:val="ListParagraph"/>
        <w:spacing w:after="120"/>
        <w:ind w:left="0"/>
        <w:rPr>
          <w:rFonts w:cs="Times New Roman"/>
          <w:szCs w:val="18"/>
        </w:rPr>
      </w:pPr>
      <w:r w:rsidRPr="005A55D2">
        <w:rPr>
          <w:rFonts w:cs="Times New Roman"/>
          <w:b/>
          <w:szCs w:val="18"/>
        </w:rPr>
        <w:t>Metode poučavanja</w:t>
      </w:r>
      <w:r w:rsidRPr="005A55D2">
        <w:rPr>
          <w:rFonts w:cs="Times New Roman"/>
          <w:szCs w:val="18"/>
        </w:rPr>
        <w:t>: učiteljice prate i koordiniraju rad učenika, daju upute, vode, motiviraju, razvijaju samopouzdanje, demonstracije, promatranja, praktičnih radova</w:t>
      </w:r>
    </w:p>
    <w:p w:rsidR="00B16299" w:rsidRPr="005A55D2" w:rsidRDefault="00B16299" w:rsidP="00B16299">
      <w:pPr>
        <w:pStyle w:val="ListParagraph"/>
        <w:spacing w:after="120"/>
        <w:ind w:left="0"/>
        <w:rPr>
          <w:rFonts w:cs="Times New Roman"/>
          <w:szCs w:val="18"/>
        </w:rPr>
      </w:pPr>
      <w:r w:rsidRPr="005A55D2">
        <w:rPr>
          <w:rFonts w:cs="Times New Roman"/>
          <w:b/>
          <w:szCs w:val="18"/>
        </w:rPr>
        <w:t>Trajanje izvedbe</w:t>
      </w:r>
      <w:r w:rsidRPr="005A55D2">
        <w:rPr>
          <w:rFonts w:cs="Times New Roman"/>
          <w:szCs w:val="18"/>
        </w:rPr>
        <w:t xml:space="preserve">: ZOO – 10. mj. </w:t>
      </w:r>
    </w:p>
    <w:p w:rsidR="00B16299" w:rsidRPr="005A55D2" w:rsidRDefault="00B16299" w:rsidP="00B16299">
      <w:pPr>
        <w:pStyle w:val="ListParagraph"/>
        <w:spacing w:before="120" w:after="120"/>
        <w:ind w:left="0" w:firstLine="709"/>
        <w:rPr>
          <w:rFonts w:cs="Times New Roman"/>
          <w:b/>
          <w:szCs w:val="18"/>
        </w:rPr>
      </w:pPr>
      <w:r w:rsidRPr="005A55D2">
        <w:rPr>
          <w:rFonts w:cs="Times New Roman"/>
          <w:b/>
          <w:szCs w:val="18"/>
        </w:rPr>
        <w:t>Resursi:</w:t>
      </w:r>
    </w:p>
    <w:p w:rsidR="00B16299" w:rsidRPr="005A55D2" w:rsidRDefault="00B16299" w:rsidP="00B16299">
      <w:pPr>
        <w:pStyle w:val="ListParagraph"/>
        <w:spacing w:after="120"/>
        <w:ind w:left="0"/>
        <w:contextualSpacing/>
        <w:rPr>
          <w:rFonts w:cs="Times New Roman"/>
          <w:szCs w:val="18"/>
        </w:rPr>
      </w:pPr>
      <w:r w:rsidRPr="005A55D2">
        <w:rPr>
          <w:rFonts w:cs="Times New Roman"/>
          <w:b/>
          <w:szCs w:val="18"/>
        </w:rPr>
        <w:t>Potrebni resursi</w:t>
      </w:r>
      <w:r w:rsidRPr="005A55D2">
        <w:rPr>
          <w:rFonts w:cs="Times New Roman"/>
          <w:szCs w:val="18"/>
        </w:rPr>
        <w:t>:  TN, radionice, učiteljice, vanjski suradnici, nastavna sredstva za TN</w:t>
      </w:r>
    </w:p>
    <w:p w:rsidR="00B16299" w:rsidRPr="005A55D2" w:rsidRDefault="00B16299" w:rsidP="00B16299">
      <w:pPr>
        <w:pStyle w:val="ListParagraph"/>
        <w:spacing w:after="120"/>
        <w:ind w:left="0"/>
        <w:contextualSpacing/>
        <w:rPr>
          <w:rFonts w:cs="Times New Roman"/>
          <w:szCs w:val="18"/>
        </w:rPr>
      </w:pPr>
      <w:r w:rsidRPr="005A55D2">
        <w:rPr>
          <w:rFonts w:cs="Times New Roman"/>
          <w:b/>
          <w:szCs w:val="18"/>
        </w:rPr>
        <w:t>Mogućnosti</w:t>
      </w:r>
      <w:r w:rsidRPr="005A55D2">
        <w:rPr>
          <w:rFonts w:cs="Times New Roman"/>
          <w:szCs w:val="18"/>
        </w:rPr>
        <w:t>: uključivanje učenika koji imaju kućne ljubimce u bolje upoznavanje vrsta životinja</w:t>
      </w:r>
    </w:p>
    <w:p w:rsidR="00B16299" w:rsidRPr="005A55D2" w:rsidRDefault="00B16299" w:rsidP="00B16299">
      <w:pPr>
        <w:pStyle w:val="ListParagraph"/>
        <w:spacing w:after="120"/>
        <w:ind w:left="0"/>
        <w:rPr>
          <w:rFonts w:cs="Times New Roman"/>
          <w:szCs w:val="18"/>
        </w:rPr>
      </w:pPr>
      <w:r w:rsidRPr="005A55D2">
        <w:rPr>
          <w:rFonts w:cs="Times New Roman"/>
          <w:b/>
          <w:szCs w:val="18"/>
        </w:rPr>
        <w:t>Moguće teškoće</w:t>
      </w:r>
      <w:r w:rsidRPr="005A55D2">
        <w:rPr>
          <w:rFonts w:cs="Times New Roman"/>
          <w:szCs w:val="18"/>
        </w:rPr>
        <w:t>: loše vremenske prilike pri obilasku ZOO-a</w:t>
      </w:r>
    </w:p>
    <w:p w:rsidR="00B16299" w:rsidRPr="005A55D2" w:rsidRDefault="00B16299" w:rsidP="00B16299">
      <w:pPr>
        <w:rPr>
          <w:szCs w:val="18"/>
        </w:rPr>
      </w:pPr>
      <w:r w:rsidRPr="005A55D2">
        <w:rPr>
          <w:b/>
          <w:szCs w:val="18"/>
        </w:rPr>
        <w:t>Način praćenja i provjere ishoda/postignuća</w:t>
      </w:r>
      <w:r w:rsidRPr="005A55D2">
        <w:rPr>
          <w:szCs w:val="18"/>
        </w:rPr>
        <w:t>: prezentacija rada u radionicama, izvješće, rad na plakatima</w:t>
      </w:r>
    </w:p>
    <w:p w:rsidR="00B16299" w:rsidRDefault="00B16299" w:rsidP="001D265C">
      <w:pPr>
        <w:spacing w:before="120" w:after="120"/>
        <w:rPr>
          <w:lang w:eastAsia="hr-HR"/>
        </w:rPr>
      </w:pPr>
      <w:r w:rsidRPr="001D265C">
        <w:rPr>
          <w:b/>
          <w:szCs w:val="18"/>
        </w:rPr>
        <w:t>Odgovorne</w:t>
      </w:r>
      <w:r w:rsidRPr="001D265C">
        <w:rPr>
          <w:b/>
        </w:rPr>
        <w:t xml:space="preserve"> osobe</w:t>
      </w:r>
      <w:r w:rsidRPr="005A55D2">
        <w:t xml:space="preserve">: </w:t>
      </w:r>
      <w:r w:rsidRPr="00CF71B2">
        <w:rPr>
          <w:szCs w:val="18"/>
        </w:rPr>
        <w:t xml:space="preserve">učiteljice </w:t>
      </w:r>
      <w:r w:rsidR="00B774B6">
        <w:rPr>
          <w:szCs w:val="18"/>
        </w:rPr>
        <w:t>drugih</w:t>
      </w:r>
      <w:r w:rsidRPr="00CF71B2">
        <w:rPr>
          <w:szCs w:val="18"/>
        </w:rPr>
        <w:t xml:space="preserve"> razreda</w:t>
      </w:r>
    </w:p>
    <w:p w:rsidR="00EF1B09" w:rsidRDefault="00D81052" w:rsidP="00EF1B09">
      <w:pPr>
        <w:pStyle w:val="Heading3"/>
      </w:pPr>
      <w:bookmarkStart w:id="89" w:name="_Toc525736550"/>
      <w:r>
        <w:t>3.4.</w:t>
      </w:r>
      <w:r w:rsidR="00AA7B5D">
        <w:t>4</w:t>
      </w:r>
      <w:r>
        <w:t xml:space="preserve">. </w:t>
      </w:r>
      <w:r w:rsidR="00EF1B09">
        <w:t>Škola u prirodi - Sljeme</w:t>
      </w:r>
      <w:bookmarkEnd w:id="89"/>
    </w:p>
    <w:p w:rsidR="00BF0948" w:rsidRPr="00431BE7" w:rsidRDefault="00BF0948" w:rsidP="00BF0948">
      <w:pPr>
        <w:tabs>
          <w:tab w:val="left" w:pos="5550"/>
        </w:tabs>
        <w:spacing w:after="120"/>
        <w:rPr>
          <w:szCs w:val="18"/>
        </w:rPr>
      </w:pPr>
      <w:r w:rsidRPr="00431BE7">
        <w:rPr>
          <w:b/>
          <w:szCs w:val="18"/>
        </w:rPr>
        <w:t>Ciklus</w:t>
      </w:r>
      <w:r w:rsidRPr="00431BE7">
        <w:rPr>
          <w:szCs w:val="18"/>
        </w:rPr>
        <w:t xml:space="preserve"> (razred):  1. ciklus (3. razredi)</w:t>
      </w:r>
    </w:p>
    <w:p w:rsidR="00BF0948" w:rsidRPr="00431BE7" w:rsidRDefault="00BF0948" w:rsidP="00BF0948">
      <w:pPr>
        <w:spacing w:after="120"/>
        <w:rPr>
          <w:szCs w:val="18"/>
        </w:rPr>
      </w:pPr>
      <w:r w:rsidRPr="00431BE7">
        <w:rPr>
          <w:b/>
          <w:szCs w:val="18"/>
        </w:rPr>
        <w:t>Cilj</w:t>
      </w:r>
      <w:r w:rsidRPr="00431BE7">
        <w:rPr>
          <w:szCs w:val="18"/>
        </w:rPr>
        <w:t>: proširivanje obaveznih sadržaja nastavnog gradiva PiD-a 3. i 4.</w:t>
      </w:r>
      <w:r w:rsidR="00DE1CAB">
        <w:rPr>
          <w:szCs w:val="18"/>
        </w:rPr>
        <w:t xml:space="preserve"> </w:t>
      </w:r>
      <w:r w:rsidRPr="00431BE7">
        <w:rPr>
          <w:szCs w:val="18"/>
        </w:rPr>
        <w:t>r.; razvoj socijalnih vještina i komunikacijskih kompetencija učenika; uočavanje potrebe očuvanja kulturne i prirodne baštine; poticanje učenika na uočavanje prirodnih ljepota, uočavanje i prepoznavanje osobitosti brežuljkastog, gorskog i primorskog zavičaja RH; imenovanje nacionalnih  parkova, zaštićenih  biljaka i životinja; povezivanje i primjenjivanje  znanja o zaštiti prirode;  poticanje  učenika na kretanje i boravak u prirodi</w:t>
      </w:r>
    </w:p>
    <w:p w:rsidR="00BF0948" w:rsidRPr="00431BE7" w:rsidRDefault="00BF0948" w:rsidP="00BF0948">
      <w:pPr>
        <w:spacing w:after="120"/>
        <w:rPr>
          <w:szCs w:val="18"/>
        </w:rPr>
      </w:pPr>
      <w:r w:rsidRPr="00431BE7">
        <w:rPr>
          <w:b/>
          <w:szCs w:val="18"/>
        </w:rPr>
        <w:t>Očekivani ishodi/postignuća</w:t>
      </w:r>
      <w:r w:rsidRPr="00431BE7">
        <w:rPr>
          <w:szCs w:val="18"/>
        </w:rPr>
        <w:t>:</w:t>
      </w:r>
    </w:p>
    <w:p w:rsidR="00BF0948" w:rsidRPr="00431BE7" w:rsidRDefault="00BF0948" w:rsidP="002E680E">
      <w:pPr>
        <w:pStyle w:val="ListParagraph"/>
        <w:numPr>
          <w:ilvl w:val="0"/>
          <w:numId w:val="27"/>
        </w:numPr>
        <w:spacing w:after="120"/>
        <w:contextualSpacing/>
        <w:jc w:val="left"/>
        <w:rPr>
          <w:rFonts w:cs="Times New Roman"/>
          <w:szCs w:val="18"/>
        </w:rPr>
      </w:pPr>
      <w:r w:rsidRPr="00431BE7">
        <w:rPr>
          <w:rFonts w:cs="Times New Roman"/>
          <w:szCs w:val="18"/>
        </w:rPr>
        <w:t>opisati važnost očuvanja prirodne i kulturne baštine</w:t>
      </w:r>
    </w:p>
    <w:p w:rsidR="00BF0948" w:rsidRPr="00431BE7" w:rsidRDefault="00BF0948" w:rsidP="002E680E">
      <w:pPr>
        <w:pStyle w:val="ListParagraph"/>
        <w:numPr>
          <w:ilvl w:val="0"/>
          <w:numId w:val="27"/>
        </w:numPr>
        <w:spacing w:after="120"/>
        <w:contextualSpacing/>
        <w:jc w:val="left"/>
        <w:rPr>
          <w:rFonts w:cs="Times New Roman"/>
          <w:szCs w:val="18"/>
        </w:rPr>
      </w:pPr>
      <w:r w:rsidRPr="00431BE7">
        <w:rPr>
          <w:rFonts w:cs="Times New Roman"/>
          <w:szCs w:val="18"/>
        </w:rPr>
        <w:t xml:space="preserve">izraditi </w:t>
      </w:r>
      <w:r w:rsidR="008037E4">
        <w:rPr>
          <w:rFonts w:cs="Times New Roman"/>
          <w:szCs w:val="18"/>
        </w:rPr>
        <w:t xml:space="preserve"> i prezentirati </w:t>
      </w:r>
      <w:r w:rsidRPr="00431BE7">
        <w:rPr>
          <w:rFonts w:cs="Times New Roman"/>
          <w:szCs w:val="18"/>
        </w:rPr>
        <w:t>plakate, likovne radove</w:t>
      </w:r>
      <w:r w:rsidR="008037E4">
        <w:rPr>
          <w:rFonts w:cs="Times New Roman"/>
          <w:szCs w:val="18"/>
        </w:rPr>
        <w:t xml:space="preserve">, </w:t>
      </w:r>
      <w:r w:rsidR="008037E4" w:rsidRPr="00431BE7">
        <w:rPr>
          <w:rFonts w:cs="Times New Roman"/>
          <w:szCs w:val="18"/>
        </w:rPr>
        <w:t>popunjavati tablice analiza</w:t>
      </w:r>
    </w:p>
    <w:p w:rsidR="00BF0948" w:rsidRPr="00431BE7" w:rsidRDefault="00BF0948" w:rsidP="002E680E">
      <w:pPr>
        <w:pStyle w:val="ListParagraph"/>
        <w:numPr>
          <w:ilvl w:val="0"/>
          <w:numId w:val="27"/>
        </w:numPr>
        <w:spacing w:after="120"/>
        <w:contextualSpacing/>
        <w:jc w:val="left"/>
        <w:rPr>
          <w:rFonts w:cs="Times New Roman"/>
          <w:szCs w:val="18"/>
        </w:rPr>
      </w:pPr>
      <w:r w:rsidRPr="00431BE7">
        <w:rPr>
          <w:rFonts w:cs="Times New Roman"/>
          <w:szCs w:val="18"/>
        </w:rPr>
        <w:t>pjevati pjesme, slušati glazbu</w:t>
      </w:r>
    </w:p>
    <w:p w:rsidR="00BF0948" w:rsidRPr="00431BE7" w:rsidRDefault="00BF0948" w:rsidP="002E680E">
      <w:pPr>
        <w:pStyle w:val="ListParagraph"/>
        <w:numPr>
          <w:ilvl w:val="0"/>
          <w:numId w:val="27"/>
        </w:numPr>
        <w:spacing w:after="120"/>
        <w:contextualSpacing/>
        <w:jc w:val="left"/>
        <w:rPr>
          <w:rFonts w:cs="Times New Roman"/>
          <w:szCs w:val="18"/>
        </w:rPr>
      </w:pPr>
      <w:r w:rsidRPr="00431BE7">
        <w:rPr>
          <w:rFonts w:cs="Times New Roman"/>
          <w:szCs w:val="18"/>
        </w:rPr>
        <w:t>razlikovati narječje od standardnog jezika</w:t>
      </w:r>
    </w:p>
    <w:p w:rsidR="00BF0948" w:rsidRPr="00431BE7" w:rsidRDefault="00BF0948" w:rsidP="002E680E">
      <w:pPr>
        <w:pStyle w:val="ListParagraph"/>
        <w:numPr>
          <w:ilvl w:val="0"/>
          <w:numId w:val="27"/>
        </w:numPr>
        <w:spacing w:after="120"/>
        <w:contextualSpacing/>
        <w:jc w:val="left"/>
        <w:rPr>
          <w:rFonts w:cs="Times New Roman"/>
          <w:szCs w:val="18"/>
        </w:rPr>
      </w:pPr>
      <w:r w:rsidRPr="00431BE7">
        <w:rPr>
          <w:rFonts w:cs="Times New Roman"/>
          <w:szCs w:val="18"/>
        </w:rPr>
        <w:t>izračunavati prigodne matematičke zadatke</w:t>
      </w:r>
    </w:p>
    <w:p w:rsidR="00BF0948" w:rsidRPr="00431BE7" w:rsidRDefault="00BF0948" w:rsidP="002E680E">
      <w:pPr>
        <w:pStyle w:val="ListParagraph"/>
        <w:numPr>
          <w:ilvl w:val="0"/>
          <w:numId w:val="27"/>
        </w:numPr>
        <w:spacing w:after="120"/>
        <w:contextualSpacing/>
        <w:jc w:val="left"/>
        <w:rPr>
          <w:rFonts w:cs="Times New Roman"/>
          <w:szCs w:val="18"/>
        </w:rPr>
      </w:pPr>
      <w:r w:rsidRPr="00431BE7">
        <w:rPr>
          <w:rFonts w:cs="Times New Roman"/>
          <w:szCs w:val="18"/>
        </w:rPr>
        <w:t xml:space="preserve">prepoznati situacije u kojima je nekome potrebna pomoć te aktivno sudjelovati </w:t>
      </w:r>
    </w:p>
    <w:p w:rsidR="00BF0948" w:rsidRPr="00431BE7" w:rsidRDefault="00BF0948" w:rsidP="002E680E">
      <w:pPr>
        <w:pStyle w:val="ListParagraph"/>
        <w:numPr>
          <w:ilvl w:val="0"/>
          <w:numId w:val="27"/>
        </w:numPr>
        <w:spacing w:after="120"/>
        <w:contextualSpacing/>
        <w:jc w:val="left"/>
        <w:rPr>
          <w:rFonts w:cs="Times New Roman"/>
          <w:szCs w:val="18"/>
        </w:rPr>
      </w:pPr>
      <w:r w:rsidRPr="00431BE7">
        <w:rPr>
          <w:rFonts w:cs="Times New Roman"/>
          <w:szCs w:val="18"/>
        </w:rPr>
        <w:t>poticati učenike na solidarnost i odgovornost</w:t>
      </w:r>
    </w:p>
    <w:p w:rsidR="00BF0948" w:rsidRPr="00431BE7" w:rsidRDefault="00BF0948" w:rsidP="002E680E">
      <w:pPr>
        <w:pStyle w:val="ListParagraph"/>
        <w:numPr>
          <w:ilvl w:val="0"/>
          <w:numId w:val="27"/>
        </w:numPr>
        <w:spacing w:after="120"/>
        <w:contextualSpacing/>
        <w:jc w:val="left"/>
        <w:rPr>
          <w:rFonts w:cs="Times New Roman"/>
          <w:szCs w:val="18"/>
        </w:rPr>
      </w:pPr>
      <w:r w:rsidRPr="00431BE7">
        <w:rPr>
          <w:rFonts w:cs="Times New Roman"/>
          <w:szCs w:val="18"/>
        </w:rPr>
        <w:t xml:space="preserve">sudjelovanjem u športskim aktivnostima poticati nenasilnu komunikaciju i nenasilno rješavanje sukoba </w:t>
      </w:r>
    </w:p>
    <w:p w:rsidR="00BF0948" w:rsidRPr="00431BE7" w:rsidRDefault="00BF0948" w:rsidP="00BF0948">
      <w:pPr>
        <w:spacing w:after="120"/>
        <w:rPr>
          <w:szCs w:val="18"/>
        </w:rPr>
      </w:pPr>
      <w:r w:rsidRPr="00431BE7">
        <w:rPr>
          <w:b/>
          <w:szCs w:val="18"/>
        </w:rPr>
        <w:t>NAČIN REALIZACIJE</w:t>
      </w:r>
      <w:r w:rsidRPr="00431BE7">
        <w:rPr>
          <w:szCs w:val="18"/>
        </w:rPr>
        <w:t xml:space="preserve">: </w:t>
      </w:r>
    </w:p>
    <w:p w:rsidR="00BF0948" w:rsidRPr="00431BE7" w:rsidRDefault="00BF0948" w:rsidP="00BF0948">
      <w:pPr>
        <w:pStyle w:val="ListParagraph"/>
        <w:spacing w:after="120"/>
        <w:ind w:left="0"/>
        <w:contextualSpacing/>
        <w:rPr>
          <w:rFonts w:cs="Times New Roman"/>
          <w:szCs w:val="18"/>
        </w:rPr>
      </w:pPr>
      <w:r w:rsidRPr="00431BE7">
        <w:rPr>
          <w:rFonts w:cs="Times New Roman"/>
          <w:b/>
          <w:szCs w:val="18"/>
        </w:rPr>
        <w:t>Oblik</w:t>
      </w:r>
      <w:r w:rsidRPr="00431BE7">
        <w:rPr>
          <w:rFonts w:cs="Times New Roman"/>
          <w:szCs w:val="18"/>
        </w:rPr>
        <w:t xml:space="preserve">: TN (ŠUP Sljeme) </w:t>
      </w:r>
    </w:p>
    <w:p w:rsidR="00BF0948" w:rsidRPr="00431BE7" w:rsidRDefault="00BF0948" w:rsidP="00BF0948">
      <w:pPr>
        <w:pStyle w:val="ListParagraph"/>
        <w:spacing w:after="120"/>
        <w:ind w:left="0"/>
        <w:contextualSpacing/>
        <w:rPr>
          <w:rFonts w:cs="Times New Roman"/>
          <w:szCs w:val="18"/>
        </w:rPr>
      </w:pPr>
      <w:r w:rsidRPr="00431BE7">
        <w:rPr>
          <w:rFonts w:cs="Times New Roman"/>
          <w:b/>
          <w:szCs w:val="18"/>
        </w:rPr>
        <w:t>Sudionici</w:t>
      </w:r>
      <w:r w:rsidRPr="00431BE7">
        <w:rPr>
          <w:rFonts w:cs="Times New Roman"/>
          <w:szCs w:val="18"/>
        </w:rPr>
        <w:t>:</w:t>
      </w:r>
      <w:r w:rsidR="00BB67EA" w:rsidRPr="00431BE7">
        <w:rPr>
          <w:rFonts w:cs="Times New Roman"/>
          <w:szCs w:val="18"/>
        </w:rPr>
        <w:t xml:space="preserve"> </w:t>
      </w:r>
      <w:r w:rsidR="008037E4">
        <w:rPr>
          <w:rFonts w:cs="Times New Roman"/>
          <w:szCs w:val="18"/>
        </w:rPr>
        <w:t xml:space="preserve">učenici </w:t>
      </w:r>
      <w:r w:rsidR="000C2ABE">
        <w:rPr>
          <w:rFonts w:cs="Times New Roman"/>
          <w:szCs w:val="18"/>
        </w:rPr>
        <w:t xml:space="preserve">i učiteljice </w:t>
      </w:r>
      <w:r w:rsidR="008037E4">
        <w:rPr>
          <w:rFonts w:cs="Times New Roman"/>
          <w:szCs w:val="18"/>
        </w:rPr>
        <w:t xml:space="preserve">3. razreda </w:t>
      </w:r>
    </w:p>
    <w:p w:rsidR="00BF0948" w:rsidRPr="00431BE7" w:rsidRDefault="00BF0948" w:rsidP="00BF0948">
      <w:pPr>
        <w:pStyle w:val="ListParagraph"/>
        <w:spacing w:after="120"/>
        <w:ind w:left="0"/>
        <w:contextualSpacing/>
        <w:rPr>
          <w:rFonts w:cs="Times New Roman"/>
          <w:szCs w:val="18"/>
        </w:rPr>
      </w:pPr>
      <w:r w:rsidRPr="00431BE7">
        <w:rPr>
          <w:rFonts w:cs="Times New Roman"/>
          <w:b/>
          <w:szCs w:val="18"/>
        </w:rPr>
        <w:t>Načini učenja</w:t>
      </w:r>
      <w:r w:rsidRPr="00431BE7">
        <w:rPr>
          <w:rFonts w:cs="Times New Roman"/>
          <w:szCs w:val="18"/>
        </w:rPr>
        <w:t>: crtaju, pjevaju, natječu se, fotografiraju, snimaju, demonstriraju, promatraju, potiču nenasilnu komunikaciju u školi i izvan nje, prikupljaju materijalna sredstva, slušaju predavače, javno nastupaju</w:t>
      </w:r>
    </w:p>
    <w:p w:rsidR="00BB67EA" w:rsidRPr="00431BE7" w:rsidRDefault="00BF0948" w:rsidP="00BB67EA">
      <w:pPr>
        <w:pStyle w:val="ListParagraph"/>
        <w:spacing w:before="120"/>
        <w:ind w:left="0"/>
        <w:rPr>
          <w:rFonts w:cs="Times New Roman"/>
          <w:szCs w:val="18"/>
        </w:rPr>
      </w:pPr>
      <w:r w:rsidRPr="00431BE7">
        <w:rPr>
          <w:rFonts w:cs="Times New Roman"/>
          <w:b/>
          <w:szCs w:val="18"/>
        </w:rPr>
        <w:lastRenderedPageBreak/>
        <w:t>Metode poučavanja</w:t>
      </w:r>
      <w:r w:rsidRPr="00431BE7">
        <w:rPr>
          <w:rFonts w:cs="Times New Roman"/>
          <w:szCs w:val="18"/>
        </w:rPr>
        <w:t xml:space="preserve">: priprema materijala, zadataka, uputstava, demonstrira, usmjerava, organizira projekte (nastupe, športska natjecanja, likovne radionice), organizira međurazrednu suradnju </w:t>
      </w:r>
    </w:p>
    <w:p w:rsidR="00BF0948" w:rsidRPr="00431BE7" w:rsidRDefault="00BF0948" w:rsidP="00BB67EA">
      <w:pPr>
        <w:pStyle w:val="ListParagraph"/>
        <w:spacing w:after="120"/>
        <w:ind w:left="0"/>
        <w:rPr>
          <w:rFonts w:cs="Times New Roman"/>
          <w:szCs w:val="18"/>
        </w:rPr>
      </w:pPr>
      <w:r w:rsidRPr="00431BE7">
        <w:rPr>
          <w:rFonts w:cs="Times New Roman"/>
          <w:b/>
          <w:szCs w:val="18"/>
        </w:rPr>
        <w:t>Trajanje izvedbe</w:t>
      </w:r>
      <w:r w:rsidRPr="00431BE7">
        <w:rPr>
          <w:rFonts w:cs="Times New Roman"/>
          <w:szCs w:val="18"/>
        </w:rPr>
        <w:t xml:space="preserve">: </w:t>
      </w:r>
      <w:r w:rsidR="00E801B3">
        <w:rPr>
          <w:rFonts w:cs="Times New Roman"/>
          <w:szCs w:val="18"/>
        </w:rPr>
        <w:t>15.10.</w:t>
      </w:r>
      <w:r w:rsidR="00C0283D">
        <w:rPr>
          <w:rFonts w:cs="Times New Roman"/>
          <w:szCs w:val="18"/>
        </w:rPr>
        <w:t xml:space="preserve"> - </w:t>
      </w:r>
      <w:r w:rsidR="00E801B3">
        <w:rPr>
          <w:rFonts w:cs="Times New Roman"/>
          <w:szCs w:val="18"/>
        </w:rPr>
        <w:t>19.10. 2018.</w:t>
      </w:r>
    </w:p>
    <w:p w:rsidR="00BF0948" w:rsidRPr="00431BE7" w:rsidRDefault="00BF0948" w:rsidP="00BF0948">
      <w:pPr>
        <w:pStyle w:val="ListParagraph"/>
        <w:spacing w:before="120" w:after="120"/>
        <w:ind w:left="0" w:firstLine="709"/>
        <w:rPr>
          <w:rFonts w:cs="Times New Roman"/>
          <w:szCs w:val="18"/>
        </w:rPr>
      </w:pPr>
      <w:r w:rsidRPr="00431BE7">
        <w:rPr>
          <w:rFonts w:cs="Times New Roman"/>
          <w:b/>
          <w:szCs w:val="18"/>
        </w:rPr>
        <w:t>Resursi</w:t>
      </w:r>
      <w:r w:rsidRPr="00431BE7">
        <w:rPr>
          <w:rFonts w:cs="Times New Roman"/>
          <w:szCs w:val="18"/>
        </w:rPr>
        <w:t xml:space="preserve">: </w:t>
      </w:r>
    </w:p>
    <w:p w:rsidR="00BF0948" w:rsidRPr="00431BE7" w:rsidRDefault="00BF0948" w:rsidP="00BF0948">
      <w:pPr>
        <w:pStyle w:val="ListParagraph"/>
        <w:spacing w:after="120"/>
        <w:ind w:left="0"/>
        <w:contextualSpacing/>
        <w:rPr>
          <w:rFonts w:cs="Times New Roman"/>
          <w:szCs w:val="18"/>
        </w:rPr>
      </w:pPr>
      <w:r w:rsidRPr="00431BE7">
        <w:rPr>
          <w:rFonts w:cs="Times New Roman"/>
          <w:b/>
          <w:szCs w:val="18"/>
        </w:rPr>
        <w:t>Potrebni resursi</w:t>
      </w:r>
      <w:r w:rsidRPr="00431BE7">
        <w:rPr>
          <w:rFonts w:cs="Times New Roman"/>
          <w:szCs w:val="18"/>
        </w:rPr>
        <w:t>: ljudski resursi, materijalni resursi, internet, dokumentarni filmovi, udžbenici određene tematike,  nastavna sredstva i pomagala, knjižnica</w:t>
      </w:r>
    </w:p>
    <w:p w:rsidR="00BF0948" w:rsidRPr="00431BE7" w:rsidRDefault="00BF0948" w:rsidP="00BF0948">
      <w:pPr>
        <w:pStyle w:val="ListParagraph"/>
        <w:spacing w:after="120"/>
        <w:ind w:left="0"/>
        <w:contextualSpacing/>
        <w:rPr>
          <w:rFonts w:cs="Times New Roman"/>
          <w:szCs w:val="18"/>
        </w:rPr>
      </w:pPr>
      <w:r w:rsidRPr="00431BE7">
        <w:rPr>
          <w:rFonts w:cs="Times New Roman"/>
          <w:b/>
          <w:szCs w:val="18"/>
        </w:rPr>
        <w:t>Mogućnosti</w:t>
      </w:r>
      <w:r w:rsidRPr="00431BE7">
        <w:rPr>
          <w:rFonts w:cs="Times New Roman"/>
          <w:szCs w:val="18"/>
        </w:rPr>
        <w:t>: resursi unutar škole, resursi izvan škole</w:t>
      </w:r>
    </w:p>
    <w:p w:rsidR="00BF0948" w:rsidRPr="00431BE7" w:rsidRDefault="00BF0948" w:rsidP="00BF0948">
      <w:pPr>
        <w:pStyle w:val="ListParagraph"/>
        <w:spacing w:after="120"/>
        <w:ind w:left="0"/>
        <w:contextualSpacing/>
        <w:rPr>
          <w:rFonts w:cs="Times New Roman"/>
          <w:szCs w:val="18"/>
        </w:rPr>
      </w:pPr>
      <w:r w:rsidRPr="00431BE7">
        <w:rPr>
          <w:rFonts w:cs="Times New Roman"/>
          <w:b/>
          <w:szCs w:val="18"/>
        </w:rPr>
        <w:t>Moguće teškoće</w:t>
      </w:r>
      <w:r w:rsidRPr="00431BE7">
        <w:rPr>
          <w:rFonts w:cs="Times New Roman"/>
          <w:szCs w:val="18"/>
        </w:rPr>
        <w:t>: teškoće u organizaciji, materijalna sredstva</w:t>
      </w:r>
    </w:p>
    <w:p w:rsidR="00BF0948" w:rsidRPr="00431BE7" w:rsidRDefault="00BF0948" w:rsidP="00BF0948">
      <w:pPr>
        <w:spacing w:after="120"/>
        <w:rPr>
          <w:szCs w:val="18"/>
        </w:rPr>
      </w:pPr>
      <w:r w:rsidRPr="00431BE7">
        <w:rPr>
          <w:b/>
          <w:szCs w:val="18"/>
        </w:rPr>
        <w:t>Način praćenja i provjere ishoda/postignuća</w:t>
      </w:r>
      <w:r w:rsidRPr="00431BE7">
        <w:rPr>
          <w:szCs w:val="18"/>
        </w:rPr>
        <w:t>: web- stranica škole, izložba učeničkih radova, školski list, priredba, kviz znanja</w:t>
      </w:r>
    </w:p>
    <w:p w:rsidR="00BF0948" w:rsidRPr="00431BE7" w:rsidRDefault="00BF0948" w:rsidP="00BF0948">
      <w:pPr>
        <w:rPr>
          <w:szCs w:val="18"/>
        </w:rPr>
      </w:pPr>
      <w:r w:rsidRPr="00431BE7">
        <w:rPr>
          <w:b/>
          <w:szCs w:val="18"/>
        </w:rPr>
        <w:t>Odgovorne osobe</w:t>
      </w:r>
      <w:r w:rsidRPr="00431BE7">
        <w:rPr>
          <w:szCs w:val="18"/>
        </w:rPr>
        <w:t xml:space="preserve">: </w:t>
      </w:r>
      <w:r w:rsidR="008037E4" w:rsidRPr="00431BE7">
        <w:rPr>
          <w:szCs w:val="18"/>
        </w:rPr>
        <w:t>učiteljice 3. razreda</w:t>
      </w:r>
      <w:r w:rsidR="008037E4">
        <w:rPr>
          <w:szCs w:val="18"/>
        </w:rPr>
        <w:t>: Nevenka Glumac Trlek, Aleksandra Grget, Jasna Rendulić, Gabrijela Kostanjevac,</w:t>
      </w:r>
      <w:r w:rsidRPr="00431BE7">
        <w:rPr>
          <w:szCs w:val="18"/>
        </w:rPr>
        <w:t xml:space="preserve"> voditelji CK-a grada Zagreba, turistička agencija</w:t>
      </w:r>
    </w:p>
    <w:p w:rsidR="00EF1B09" w:rsidRDefault="00EF1B09" w:rsidP="00EF1B09">
      <w:pPr>
        <w:pStyle w:val="Heading3"/>
      </w:pPr>
      <w:bookmarkStart w:id="90" w:name="_Toc525736551"/>
      <w:r>
        <w:t>3.4.</w:t>
      </w:r>
      <w:r w:rsidR="00AA7B5D">
        <w:t>5</w:t>
      </w:r>
      <w:r>
        <w:t xml:space="preserve">. Škola u prirodi </w:t>
      </w:r>
      <w:r w:rsidR="000C2ABE">
        <w:t>–</w:t>
      </w:r>
      <w:r>
        <w:t xml:space="preserve"> </w:t>
      </w:r>
      <w:r w:rsidR="000C2ABE">
        <w:t>Novi Vinodolski</w:t>
      </w:r>
      <w:bookmarkEnd w:id="90"/>
    </w:p>
    <w:p w:rsidR="00BF0948" w:rsidRPr="00431BE7" w:rsidRDefault="00BF0948" w:rsidP="00EE041C">
      <w:pPr>
        <w:spacing w:after="120"/>
        <w:ind w:firstLine="708"/>
        <w:rPr>
          <w:szCs w:val="18"/>
        </w:rPr>
      </w:pPr>
      <w:r w:rsidRPr="00431BE7">
        <w:rPr>
          <w:b/>
          <w:szCs w:val="18"/>
        </w:rPr>
        <w:t>Ciklus</w:t>
      </w:r>
      <w:r w:rsidRPr="00431BE7">
        <w:rPr>
          <w:szCs w:val="18"/>
        </w:rPr>
        <w:t xml:space="preserve"> (razred):  1. ciklus (</w:t>
      </w:r>
      <w:r w:rsidR="00BB67EA" w:rsidRPr="00431BE7">
        <w:rPr>
          <w:szCs w:val="18"/>
        </w:rPr>
        <w:t xml:space="preserve">3. i </w:t>
      </w:r>
      <w:r w:rsidRPr="00431BE7">
        <w:rPr>
          <w:szCs w:val="18"/>
        </w:rPr>
        <w:t>4. razredi)</w:t>
      </w:r>
    </w:p>
    <w:p w:rsidR="00E01656" w:rsidRDefault="00BF0948" w:rsidP="00BF0948">
      <w:pPr>
        <w:spacing w:after="120"/>
        <w:rPr>
          <w:szCs w:val="18"/>
        </w:rPr>
      </w:pPr>
      <w:r w:rsidRPr="00431BE7">
        <w:rPr>
          <w:b/>
          <w:szCs w:val="18"/>
        </w:rPr>
        <w:t>Cilj</w:t>
      </w:r>
      <w:r w:rsidRPr="00431BE7">
        <w:rPr>
          <w:szCs w:val="18"/>
        </w:rPr>
        <w:t xml:space="preserve">: </w:t>
      </w:r>
      <w:r w:rsidR="00E01656" w:rsidRPr="00431BE7">
        <w:rPr>
          <w:szCs w:val="18"/>
        </w:rPr>
        <w:t>proširivanje obaveznih sadržaja nastavnog gradiva PiD-a 3. i 4.r.; razvoj socijalnih vještina i komunikacijskih kompetencija učenika; uočavanje potrebe očuvanja kulturne i prirodne baštine; poticanje učenika na uočavanje prirodnih ljepota, uočavanje i prepoznavanje osobitosti brežuljkastog, gorskog i primorskog zavičaja RH; imenovanje nacionalnih  parkova, zaštićenih  biljaka i životinja; povezivanje i primjenjivanje  znanja o zaštiti prirode;  poticanje  učenika na kretanje i boravak u prirodi</w:t>
      </w:r>
    </w:p>
    <w:p w:rsidR="00BF0948" w:rsidRPr="00431BE7" w:rsidRDefault="00BF0948" w:rsidP="00BF0948">
      <w:pPr>
        <w:spacing w:after="120"/>
        <w:rPr>
          <w:szCs w:val="18"/>
        </w:rPr>
      </w:pPr>
      <w:r w:rsidRPr="00431BE7">
        <w:rPr>
          <w:b/>
          <w:szCs w:val="18"/>
        </w:rPr>
        <w:t>Očekivani ishodi/postignuća</w:t>
      </w:r>
      <w:r w:rsidRPr="00431BE7">
        <w:rPr>
          <w:szCs w:val="18"/>
        </w:rPr>
        <w:t>:</w:t>
      </w:r>
    </w:p>
    <w:p w:rsidR="00BF0948" w:rsidRPr="00431BE7" w:rsidRDefault="00BF0948" w:rsidP="002E680E">
      <w:pPr>
        <w:pStyle w:val="ListParagraph"/>
        <w:numPr>
          <w:ilvl w:val="0"/>
          <w:numId w:val="28"/>
        </w:numPr>
        <w:spacing w:after="120"/>
        <w:contextualSpacing/>
        <w:jc w:val="left"/>
        <w:rPr>
          <w:rFonts w:cs="Times New Roman"/>
          <w:szCs w:val="18"/>
        </w:rPr>
      </w:pPr>
      <w:r w:rsidRPr="00431BE7">
        <w:rPr>
          <w:rFonts w:cs="Times New Roman"/>
          <w:szCs w:val="18"/>
        </w:rPr>
        <w:t>opisati važnost očuvanja prirodne i kulturne baštine</w:t>
      </w:r>
    </w:p>
    <w:p w:rsidR="000C2ABE" w:rsidRDefault="00BF0948" w:rsidP="002E680E">
      <w:pPr>
        <w:pStyle w:val="ListParagraph"/>
        <w:numPr>
          <w:ilvl w:val="0"/>
          <w:numId w:val="28"/>
        </w:numPr>
        <w:spacing w:after="120"/>
        <w:contextualSpacing/>
        <w:jc w:val="left"/>
        <w:rPr>
          <w:rFonts w:cs="Times New Roman"/>
          <w:szCs w:val="18"/>
        </w:rPr>
      </w:pPr>
      <w:r w:rsidRPr="000C2ABE">
        <w:rPr>
          <w:rFonts w:cs="Times New Roman"/>
          <w:szCs w:val="18"/>
        </w:rPr>
        <w:t xml:space="preserve">izraditi </w:t>
      </w:r>
      <w:r w:rsidR="000C2ABE" w:rsidRPr="000C2ABE">
        <w:rPr>
          <w:rFonts w:cs="Times New Roman"/>
          <w:szCs w:val="18"/>
        </w:rPr>
        <w:t xml:space="preserve">prezentirati radne listiće, plakate, likovne radove, popunjavati tablice analiza </w:t>
      </w:r>
    </w:p>
    <w:p w:rsidR="00BF0948" w:rsidRPr="000C2ABE" w:rsidRDefault="00BF0948" w:rsidP="002E680E">
      <w:pPr>
        <w:pStyle w:val="ListParagraph"/>
        <w:numPr>
          <w:ilvl w:val="0"/>
          <w:numId w:val="28"/>
        </w:numPr>
        <w:spacing w:after="120"/>
        <w:contextualSpacing/>
        <w:jc w:val="left"/>
        <w:rPr>
          <w:rFonts w:cs="Times New Roman"/>
          <w:szCs w:val="18"/>
        </w:rPr>
      </w:pPr>
      <w:r w:rsidRPr="000C2ABE">
        <w:rPr>
          <w:rFonts w:cs="Times New Roman"/>
          <w:szCs w:val="18"/>
        </w:rPr>
        <w:t>pjevati pjesme, slušati glazbu</w:t>
      </w:r>
    </w:p>
    <w:p w:rsidR="00BF0948" w:rsidRPr="00431BE7" w:rsidRDefault="00BF0948" w:rsidP="002E680E">
      <w:pPr>
        <w:pStyle w:val="ListParagraph"/>
        <w:numPr>
          <w:ilvl w:val="0"/>
          <w:numId w:val="28"/>
        </w:numPr>
        <w:spacing w:after="120"/>
        <w:contextualSpacing/>
        <w:jc w:val="left"/>
        <w:rPr>
          <w:rFonts w:cs="Times New Roman"/>
          <w:szCs w:val="18"/>
        </w:rPr>
      </w:pPr>
      <w:r w:rsidRPr="00431BE7">
        <w:rPr>
          <w:rFonts w:cs="Times New Roman"/>
          <w:szCs w:val="18"/>
        </w:rPr>
        <w:t>razlikovati narječje od standardnog jezika</w:t>
      </w:r>
    </w:p>
    <w:p w:rsidR="00BF0948" w:rsidRPr="00431BE7" w:rsidRDefault="00BF0948" w:rsidP="002E680E">
      <w:pPr>
        <w:pStyle w:val="ListParagraph"/>
        <w:numPr>
          <w:ilvl w:val="0"/>
          <w:numId w:val="28"/>
        </w:numPr>
        <w:spacing w:after="120"/>
        <w:contextualSpacing/>
        <w:jc w:val="left"/>
        <w:rPr>
          <w:rFonts w:cs="Times New Roman"/>
          <w:szCs w:val="18"/>
        </w:rPr>
      </w:pPr>
      <w:r w:rsidRPr="00431BE7">
        <w:rPr>
          <w:rFonts w:cs="Times New Roman"/>
          <w:szCs w:val="18"/>
        </w:rPr>
        <w:t>izračunavati prigodne matematičke zadatke</w:t>
      </w:r>
    </w:p>
    <w:p w:rsidR="00BF0948" w:rsidRPr="00431BE7" w:rsidRDefault="00BF0948" w:rsidP="002E680E">
      <w:pPr>
        <w:pStyle w:val="ListParagraph"/>
        <w:numPr>
          <w:ilvl w:val="0"/>
          <w:numId w:val="28"/>
        </w:numPr>
        <w:spacing w:after="120"/>
        <w:contextualSpacing/>
        <w:jc w:val="left"/>
        <w:rPr>
          <w:rFonts w:cs="Times New Roman"/>
          <w:szCs w:val="18"/>
        </w:rPr>
      </w:pPr>
      <w:r w:rsidRPr="00431BE7">
        <w:rPr>
          <w:rFonts w:cs="Times New Roman"/>
          <w:szCs w:val="18"/>
        </w:rPr>
        <w:t xml:space="preserve">prepoznati situacije u kojima je nekome potrebna pomoć te aktivno sudjelovati </w:t>
      </w:r>
    </w:p>
    <w:p w:rsidR="00BF0948" w:rsidRPr="00431BE7" w:rsidRDefault="00BF0948" w:rsidP="002E680E">
      <w:pPr>
        <w:pStyle w:val="ListParagraph"/>
        <w:numPr>
          <w:ilvl w:val="0"/>
          <w:numId w:val="28"/>
        </w:numPr>
        <w:spacing w:after="120"/>
        <w:contextualSpacing/>
        <w:jc w:val="left"/>
        <w:rPr>
          <w:rFonts w:cs="Times New Roman"/>
          <w:szCs w:val="18"/>
        </w:rPr>
      </w:pPr>
      <w:r w:rsidRPr="00431BE7">
        <w:rPr>
          <w:rFonts w:cs="Times New Roman"/>
          <w:szCs w:val="18"/>
        </w:rPr>
        <w:t>poticati učenike na solidarnost i odgovornost</w:t>
      </w:r>
    </w:p>
    <w:p w:rsidR="00BF0948" w:rsidRPr="00431BE7" w:rsidRDefault="00BF0948" w:rsidP="002E680E">
      <w:pPr>
        <w:pStyle w:val="ListParagraph"/>
        <w:numPr>
          <w:ilvl w:val="0"/>
          <w:numId w:val="28"/>
        </w:numPr>
        <w:spacing w:after="120"/>
        <w:contextualSpacing/>
        <w:jc w:val="left"/>
        <w:rPr>
          <w:rFonts w:cs="Times New Roman"/>
          <w:szCs w:val="18"/>
        </w:rPr>
      </w:pPr>
      <w:r w:rsidRPr="00431BE7">
        <w:rPr>
          <w:rFonts w:cs="Times New Roman"/>
          <w:szCs w:val="18"/>
        </w:rPr>
        <w:t xml:space="preserve">sudjelovanjem u športskim aktivnostima poticati nenasilnu komunikaciju i nenasilno rješavanje sukoba </w:t>
      </w:r>
    </w:p>
    <w:p w:rsidR="00BF0948" w:rsidRPr="00431BE7" w:rsidRDefault="00BF0948" w:rsidP="00BF0948">
      <w:pPr>
        <w:spacing w:after="120"/>
        <w:rPr>
          <w:szCs w:val="18"/>
        </w:rPr>
      </w:pPr>
      <w:r w:rsidRPr="00431BE7">
        <w:rPr>
          <w:b/>
          <w:szCs w:val="18"/>
        </w:rPr>
        <w:t>NAČIN REALIZACIJE</w:t>
      </w:r>
      <w:r w:rsidRPr="00431BE7">
        <w:rPr>
          <w:szCs w:val="18"/>
        </w:rPr>
        <w:t xml:space="preserve">: </w:t>
      </w:r>
    </w:p>
    <w:p w:rsidR="00BF0948" w:rsidRPr="00431BE7" w:rsidRDefault="00BF0948" w:rsidP="00BF0948">
      <w:pPr>
        <w:pStyle w:val="ListParagraph"/>
        <w:spacing w:after="120"/>
        <w:ind w:left="0"/>
        <w:contextualSpacing/>
        <w:rPr>
          <w:rFonts w:cs="Times New Roman"/>
          <w:szCs w:val="18"/>
        </w:rPr>
      </w:pPr>
      <w:r w:rsidRPr="00431BE7">
        <w:rPr>
          <w:rFonts w:cs="Times New Roman"/>
          <w:b/>
          <w:szCs w:val="18"/>
        </w:rPr>
        <w:t>Oblik</w:t>
      </w:r>
      <w:r w:rsidRPr="00431BE7">
        <w:rPr>
          <w:rFonts w:cs="Times New Roman"/>
          <w:szCs w:val="18"/>
        </w:rPr>
        <w:t xml:space="preserve">: TN ( ŠUP </w:t>
      </w:r>
      <w:r w:rsidR="000C2ABE">
        <w:rPr>
          <w:rFonts w:cs="Times New Roman"/>
          <w:szCs w:val="18"/>
        </w:rPr>
        <w:t>Novi Vinodolski</w:t>
      </w:r>
      <w:r w:rsidRPr="00431BE7">
        <w:rPr>
          <w:rFonts w:cs="Times New Roman"/>
          <w:szCs w:val="18"/>
        </w:rPr>
        <w:t xml:space="preserve">) </w:t>
      </w:r>
    </w:p>
    <w:p w:rsidR="000C2ABE" w:rsidRDefault="00BF0948" w:rsidP="00BF0948">
      <w:pPr>
        <w:pStyle w:val="ListParagraph"/>
        <w:spacing w:after="120"/>
        <w:ind w:left="0"/>
        <w:contextualSpacing/>
        <w:rPr>
          <w:rFonts w:cs="Times New Roman"/>
          <w:szCs w:val="18"/>
        </w:rPr>
      </w:pPr>
      <w:r w:rsidRPr="00431BE7">
        <w:rPr>
          <w:rFonts w:cs="Times New Roman"/>
          <w:b/>
          <w:szCs w:val="18"/>
        </w:rPr>
        <w:t>Sudionici</w:t>
      </w:r>
      <w:r w:rsidRPr="00431BE7">
        <w:rPr>
          <w:rFonts w:cs="Times New Roman"/>
          <w:szCs w:val="18"/>
        </w:rPr>
        <w:t xml:space="preserve">: </w:t>
      </w:r>
      <w:r w:rsidR="000C2ABE">
        <w:rPr>
          <w:rFonts w:cs="Times New Roman"/>
          <w:szCs w:val="18"/>
        </w:rPr>
        <w:t xml:space="preserve">učenici i učiteljice četvrtih razreda </w:t>
      </w:r>
    </w:p>
    <w:p w:rsidR="00BF0948" w:rsidRPr="00431BE7" w:rsidRDefault="00BF0948" w:rsidP="00BF0948">
      <w:pPr>
        <w:pStyle w:val="ListParagraph"/>
        <w:spacing w:after="120"/>
        <w:ind w:left="0"/>
        <w:contextualSpacing/>
        <w:rPr>
          <w:rFonts w:cs="Times New Roman"/>
          <w:szCs w:val="18"/>
        </w:rPr>
      </w:pPr>
      <w:r w:rsidRPr="00431BE7">
        <w:rPr>
          <w:rFonts w:cs="Times New Roman"/>
          <w:b/>
          <w:szCs w:val="18"/>
        </w:rPr>
        <w:t>Načini učenja</w:t>
      </w:r>
      <w:r w:rsidRPr="00431BE7">
        <w:rPr>
          <w:rFonts w:cs="Times New Roman"/>
          <w:szCs w:val="18"/>
        </w:rPr>
        <w:t xml:space="preserve">: crtaju, pjevaju, natječu se, fotografiraju, snimaju, demonstriraju, promatraju, potiču nenasilnu komunikaciju u školi i izvan nje, prikupljaju materijalna sredstva, slušaju predavače, javno nastupaju, </w:t>
      </w:r>
    </w:p>
    <w:p w:rsidR="00BB67EA" w:rsidRPr="00431BE7" w:rsidRDefault="00BF0948" w:rsidP="00BF0948">
      <w:pPr>
        <w:pStyle w:val="ListParagraph"/>
        <w:spacing w:before="120" w:after="120"/>
        <w:ind w:left="0"/>
        <w:rPr>
          <w:rFonts w:cs="Times New Roman"/>
          <w:szCs w:val="18"/>
        </w:rPr>
      </w:pPr>
      <w:r w:rsidRPr="00431BE7">
        <w:rPr>
          <w:rFonts w:cs="Times New Roman"/>
          <w:b/>
          <w:szCs w:val="18"/>
        </w:rPr>
        <w:t>Metode poučavanja</w:t>
      </w:r>
      <w:r w:rsidRPr="00431BE7">
        <w:rPr>
          <w:rFonts w:cs="Times New Roman"/>
          <w:szCs w:val="18"/>
        </w:rPr>
        <w:t>: priprema materijala, zadataka, uputstava, demonstrira, usmjerava, organizira projekte (nastupe, športska natjecanja, likovne radionice), o</w:t>
      </w:r>
      <w:r w:rsidR="00BB67EA" w:rsidRPr="00431BE7">
        <w:rPr>
          <w:rFonts w:cs="Times New Roman"/>
          <w:szCs w:val="18"/>
        </w:rPr>
        <w:t>rganizira međurazrednu suradnju</w:t>
      </w:r>
    </w:p>
    <w:p w:rsidR="00BF0948" w:rsidRPr="00431BE7" w:rsidRDefault="00BF0948" w:rsidP="00BF0948">
      <w:pPr>
        <w:pStyle w:val="ListParagraph"/>
        <w:spacing w:before="120" w:after="120"/>
        <w:ind w:left="0"/>
        <w:rPr>
          <w:rFonts w:cs="Times New Roman"/>
          <w:szCs w:val="18"/>
        </w:rPr>
      </w:pPr>
      <w:r w:rsidRPr="00431BE7">
        <w:rPr>
          <w:rFonts w:cs="Times New Roman"/>
          <w:b/>
          <w:szCs w:val="18"/>
        </w:rPr>
        <w:t>Trajanje izvedbe</w:t>
      </w:r>
      <w:r w:rsidRPr="00431BE7">
        <w:rPr>
          <w:rFonts w:cs="Times New Roman"/>
          <w:szCs w:val="18"/>
        </w:rPr>
        <w:t xml:space="preserve">: </w:t>
      </w:r>
      <w:r w:rsidR="000C2ABE">
        <w:rPr>
          <w:rFonts w:cs="Times New Roman"/>
          <w:szCs w:val="18"/>
        </w:rPr>
        <w:t xml:space="preserve">6. 5. – 10. 5. </w:t>
      </w:r>
      <w:r w:rsidR="00BB67EA" w:rsidRPr="00431BE7">
        <w:rPr>
          <w:rFonts w:cs="Times New Roman"/>
          <w:szCs w:val="18"/>
        </w:rPr>
        <w:t>201</w:t>
      </w:r>
      <w:r w:rsidR="000C2ABE">
        <w:rPr>
          <w:rFonts w:cs="Times New Roman"/>
          <w:szCs w:val="18"/>
        </w:rPr>
        <w:t>9</w:t>
      </w:r>
      <w:r w:rsidR="00BB67EA" w:rsidRPr="00431BE7">
        <w:rPr>
          <w:rFonts w:cs="Times New Roman"/>
          <w:szCs w:val="18"/>
        </w:rPr>
        <w:t>.</w:t>
      </w:r>
    </w:p>
    <w:p w:rsidR="00BF0948" w:rsidRPr="00431BE7" w:rsidRDefault="00BF0948" w:rsidP="00BF0948">
      <w:pPr>
        <w:pStyle w:val="ListParagraph"/>
        <w:spacing w:before="120" w:after="120"/>
        <w:ind w:left="0" w:firstLine="708"/>
        <w:rPr>
          <w:rFonts w:cs="Times New Roman"/>
          <w:szCs w:val="18"/>
        </w:rPr>
      </w:pPr>
      <w:r w:rsidRPr="00431BE7">
        <w:rPr>
          <w:rFonts w:cs="Times New Roman"/>
          <w:b/>
          <w:szCs w:val="18"/>
        </w:rPr>
        <w:t>Resursi</w:t>
      </w:r>
      <w:r w:rsidRPr="00431BE7">
        <w:rPr>
          <w:rFonts w:cs="Times New Roman"/>
          <w:szCs w:val="18"/>
        </w:rPr>
        <w:t xml:space="preserve">: </w:t>
      </w:r>
    </w:p>
    <w:p w:rsidR="00BF0948" w:rsidRPr="00431BE7" w:rsidRDefault="00BF0948" w:rsidP="00BF0948">
      <w:pPr>
        <w:pStyle w:val="ListParagraph"/>
        <w:spacing w:after="120"/>
        <w:ind w:left="0"/>
        <w:contextualSpacing/>
        <w:rPr>
          <w:rFonts w:cs="Times New Roman"/>
          <w:szCs w:val="18"/>
        </w:rPr>
      </w:pPr>
      <w:r w:rsidRPr="00431BE7">
        <w:rPr>
          <w:rFonts w:cs="Times New Roman"/>
          <w:b/>
          <w:szCs w:val="18"/>
        </w:rPr>
        <w:t>Potrebni resursi</w:t>
      </w:r>
      <w:r w:rsidRPr="00431BE7">
        <w:rPr>
          <w:rFonts w:cs="Times New Roman"/>
          <w:szCs w:val="18"/>
        </w:rPr>
        <w:t>: ljudski resursi, materijalni resursi, internet, dokumentarni filmovi, udžbenici određene tematike,  nastavna sredstva i pomagala, knjižnica</w:t>
      </w:r>
    </w:p>
    <w:p w:rsidR="00BF0948" w:rsidRPr="00431BE7" w:rsidRDefault="00BF0948" w:rsidP="00BF0948">
      <w:pPr>
        <w:pStyle w:val="ListParagraph"/>
        <w:spacing w:after="120"/>
        <w:ind w:left="0"/>
        <w:contextualSpacing/>
        <w:rPr>
          <w:rFonts w:cs="Times New Roman"/>
          <w:szCs w:val="18"/>
        </w:rPr>
      </w:pPr>
      <w:r w:rsidRPr="00431BE7">
        <w:rPr>
          <w:rFonts w:cs="Times New Roman"/>
          <w:b/>
          <w:szCs w:val="18"/>
        </w:rPr>
        <w:t>Mogućnosti</w:t>
      </w:r>
      <w:r w:rsidRPr="00431BE7">
        <w:rPr>
          <w:rFonts w:cs="Times New Roman"/>
          <w:szCs w:val="18"/>
        </w:rPr>
        <w:t>: resursi unutar škole, resursi izvan škole</w:t>
      </w:r>
    </w:p>
    <w:p w:rsidR="00BF0948" w:rsidRPr="00431BE7" w:rsidRDefault="00BF0948" w:rsidP="00BF0948">
      <w:pPr>
        <w:pStyle w:val="ListParagraph"/>
        <w:spacing w:after="120"/>
        <w:ind w:left="0"/>
        <w:contextualSpacing/>
        <w:rPr>
          <w:rFonts w:cs="Times New Roman"/>
          <w:szCs w:val="18"/>
        </w:rPr>
      </w:pPr>
      <w:r w:rsidRPr="00431BE7">
        <w:rPr>
          <w:rFonts w:cs="Times New Roman"/>
          <w:b/>
          <w:szCs w:val="18"/>
        </w:rPr>
        <w:t>Moguće teškoće</w:t>
      </w:r>
      <w:r w:rsidRPr="00431BE7">
        <w:rPr>
          <w:rFonts w:cs="Times New Roman"/>
          <w:szCs w:val="18"/>
        </w:rPr>
        <w:t>: teškoće u organizaciji, materijalna sredstva</w:t>
      </w:r>
    </w:p>
    <w:p w:rsidR="00BF0948" w:rsidRPr="00431BE7" w:rsidRDefault="00BF0948" w:rsidP="00BF0948">
      <w:pPr>
        <w:spacing w:after="120"/>
        <w:rPr>
          <w:szCs w:val="18"/>
        </w:rPr>
      </w:pPr>
      <w:r w:rsidRPr="00431BE7">
        <w:rPr>
          <w:b/>
          <w:szCs w:val="18"/>
        </w:rPr>
        <w:t>Način praćenja i provjere ishoda/postignuća</w:t>
      </w:r>
      <w:r w:rsidRPr="00431BE7">
        <w:rPr>
          <w:szCs w:val="18"/>
        </w:rPr>
        <w:t>: web-stranica škole, izložba učeničkih radova, školski list, priredba, kviz znanja</w:t>
      </w:r>
    </w:p>
    <w:p w:rsidR="00BF0948" w:rsidRDefault="00BF0948" w:rsidP="000C2ABE">
      <w:pPr>
        <w:pStyle w:val="ListParagraph"/>
        <w:spacing w:after="120"/>
        <w:ind w:left="0"/>
        <w:contextualSpacing/>
        <w:rPr>
          <w:szCs w:val="18"/>
        </w:rPr>
      </w:pPr>
      <w:r w:rsidRPr="00431BE7">
        <w:rPr>
          <w:b/>
          <w:szCs w:val="18"/>
        </w:rPr>
        <w:lastRenderedPageBreak/>
        <w:t>Odgovorne osobe</w:t>
      </w:r>
      <w:r w:rsidRPr="00431BE7">
        <w:rPr>
          <w:szCs w:val="18"/>
        </w:rPr>
        <w:t>: učitelji</w:t>
      </w:r>
      <w:r w:rsidR="00243B57">
        <w:rPr>
          <w:szCs w:val="18"/>
        </w:rPr>
        <w:t>ce</w:t>
      </w:r>
      <w:r w:rsidRPr="00431BE7">
        <w:rPr>
          <w:szCs w:val="18"/>
        </w:rPr>
        <w:t xml:space="preserve"> 4.</w:t>
      </w:r>
      <w:r w:rsidR="00243B57">
        <w:rPr>
          <w:szCs w:val="18"/>
        </w:rPr>
        <w:t xml:space="preserve"> </w:t>
      </w:r>
      <w:r w:rsidRPr="00431BE7">
        <w:rPr>
          <w:szCs w:val="18"/>
        </w:rPr>
        <w:t>razreda</w:t>
      </w:r>
      <w:r w:rsidR="000C2ABE">
        <w:rPr>
          <w:szCs w:val="18"/>
        </w:rPr>
        <w:t>:</w:t>
      </w:r>
      <w:r w:rsidRPr="00431BE7">
        <w:rPr>
          <w:szCs w:val="18"/>
        </w:rPr>
        <w:t xml:space="preserve"> </w:t>
      </w:r>
      <w:r w:rsidR="000C2ABE">
        <w:rPr>
          <w:rFonts w:cs="Times New Roman"/>
          <w:szCs w:val="18"/>
        </w:rPr>
        <w:t xml:space="preserve">Ljiljana Petkoviček, Bruneta Tkalec, </w:t>
      </w:r>
      <w:r w:rsidR="000C2ABE" w:rsidRPr="00431BE7">
        <w:rPr>
          <w:rFonts w:cs="Times New Roman"/>
          <w:szCs w:val="18"/>
        </w:rPr>
        <w:t>Darinka Frketić Mandarić</w:t>
      </w:r>
      <w:r w:rsidRPr="00431BE7">
        <w:rPr>
          <w:szCs w:val="18"/>
        </w:rPr>
        <w:t>, voditelji CK-a  grada Zagreba, turistička agencija</w:t>
      </w:r>
    </w:p>
    <w:p w:rsidR="00717C30" w:rsidRDefault="00717C30" w:rsidP="000C2ABE">
      <w:pPr>
        <w:pStyle w:val="ListParagraph"/>
        <w:spacing w:after="120"/>
        <w:ind w:left="0"/>
        <w:contextualSpacing/>
        <w:rPr>
          <w:szCs w:val="18"/>
        </w:rPr>
      </w:pPr>
    </w:p>
    <w:p w:rsidR="00717C30" w:rsidRDefault="00717C30" w:rsidP="00717C30">
      <w:pPr>
        <w:pStyle w:val="Heading3"/>
      </w:pPr>
      <w:r>
        <w:t>3.4.6. Novi dvori - Zaprešić</w:t>
      </w:r>
    </w:p>
    <w:p w:rsidR="00717C30" w:rsidRPr="00155F06" w:rsidRDefault="00717C30" w:rsidP="00717C30">
      <w:pPr>
        <w:spacing w:after="120"/>
        <w:ind w:firstLine="708"/>
      </w:pPr>
      <w:r w:rsidRPr="00155F06">
        <w:rPr>
          <w:b/>
        </w:rPr>
        <w:t>Ciklus</w:t>
      </w:r>
      <w:r w:rsidRPr="00155F06">
        <w:t xml:space="preserve"> (razred): </w:t>
      </w:r>
      <w:r w:rsidR="006128EE">
        <w:t>1</w:t>
      </w:r>
      <w:r w:rsidRPr="00155F06">
        <w:t>. ciklus (4. a,  b, c)</w:t>
      </w:r>
    </w:p>
    <w:p w:rsidR="00717C30" w:rsidRPr="00155F06" w:rsidRDefault="00717C30" w:rsidP="00717C30">
      <w:pPr>
        <w:spacing w:after="120"/>
      </w:pPr>
      <w:r w:rsidRPr="00155F06">
        <w:rPr>
          <w:b/>
        </w:rPr>
        <w:t>Cilj</w:t>
      </w:r>
      <w:r w:rsidRPr="00155F06">
        <w:t>: uočavanje potrebe očuvanja povijesno kulturne  baštine</w:t>
      </w:r>
      <w:r w:rsidR="00542FE3">
        <w:t xml:space="preserve">, </w:t>
      </w:r>
      <w:r w:rsidRPr="00155F06">
        <w:t>istraživanje i pričanje o životu bana Josipa Jelačića i njegovom djelu važnom za hrvatski narod, razvijanje navike posjećivanja kulturno- povijesnih spomenika u zavičaju i šire</w:t>
      </w:r>
    </w:p>
    <w:p w:rsidR="00717C30" w:rsidRPr="00155F06" w:rsidRDefault="00717C30" w:rsidP="00717C30">
      <w:pPr>
        <w:spacing w:after="120"/>
      </w:pPr>
      <w:r w:rsidRPr="00155F06">
        <w:rPr>
          <w:b/>
        </w:rPr>
        <w:t>Obrazloženje cilja</w:t>
      </w:r>
      <w:r w:rsidRPr="00155F06">
        <w:t>: Istraživanje ove teme je usko vezano uz gradivo PiD-a u 4.r.</w:t>
      </w:r>
      <w:r w:rsidR="00542FE3">
        <w:t xml:space="preserve"> </w:t>
      </w:r>
      <w:r w:rsidRPr="00155F06">
        <w:t>(prošlost domovine), učenici su dobro motivirani za istraživački rad na temu značajnim povijesnih ličnosti.</w:t>
      </w:r>
    </w:p>
    <w:p w:rsidR="00717C30" w:rsidRPr="00155F06" w:rsidRDefault="00717C30" w:rsidP="00717C30">
      <w:pPr>
        <w:spacing w:after="120"/>
      </w:pPr>
      <w:r w:rsidRPr="00155F06">
        <w:rPr>
          <w:b/>
        </w:rPr>
        <w:t>Očekivani ishodi/postignuća</w:t>
      </w:r>
      <w:r w:rsidRPr="00155F06">
        <w:t>:</w:t>
      </w:r>
    </w:p>
    <w:p w:rsidR="00717C30" w:rsidRPr="00155F06" w:rsidRDefault="00717C30" w:rsidP="00717C30">
      <w:pPr>
        <w:pStyle w:val="ListParagraph"/>
        <w:numPr>
          <w:ilvl w:val="0"/>
          <w:numId w:val="59"/>
        </w:numPr>
        <w:spacing w:after="120"/>
        <w:contextualSpacing/>
        <w:jc w:val="left"/>
        <w:rPr>
          <w:rFonts w:cs="Times New Roman"/>
        </w:rPr>
      </w:pPr>
      <w:r w:rsidRPr="00155F06">
        <w:rPr>
          <w:rFonts w:cs="Times New Roman"/>
        </w:rPr>
        <w:t>opisati važnost očuvanja povijesno kulturne baštine</w:t>
      </w:r>
    </w:p>
    <w:p w:rsidR="00717C30" w:rsidRPr="00155F06" w:rsidRDefault="00717C30" w:rsidP="00717C30">
      <w:pPr>
        <w:pStyle w:val="ListParagraph"/>
        <w:numPr>
          <w:ilvl w:val="0"/>
          <w:numId w:val="59"/>
        </w:numPr>
        <w:spacing w:after="120"/>
        <w:contextualSpacing/>
        <w:jc w:val="left"/>
        <w:rPr>
          <w:rFonts w:cs="Times New Roman"/>
        </w:rPr>
      </w:pPr>
      <w:r w:rsidRPr="00155F06">
        <w:rPr>
          <w:rFonts w:cs="Times New Roman"/>
        </w:rPr>
        <w:t>izraditi plakate, likovne radove</w:t>
      </w:r>
    </w:p>
    <w:p w:rsidR="00717C30" w:rsidRPr="00155F06" w:rsidRDefault="00717C30" w:rsidP="00717C30">
      <w:pPr>
        <w:pStyle w:val="ListParagraph"/>
        <w:numPr>
          <w:ilvl w:val="0"/>
          <w:numId w:val="59"/>
        </w:numPr>
        <w:spacing w:after="120"/>
        <w:contextualSpacing/>
        <w:jc w:val="left"/>
        <w:rPr>
          <w:rFonts w:cs="Times New Roman"/>
        </w:rPr>
      </w:pPr>
      <w:r w:rsidRPr="00155F06">
        <w:rPr>
          <w:rFonts w:cs="Times New Roman"/>
        </w:rPr>
        <w:t>pjevati pjesme, slušati glazbu</w:t>
      </w:r>
    </w:p>
    <w:p w:rsidR="00717C30" w:rsidRPr="00155F06" w:rsidRDefault="00717C30" w:rsidP="00717C30">
      <w:pPr>
        <w:pStyle w:val="ListParagraph"/>
        <w:numPr>
          <w:ilvl w:val="0"/>
          <w:numId w:val="59"/>
        </w:numPr>
        <w:spacing w:after="120"/>
        <w:contextualSpacing/>
        <w:jc w:val="left"/>
        <w:rPr>
          <w:rFonts w:cs="Times New Roman"/>
        </w:rPr>
      </w:pPr>
      <w:r w:rsidRPr="00155F06">
        <w:rPr>
          <w:rFonts w:cs="Times New Roman"/>
        </w:rPr>
        <w:t>prezentirati radne listiće, plakate, likovne radove</w:t>
      </w:r>
    </w:p>
    <w:p w:rsidR="00717C30" w:rsidRPr="00155F06" w:rsidRDefault="00717C30" w:rsidP="00717C30">
      <w:pPr>
        <w:pStyle w:val="ListParagraph"/>
        <w:numPr>
          <w:ilvl w:val="0"/>
          <w:numId w:val="59"/>
        </w:numPr>
        <w:spacing w:after="120"/>
        <w:contextualSpacing/>
        <w:jc w:val="left"/>
        <w:rPr>
          <w:rFonts w:cs="Times New Roman"/>
        </w:rPr>
      </w:pPr>
      <w:r w:rsidRPr="00155F06">
        <w:rPr>
          <w:rFonts w:cs="Times New Roman"/>
        </w:rPr>
        <w:t>razlikovati narječje od standardnog jezika</w:t>
      </w:r>
    </w:p>
    <w:p w:rsidR="00717C30" w:rsidRPr="00155F06" w:rsidRDefault="00717C30" w:rsidP="00717C30">
      <w:pPr>
        <w:pStyle w:val="ListParagraph"/>
        <w:numPr>
          <w:ilvl w:val="0"/>
          <w:numId w:val="59"/>
        </w:numPr>
        <w:spacing w:after="120"/>
        <w:contextualSpacing/>
        <w:jc w:val="left"/>
        <w:rPr>
          <w:rFonts w:cs="Times New Roman"/>
        </w:rPr>
      </w:pPr>
      <w:r w:rsidRPr="00155F06">
        <w:rPr>
          <w:rFonts w:cs="Times New Roman"/>
        </w:rPr>
        <w:t>poticati učenike na odgovornost u donošenju važnih odluka</w:t>
      </w:r>
    </w:p>
    <w:p w:rsidR="00717C30" w:rsidRPr="00155F06" w:rsidRDefault="00717C30" w:rsidP="00717C30">
      <w:pPr>
        <w:spacing w:after="120"/>
      </w:pPr>
      <w:r w:rsidRPr="00155F06">
        <w:rPr>
          <w:b/>
        </w:rPr>
        <w:t>NAČIN REALIZACIJE</w:t>
      </w:r>
      <w:r w:rsidRPr="00155F06">
        <w:t xml:space="preserve">: </w:t>
      </w:r>
    </w:p>
    <w:p w:rsidR="00717C30" w:rsidRPr="00155F06" w:rsidRDefault="00717C30" w:rsidP="00717C30">
      <w:pPr>
        <w:pStyle w:val="ListParagraph"/>
        <w:spacing w:after="120"/>
        <w:ind w:left="0"/>
        <w:contextualSpacing/>
        <w:rPr>
          <w:rFonts w:cs="Times New Roman"/>
        </w:rPr>
      </w:pPr>
      <w:r w:rsidRPr="00155F06">
        <w:rPr>
          <w:rFonts w:cs="Times New Roman"/>
          <w:b/>
        </w:rPr>
        <w:t>Oblik</w:t>
      </w:r>
      <w:r w:rsidRPr="00155F06">
        <w:rPr>
          <w:rFonts w:cs="Times New Roman"/>
        </w:rPr>
        <w:t>: terenska nastava</w:t>
      </w:r>
      <w:r w:rsidRPr="00155F06">
        <w:rPr>
          <w:rFonts w:cs="Times New Roman"/>
          <w:b/>
        </w:rPr>
        <w:t xml:space="preserve"> </w:t>
      </w:r>
    </w:p>
    <w:p w:rsidR="00717C30" w:rsidRPr="00155F06" w:rsidRDefault="00717C30" w:rsidP="00717C30">
      <w:pPr>
        <w:pStyle w:val="ListParagraph"/>
        <w:spacing w:after="120"/>
        <w:ind w:left="0"/>
        <w:contextualSpacing/>
        <w:rPr>
          <w:rFonts w:cs="Times New Roman"/>
        </w:rPr>
      </w:pPr>
      <w:r w:rsidRPr="00155F06">
        <w:rPr>
          <w:rFonts w:cs="Times New Roman"/>
          <w:b/>
        </w:rPr>
        <w:t>Sudionici</w:t>
      </w:r>
      <w:r w:rsidRPr="00155F06">
        <w:rPr>
          <w:rFonts w:cs="Times New Roman"/>
        </w:rPr>
        <w:t xml:space="preserve">: </w:t>
      </w:r>
      <w:r w:rsidR="006128EE">
        <w:rPr>
          <w:rFonts w:cs="Times New Roman"/>
        </w:rPr>
        <w:t>učenici, učiteljice 4. r</w:t>
      </w:r>
    </w:p>
    <w:p w:rsidR="00717C30" w:rsidRPr="00155F06" w:rsidRDefault="00717C30" w:rsidP="00717C30">
      <w:pPr>
        <w:pStyle w:val="ListParagraph"/>
        <w:spacing w:after="120"/>
        <w:ind w:left="0"/>
        <w:contextualSpacing/>
        <w:rPr>
          <w:rFonts w:cs="Times New Roman"/>
        </w:rPr>
      </w:pPr>
      <w:r w:rsidRPr="00155F06">
        <w:rPr>
          <w:rFonts w:cs="Times New Roman"/>
          <w:b/>
        </w:rPr>
        <w:t>Načini učenja</w:t>
      </w:r>
      <w:r w:rsidRPr="00155F06">
        <w:rPr>
          <w:rFonts w:cs="Times New Roman"/>
        </w:rPr>
        <w:t xml:space="preserve">: crtaju, pjevaju, natječu se, fotografiraju, snimaju, demonstriraju, promatraju, potiču nenasilnu komunikaciju u školi i izvan nje, prikupljaju materijalna sredstva, slušaju predavače, javno nastupaju </w:t>
      </w:r>
    </w:p>
    <w:p w:rsidR="00717C30" w:rsidRPr="00155F06" w:rsidRDefault="00717C30" w:rsidP="00717C30">
      <w:pPr>
        <w:pStyle w:val="ListParagraph"/>
        <w:ind w:left="0"/>
        <w:rPr>
          <w:rFonts w:cs="Times New Roman"/>
        </w:rPr>
      </w:pPr>
      <w:r w:rsidRPr="00155F06">
        <w:rPr>
          <w:rFonts w:cs="Times New Roman"/>
          <w:b/>
        </w:rPr>
        <w:t>Metode poučavanja</w:t>
      </w:r>
      <w:r w:rsidRPr="00155F06">
        <w:rPr>
          <w:rFonts w:cs="Times New Roman"/>
        </w:rPr>
        <w:t xml:space="preserve">: priprema materijala, zadataka, uputstava, demonstrira, usmjerava, organizira projekte (nastupe, športska natjecanja, likovne radionice), organizira međurazrednu suradnju </w:t>
      </w:r>
      <w:r w:rsidRPr="00155F06">
        <w:rPr>
          <w:rFonts w:cs="Times New Roman"/>
        </w:rPr>
        <w:br/>
      </w:r>
      <w:r w:rsidRPr="00155F06">
        <w:rPr>
          <w:rFonts w:cs="Times New Roman"/>
          <w:b/>
        </w:rPr>
        <w:t>Trajanje izvedbe</w:t>
      </w:r>
      <w:r w:rsidRPr="00155F06">
        <w:rPr>
          <w:rFonts w:cs="Times New Roman"/>
        </w:rPr>
        <w:t xml:space="preserve">: </w:t>
      </w:r>
      <w:r w:rsidR="00271356">
        <w:rPr>
          <w:rFonts w:cs="Times New Roman"/>
        </w:rPr>
        <w:t xml:space="preserve">16. listopad </w:t>
      </w:r>
      <w:r w:rsidRPr="00155F06">
        <w:rPr>
          <w:rFonts w:cs="Times New Roman"/>
        </w:rPr>
        <w:t>201</w:t>
      </w:r>
      <w:r w:rsidR="00271356">
        <w:rPr>
          <w:rFonts w:cs="Times New Roman"/>
        </w:rPr>
        <w:t>8</w:t>
      </w:r>
      <w:r w:rsidRPr="00155F06">
        <w:rPr>
          <w:rFonts w:cs="Times New Roman"/>
        </w:rPr>
        <w:t>.</w:t>
      </w:r>
    </w:p>
    <w:p w:rsidR="00717C30" w:rsidRDefault="00717C30" w:rsidP="00717C30">
      <w:pPr>
        <w:pStyle w:val="ListParagraph"/>
        <w:spacing w:before="120" w:after="120"/>
        <w:ind w:left="0" w:firstLine="709"/>
        <w:rPr>
          <w:rFonts w:cs="Times New Roman"/>
          <w:b/>
        </w:rPr>
      </w:pPr>
      <w:r>
        <w:rPr>
          <w:rFonts w:cs="Times New Roman"/>
          <w:b/>
        </w:rPr>
        <w:t>Resursi:</w:t>
      </w:r>
    </w:p>
    <w:p w:rsidR="00717C30" w:rsidRPr="00155F06" w:rsidRDefault="00717C30" w:rsidP="00717C30">
      <w:pPr>
        <w:pStyle w:val="ListParagraph"/>
        <w:spacing w:after="120"/>
        <w:ind w:left="0"/>
        <w:contextualSpacing/>
        <w:rPr>
          <w:rFonts w:cs="Times New Roman"/>
        </w:rPr>
      </w:pPr>
      <w:r w:rsidRPr="00155F06">
        <w:rPr>
          <w:rFonts w:cs="Times New Roman"/>
          <w:b/>
        </w:rPr>
        <w:t>Potrebni resursi</w:t>
      </w:r>
      <w:r w:rsidRPr="00155F06">
        <w:rPr>
          <w:rFonts w:cs="Times New Roman"/>
        </w:rPr>
        <w:t>: ljudski resursi, materijalni resursi, internet, dokumentarni filmovi, udžbenici određene tematike,  nastavna sredstva i pomagala, knjižnica</w:t>
      </w:r>
    </w:p>
    <w:p w:rsidR="00717C30" w:rsidRPr="00155F06" w:rsidRDefault="00717C30" w:rsidP="00717C30">
      <w:pPr>
        <w:pStyle w:val="ListParagraph"/>
        <w:spacing w:after="120"/>
        <w:ind w:left="0"/>
        <w:contextualSpacing/>
        <w:rPr>
          <w:rFonts w:cs="Times New Roman"/>
        </w:rPr>
      </w:pPr>
      <w:r w:rsidRPr="00155F06">
        <w:rPr>
          <w:rFonts w:cs="Times New Roman"/>
          <w:b/>
        </w:rPr>
        <w:t>Mogućnosti</w:t>
      </w:r>
      <w:r w:rsidRPr="00155F06">
        <w:rPr>
          <w:rFonts w:cs="Times New Roman"/>
        </w:rPr>
        <w:t>: resursi unutar škole, resursi izvan škole</w:t>
      </w:r>
    </w:p>
    <w:p w:rsidR="00717C30" w:rsidRPr="00155F06" w:rsidRDefault="00717C30" w:rsidP="00717C30">
      <w:pPr>
        <w:pStyle w:val="ListParagraph"/>
        <w:spacing w:after="120"/>
        <w:ind w:left="0"/>
        <w:contextualSpacing/>
        <w:rPr>
          <w:rFonts w:cs="Times New Roman"/>
        </w:rPr>
      </w:pPr>
      <w:r w:rsidRPr="00155F06">
        <w:rPr>
          <w:rFonts w:cs="Times New Roman"/>
          <w:b/>
        </w:rPr>
        <w:t>Moguće teškoće</w:t>
      </w:r>
      <w:r w:rsidRPr="00155F06">
        <w:rPr>
          <w:rFonts w:cs="Times New Roman"/>
        </w:rPr>
        <w:t>: teškoće u organizaciji, materijalna sredstva</w:t>
      </w:r>
    </w:p>
    <w:p w:rsidR="00717C30" w:rsidRPr="00155F06" w:rsidRDefault="00717C30" w:rsidP="00717C30">
      <w:pPr>
        <w:spacing w:after="120"/>
      </w:pPr>
      <w:r w:rsidRPr="00155F06">
        <w:rPr>
          <w:b/>
        </w:rPr>
        <w:t>Način praćenja i provjere ishoda/postignuća</w:t>
      </w:r>
      <w:r w:rsidRPr="00155F06">
        <w:t>: web stranica škole, izložba učeničkih radova, školski list, priredba, kviz znanja</w:t>
      </w:r>
    </w:p>
    <w:p w:rsidR="00717C30" w:rsidRPr="000C2ABE" w:rsidRDefault="00717C30" w:rsidP="00717C30">
      <w:pPr>
        <w:pStyle w:val="ListParagraph"/>
        <w:spacing w:after="120"/>
        <w:ind w:left="0"/>
        <w:contextualSpacing/>
        <w:rPr>
          <w:rFonts w:cs="Times New Roman"/>
          <w:szCs w:val="18"/>
        </w:rPr>
      </w:pPr>
      <w:r w:rsidRPr="00155F06">
        <w:rPr>
          <w:b/>
        </w:rPr>
        <w:t>Odgovorne osobe</w:t>
      </w:r>
      <w:r w:rsidRPr="00155F06">
        <w:t>: učiteljice 4.</w:t>
      </w:r>
      <w:r w:rsidR="006128EE">
        <w:t xml:space="preserve"> </w:t>
      </w:r>
      <w:r w:rsidRPr="00155F06">
        <w:t>razreda, stručna služba škole</w:t>
      </w:r>
    </w:p>
    <w:p w:rsidR="008C084A" w:rsidRPr="00315146" w:rsidRDefault="008C084A" w:rsidP="00315146">
      <w:pPr>
        <w:pStyle w:val="Heading3"/>
        <w:rPr>
          <w:rFonts w:eastAsia="Times New Roman"/>
          <w:u w:color="17365D"/>
          <w:lang w:eastAsia="hr-HR"/>
        </w:rPr>
      </w:pPr>
      <w:bookmarkStart w:id="91" w:name="_Toc492888394"/>
      <w:bookmarkStart w:id="92" w:name="_Toc525736552"/>
      <w:r w:rsidRPr="00315146">
        <w:rPr>
          <w:rFonts w:eastAsia="Times New Roman"/>
          <w:u w:color="17365D"/>
          <w:lang w:eastAsia="hr-HR"/>
        </w:rPr>
        <w:t>3.4.</w:t>
      </w:r>
      <w:r w:rsidR="00AA7B5D">
        <w:rPr>
          <w:rFonts w:eastAsia="Times New Roman"/>
          <w:u w:color="17365D"/>
          <w:lang w:eastAsia="hr-HR"/>
        </w:rPr>
        <w:t>6</w:t>
      </w:r>
      <w:r w:rsidRPr="00315146">
        <w:rPr>
          <w:rFonts w:eastAsia="Times New Roman"/>
          <w:u w:color="17365D"/>
          <w:lang w:eastAsia="hr-HR"/>
        </w:rPr>
        <w:t xml:space="preserve">. </w:t>
      </w:r>
      <w:bookmarkEnd w:id="91"/>
      <w:r w:rsidRPr="00315146">
        <w:rPr>
          <w:rFonts w:eastAsia="Times New Roman"/>
          <w:u w:color="17365D"/>
          <w:lang w:eastAsia="hr-HR"/>
        </w:rPr>
        <w:t>Istra – Brijuni (dvodnevna)</w:t>
      </w:r>
      <w:bookmarkEnd w:id="92"/>
    </w:p>
    <w:p w:rsidR="008C084A" w:rsidRPr="008B1890" w:rsidRDefault="008C084A" w:rsidP="008C084A">
      <w:pPr>
        <w:spacing w:after="120"/>
        <w:ind w:firstLine="708"/>
        <w:rPr>
          <w:szCs w:val="18"/>
        </w:rPr>
      </w:pPr>
      <w:r w:rsidRPr="008B1890">
        <w:rPr>
          <w:b/>
          <w:szCs w:val="18"/>
        </w:rPr>
        <w:t>Ciklus</w:t>
      </w:r>
      <w:r w:rsidRPr="008B1890">
        <w:rPr>
          <w:szCs w:val="18"/>
        </w:rPr>
        <w:t xml:space="preserve"> (razred): 3. ciklus (7. a, b, c</w:t>
      </w:r>
      <w:r w:rsidR="006B3271">
        <w:rPr>
          <w:szCs w:val="18"/>
        </w:rPr>
        <w:t>, d</w:t>
      </w:r>
      <w:r w:rsidRPr="008B1890">
        <w:rPr>
          <w:szCs w:val="18"/>
        </w:rPr>
        <w:t xml:space="preserve">  razred)</w:t>
      </w:r>
    </w:p>
    <w:p w:rsidR="008C084A" w:rsidRPr="008B1890" w:rsidRDefault="008C084A" w:rsidP="008C084A">
      <w:pPr>
        <w:spacing w:after="120"/>
        <w:rPr>
          <w:szCs w:val="18"/>
        </w:rPr>
      </w:pPr>
      <w:r w:rsidRPr="008B1890">
        <w:rPr>
          <w:b/>
          <w:szCs w:val="18"/>
        </w:rPr>
        <w:t>Cilj</w:t>
      </w:r>
      <w:r w:rsidRPr="008B1890">
        <w:rPr>
          <w:szCs w:val="18"/>
        </w:rPr>
        <w:t>:  na izvanučioničkoj nastavi učenici će stjecati trajna i uporabljiva znanja te razvijati sposobnosti i vještine učeći ono što se može najbolje n</w:t>
      </w:r>
      <w:r>
        <w:rPr>
          <w:szCs w:val="18"/>
        </w:rPr>
        <w:t>aučiti u neposrednoj stvarnosti</w:t>
      </w:r>
    </w:p>
    <w:p w:rsidR="008C084A" w:rsidRPr="008B1890" w:rsidRDefault="008C084A" w:rsidP="008C084A">
      <w:pPr>
        <w:rPr>
          <w:szCs w:val="18"/>
        </w:rPr>
      </w:pPr>
      <w:r w:rsidRPr="008B1890">
        <w:rPr>
          <w:b/>
          <w:szCs w:val="18"/>
        </w:rPr>
        <w:t>Obrazloženje cilja</w:t>
      </w:r>
      <w:r w:rsidRPr="008B1890">
        <w:rPr>
          <w:szCs w:val="18"/>
        </w:rPr>
        <w:t>: Analiza odgojno-obrazovnih rezultata i anketa pokazala je kako veći dio učenika i roditelja shvaća važnost učenja na otvorenom prostoru u neposrednoj stvarnosti. Učitelji također</w:t>
      </w:r>
    </w:p>
    <w:p w:rsidR="008C084A" w:rsidRPr="008B1890" w:rsidRDefault="008C084A" w:rsidP="008C084A">
      <w:pPr>
        <w:rPr>
          <w:szCs w:val="18"/>
        </w:rPr>
      </w:pPr>
      <w:r w:rsidRPr="008B1890">
        <w:rPr>
          <w:szCs w:val="18"/>
        </w:rPr>
        <w:t xml:space="preserve"> procjenjuju da učenjem na vlastitom iskustvu učenici bolje i lakše svladavaju propisane sadržaje.</w:t>
      </w:r>
    </w:p>
    <w:p w:rsidR="008C084A" w:rsidRPr="008B1890" w:rsidRDefault="008C084A" w:rsidP="008C084A">
      <w:pPr>
        <w:spacing w:before="120" w:after="120"/>
        <w:rPr>
          <w:szCs w:val="18"/>
        </w:rPr>
      </w:pPr>
      <w:r w:rsidRPr="008B1890">
        <w:rPr>
          <w:b/>
          <w:szCs w:val="18"/>
        </w:rPr>
        <w:t>Očekivani ishodi/postignuća</w:t>
      </w:r>
      <w:r w:rsidRPr="008B1890">
        <w:rPr>
          <w:szCs w:val="18"/>
        </w:rPr>
        <w:t>:</w:t>
      </w:r>
    </w:p>
    <w:p w:rsidR="008C084A" w:rsidRPr="008B1890" w:rsidRDefault="008C084A" w:rsidP="002E680E">
      <w:pPr>
        <w:numPr>
          <w:ilvl w:val="0"/>
          <w:numId w:val="29"/>
        </w:numPr>
        <w:contextualSpacing/>
        <w:rPr>
          <w:szCs w:val="18"/>
        </w:rPr>
      </w:pPr>
      <w:r>
        <w:rPr>
          <w:szCs w:val="18"/>
        </w:rPr>
        <w:t>prepoznati na terenu dosad stečena znanja</w:t>
      </w:r>
    </w:p>
    <w:p w:rsidR="008C084A" w:rsidRPr="008B1890" w:rsidRDefault="008C084A" w:rsidP="002E680E">
      <w:pPr>
        <w:numPr>
          <w:ilvl w:val="0"/>
          <w:numId w:val="29"/>
        </w:numPr>
        <w:contextualSpacing/>
        <w:rPr>
          <w:szCs w:val="18"/>
        </w:rPr>
      </w:pPr>
      <w:r>
        <w:rPr>
          <w:szCs w:val="18"/>
        </w:rPr>
        <w:t>uz stručno vodstvo nadopuniti znanje</w:t>
      </w:r>
    </w:p>
    <w:p w:rsidR="008C084A" w:rsidRPr="008B1890" w:rsidRDefault="008C084A" w:rsidP="002E680E">
      <w:pPr>
        <w:numPr>
          <w:ilvl w:val="0"/>
          <w:numId w:val="29"/>
        </w:numPr>
        <w:contextualSpacing/>
        <w:rPr>
          <w:szCs w:val="18"/>
        </w:rPr>
      </w:pPr>
      <w:r w:rsidRPr="008B1890">
        <w:rPr>
          <w:szCs w:val="18"/>
        </w:rPr>
        <w:lastRenderedPageBreak/>
        <w:t>koristiti obavijesti pri rješavanju problema</w:t>
      </w:r>
    </w:p>
    <w:p w:rsidR="008C084A" w:rsidRPr="008B1890" w:rsidRDefault="008C084A" w:rsidP="002E680E">
      <w:pPr>
        <w:numPr>
          <w:ilvl w:val="0"/>
          <w:numId w:val="29"/>
        </w:numPr>
        <w:autoSpaceDE w:val="0"/>
        <w:autoSpaceDN w:val="0"/>
        <w:adjustRightInd w:val="0"/>
        <w:rPr>
          <w:color w:val="000000"/>
          <w:szCs w:val="18"/>
          <w:lang w:eastAsia="hr-HR"/>
        </w:rPr>
      </w:pPr>
      <w:r w:rsidRPr="008B1890">
        <w:rPr>
          <w:color w:val="000000"/>
          <w:szCs w:val="18"/>
          <w:lang w:eastAsia="hr-HR"/>
        </w:rPr>
        <w:t>proširiti znanja na temelju vlastita iskustva</w:t>
      </w:r>
    </w:p>
    <w:p w:rsidR="008C084A" w:rsidRPr="008B1890" w:rsidRDefault="008C084A" w:rsidP="002E680E">
      <w:pPr>
        <w:numPr>
          <w:ilvl w:val="0"/>
          <w:numId w:val="29"/>
        </w:numPr>
        <w:autoSpaceDE w:val="0"/>
        <w:autoSpaceDN w:val="0"/>
        <w:adjustRightInd w:val="0"/>
        <w:rPr>
          <w:color w:val="000000"/>
          <w:szCs w:val="18"/>
          <w:lang w:eastAsia="hr-HR"/>
        </w:rPr>
      </w:pPr>
      <w:r>
        <w:rPr>
          <w:color w:val="000000"/>
          <w:szCs w:val="18"/>
          <w:lang w:eastAsia="hr-HR"/>
        </w:rPr>
        <w:t>usmeno i pismeno se izražavati o viđenom i doživljenom</w:t>
      </w:r>
      <w:r w:rsidRPr="008B1890">
        <w:rPr>
          <w:color w:val="000000"/>
          <w:szCs w:val="18"/>
          <w:lang w:eastAsia="hr-HR"/>
        </w:rPr>
        <w:t xml:space="preserve"> </w:t>
      </w:r>
    </w:p>
    <w:p w:rsidR="008C084A" w:rsidRDefault="008C084A" w:rsidP="002E680E">
      <w:pPr>
        <w:numPr>
          <w:ilvl w:val="0"/>
          <w:numId w:val="29"/>
        </w:numPr>
        <w:autoSpaceDE w:val="0"/>
        <w:autoSpaceDN w:val="0"/>
        <w:adjustRightInd w:val="0"/>
        <w:rPr>
          <w:color w:val="000000"/>
          <w:szCs w:val="18"/>
          <w:lang w:eastAsia="hr-HR"/>
        </w:rPr>
      </w:pPr>
      <w:r w:rsidRPr="008B1890">
        <w:rPr>
          <w:color w:val="000000"/>
          <w:szCs w:val="18"/>
          <w:lang w:eastAsia="hr-HR"/>
        </w:rPr>
        <w:t>ekološki prihvatljivo se ponašati prema kulturnoj</w:t>
      </w:r>
      <w:r>
        <w:rPr>
          <w:color w:val="000000"/>
          <w:szCs w:val="18"/>
          <w:lang w:eastAsia="hr-HR"/>
        </w:rPr>
        <w:t xml:space="preserve"> i prirodnij baštini</w:t>
      </w:r>
    </w:p>
    <w:p w:rsidR="008C084A" w:rsidRPr="008B1890" w:rsidRDefault="008C084A" w:rsidP="002E680E">
      <w:pPr>
        <w:numPr>
          <w:ilvl w:val="0"/>
          <w:numId w:val="29"/>
        </w:numPr>
        <w:autoSpaceDE w:val="0"/>
        <w:autoSpaceDN w:val="0"/>
        <w:adjustRightInd w:val="0"/>
        <w:rPr>
          <w:color w:val="000000"/>
          <w:szCs w:val="18"/>
          <w:lang w:eastAsia="hr-HR"/>
        </w:rPr>
      </w:pPr>
      <w:r>
        <w:rPr>
          <w:color w:val="000000"/>
          <w:szCs w:val="18"/>
          <w:lang w:eastAsia="hr-HR"/>
        </w:rPr>
        <w:t>razvijati i njegovati socijalne vještine.</w:t>
      </w:r>
    </w:p>
    <w:p w:rsidR="008C084A" w:rsidRPr="008B1890" w:rsidRDefault="008C084A" w:rsidP="008C084A">
      <w:pPr>
        <w:spacing w:before="120" w:after="120"/>
        <w:rPr>
          <w:szCs w:val="18"/>
        </w:rPr>
      </w:pPr>
      <w:r w:rsidRPr="008B1890">
        <w:rPr>
          <w:b/>
          <w:szCs w:val="18"/>
        </w:rPr>
        <w:t>NAČIN REALIZACIJE</w:t>
      </w:r>
      <w:r w:rsidRPr="008B1890">
        <w:rPr>
          <w:szCs w:val="18"/>
        </w:rPr>
        <w:t xml:space="preserve">: </w:t>
      </w:r>
    </w:p>
    <w:p w:rsidR="008C084A" w:rsidRPr="008B1890" w:rsidRDefault="008C084A" w:rsidP="008C084A">
      <w:pPr>
        <w:spacing w:after="120"/>
        <w:contextualSpacing/>
        <w:rPr>
          <w:szCs w:val="18"/>
        </w:rPr>
      </w:pPr>
      <w:r w:rsidRPr="008B1890">
        <w:rPr>
          <w:b/>
          <w:szCs w:val="18"/>
        </w:rPr>
        <w:t>Oblik</w:t>
      </w:r>
      <w:r w:rsidRPr="008B1890">
        <w:rPr>
          <w:szCs w:val="18"/>
        </w:rPr>
        <w:t xml:space="preserve">: terenska nastava </w:t>
      </w:r>
    </w:p>
    <w:p w:rsidR="008C084A" w:rsidRPr="008B1890" w:rsidRDefault="008C084A" w:rsidP="008C084A">
      <w:pPr>
        <w:spacing w:after="120"/>
        <w:contextualSpacing/>
        <w:rPr>
          <w:szCs w:val="18"/>
        </w:rPr>
      </w:pPr>
      <w:r w:rsidRPr="008B1890">
        <w:rPr>
          <w:b/>
          <w:szCs w:val="18"/>
        </w:rPr>
        <w:t>Sudionici</w:t>
      </w:r>
      <w:r w:rsidRPr="008B1890">
        <w:rPr>
          <w:szCs w:val="18"/>
        </w:rPr>
        <w:t>:  razrednici, predmetni učitelji, učenici</w:t>
      </w:r>
    </w:p>
    <w:p w:rsidR="008C084A" w:rsidRPr="008B1890" w:rsidRDefault="008C084A" w:rsidP="008C084A">
      <w:pPr>
        <w:contextualSpacing/>
        <w:rPr>
          <w:rFonts w:cs="Calibri"/>
          <w:szCs w:val="18"/>
        </w:rPr>
      </w:pPr>
      <w:r w:rsidRPr="008B1890">
        <w:rPr>
          <w:b/>
          <w:szCs w:val="18"/>
        </w:rPr>
        <w:t>Načini učenja</w:t>
      </w:r>
      <w:r>
        <w:rPr>
          <w:szCs w:val="18"/>
        </w:rPr>
        <w:t>: putovanje</w:t>
      </w:r>
      <w:r w:rsidRPr="008B1890">
        <w:rPr>
          <w:szCs w:val="18"/>
        </w:rPr>
        <w:t>, na učenicima zanimljiv i  blizak način doći do znanja</w:t>
      </w:r>
      <w:r>
        <w:rPr>
          <w:szCs w:val="18"/>
        </w:rPr>
        <w:t xml:space="preserve"> promatranjem, stručnim vođenjem</w:t>
      </w:r>
      <w:r w:rsidRPr="008B1890">
        <w:rPr>
          <w:szCs w:val="18"/>
        </w:rPr>
        <w:t>,</w:t>
      </w:r>
      <w:r>
        <w:rPr>
          <w:szCs w:val="18"/>
        </w:rPr>
        <w:t xml:space="preserve"> primjenjivanjem znanja iz geografije, povijesti, književnosti, biologije;</w:t>
      </w:r>
      <w:r w:rsidRPr="008B1890">
        <w:rPr>
          <w:szCs w:val="18"/>
        </w:rPr>
        <w:t xml:space="preserve"> </w:t>
      </w:r>
      <w:r>
        <w:rPr>
          <w:rFonts w:cs="Calibri"/>
          <w:szCs w:val="18"/>
        </w:rPr>
        <w:t>razvijanje suradničkog timskog</w:t>
      </w:r>
      <w:r w:rsidRPr="008B1890">
        <w:rPr>
          <w:rFonts w:cs="Calibri"/>
          <w:szCs w:val="18"/>
        </w:rPr>
        <w:t xml:space="preserve"> rad</w:t>
      </w:r>
      <w:r>
        <w:rPr>
          <w:rFonts w:cs="Calibri"/>
          <w:szCs w:val="18"/>
        </w:rPr>
        <w:t>a, razvijanje potrebe za putovanjem kao načinom spoznavanja i proširivanja vidika i osobnog razvitka</w:t>
      </w:r>
    </w:p>
    <w:p w:rsidR="008C084A" w:rsidRPr="008B1890" w:rsidRDefault="008C084A" w:rsidP="008C084A">
      <w:pPr>
        <w:autoSpaceDE w:val="0"/>
        <w:autoSpaceDN w:val="0"/>
        <w:adjustRightInd w:val="0"/>
        <w:rPr>
          <w:color w:val="000000"/>
          <w:szCs w:val="18"/>
          <w:lang w:eastAsia="hr-HR"/>
        </w:rPr>
      </w:pPr>
      <w:r w:rsidRPr="008B1890">
        <w:rPr>
          <w:b/>
          <w:color w:val="000000"/>
          <w:szCs w:val="18"/>
          <w:lang w:eastAsia="hr-HR"/>
        </w:rPr>
        <w:t>Metode poučavanja</w:t>
      </w:r>
      <w:r>
        <w:rPr>
          <w:color w:val="000000"/>
          <w:szCs w:val="18"/>
          <w:lang w:eastAsia="hr-HR"/>
        </w:rPr>
        <w:t>: u</w:t>
      </w:r>
      <w:r w:rsidRPr="008B1890">
        <w:rPr>
          <w:color w:val="000000"/>
          <w:szCs w:val="18"/>
          <w:lang w:eastAsia="hr-HR"/>
        </w:rPr>
        <w:t>čitelj</w:t>
      </w:r>
      <w:r>
        <w:rPr>
          <w:color w:val="000000"/>
          <w:szCs w:val="18"/>
          <w:lang w:eastAsia="hr-HR"/>
        </w:rPr>
        <w:t>i</w:t>
      </w:r>
      <w:r w:rsidRPr="008B1890">
        <w:rPr>
          <w:color w:val="000000"/>
          <w:szCs w:val="18"/>
          <w:lang w:eastAsia="hr-HR"/>
        </w:rPr>
        <w:t xml:space="preserve"> će organizirati terensku nastavu u suradnji s agencijom, pripremiti materijal za grupni rad, koordinirati rad grupa te pratiti i vrednovati aktivnosti.</w:t>
      </w:r>
    </w:p>
    <w:p w:rsidR="008C084A" w:rsidRPr="008B1890" w:rsidRDefault="008C084A" w:rsidP="008C084A">
      <w:pPr>
        <w:autoSpaceDE w:val="0"/>
        <w:autoSpaceDN w:val="0"/>
        <w:adjustRightInd w:val="0"/>
        <w:rPr>
          <w:color w:val="000000"/>
          <w:szCs w:val="18"/>
          <w:lang w:eastAsia="hr-HR"/>
        </w:rPr>
      </w:pPr>
      <w:r w:rsidRPr="008B1890">
        <w:rPr>
          <w:b/>
          <w:color w:val="000000"/>
          <w:szCs w:val="18"/>
          <w:lang w:eastAsia="hr-HR"/>
        </w:rPr>
        <w:t>Trajanje izvedbe</w:t>
      </w:r>
      <w:r>
        <w:rPr>
          <w:color w:val="000000"/>
          <w:szCs w:val="18"/>
          <w:lang w:eastAsia="hr-HR"/>
        </w:rPr>
        <w:t>: 2</w:t>
      </w:r>
      <w:r w:rsidRPr="008B1890">
        <w:rPr>
          <w:color w:val="000000"/>
          <w:szCs w:val="18"/>
          <w:lang w:eastAsia="hr-HR"/>
        </w:rPr>
        <w:t xml:space="preserve"> dan</w:t>
      </w:r>
      <w:r>
        <w:rPr>
          <w:color w:val="000000"/>
          <w:szCs w:val="18"/>
          <w:lang w:eastAsia="hr-HR"/>
        </w:rPr>
        <w:t>a</w:t>
      </w:r>
      <w:r w:rsidRPr="008B1890">
        <w:rPr>
          <w:color w:val="000000"/>
          <w:szCs w:val="18"/>
          <w:lang w:eastAsia="hr-HR"/>
        </w:rPr>
        <w:t xml:space="preserve">, </w:t>
      </w:r>
      <w:r w:rsidR="00701612">
        <w:rPr>
          <w:color w:val="000000"/>
          <w:szCs w:val="18"/>
          <w:lang w:eastAsia="hr-HR"/>
        </w:rPr>
        <w:t>svibanj 2019.</w:t>
      </w:r>
    </w:p>
    <w:p w:rsidR="008C084A" w:rsidRDefault="008C084A" w:rsidP="008C084A">
      <w:pPr>
        <w:spacing w:before="120" w:after="120"/>
        <w:ind w:firstLine="708"/>
        <w:rPr>
          <w:szCs w:val="18"/>
        </w:rPr>
      </w:pPr>
      <w:r w:rsidRPr="008B1890">
        <w:rPr>
          <w:b/>
          <w:szCs w:val="18"/>
        </w:rPr>
        <w:t>Resursi</w:t>
      </w:r>
      <w:r w:rsidRPr="008B1890">
        <w:rPr>
          <w:szCs w:val="18"/>
        </w:rPr>
        <w:t>:</w:t>
      </w:r>
    </w:p>
    <w:p w:rsidR="008C084A" w:rsidRPr="00431BE7" w:rsidRDefault="008C084A" w:rsidP="008C084A">
      <w:pPr>
        <w:pStyle w:val="ListParagraph"/>
        <w:ind w:left="0"/>
        <w:rPr>
          <w:rFonts w:cs="Times New Roman"/>
          <w:szCs w:val="18"/>
        </w:rPr>
      </w:pPr>
      <w:r w:rsidRPr="00431BE7">
        <w:rPr>
          <w:rFonts w:cs="Times New Roman"/>
          <w:b/>
          <w:szCs w:val="18"/>
        </w:rPr>
        <w:t>Ljudski</w:t>
      </w:r>
      <w:r w:rsidRPr="00431BE7">
        <w:rPr>
          <w:rFonts w:cs="Times New Roman"/>
          <w:szCs w:val="18"/>
        </w:rPr>
        <w:t xml:space="preserve">:  učitelji, učenici, roditelji  </w:t>
      </w:r>
    </w:p>
    <w:p w:rsidR="008C084A" w:rsidRPr="00431BE7" w:rsidRDefault="008C084A" w:rsidP="008C084A">
      <w:pPr>
        <w:pStyle w:val="ListParagraph"/>
        <w:ind w:left="0"/>
        <w:rPr>
          <w:rFonts w:cs="Times New Roman"/>
          <w:szCs w:val="18"/>
        </w:rPr>
      </w:pPr>
      <w:r w:rsidRPr="00431BE7">
        <w:rPr>
          <w:rFonts w:cs="Times New Roman"/>
          <w:b/>
          <w:szCs w:val="18"/>
        </w:rPr>
        <w:t>Materijalni</w:t>
      </w:r>
      <w:r w:rsidRPr="00431BE7">
        <w:rPr>
          <w:rFonts w:cs="Times New Roman"/>
          <w:szCs w:val="18"/>
        </w:rPr>
        <w:t>:  nastavni listići, pribor i materijali potrebni za nastavu, sadržaji, novčana sredstva za izvanučioničku nastavu.</w:t>
      </w:r>
    </w:p>
    <w:p w:rsidR="008C084A" w:rsidRPr="00431BE7" w:rsidRDefault="008C084A" w:rsidP="008C084A">
      <w:pPr>
        <w:pStyle w:val="ListParagraph"/>
        <w:spacing w:after="120"/>
        <w:ind w:left="0"/>
        <w:rPr>
          <w:rFonts w:cs="Times New Roman"/>
          <w:szCs w:val="18"/>
        </w:rPr>
      </w:pPr>
      <w:r w:rsidRPr="00431BE7">
        <w:rPr>
          <w:rFonts w:cs="Times New Roman"/>
          <w:b/>
          <w:szCs w:val="18"/>
        </w:rPr>
        <w:t>Moguće teškoće</w:t>
      </w:r>
      <w:r w:rsidRPr="00431BE7">
        <w:rPr>
          <w:rFonts w:cs="Times New Roman"/>
          <w:szCs w:val="18"/>
        </w:rPr>
        <w:t>: financijski troškovi za potreban materijal, nepovoljne vremenske prilike u tijeku izvođenja terenske nastave.</w:t>
      </w:r>
    </w:p>
    <w:p w:rsidR="008C084A" w:rsidRPr="00431BE7" w:rsidRDefault="008C084A" w:rsidP="008C084A">
      <w:pPr>
        <w:pStyle w:val="ListParagraph"/>
        <w:spacing w:before="120" w:after="120"/>
        <w:ind w:left="0"/>
        <w:rPr>
          <w:rFonts w:cs="Times New Roman"/>
          <w:szCs w:val="18"/>
        </w:rPr>
      </w:pPr>
      <w:r w:rsidRPr="00431BE7">
        <w:rPr>
          <w:rFonts w:cs="Times New Roman"/>
          <w:b/>
          <w:szCs w:val="18"/>
        </w:rPr>
        <w:t>Način praćenja i provjere ishoda/postignuća</w:t>
      </w:r>
      <w:r w:rsidRPr="00431BE7">
        <w:rPr>
          <w:rFonts w:cs="Times New Roman"/>
          <w:szCs w:val="18"/>
        </w:rPr>
        <w:t>: upitnik na kraju školske godine, analiza kvalitativnih izvora informacija: izvješća, web stranica škole, fotografije i video zapisi, učenički radovi, plakati, web anket</w:t>
      </w:r>
      <w:r>
        <w:rPr>
          <w:rFonts w:cs="Times New Roman"/>
          <w:szCs w:val="18"/>
        </w:rPr>
        <w:t>e, intervjui, osobne refleksije</w:t>
      </w:r>
      <w:r w:rsidRPr="00431BE7">
        <w:rPr>
          <w:rFonts w:cs="Times New Roman"/>
          <w:szCs w:val="18"/>
        </w:rPr>
        <w:t>.</w:t>
      </w:r>
    </w:p>
    <w:p w:rsidR="008C084A" w:rsidRDefault="008C084A" w:rsidP="008C084A">
      <w:pPr>
        <w:rPr>
          <w:szCs w:val="18"/>
        </w:rPr>
      </w:pPr>
      <w:r w:rsidRPr="00431BE7">
        <w:rPr>
          <w:b/>
          <w:szCs w:val="18"/>
        </w:rPr>
        <w:t xml:space="preserve">Odgovorne osobe: </w:t>
      </w:r>
      <w:r w:rsidR="006B3271">
        <w:rPr>
          <w:szCs w:val="18"/>
        </w:rPr>
        <w:t xml:space="preserve">Marija Gudlek, Ema Raguž Galić, Nina Miočević, Željko Pavlić </w:t>
      </w:r>
    </w:p>
    <w:p w:rsidR="00152FBE" w:rsidRDefault="00152FBE" w:rsidP="00152FBE">
      <w:pPr>
        <w:pStyle w:val="Heading3"/>
        <w:rPr>
          <w:lang w:eastAsia="hr-HR"/>
        </w:rPr>
      </w:pPr>
      <w:bookmarkStart w:id="93" w:name="_Toc525736553"/>
      <w:r>
        <w:rPr>
          <w:lang w:eastAsia="hr-HR"/>
        </w:rPr>
        <w:t>3.4.</w:t>
      </w:r>
      <w:r w:rsidR="00AA7B5D">
        <w:rPr>
          <w:lang w:eastAsia="hr-HR"/>
        </w:rPr>
        <w:t>7</w:t>
      </w:r>
      <w:r>
        <w:rPr>
          <w:lang w:eastAsia="hr-HR"/>
        </w:rPr>
        <w:t>.  Kuterevo - Karlovac</w:t>
      </w:r>
      <w:bookmarkEnd w:id="93"/>
    </w:p>
    <w:p w:rsidR="00152FBE" w:rsidRDefault="00152FBE" w:rsidP="00152FBE">
      <w:pPr>
        <w:spacing w:after="120"/>
        <w:ind w:firstLine="708"/>
        <w:rPr>
          <w:szCs w:val="18"/>
        </w:rPr>
      </w:pPr>
      <w:r>
        <w:rPr>
          <w:b/>
          <w:szCs w:val="18"/>
        </w:rPr>
        <w:t>Ciklus</w:t>
      </w:r>
      <w:r>
        <w:rPr>
          <w:szCs w:val="18"/>
        </w:rPr>
        <w:t xml:space="preserve"> (razred): 2. ciklus (5. a, b, c  razred)</w:t>
      </w:r>
    </w:p>
    <w:p w:rsidR="00152FBE" w:rsidRDefault="00152FBE" w:rsidP="00152FBE">
      <w:pPr>
        <w:spacing w:after="120"/>
        <w:rPr>
          <w:szCs w:val="18"/>
        </w:rPr>
      </w:pPr>
      <w:r>
        <w:rPr>
          <w:b/>
          <w:szCs w:val="18"/>
        </w:rPr>
        <w:t>Cilj</w:t>
      </w:r>
      <w:r>
        <w:rPr>
          <w:szCs w:val="18"/>
        </w:rPr>
        <w:t>:  na izvanučioničkoj nastavi učenici će stjecati trajna i uporabljiva znanja te razvijati sposobnosti i vještine učeći ono što se može najbolje naučiti u neposrednoj stvarnosti.</w:t>
      </w:r>
    </w:p>
    <w:p w:rsidR="00152FBE" w:rsidRDefault="00152FBE" w:rsidP="00152FBE">
      <w:pPr>
        <w:rPr>
          <w:szCs w:val="18"/>
        </w:rPr>
      </w:pPr>
      <w:r>
        <w:rPr>
          <w:b/>
          <w:szCs w:val="18"/>
        </w:rPr>
        <w:t>Obrazloženje cilja</w:t>
      </w:r>
      <w:r>
        <w:rPr>
          <w:szCs w:val="18"/>
        </w:rPr>
        <w:t xml:space="preserve">: Analiza odgojno-obrazovnih rezultata i anketa pokazala je kako veći dio učenika i </w:t>
      </w:r>
    </w:p>
    <w:p w:rsidR="00152FBE" w:rsidRDefault="00152FBE" w:rsidP="00152FBE">
      <w:pPr>
        <w:rPr>
          <w:szCs w:val="18"/>
        </w:rPr>
      </w:pPr>
      <w:r>
        <w:rPr>
          <w:szCs w:val="18"/>
        </w:rPr>
        <w:t>roditelja shvaća važnost učenja na otvorenom prostoru u neposrednoj stvarnosti. Učitelji također</w:t>
      </w:r>
    </w:p>
    <w:p w:rsidR="00152FBE" w:rsidRDefault="00152FBE" w:rsidP="00152FBE">
      <w:pPr>
        <w:rPr>
          <w:szCs w:val="18"/>
        </w:rPr>
      </w:pPr>
      <w:r>
        <w:rPr>
          <w:szCs w:val="18"/>
        </w:rPr>
        <w:t>procjenjuju da učenjem na vlastitom iskustvu učenici bolje i lakše svladavaju propisane sadržaje.</w:t>
      </w:r>
    </w:p>
    <w:p w:rsidR="00152FBE" w:rsidRDefault="00152FBE" w:rsidP="00152FBE">
      <w:pPr>
        <w:spacing w:before="120" w:after="120"/>
        <w:rPr>
          <w:szCs w:val="18"/>
        </w:rPr>
      </w:pPr>
      <w:r>
        <w:rPr>
          <w:b/>
          <w:szCs w:val="18"/>
        </w:rPr>
        <w:t>Očekivani ishodi/postignuća</w:t>
      </w:r>
      <w:r>
        <w:rPr>
          <w:szCs w:val="18"/>
        </w:rPr>
        <w:t>:</w:t>
      </w:r>
    </w:p>
    <w:p w:rsidR="00152FBE" w:rsidRDefault="00152FBE" w:rsidP="002E680E">
      <w:pPr>
        <w:numPr>
          <w:ilvl w:val="0"/>
          <w:numId w:val="29"/>
        </w:numPr>
        <w:contextualSpacing/>
        <w:rPr>
          <w:szCs w:val="18"/>
        </w:rPr>
      </w:pPr>
      <w:r>
        <w:rPr>
          <w:szCs w:val="18"/>
        </w:rPr>
        <w:t>razviti prirodoznanstveno mišljenje</w:t>
      </w:r>
    </w:p>
    <w:p w:rsidR="00152FBE" w:rsidRDefault="00152FBE" w:rsidP="002E680E">
      <w:pPr>
        <w:numPr>
          <w:ilvl w:val="0"/>
          <w:numId w:val="29"/>
        </w:numPr>
        <w:contextualSpacing/>
        <w:rPr>
          <w:szCs w:val="18"/>
        </w:rPr>
      </w:pPr>
      <w:r>
        <w:rPr>
          <w:szCs w:val="18"/>
        </w:rPr>
        <w:t>izrada plakata o prirodnom staništu medvjeda na Velebitu i njihove zaštite</w:t>
      </w:r>
    </w:p>
    <w:p w:rsidR="00152FBE" w:rsidRDefault="00152FBE" w:rsidP="002E680E">
      <w:pPr>
        <w:numPr>
          <w:ilvl w:val="0"/>
          <w:numId w:val="29"/>
        </w:numPr>
        <w:contextualSpacing/>
        <w:rPr>
          <w:szCs w:val="18"/>
        </w:rPr>
      </w:pPr>
      <w:r>
        <w:rPr>
          <w:szCs w:val="18"/>
        </w:rPr>
        <w:t>proširiti znanje o bogatoj prirodnoj baštini Velebita</w:t>
      </w:r>
    </w:p>
    <w:p w:rsidR="00152FBE" w:rsidRDefault="00152FBE" w:rsidP="002E680E">
      <w:pPr>
        <w:numPr>
          <w:ilvl w:val="0"/>
          <w:numId w:val="29"/>
        </w:numPr>
        <w:contextualSpacing/>
        <w:rPr>
          <w:szCs w:val="18"/>
        </w:rPr>
      </w:pPr>
      <w:r>
        <w:rPr>
          <w:szCs w:val="18"/>
        </w:rPr>
        <w:t>upoznavanje bogate kulturne i prirodne baštine naših slatkih voda u Karlovcu akvariju riječnih riba ( Karlovac grad na četiri rijeke )</w:t>
      </w:r>
    </w:p>
    <w:p w:rsidR="00152FBE" w:rsidRDefault="00152FBE" w:rsidP="00152FBE">
      <w:pPr>
        <w:pStyle w:val="ListParagraph"/>
        <w:spacing w:before="120" w:after="120"/>
        <w:ind w:left="0"/>
        <w:rPr>
          <w:rFonts w:cs="Times New Roman"/>
          <w:szCs w:val="18"/>
        </w:rPr>
      </w:pPr>
      <w:r>
        <w:rPr>
          <w:rFonts w:cs="Times New Roman"/>
          <w:b/>
          <w:szCs w:val="18"/>
        </w:rPr>
        <w:t>NAČIN REALIZACIJE</w:t>
      </w:r>
      <w:r>
        <w:rPr>
          <w:rFonts w:cs="Times New Roman"/>
          <w:szCs w:val="18"/>
        </w:rPr>
        <w:t xml:space="preserve">: </w:t>
      </w:r>
    </w:p>
    <w:p w:rsidR="00152FBE" w:rsidRDefault="00152FBE" w:rsidP="00152FBE">
      <w:pPr>
        <w:pStyle w:val="ListParagraph"/>
        <w:spacing w:after="120"/>
        <w:ind w:left="0"/>
        <w:contextualSpacing/>
        <w:rPr>
          <w:rFonts w:cs="Times New Roman"/>
          <w:szCs w:val="18"/>
        </w:rPr>
      </w:pPr>
      <w:r>
        <w:rPr>
          <w:rFonts w:cs="Times New Roman"/>
          <w:b/>
          <w:szCs w:val="18"/>
        </w:rPr>
        <w:t>Oblik</w:t>
      </w:r>
      <w:r>
        <w:rPr>
          <w:rFonts w:cs="Times New Roman"/>
          <w:szCs w:val="18"/>
        </w:rPr>
        <w:t xml:space="preserve">: terenska nastava </w:t>
      </w:r>
    </w:p>
    <w:p w:rsidR="00152FBE" w:rsidRDefault="00152FBE" w:rsidP="00152FBE">
      <w:pPr>
        <w:pStyle w:val="ListParagraph"/>
        <w:spacing w:after="120"/>
        <w:ind w:left="0"/>
        <w:contextualSpacing/>
        <w:rPr>
          <w:rFonts w:cs="Times New Roman"/>
          <w:szCs w:val="18"/>
        </w:rPr>
      </w:pPr>
      <w:r>
        <w:rPr>
          <w:rFonts w:cs="Times New Roman"/>
          <w:b/>
          <w:szCs w:val="18"/>
        </w:rPr>
        <w:t>Sudionici</w:t>
      </w:r>
      <w:r>
        <w:rPr>
          <w:rFonts w:cs="Times New Roman"/>
          <w:szCs w:val="18"/>
        </w:rPr>
        <w:t>:  razrednici, predmetni učitelji, učenici</w:t>
      </w:r>
    </w:p>
    <w:p w:rsidR="00152FBE" w:rsidRDefault="00152FBE" w:rsidP="00152FBE">
      <w:pPr>
        <w:pStyle w:val="ListParagraph"/>
        <w:ind w:left="0"/>
        <w:contextualSpacing/>
        <w:rPr>
          <w:szCs w:val="18"/>
        </w:rPr>
      </w:pPr>
      <w:r>
        <w:rPr>
          <w:rFonts w:cs="Times New Roman"/>
          <w:b/>
          <w:szCs w:val="18"/>
        </w:rPr>
        <w:t>Načini učenja</w:t>
      </w:r>
      <w:r>
        <w:rPr>
          <w:rFonts w:cs="Times New Roman"/>
          <w:szCs w:val="18"/>
        </w:rPr>
        <w:t xml:space="preserve">: eksperimentom, na učenicima zanimljiv i  blizak način doći do znanja, </w:t>
      </w:r>
      <w:r>
        <w:rPr>
          <w:szCs w:val="18"/>
        </w:rPr>
        <w:t>razviti suradnički timski rad, učiti glavom, rukom i srcem</w:t>
      </w:r>
    </w:p>
    <w:p w:rsidR="00152FBE" w:rsidRDefault="00152FBE" w:rsidP="00152FBE">
      <w:pPr>
        <w:pStyle w:val="Default"/>
        <w:spacing w:line="276" w:lineRule="auto"/>
        <w:rPr>
          <w:rFonts w:ascii="Verdana" w:hAnsi="Verdana" w:cs="Times New Roman"/>
          <w:sz w:val="18"/>
          <w:szCs w:val="18"/>
        </w:rPr>
      </w:pPr>
      <w:r>
        <w:rPr>
          <w:rFonts w:ascii="Verdana" w:hAnsi="Verdana" w:cs="Times New Roman"/>
          <w:b/>
          <w:sz w:val="18"/>
          <w:szCs w:val="18"/>
        </w:rPr>
        <w:t>Metode poučavanja</w:t>
      </w:r>
      <w:r>
        <w:rPr>
          <w:rFonts w:ascii="Verdana" w:hAnsi="Verdana" w:cs="Times New Roman"/>
          <w:sz w:val="18"/>
          <w:szCs w:val="18"/>
        </w:rPr>
        <w:t>: Učitelj će organizirati terensku nastavu u suradnji s agencijom, pripremiti materijal za grupni rad, koordinirati rad grupa te pratiti i vrednovati aktivnosti.</w:t>
      </w:r>
    </w:p>
    <w:p w:rsidR="00152FBE" w:rsidRDefault="00152FBE" w:rsidP="00152FBE">
      <w:pPr>
        <w:pStyle w:val="Default"/>
        <w:spacing w:line="276" w:lineRule="auto"/>
        <w:rPr>
          <w:rFonts w:ascii="Verdana" w:hAnsi="Verdana" w:cs="Times New Roman"/>
          <w:sz w:val="18"/>
          <w:szCs w:val="18"/>
        </w:rPr>
      </w:pPr>
      <w:r>
        <w:rPr>
          <w:rFonts w:ascii="Verdana" w:hAnsi="Verdana" w:cs="Times New Roman"/>
          <w:b/>
          <w:sz w:val="18"/>
          <w:szCs w:val="18"/>
        </w:rPr>
        <w:t>Trajanje izvedbe</w:t>
      </w:r>
      <w:r>
        <w:rPr>
          <w:rFonts w:ascii="Verdana" w:hAnsi="Verdana" w:cs="Times New Roman"/>
          <w:sz w:val="18"/>
          <w:szCs w:val="18"/>
        </w:rPr>
        <w:t>: 5. mjesec 201</w:t>
      </w:r>
      <w:r w:rsidR="00624DBC">
        <w:rPr>
          <w:rFonts w:ascii="Verdana" w:hAnsi="Verdana" w:cs="Times New Roman"/>
          <w:sz w:val="18"/>
          <w:szCs w:val="18"/>
        </w:rPr>
        <w:t>9</w:t>
      </w:r>
      <w:r>
        <w:rPr>
          <w:rFonts w:ascii="Verdana" w:hAnsi="Verdana" w:cs="Times New Roman"/>
          <w:sz w:val="18"/>
          <w:szCs w:val="18"/>
        </w:rPr>
        <w:t>.</w:t>
      </w:r>
    </w:p>
    <w:p w:rsidR="00152FBE" w:rsidRDefault="00152FBE" w:rsidP="00152FBE">
      <w:pPr>
        <w:pStyle w:val="ListParagraph"/>
        <w:spacing w:before="120" w:after="120"/>
        <w:ind w:left="0" w:firstLine="708"/>
        <w:rPr>
          <w:rFonts w:cs="Times New Roman"/>
          <w:szCs w:val="18"/>
        </w:rPr>
      </w:pPr>
      <w:r>
        <w:rPr>
          <w:rFonts w:cs="Times New Roman"/>
          <w:b/>
          <w:szCs w:val="18"/>
        </w:rPr>
        <w:t>Resursi</w:t>
      </w:r>
      <w:r>
        <w:rPr>
          <w:rFonts w:cs="Times New Roman"/>
          <w:szCs w:val="18"/>
        </w:rPr>
        <w:t>:</w:t>
      </w:r>
    </w:p>
    <w:p w:rsidR="00152FBE" w:rsidRDefault="00152FBE" w:rsidP="00152FBE">
      <w:pPr>
        <w:pStyle w:val="ListParagraph"/>
        <w:ind w:left="0"/>
        <w:rPr>
          <w:rFonts w:cs="Times New Roman"/>
          <w:szCs w:val="18"/>
        </w:rPr>
      </w:pPr>
      <w:r>
        <w:rPr>
          <w:rFonts w:cs="Times New Roman"/>
          <w:b/>
          <w:szCs w:val="18"/>
        </w:rPr>
        <w:lastRenderedPageBreak/>
        <w:t>Ljudski</w:t>
      </w:r>
      <w:r>
        <w:rPr>
          <w:rFonts w:cs="Times New Roman"/>
          <w:szCs w:val="18"/>
        </w:rPr>
        <w:t xml:space="preserve">:  učitelji, učenici, roditelji  </w:t>
      </w:r>
    </w:p>
    <w:p w:rsidR="00152FBE" w:rsidRDefault="00152FBE" w:rsidP="00152FBE">
      <w:pPr>
        <w:pStyle w:val="ListParagraph"/>
        <w:ind w:left="0"/>
        <w:rPr>
          <w:rFonts w:cs="Times New Roman"/>
          <w:szCs w:val="18"/>
        </w:rPr>
      </w:pPr>
      <w:r>
        <w:rPr>
          <w:rFonts w:cs="Times New Roman"/>
          <w:b/>
          <w:szCs w:val="18"/>
        </w:rPr>
        <w:t>Materijalni</w:t>
      </w:r>
      <w:r>
        <w:rPr>
          <w:rFonts w:cs="Times New Roman"/>
          <w:szCs w:val="18"/>
        </w:rPr>
        <w:t>:  nastavni listići, pribor i materijali potrebni za nastavu, sadržaji, novčana sredstva za izvanučioničku nastavu.</w:t>
      </w:r>
    </w:p>
    <w:p w:rsidR="00152FBE" w:rsidRDefault="00152FBE" w:rsidP="00152FBE">
      <w:pPr>
        <w:pStyle w:val="ListParagraph"/>
        <w:spacing w:after="120"/>
        <w:ind w:left="0"/>
        <w:rPr>
          <w:rFonts w:cs="Times New Roman"/>
          <w:szCs w:val="18"/>
        </w:rPr>
      </w:pPr>
      <w:r>
        <w:rPr>
          <w:rFonts w:cs="Times New Roman"/>
          <w:b/>
          <w:szCs w:val="18"/>
        </w:rPr>
        <w:t>Moguće teškoće</w:t>
      </w:r>
      <w:r>
        <w:rPr>
          <w:rFonts w:cs="Times New Roman"/>
          <w:szCs w:val="18"/>
        </w:rPr>
        <w:t>: financijski troškovi za potreban materijal, nepovoljne vremenske prilike u tijeku izvođenja terenske nastave.</w:t>
      </w:r>
    </w:p>
    <w:p w:rsidR="00152FBE" w:rsidRDefault="00152FBE" w:rsidP="00152FBE">
      <w:pPr>
        <w:pStyle w:val="ListParagraph"/>
        <w:spacing w:before="120" w:after="120"/>
        <w:ind w:left="0"/>
        <w:rPr>
          <w:rFonts w:cs="Times New Roman"/>
          <w:szCs w:val="18"/>
        </w:rPr>
      </w:pPr>
      <w:r>
        <w:rPr>
          <w:rFonts w:cs="Times New Roman"/>
          <w:b/>
          <w:szCs w:val="18"/>
        </w:rPr>
        <w:t>Način praćenja i provjere ishoda/postignuća</w:t>
      </w:r>
      <w:r>
        <w:rPr>
          <w:rFonts w:cs="Times New Roman"/>
          <w:szCs w:val="18"/>
        </w:rPr>
        <w:t>: upitnik na kraju školske godine, analiza kvalitativnih izvora informacija: izvješća, web stranica škole, fotografije i video zapisi, učenički radovi, plakati, web ankete, intervjui, osobne refleksije, samoprocjena.</w:t>
      </w:r>
    </w:p>
    <w:p w:rsidR="00152FBE" w:rsidRDefault="00152FBE" w:rsidP="00152FBE">
      <w:pPr>
        <w:rPr>
          <w:szCs w:val="18"/>
        </w:rPr>
      </w:pPr>
      <w:r>
        <w:rPr>
          <w:b/>
          <w:szCs w:val="18"/>
        </w:rPr>
        <w:t xml:space="preserve">Odgovorne osobe: </w:t>
      </w:r>
      <w:r>
        <w:rPr>
          <w:szCs w:val="18"/>
        </w:rPr>
        <w:t>razrednice 5. razreda Vesna Mešić, Gordana Brez, Vesnica Roščić</w:t>
      </w:r>
    </w:p>
    <w:p w:rsidR="000E26C8" w:rsidRDefault="000E26C8" w:rsidP="000E26C8">
      <w:pPr>
        <w:pStyle w:val="Heading3"/>
        <w:rPr>
          <w:lang w:eastAsia="hr-HR"/>
        </w:rPr>
      </w:pPr>
      <w:bookmarkStart w:id="94" w:name="_Toc492888426"/>
      <w:bookmarkStart w:id="95" w:name="_Toc525736554"/>
      <w:r>
        <w:rPr>
          <w:lang w:eastAsia="hr-HR"/>
        </w:rPr>
        <w:t>3.4.</w:t>
      </w:r>
      <w:r w:rsidR="00AA7B5D">
        <w:rPr>
          <w:lang w:eastAsia="hr-HR"/>
        </w:rPr>
        <w:t>8</w:t>
      </w:r>
      <w:r>
        <w:rPr>
          <w:lang w:eastAsia="hr-HR"/>
        </w:rPr>
        <w:t>. Posjet muzej</w:t>
      </w:r>
      <w:bookmarkEnd w:id="94"/>
      <w:r>
        <w:rPr>
          <w:lang w:eastAsia="hr-HR"/>
        </w:rPr>
        <w:t>u  - Meštovićev paviljon: „Nikola Tesla – mind from the future“</w:t>
      </w:r>
      <w:bookmarkEnd w:id="95"/>
      <w:r>
        <w:rPr>
          <w:lang w:eastAsia="hr-HR"/>
        </w:rPr>
        <w:t xml:space="preserve">  </w:t>
      </w:r>
    </w:p>
    <w:p w:rsidR="000E26C8" w:rsidRDefault="000E26C8" w:rsidP="000E26C8">
      <w:pPr>
        <w:spacing w:after="120"/>
        <w:ind w:firstLine="708"/>
        <w:rPr>
          <w:szCs w:val="18"/>
        </w:rPr>
      </w:pPr>
      <w:r>
        <w:rPr>
          <w:b/>
          <w:szCs w:val="18"/>
        </w:rPr>
        <w:t>Ciklus</w:t>
      </w:r>
      <w:r>
        <w:rPr>
          <w:szCs w:val="18"/>
        </w:rPr>
        <w:t xml:space="preserve"> (razred): 2. i 3. ciklus  (od 5. do 8. razreda)</w:t>
      </w:r>
    </w:p>
    <w:p w:rsidR="000E26C8" w:rsidRDefault="000E26C8" w:rsidP="000E26C8">
      <w:pPr>
        <w:spacing w:after="120"/>
        <w:rPr>
          <w:szCs w:val="18"/>
        </w:rPr>
      </w:pPr>
      <w:r>
        <w:rPr>
          <w:b/>
          <w:szCs w:val="18"/>
        </w:rPr>
        <w:t>Cilj</w:t>
      </w:r>
      <w:r>
        <w:rPr>
          <w:szCs w:val="18"/>
        </w:rPr>
        <w:t>: spoznavanje važnosti posjeta muzeju kao dijelu medijske kulture i podizanje kulturne svijesti</w:t>
      </w:r>
    </w:p>
    <w:p w:rsidR="000E26C8" w:rsidRDefault="000E26C8" w:rsidP="000D7840">
      <w:pPr>
        <w:spacing w:after="120"/>
        <w:contextualSpacing/>
        <w:rPr>
          <w:rFonts w:ascii="inherit" w:eastAsia="Times New Roman" w:hAnsi="inherit" w:cs="Arial"/>
          <w:color w:val="222222"/>
          <w:sz w:val="38"/>
          <w:szCs w:val="38"/>
          <w:lang w:eastAsia="hr-HR"/>
        </w:rPr>
      </w:pPr>
      <w:r>
        <w:rPr>
          <w:b/>
          <w:szCs w:val="18"/>
        </w:rPr>
        <w:t>Obrazloženje cilja</w:t>
      </w:r>
      <w:r>
        <w:rPr>
          <w:szCs w:val="18"/>
        </w:rPr>
        <w:t xml:space="preserve">: interes za Nikolu Teslu nije potrebno posebno naglasiti, a ponuđena izložba predstavlja spektakl koji će nositi titulu najvećeg znanstveno umjetničkog događaja godine. Izložba predstavlja desetogodišnji autorski rad svjetski priznate autorice Helene Bulaje Madunić i grupe međunarodnih umjetnika koji djeluju na području povezivanja znanosti i umjetnosti. Izložba je povezivanje elemenata „živog“ filma, </w:t>
      </w:r>
      <w:r>
        <w:rPr>
          <w:rFonts w:eastAsia="Times New Roman" w:cs="Arial"/>
          <w:color w:val="222222"/>
          <w:szCs w:val="18"/>
          <w:lang w:eastAsia="hr-HR"/>
        </w:rPr>
        <w:t xml:space="preserve">video scenografije, računalne igre i čarobne hologramske-svjetlosne avanture u jedinstveni </w:t>
      </w:r>
      <w:r w:rsidRPr="000D7840">
        <w:rPr>
          <w:rFonts w:eastAsia="Times New Roman"/>
          <w:szCs w:val="18"/>
          <w:lang w:eastAsia="hr-HR"/>
        </w:rPr>
        <w:t>multimedijalni</w:t>
      </w:r>
      <w:r>
        <w:rPr>
          <w:rFonts w:eastAsia="Times New Roman" w:cs="Arial"/>
          <w:color w:val="222222"/>
          <w:szCs w:val="18"/>
          <w:lang w:eastAsia="hr-HR"/>
        </w:rPr>
        <w:t xml:space="preserve"> doživljaj proširene realnosti.</w:t>
      </w:r>
    </w:p>
    <w:p w:rsidR="000E26C8" w:rsidRDefault="000E26C8" w:rsidP="000E26C8">
      <w:pPr>
        <w:spacing w:after="120"/>
        <w:rPr>
          <w:szCs w:val="18"/>
        </w:rPr>
      </w:pPr>
    </w:p>
    <w:p w:rsidR="000E26C8" w:rsidRDefault="000E26C8" w:rsidP="000E26C8">
      <w:pPr>
        <w:spacing w:after="120"/>
        <w:rPr>
          <w:szCs w:val="18"/>
        </w:rPr>
      </w:pPr>
      <w:r>
        <w:rPr>
          <w:b/>
          <w:szCs w:val="18"/>
        </w:rPr>
        <w:t>Očekivani ishodi/postignuća</w:t>
      </w:r>
      <w:r>
        <w:rPr>
          <w:szCs w:val="18"/>
        </w:rPr>
        <w:t>:</w:t>
      </w:r>
    </w:p>
    <w:p w:rsidR="000E26C8" w:rsidRDefault="000E26C8" w:rsidP="002E680E">
      <w:pPr>
        <w:pStyle w:val="ListParagraph"/>
        <w:numPr>
          <w:ilvl w:val="0"/>
          <w:numId w:val="42"/>
        </w:numPr>
        <w:rPr>
          <w:szCs w:val="18"/>
        </w:rPr>
      </w:pPr>
      <w:r>
        <w:rPr>
          <w:szCs w:val="18"/>
        </w:rPr>
        <w:t>čuti, vidjeti, doživjeti izložbu</w:t>
      </w:r>
    </w:p>
    <w:p w:rsidR="000E26C8" w:rsidRDefault="000E26C8" w:rsidP="002E680E">
      <w:pPr>
        <w:pStyle w:val="ListParagraph"/>
        <w:numPr>
          <w:ilvl w:val="0"/>
          <w:numId w:val="42"/>
        </w:numPr>
        <w:rPr>
          <w:szCs w:val="18"/>
        </w:rPr>
      </w:pPr>
      <w:r>
        <w:rPr>
          <w:szCs w:val="18"/>
        </w:rPr>
        <w:t>prepoznati izloške u muzeju, muzej, te ih imenovati i nabrojati</w:t>
      </w:r>
    </w:p>
    <w:p w:rsidR="000E26C8" w:rsidRDefault="000E26C8" w:rsidP="002E680E">
      <w:pPr>
        <w:pStyle w:val="ListParagraph"/>
        <w:numPr>
          <w:ilvl w:val="0"/>
          <w:numId w:val="42"/>
        </w:numPr>
        <w:rPr>
          <w:szCs w:val="18"/>
        </w:rPr>
      </w:pPr>
      <w:r>
        <w:rPr>
          <w:szCs w:val="18"/>
        </w:rPr>
        <w:t>opisati, objasniti svoj doživljaj viđenog</w:t>
      </w:r>
    </w:p>
    <w:p w:rsidR="000E26C8" w:rsidRDefault="000E26C8" w:rsidP="002E680E">
      <w:pPr>
        <w:pStyle w:val="ListParagraph"/>
        <w:numPr>
          <w:ilvl w:val="0"/>
          <w:numId w:val="42"/>
        </w:numPr>
        <w:rPr>
          <w:szCs w:val="18"/>
        </w:rPr>
      </w:pPr>
      <w:r>
        <w:rPr>
          <w:szCs w:val="18"/>
        </w:rPr>
        <w:t>razgovarati  o viđenome i doživljenome, izmjenjujući dojmove i iskustva</w:t>
      </w:r>
    </w:p>
    <w:p w:rsidR="000E26C8" w:rsidRDefault="000E26C8" w:rsidP="002E680E">
      <w:pPr>
        <w:pStyle w:val="ListParagraph"/>
        <w:numPr>
          <w:ilvl w:val="0"/>
          <w:numId w:val="42"/>
        </w:numPr>
        <w:rPr>
          <w:szCs w:val="18"/>
        </w:rPr>
      </w:pPr>
      <w:r>
        <w:rPr>
          <w:szCs w:val="18"/>
        </w:rPr>
        <w:t>crtežom izraziti ono što su vidjeli</w:t>
      </w:r>
    </w:p>
    <w:p w:rsidR="000E26C8" w:rsidRDefault="000E26C8" w:rsidP="000E26C8">
      <w:pPr>
        <w:spacing w:before="120" w:after="120"/>
        <w:rPr>
          <w:szCs w:val="18"/>
        </w:rPr>
      </w:pPr>
      <w:r>
        <w:rPr>
          <w:b/>
          <w:szCs w:val="18"/>
        </w:rPr>
        <w:t>NAČIN REALIZACIJE</w:t>
      </w:r>
      <w:r>
        <w:rPr>
          <w:szCs w:val="18"/>
        </w:rPr>
        <w:t xml:space="preserve">: </w:t>
      </w:r>
    </w:p>
    <w:p w:rsidR="000E26C8" w:rsidRDefault="000E26C8" w:rsidP="000E26C8">
      <w:pPr>
        <w:rPr>
          <w:szCs w:val="18"/>
        </w:rPr>
      </w:pPr>
      <w:r>
        <w:rPr>
          <w:rFonts w:eastAsia="Times New Roman"/>
          <w:b/>
          <w:szCs w:val="18"/>
          <w:lang w:eastAsia="hr-HR"/>
        </w:rPr>
        <w:t>Oblik</w:t>
      </w:r>
      <w:r>
        <w:rPr>
          <w:rFonts w:eastAsia="Times New Roman"/>
          <w:szCs w:val="18"/>
          <w:lang w:eastAsia="hr-HR"/>
        </w:rPr>
        <w:t>: terenska nastava</w:t>
      </w:r>
    </w:p>
    <w:p w:rsidR="000E26C8" w:rsidRDefault="000E26C8" w:rsidP="000E26C8">
      <w:pPr>
        <w:rPr>
          <w:rFonts w:eastAsia="Times New Roman"/>
          <w:szCs w:val="18"/>
          <w:lang w:eastAsia="hr-HR"/>
        </w:rPr>
      </w:pPr>
      <w:r>
        <w:rPr>
          <w:rFonts w:eastAsia="Times New Roman"/>
          <w:b/>
          <w:szCs w:val="18"/>
          <w:lang w:eastAsia="hr-HR"/>
        </w:rPr>
        <w:t>Sudionici</w:t>
      </w:r>
      <w:r>
        <w:rPr>
          <w:rFonts w:eastAsia="Times New Roman"/>
          <w:szCs w:val="18"/>
          <w:lang w:eastAsia="hr-HR"/>
        </w:rPr>
        <w:t>: učitelji, učenici, prijevoznik, organizator u muzeju</w:t>
      </w:r>
    </w:p>
    <w:p w:rsidR="000E26C8" w:rsidRDefault="000E26C8" w:rsidP="000E26C8">
      <w:pPr>
        <w:spacing w:after="120"/>
        <w:contextualSpacing/>
        <w:rPr>
          <w:rFonts w:eastAsia="Times New Roman"/>
          <w:szCs w:val="18"/>
          <w:lang w:eastAsia="hr-HR"/>
        </w:rPr>
      </w:pPr>
      <w:r>
        <w:rPr>
          <w:rFonts w:eastAsia="Times New Roman"/>
          <w:b/>
          <w:szCs w:val="18"/>
          <w:lang w:eastAsia="hr-HR"/>
        </w:rPr>
        <w:t>Načini učenja</w:t>
      </w:r>
      <w:r>
        <w:rPr>
          <w:rFonts w:eastAsia="Times New Roman"/>
          <w:szCs w:val="18"/>
          <w:lang w:eastAsia="hr-HR"/>
        </w:rPr>
        <w:t>: Učenici će zajedno pogledati izloške u izložbenom prostoru, te po povratku u školu izraziti svoje doživljaje, mišljenja, pričati i razgovarati o izložbi.</w:t>
      </w:r>
    </w:p>
    <w:p w:rsidR="000E26C8" w:rsidRDefault="000E26C8" w:rsidP="000E26C8">
      <w:pPr>
        <w:spacing w:after="120"/>
        <w:rPr>
          <w:rFonts w:eastAsia="Times New Roman"/>
          <w:szCs w:val="18"/>
          <w:lang w:eastAsia="hr-HR"/>
        </w:rPr>
      </w:pPr>
      <w:r>
        <w:rPr>
          <w:rFonts w:eastAsia="Times New Roman"/>
          <w:b/>
          <w:szCs w:val="18"/>
          <w:lang w:eastAsia="hr-HR"/>
        </w:rPr>
        <w:t>Metode poučavanja</w:t>
      </w:r>
      <w:r>
        <w:rPr>
          <w:rFonts w:eastAsia="Times New Roman"/>
          <w:szCs w:val="18"/>
          <w:lang w:eastAsia="hr-HR"/>
        </w:rPr>
        <w:t>: Učitelji će organizirati posjet  ustanovi „Meštrovićev paviljon“ (dogovoriti termin, prijevoz); pripremiti učenike za posjet kulturnoj ustanovi (ponašanje u kulturnim ustanovama, na što obratiti pažnju), te ih pratiti. Po povratku analizirati i vrednovati aktivnosti učenika.</w:t>
      </w:r>
      <w:r>
        <w:rPr>
          <w:rFonts w:eastAsia="Times New Roman"/>
          <w:szCs w:val="18"/>
          <w:lang w:eastAsia="hr-HR"/>
        </w:rPr>
        <w:br/>
      </w:r>
      <w:r>
        <w:rPr>
          <w:rFonts w:eastAsia="Times New Roman"/>
          <w:b/>
          <w:szCs w:val="18"/>
          <w:lang w:eastAsia="hr-HR"/>
        </w:rPr>
        <w:t>Trajanje izvedbe</w:t>
      </w:r>
      <w:r>
        <w:rPr>
          <w:rFonts w:eastAsia="Times New Roman"/>
          <w:szCs w:val="18"/>
          <w:lang w:eastAsia="hr-HR"/>
        </w:rPr>
        <w:t>: jednodnevna terenska nastava u razdoblju od 20.11.2017. do 20.3.2018.</w:t>
      </w:r>
    </w:p>
    <w:p w:rsidR="000E26C8" w:rsidRDefault="00BC1A1C" w:rsidP="00BC1A1C">
      <w:pPr>
        <w:spacing w:after="120"/>
        <w:rPr>
          <w:rFonts w:eastAsia="Times New Roman"/>
          <w:b/>
          <w:szCs w:val="18"/>
          <w:lang w:eastAsia="hr-HR"/>
        </w:rPr>
      </w:pPr>
      <w:r>
        <w:rPr>
          <w:rFonts w:eastAsia="Times New Roman"/>
          <w:b/>
          <w:szCs w:val="18"/>
          <w:lang w:eastAsia="hr-HR"/>
        </w:rPr>
        <w:tab/>
      </w:r>
      <w:r w:rsidR="000E26C8">
        <w:rPr>
          <w:rFonts w:eastAsia="Times New Roman"/>
          <w:b/>
          <w:szCs w:val="18"/>
          <w:lang w:eastAsia="hr-HR"/>
        </w:rPr>
        <w:t>Resursi:</w:t>
      </w:r>
    </w:p>
    <w:p w:rsidR="000E26C8" w:rsidRDefault="000E26C8" w:rsidP="000E26C8">
      <w:pPr>
        <w:rPr>
          <w:szCs w:val="18"/>
        </w:rPr>
      </w:pPr>
      <w:r>
        <w:rPr>
          <w:rFonts w:eastAsia="Times New Roman"/>
          <w:b/>
          <w:szCs w:val="18"/>
          <w:lang w:eastAsia="hr-HR"/>
        </w:rPr>
        <w:t>Potrebni resursi</w:t>
      </w:r>
      <w:r>
        <w:rPr>
          <w:rFonts w:eastAsia="Times New Roman"/>
          <w:szCs w:val="18"/>
          <w:lang w:eastAsia="hr-HR"/>
        </w:rPr>
        <w:t xml:space="preserve">: </w:t>
      </w:r>
    </w:p>
    <w:p w:rsidR="000E26C8" w:rsidRDefault="000E26C8" w:rsidP="000E26C8">
      <w:pPr>
        <w:rPr>
          <w:rFonts w:eastAsia="Times New Roman"/>
          <w:szCs w:val="18"/>
          <w:lang w:eastAsia="hr-HR"/>
        </w:rPr>
      </w:pPr>
      <w:r>
        <w:rPr>
          <w:rFonts w:eastAsia="Times New Roman"/>
          <w:szCs w:val="18"/>
          <w:lang w:eastAsia="hr-HR"/>
        </w:rPr>
        <w:t>Ljudski resursi: učitelji, organizator u kulturnoj ustanovi, prijevoznik</w:t>
      </w:r>
    </w:p>
    <w:p w:rsidR="000E26C8" w:rsidRDefault="000E26C8" w:rsidP="000E26C8">
      <w:pPr>
        <w:spacing w:after="120"/>
        <w:contextualSpacing/>
        <w:rPr>
          <w:rFonts w:eastAsia="Times New Roman"/>
          <w:szCs w:val="18"/>
          <w:lang w:eastAsia="hr-HR"/>
        </w:rPr>
      </w:pPr>
      <w:r>
        <w:rPr>
          <w:rFonts w:eastAsia="Times New Roman"/>
          <w:szCs w:val="18"/>
          <w:lang w:eastAsia="hr-HR"/>
        </w:rPr>
        <w:t>Materijalni resursi: cca. 50 kn (25 kn prijevoz, 25 kn ulaznica)</w:t>
      </w:r>
    </w:p>
    <w:p w:rsidR="000E26C8" w:rsidRDefault="000E26C8" w:rsidP="000E26C8">
      <w:pPr>
        <w:rPr>
          <w:rFonts w:eastAsia="Times New Roman"/>
          <w:szCs w:val="18"/>
          <w:lang w:eastAsia="hr-HR"/>
        </w:rPr>
      </w:pPr>
      <w:r>
        <w:rPr>
          <w:rFonts w:eastAsia="Times New Roman"/>
          <w:b/>
          <w:szCs w:val="18"/>
          <w:lang w:eastAsia="hr-HR"/>
        </w:rPr>
        <w:t>Moguće teškoće</w:t>
      </w:r>
      <w:r>
        <w:rPr>
          <w:rFonts w:eastAsia="Times New Roman"/>
          <w:szCs w:val="18"/>
          <w:lang w:eastAsia="hr-HR"/>
        </w:rPr>
        <w:t xml:space="preserve">: financijske poteškoće roditelja, bolest djece </w:t>
      </w:r>
    </w:p>
    <w:p w:rsidR="000E26C8" w:rsidRDefault="000E26C8" w:rsidP="000E26C8">
      <w:pPr>
        <w:spacing w:before="120"/>
        <w:rPr>
          <w:szCs w:val="18"/>
        </w:rPr>
      </w:pPr>
      <w:r>
        <w:rPr>
          <w:b/>
          <w:szCs w:val="18"/>
        </w:rPr>
        <w:t>Način praćenja i provjere ishoda/postignuća</w:t>
      </w:r>
      <w:r>
        <w:rPr>
          <w:szCs w:val="18"/>
        </w:rPr>
        <w:t>: praćenje i provjeravanje će provesti učitelji kroz razgovor, kratak opis i/ili izražavanje dojmova, te izražavanjem putem PP prezentacija, plakata, opisa i sl.</w:t>
      </w:r>
    </w:p>
    <w:p w:rsidR="000E26C8" w:rsidRDefault="000E26C8" w:rsidP="000E26C8">
      <w:pPr>
        <w:rPr>
          <w:szCs w:val="18"/>
        </w:rPr>
      </w:pPr>
      <w:r>
        <w:rPr>
          <w:b/>
          <w:szCs w:val="18"/>
        </w:rPr>
        <w:t>Odgovorne osobe</w:t>
      </w:r>
      <w:r>
        <w:rPr>
          <w:szCs w:val="18"/>
        </w:rPr>
        <w:t>:  svi razrednici, stručna služba, ravnatelj</w:t>
      </w:r>
    </w:p>
    <w:p w:rsidR="00227DD3" w:rsidRDefault="00227DD3" w:rsidP="00227DD3">
      <w:pPr>
        <w:pStyle w:val="Heading3"/>
        <w:rPr>
          <w:lang w:eastAsia="hr-HR"/>
        </w:rPr>
      </w:pPr>
      <w:bookmarkStart w:id="96" w:name="_Toc525736555"/>
      <w:r>
        <w:rPr>
          <w:lang w:eastAsia="hr-HR"/>
        </w:rPr>
        <w:t>3.4.</w:t>
      </w:r>
      <w:r w:rsidR="00AA7B5D">
        <w:rPr>
          <w:lang w:eastAsia="hr-HR"/>
        </w:rPr>
        <w:t>9</w:t>
      </w:r>
      <w:r>
        <w:rPr>
          <w:lang w:eastAsia="hr-HR"/>
        </w:rPr>
        <w:t>. Posjet PMF-u –Dan i noć na PMF-u</w:t>
      </w:r>
      <w:bookmarkEnd w:id="96"/>
    </w:p>
    <w:p w:rsidR="00227DD3" w:rsidRPr="00431BE7" w:rsidRDefault="00227DD3" w:rsidP="00227DD3">
      <w:pPr>
        <w:spacing w:after="120"/>
        <w:ind w:firstLine="708"/>
        <w:rPr>
          <w:szCs w:val="18"/>
        </w:rPr>
      </w:pPr>
      <w:r w:rsidRPr="00431BE7">
        <w:rPr>
          <w:b/>
          <w:szCs w:val="18"/>
        </w:rPr>
        <w:t>Ciklus</w:t>
      </w:r>
      <w:r w:rsidRPr="00431BE7">
        <w:rPr>
          <w:szCs w:val="18"/>
        </w:rPr>
        <w:t xml:space="preserve"> (razred): 3. ciklus (</w:t>
      </w:r>
      <w:r>
        <w:rPr>
          <w:szCs w:val="18"/>
        </w:rPr>
        <w:t xml:space="preserve">dodatna nastava fizike </w:t>
      </w:r>
      <w:r w:rsidRPr="00431BE7">
        <w:rPr>
          <w:szCs w:val="18"/>
        </w:rPr>
        <w:t xml:space="preserve">7. a, b, c </w:t>
      </w:r>
      <w:r>
        <w:rPr>
          <w:szCs w:val="18"/>
        </w:rPr>
        <w:t>i 8. a, b, c</w:t>
      </w:r>
      <w:r w:rsidRPr="00431BE7">
        <w:rPr>
          <w:szCs w:val="18"/>
        </w:rPr>
        <w:t xml:space="preserve"> razred)</w:t>
      </w:r>
    </w:p>
    <w:p w:rsidR="00227DD3" w:rsidRPr="00431BE7" w:rsidRDefault="00227DD3" w:rsidP="00227DD3">
      <w:pPr>
        <w:spacing w:after="120"/>
        <w:rPr>
          <w:szCs w:val="18"/>
        </w:rPr>
      </w:pPr>
      <w:r w:rsidRPr="00431BE7">
        <w:rPr>
          <w:b/>
          <w:szCs w:val="18"/>
        </w:rPr>
        <w:lastRenderedPageBreak/>
        <w:t>Cilj</w:t>
      </w:r>
      <w:r w:rsidRPr="00431BE7">
        <w:rPr>
          <w:szCs w:val="18"/>
        </w:rPr>
        <w:t>:  na izvanučioničkoj nastavi učenici će stjecati trajna i uporabljiva znanja te razvijati sposobnosti i vještine učeći ono što se može najbolje naučiti u neposrednoj stvarnosti.</w:t>
      </w:r>
    </w:p>
    <w:p w:rsidR="00227DD3" w:rsidRPr="00431BE7" w:rsidRDefault="00227DD3" w:rsidP="00227DD3">
      <w:pPr>
        <w:rPr>
          <w:szCs w:val="18"/>
        </w:rPr>
      </w:pPr>
      <w:r w:rsidRPr="00431BE7">
        <w:rPr>
          <w:b/>
          <w:szCs w:val="18"/>
        </w:rPr>
        <w:t>Obrazloženje cilja</w:t>
      </w:r>
      <w:r w:rsidRPr="00431BE7">
        <w:rPr>
          <w:szCs w:val="18"/>
        </w:rPr>
        <w:t>: Analiza odgojno-obrazovnih rezultata i anketa pokazala je kako veći dio učenika i roditelja shvaća važnost učenja na otvorenom prostoru u neposrednoj stvarnosti. Učitelji također</w:t>
      </w:r>
      <w:r>
        <w:rPr>
          <w:szCs w:val="18"/>
        </w:rPr>
        <w:t xml:space="preserve"> </w:t>
      </w:r>
      <w:r w:rsidRPr="00431BE7">
        <w:rPr>
          <w:szCs w:val="18"/>
        </w:rPr>
        <w:t>procjenjuju da učenjem na vlastitom iskustvu učenici bolje i lakše svladavaju propisane sadržaje.</w:t>
      </w:r>
    </w:p>
    <w:p w:rsidR="00227DD3" w:rsidRPr="00431BE7" w:rsidRDefault="00227DD3" w:rsidP="00227DD3">
      <w:pPr>
        <w:spacing w:before="120" w:after="120"/>
        <w:rPr>
          <w:szCs w:val="18"/>
        </w:rPr>
      </w:pPr>
      <w:r w:rsidRPr="00431BE7">
        <w:rPr>
          <w:b/>
          <w:szCs w:val="18"/>
        </w:rPr>
        <w:t>Očekivani ishodi/postignuća</w:t>
      </w:r>
      <w:r w:rsidRPr="00431BE7">
        <w:rPr>
          <w:szCs w:val="18"/>
        </w:rPr>
        <w:t>:</w:t>
      </w:r>
    </w:p>
    <w:p w:rsidR="00227DD3" w:rsidRPr="00431BE7" w:rsidRDefault="00227DD3" w:rsidP="002E680E">
      <w:pPr>
        <w:pStyle w:val="ListParagraph"/>
        <w:numPr>
          <w:ilvl w:val="0"/>
          <w:numId w:val="29"/>
        </w:numPr>
        <w:contextualSpacing/>
        <w:jc w:val="left"/>
        <w:rPr>
          <w:rFonts w:cs="Times New Roman"/>
          <w:szCs w:val="18"/>
        </w:rPr>
      </w:pPr>
      <w:r w:rsidRPr="00431BE7">
        <w:rPr>
          <w:rFonts w:cs="Times New Roman"/>
          <w:szCs w:val="18"/>
        </w:rPr>
        <w:t>istražiti i izvesti eksperiment iz područja fizike, kemije, biologije</w:t>
      </w:r>
    </w:p>
    <w:p w:rsidR="00227DD3" w:rsidRPr="00431BE7" w:rsidRDefault="00227DD3" w:rsidP="002E680E">
      <w:pPr>
        <w:pStyle w:val="ListParagraph"/>
        <w:numPr>
          <w:ilvl w:val="0"/>
          <w:numId w:val="29"/>
        </w:numPr>
        <w:contextualSpacing/>
        <w:jc w:val="left"/>
        <w:rPr>
          <w:rFonts w:cs="Times New Roman"/>
          <w:szCs w:val="18"/>
        </w:rPr>
      </w:pPr>
      <w:r w:rsidRPr="00431BE7">
        <w:rPr>
          <w:rFonts w:cs="Times New Roman"/>
          <w:szCs w:val="18"/>
        </w:rPr>
        <w:t>naći i odabrati određene pojmove važne za rješenje problemskih zadataka</w:t>
      </w:r>
    </w:p>
    <w:p w:rsidR="00227DD3" w:rsidRPr="00431BE7" w:rsidRDefault="00227DD3" w:rsidP="002E680E">
      <w:pPr>
        <w:pStyle w:val="ListParagraph"/>
        <w:numPr>
          <w:ilvl w:val="0"/>
          <w:numId w:val="29"/>
        </w:numPr>
        <w:contextualSpacing/>
        <w:jc w:val="left"/>
        <w:rPr>
          <w:rFonts w:cs="Times New Roman"/>
          <w:szCs w:val="18"/>
        </w:rPr>
      </w:pPr>
      <w:r w:rsidRPr="00431BE7">
        <w:rPr>
          <w:rFonts w:cs="Times New Roman"/>
          <w:szCs w:val="18"/>
        </w:rPr>
        <w:t>koristiti obavijesti pri rješavanju problema</w:t>
      </w:r>
    </w:p>
    <w:p w:rsidR="00227DD3" w:rsidRPr="00431BE7" w:rsidRDefault="00227DD3" w:rsidP="002E680E">
      <w:pPr>
        <w:pStyle w:val="Default"/>
        <w:numPr>
          <w:ilvl w:val="0"/>
          <w:numId w:val="29"/>
        </w:numPr>
        <w:spacing w:line="276" w:lineRule="auto"/>
        <w:rPr>
          <w:rFonts w:ascii="Verdana" w:hAnsi="Verdana" w:cs="Times New Roman"/>
          <w:sz w:val="18"/>
          <w:szCs w:val="18"/>
        </w:rPr>
      </w:pPr>
      <w:r w:rsidRPr="00431BE7">
        <w:rPr>
          <w:rFonts w:ascii="Verdana" w:hAnsi="Verdana" w:cs="Times New Roman"/>
          <w:sz w:val="18"/>
          <w:szCs w:val="18"/>
        </w:rPr>
        <w:t>proširiti znanja na temelju vlastita iskustva</w:t>
      </w:r>
    </w:p>
    <w:p w:rsidR="00227DD3" w:rsidRPr="00431BE7" w:rsidRDefault="00227DD3" w:rsidP="002E680E">
      <w:pPr>
        <w:pStyle w:val="Default"/>
        <w:numPr>
          <w:ilvl w:val="0"/>
          <w:numId w:val="29"/>
        </w:numPr>
        <w:spacing w:line="276" w:lineRule="auto"/>
        <w:rPr>
          <w:rFonts w:ascii="Verdana" w:hAnsi="Verdana" w:cs="Times New Roman"/>
          <w:sz w:val="18"/>
          <w:szCs w:val="18"/>
        </w:rPr>
      </w:pPr>
      <w:r w:rsidRPr="00431BE7">
        <w:rPr>
          <w:rFonts w:ascii="Verdana" w:hAnsi="Verdana" w:cs="Times New Roman"/>
          <w:sz w:val="18"/>
          <w:szCs w:val="18"/>
        </w:rPr>
        <w:t xml:space="preserve">osmisliti i sudjelovati u projektu prirodoslovlja </w:t>
      </w:r>
    </w:p>
    <w:p w:rsidR="00227DD3" w:rsidRPr="00431BE7" w:rsidRDefault="00227DD3" w:rsidP="00227DD3">
      <w:pPr>
        <w:pStyle w:val="ListParagraph"/>
        <w:spacing w:before="120" w:after="120"/>
        <w:ind w:left="0"/>
        <w:rPr>
          <w:rFonts w:cs="Times New Roman"/>
          <w:szCs w:val="18"/>
        </w:rPr>
      </w:pPr>
      <w:r w:rsidRPr="00431BE7">
        <w:rPr>
          <w:rFonts w:cs="Times New Roman"/>
          <w:b/>
          <w:szCs w:val="18"/>
        </w:rPr>
        <w:t>NAČIN REALIZACIJE</w:t>
      </w:r>
      <w:r w:rsidRPr="00431BE7">
        <w:rPr>
          <w:rFonts w:cs="Times New Roman"/>
          <w:szCs w:val="18"/>
        </w:rPr>
        <w:t xml:space="preserve">: </w:t>
      </w:r>
    </w:p>
    <w:p w:rsidR="00227DD3" w:rsidRPr="00431BE7" w:rsidRDefault="00227DD3" w:rsidP="00227DD3">
      <w:pPr>
        <w:pStyle w:val="ListParagraph"/>
        <w:spacing w:after="120"/>
        <w:ind w:left="0"/>
        <w:contextualSpacing/>
        <w:rPr>
          <w:rFonts w:cs="Times New Roman"/>
          <w:szCs w:val="18"/>
        </w:rPr>
      </w:pPr>
      <w:r w:rsidRPr="00431BE7">
        <w:rPr>
          <w:rFonts w:cs="Times New Roman"/>
          <w:b/>
          <w:szCs w:val="18"/>
        </w:rPr>
        <w:t>Oblik</w:t>
      </w:r>
      <w:r w:rsidRPr="00431BE7">
        <w:rPr>
          <w:rFonts w:cs="Times New Roman"/>
          <w:szCs w:val="18"/>
        </w:rPr>
        <w:t xml:space="preserve">: terenska nastava </w:t>
      </w:r>
    </w:p>
    <w:p w:rsidR="00227DD3" w:rsidRPr="00431BE7" w:rsidRDefault="00227DD3" w:rsidP="00227DD3">
      <w:pPr>
        <w:pStyle w:val="ListParagraph"/>
        <w:spacing w:after="120"/>
        <w:ind w:left="0"/>
        <w:contextualSpacing/>
        <w:rPr>
          <w:rFonts w:cs="Times New Roman"/>
          <w:szCs w:val="18"/>
        </w:rPr>
      </w:pPr>
      <w:r w:rsidRPr="00431BE7">
        <w:rPr>
          <w:rFonts w:cs="Times New Roman"/>
          <w:b/>
          <w:szCs w:val="18"/>
        </w:rPr>
        <w:t>Sudionici</w:t>
      </w:r>
      <w:r>
        <w:rPr>
          <w:rFonts w:cs="Times New Roman"/>
          <w:szCs w:val="18"/>
        </w:rPr>
        <w:t>: predmetni učitelj fizike</w:t>
      </w:r>
      <w:r w:rsidRPr="00431BE7">
        <w:rPr>
          <w:rFonts w:cs="Times New Roman"/>
          <w:szCs w:val="18"/>
        </w:rPr>
        <w:t>, učenici</w:t>
      </w:r>
    </w:p>
    <w:p w:rsidR="00227DD3" w:rsidRPr="00431BE7" w:rsidRDefault="00227DD3" w:rsidP="00227DD3">
      <w:pPr>
        <w:pStyle w:val="ListParagraph"/>
        <w:ind w:left="0"/>
        <w:contextualSpacing/>
        <w:rPr>
          <w:szCs w:val="18"/>
        </w:rPr>
      </w:pPr>
      <w:r w:rsidRPr="00431BE7">
        <w:rPr>
          <w:rFonts w:cs="Times New Roman"/>
          <w:b/>
          <w:szCs w:val="18"/>
        </w:rPr>
        <w:t>Načini učenja</w:t>
      </w:r>
      <w:r w:rsidRPr="00431BE7">
        <w:rPr>
          <w:rFonts w:cs="Times New Roman"/>
          <w:szCs w:val="18"/>
        </w:rPr>
        <w:t xml:space="preserve">: eksperimentom, na učenicima zanimljiv i  blizak način doći do znanja, </w:t>
      </w:r>
      <w:r w:rsidRPr="00431BE7">
        <w:rPr>
          <w:szCs w:val="18"/>
        </w:rPr>
        <w:t>razviti suradnički timski rad, učiti glavom, rukom i srcem</w:t>
      </w:r>
    </w:p>
    <w:p w:rsidR="00227DD3" w:rsidRPr="00431BE7" w:rsidRDefault="00227DD3" w:rsidP="00227DD3">
      <w:pPr>
        <w:pStyle w:val="Default"/>
        <w:spacing w:line="276" w:lineRule="auto"/>
        <w:rPr>
          <w:rFonts w:ascii="Verdana" w:hAnsi="Verdana" w:cs="Times New Roman"/>
          <w:sz w:val="18"/>
          <w:szCs w:val="18"/>
        </w:rPr>
      </w:pPr>
      <w:r w:rsidRPr="00431BE7">
        <w:rPr>
          <w:rFonts w:ascii="Verdana" w:hAnsi="Verdana" w:cs="Times New Roman"/>
          <w:b/>
          <w:sz w:val="18"/>
          <w:szCs w:val="18"/>
        </w:rPr>
        <w:t>Metode poučavanja</w:t>
      </w:r>
      <w:r w:rsidRPr="00431BE7">
        <w:rPr>
          <w:rFonts w:ascii="Verdana" w:hAnsi="Verdana" w:cs="Times New Roman"/>
          <w:sz w:val="18"/>
          <w:szCs w:val="18"/>
        </w:rPr>
        <w:t>: Učitelj će organizirati terensku nastavu u suradnji s agencijom, pripremiti materijal za grupni rad, koordinirati rad grupa te pratiti i vrednovati aktivnosti.</w:t>
      </w:r>
    </w:p>
    <w:p w:rsidR="00227DD3" w:rsidRPr="00431BE7" w:rsidRDefault="00227DD3" w:rsidP="00227DD3">
      <w:pPr>
        <w:pStyle w:val="Default"/>
        <w:spacing w:line="276" w:lineRule="auto"/>
        <w:rPr>
          <w:rFonts w:ascii="Verdana" w:hAnsi="Verdana" w:cs="Times New Roman"/>
          <w:sz w:val="18"/>
          <w:szCs w:val="18"/>
        </w:rPr>
      </w:pPr>
      <w:r w:rsidRPr="00431BE7">
        <w:rPr>
          <w:rFonts w:ascii="Verdana" w:hAnsi="Verdana" w:cs="Times New Roman"/>
          <w:b/>
          <w:sz w:val="18"/>
          <w:szCs w:val="18"/>
        </w:rPr>
        <w:t>Trajanje izvedbe</w:t>
      </w:r>
      <w:r w:rsidRPr="00431BE7">
        <w:rPr>
          <w:rFonts w:ascii="Verdana" w:hAnsi="Verdana" w:cs="Times New Roman"/>
          <w:sz w:val="18"/>
          <w:szCs w:val="18"/>
        </w:rPr>
        <w:t>: 1</w:t>
      </w:r>
      <w:r>
        <w:rPr>
          <w:rFonts w:ascii="Verdana" w:hAnsi="Verdana" w:cs="Times New Roman"/>
          <w:sz w:val="18"/>
          <w:szCs w:val="18"/>
        </w:rPr>
        <w:t>3. travnja 201</w:t>
      </w:r>
      <w:r w:rsidR="00624DBC">
        <w:rPr>
          <w:rFonts w:ascii="Verdana" w:hAnsi="Verdana" w:cs="Times New Roman"/>
          <w:sz w:val="18"/>
          <w:szCs w:val="18"/>
        </w:rPr>
        <w:t>9</w:t>
      </w:r>
      <w:r>
        <w:rPr>
          <w:rFonts w:ascii="Verdana" w:hAnsi="Verdana" w:cs="Times New Roman"/>
          <w:sz w:val="18"/>
          <w:szCs w:val="18"/>
        </w:rPr>
        <w:t>.</w:t>
      </w:r>
    </w:p>
    <w:p w:rsidR="00227DD3" w:rsidRPr="00431BE7" w:rsidRDefault="00227DD3" w:rsidP="00227DD3">
      <w:pPr>
        <w:pStyle w:val="ListParagraph"/>
        <w:spacing w:before="120" w:after="120"/>
        <w:ind w:left="0" w:firstLine="708"/>
        <w:rPr>
          <w:rFonts w:cs="Times New Roman"/>
          <w:szCs w:val="18"/>
        </w:rPr>
      </w:pPr>
      <w:r w:rsidRPr="00431BE7">
        <w:rPr>
          <w:rFonts w:cs="Times New Roman"/>
          <w:b/>
          <w:szCs w:val="18"/>
        </w:rPr>
        <w:t>Resursi</w:t>
      </w:r>
      <w:r w:rsidRPr="00431BE7">
        <w:rPr>
          <w:rFonts w:cs="Times New Roman"/>
          <w:szCs w:val="18"/>
        </w:rPr>
        <w:t>:</w:t>
      </w:r>
    </w:p>
    <w:p w:rsidR="00227DD3" w:rsidRPr="00431BE7" w:rsidRDefault="00227DD3" w:rsidP="00227DD3">
      <w:pPr>
        <w:pStyle w:val="ListParagraph"/>
        <w:ind w:left="0"/>
        <w:rPr>
          <w:rFonts w:cs="Times New Roman"/>
          <w:szCs w:val="18"/>
        </w:rPr>
      </w:pPr>
      <w:r w:rsidRPr="00431BE7">
        <w:rPr>
          <w:rFonts w:cs="Times New Roman"/>
          <w:b/>
          <w:szCs w:val="18"/>
        </w:rPr>
        <w:t>Ljudski</w:t>
      </w:r>
      <w:r>
        <w:rPr>
          <w:rFonts w:cs="Times New Roman"/>
          <w:szCs w:val="18"/>
        </w:rPr>
        <w:t>:  učitelji prirodne grupe predmeta, učenici</w:t>
      </w:r>
      <w:r w:rsidRPr="00431BE7">
        <w:rPr>
          <w:rFonts w:cs="Times New Roman"/>
          <w:szCs w:val="18"/>
        </w:rPr>
        <w:t xml:space="preserve"> </w:t>
      </w:r>
    </w:p>
    <w:p w:rsidR="00227DD3" w:rsidRPr="00431BE7" w:rsidRDefault="00227DD3" w:rsidP="00227DD3">
      <w:pPr>
        <w:pStyle w:val="ListParagraph"/>
        <w:ind w:left="0"/>
        <w:rPr>
          <w:rFonts w:cs="Times New Roman"/>
          <w:szCs w:val="18"/>
        </w:rPr>
      </w:pPr>
      <w:r w:rsidRPr="00431BE7">
        <w:rPr>
          <w:rFonts w:cs="Times New Roman"/>
          <w:b/>
          <w:szCs w:val="18"/>
        </w:rPr>
        <w:t>Materijalni</w:t>
      </w:r>
      <w:r w:rsidRPr="00431BE7">
        <w:rPr>
          <w:rFonts w:cs="Times New Roman"/>
          <w:szCs w:val="18"/>
        </w:rPr>
        <w:t>:  nastavni listići, pribor i materijali potrebni za nastavu, sadržaji, novčana sredstva za izvanučioničku nastavu.</w:t>
      </w:r>
    </w:p>
    <w:p w:rsidR="00227DD3" w:rsidRPr="00431BE7" w:rsidRDefault="00227DD3" w:rsidP="00227DD3">
      <w:pPr>
        <w:pStyle w:val="ListParagraph"/>
        <w:spacing w:after="120"/>
        <w:ind w:left="0"/>
        <w:rPr>
          <w:rFonts w:cs="Times New Roman"/>
          <w:szCs w:val="18"/>
        </w:rPr>
      </w:pPr>
      <w:r w:rsidRPr="00431BE7">
        <w:rPr>
          <w:rFonts w:cs="Times New Roman"/>
          <w:b/>
          <w:szCs w:val="18"/>
        </w:rPr>
        <w:t>Moguće teškoće</w:t>
      </w:r>
      <w:r w:rsidRPr="00431BE7">
        <w:rPr>
          <w:rFonts w:cs="Times New Roman"/>
          <w:szCs w:val="18"/>
        </w:rPr>
        <w:t>: financijski troškovi za potreban materijal, nepovoljne vremenske prilike u tijeku izvođenja terenske nastave.</w:t>
      </w:r>
    </w:p>
    <w:p w:rsidR="00227DD3" w:rsidRPr="00431BE7" w:rsidRDefault="00227DD3" w:rsidP="00227DD3">
      <w:pPr>
        <w:pStyle w:val="ListParagraph"/>
        <w:spacing w:before="120" w:after="120"/>
        <w:ind w:left="0"/>
        <w:rPr>
          <w:rFonts w:cs="Times New Roman"/>
          <w:szCs w:val="18"/>
        </w:rPr>
      </w:pPr>
      <w:r w:rsidRPr="00431BE7">
        <w:rPr>
          <w:rFonts w:cs="Times New Roman"/>
          <w:b/>
          <w:szCs w:val="18"/>
        </w:rPr>
        <w:t>Način praćenja i provjere ishoda/postignuća</w:t>
      </w:r>
      <w:r w:rsidRPr="00431BE7">
        <w:rPr>
          <w:rFonts w:cs="Times New Roman"/>
          <w:szCs w:val="18"/>
        </w:rPr>
        <w:t>: upitnik na kraju školske godine, analiza kvalitativnih izvora informacija: izvješća, web stranica škole, fotografije i video zapisi, učenički radovi, plakati, web ankete, intervjui, osobne refleksije, samoprocjena.</w:t>
      </w:r>
    </w:p>
    <w:p w:rsidR="00227DD3" w:rsidRDefault="00227DD3" w:rsidP="00227DD3">
      <w:pPr>
        <w:rPr>
          <w:szCs w:val="18"/>
        </w:rPr>
      </w:pPr>
      <w:r w:rsidRPr="00431BE7">
        <w:rPr>
          <w:b/>
          <w:szCs w:val="18"/>
        </w:rPr>
        <w:t xml:space="preserve">Odgovorne osobe: </w:t>
      </w:r>
      <w:r w:rsidRPr="00431BE7">
        <w:rPr>
          <w:szCs w:val="18"/>
        </w:rPr>
        <w:t>učiteljica mentorica Vesna Mešić</w:t>
      </w:r>
    </w:p>
    <w:p w:rsidR="000D7840" w:rsidRDefault="00BE53F4" w:rsidP="000D7840">
      <w:pPr>
        <w:pStyle w:val="Heading3"/>
        <w:rPr>
          <w:lang w:eastAsia="hr-HR"/>
        </w:rPr>
      </w:pPr>
      <w:bookmarkStart w:id="97" w:name="_Toc525736556"/>
      <w:r>
        <w:rPr>
          <w:lang w:eastAsia="hr-HR"/>
        </w:rPr>
        <w:t>3.4.1</w:t>
      </w:r>
      <w:r w:rsidR="00AA7B5D">
        <w:rPr>
          <w:lang w:eastAsia="hr-HR"/>
        </w:rPr>
        <w:t>0</w:t>
      </w:r>
      <w:r w:rsidR="000D7840">
        <w:rPr>
          <w:lang w:eastAsia="hr-HR"/>
        </w:rPr>
        <w:t>. Posjet institutu Ruđer Bošković, Zagreb</w:t>
      </w:r>
      <w:bookmarkEnd w:id="97"/>
      <w:r w:rsidR="000D7840">
        <w:rPr>
          <w:lang w:eastAsia="hr-HR"/>
        </w:rPr>
        <w:t xml:space="preserve"> </w:t>
      </w:r>
    </w:p>
    <w:p w:rsidR="000D7840" w:rsidRPr="00431BE7" w:rsidRDefault="000D7840" w:rsidP="000D7840">
      <w:pPr>
        <w:spacing w:after="120"/>
        <w:ind w:firstLine="708"/>
        <w:rPr>
          <w:szCs w:val="18"/>
        </w:rPr>
      </w:pPr>
      <w:r w:rsidRPr="00431BE7">
        <w:rPr>
          <w:b/>
          <w:szCs w:val="18"/>
        </w:rPr>
        <w:t>Ciklus</w:t>
      </w:r>
      <w:r w:rsidRPr="00431BE7">
        <w:rPr>
          <w:szCs w:val="18"/>
        </w:rPr>
        <w:t xml:space="preserve"> (razred): 3. ciklus (</w:t>
      </w:r>
      <w:r>
        <w:rPr>
          <w:szCs w:val="18"/>
        </w:rPr>
        <w:t xml:space="preserve">dodatna nastava fizike </w:t>
      </w:r>
      <w:r w:rsidRPr="00431BE7">
        <w:rPr>
          <w:szCs w:val="18"/>
        </w:rPr>
        <w:t xml:space="preserve">7. a, b, c </w:t>
      </w:r>
      <w:r>
        <w:rPr>
          <w:szCs w:val="18"/>
        </w:rPr>
        <w:t>i 8. a, b, c</w:t>
      </w:r>
      <w:r w:rsidRPr="00431BE7">
        <w:rPr>
          <w:szCs w:val="18"/>
        </w:rPr>
        <w:t xml:space="preserve"> razred)</w:t>
      </w:r>
    </w:p>
    <w:p w:rsidR="000D7840" w:rsidRPr="00431BE7" w:rsidRDefault="000D7840" w:rsidP="000D7840">
      <w:pPr>
        <w:spacing w:after="120"/>
        <w:rPr>
          <w:szCs w:val="18"/>
        </w:rPr>
      </w:pPr>
      <w:r w:rsidRPr="00431BE7">
        <w:rPr>
          <w:b/>
          <w:szCs w:val="18"/>
        </w:rPr>
        <w:t>Cilj</w:t>
      </w:r>
      <w:r w:rsidRPr="00431BE7">
        <w:rPr>
          <w:szCs w:val="18"/>
        </w:rPr>
        <w:t>:  na izvanučioničkoj nastavi učenici će stjecati trajna i uporabljiva znanja te razvijati sposobnosti i vještine učeći ono što se može najbolje naučiti u neposrednoj stvarnosti.</w:t>
      </w:r>
    </w:p>
    <w:p w:rsidR="000D7840" w:rsidRPr="00431BE7" w:rsidRDefault="000D7840" w:rsidP="000D7840">
      <w:pPr>
        <w:rPr>
          <w:szCs w:val="18"/>
        </w:rPr>
      </w:pPr>
      <w:r w:rsidRPr="00431BE7">
        <w:rPr>
          <w:b/>
          <w:szCs w:val="18"/>
        </w:rPr>
        <w:t>Obrazloženje cilja</w:t>
      </w:r>
      <w:r w:rsidRPr="00431BE7">
        <w:rPr>
          <w:szCs w:val="18"/>
        </w:rPr>
        <w:t>: Analiza odgojno-obrazovnih rezultata i anketa pokazala je kako veći dio učenika i roditelja shvaća važnost učenja na otvorenom prostoru u neposrednoj stvarnosti. Učitelji također</w:t>
      </w:r>
      <w:r>
        <w:rPr>
          <w:szCs w:val="18"/>
        </w:rPr>
        <w:t xml:space="preserve"> </w:t>
      </w:r>
      <w:r w:rsidRPr="00431BE7">
        <w:rPr>
          <w:szCs w:val="18"/>
        </w:rPr>
        <w:t>procjenjuju da učenjem na vlastitom iskustvu učenici bolje i lakše svladavaju propisane sadržaje.</w:t>
      </w:r>
    </w:p>
    <w:p w:rsidR="000D7840" w:rsidRPr="00431BE7" w:rsidRDefault="000D7840" w:rsidP="000D7840">
      <w:pPr>
        <w:spacing w:before="120" w:after="120"/>
        <w:rPr>
          <w:szCs w:val="18"/>
        </w:rPr>
      </w:pPr>
      <w:r w:rsidRPr="00431BE7">
        <w:rPr>
          <w:b/>
          <w:szCs w:val="18"/>
        </w:rPr>
        <w:t>Očekivani ishodi/postignuća</w:t>
      </w:r>
      <w:r w:rsidRPr="00431BE7">
        <w:rPr>
          <w:szCs w:val="18"/>
        </w:rPr>
        <w:t>:</w:t>
      </w:r>
    </w:p>
    <w:p w:rsidR="000D7840" w:rsidRPr="00431BE7" w:rsidRDefault="000D7840" w:rsidP="002E680E">
      <w:pPr>
        <w:pStyle w:val="ListParagraph"/>
        <w:numPr>
          <w:ilvl w:val="0"/>
          <w:numId w:val="29"/>
        </w:numPr>
        <w:contextualSpacing/>
        <w:jc w:val="left"/>
        <w:rPr>
          <w:rFonts w:cs="Times New Roman"/>
          <w:szCs w:val="18"/>
        </w:rPr>
      </w:pPr>
      <w:r w:rsidRPr="00431BE7">
        <w:rPr>
          <w:rFonts w:cs="Times New Roman"/>
          <w:szCs w:val="18"/>
        </w:rPr>
        <w:t>istražiti i izvesti eksperiment iz područja fizike, kemije, biologije</w:t>
      </w:r>
    </w:p>
    <w:p w:rsidR="000D7840" w:rsidRPr="00431BE7" w:rsidRDefault="000D7840" w:rsidP="002E680E">
      <w:pPr>
        <w:pStyle w:val="ListParagraph"/>
        <w:numPr>
          <w:ilvl w:val="0"/>
          <w:numId w:val="29"/>
        </w:numPr>
        <w:contextualSpacing/>
        <w:jc w:val="left"/>
        <w:rPr>
          <w:rFonts w:cs="Times New Roman"/>
          <w:szCs w:val="18"/>
        </w:rPr>
      </w:pPr>
      <w:r w:rsidRPr="00431BE7">
        <w:rPr>
          <w:rFonts w:cs="Times New Roman"/>
          <w:szCs w:val="18"/>
        </w:rPr>
        <w:t>naći i odabrati određene pojmove važne za rješenje problemskih zadataka</w:t>
      </w:r>
    </w:p>
    <w:p w:rsidR="000D7840" w:rsidRPr="00431BE7" w:rsidRDefault="000D7840" w:rsidP="002E680E">
      <w:pPr>
        <w:pStyle w:val="ListParagraph"/>
        <w:numPr>
          <w:ilvl w:val="0"/>
          <w:numId w:val="29"/>
        </w:numPr>
        <w:contextualSpacing/>
        <w:jc w:val="left"/>
        <w:rPr>
          <w:rFonts w:cs="Times New Roman"/>
          <w:szCs w:val="18"/>
        </w:rPr>
      </w:pPr>
      <w:r w:rsidRPr="00431BE7">
        <w:rPr>
          <w:rFonts w:cs="Times New Roman"/>
          <w:szCs w:val="18"/>
        </w:rPr>
        <w:t>koristiti obavijesti pri rješavanju problema</w:t>
      </w:r>
    </w:p>
    <w:p w:rsidR="000D7840" w:rsidRDefault="000D7840" w:rsidP="002E680E">
      <w:pPr>
        <w:pStyle w:val="Default"/>
        <w:numPr>
          <w:ilvl w:val="0"/>
          <w:numId w:val="29"/>
        </w:numPr>
        <w:spacing w:line="276" w:lineRule="auto"/>
        <w:rPr>
          <w:rFonts w:ascii="Verdana" w:hAnsi="Verdana" w:cs="Times New Roman"/>
          <w:sz w:val="18"/>
          <w:szCs w:val="18"/>
        </w:rPr>
      </w:pPr>
      <w:r w:rsidRPr="00431BE7">
        <w:rPr>
          <w:rFonts w:ascii="Verdana" w:hAnsi="Verdana" w:cs="Times New Roman"/>
          <w:sz w:val="18"/>
          <w:szCs w:val="18"/>
        </w:rPr>
        <w:t>proširiti znanja na temelju vlastita iskustva</w:t>
      </w:r>
    </w:p>
    <w:p w:rsidR="000D7840" w:rsidRDefault="000D7840" w:rsidP="002E680E">
      <w:pPr>
        <w:pStyle w:val="Default"/>
        <w:numPr>
          <w:ilvl w:val="0"/>
          <w:numId w:val="29"/>
        </w:numPr>
        <w:spacing w:line="276" w:lineRule="auto"/>
        <w:rPr>
          <w:rFonts w:ascii="Verdana" w:hAnsi="Verdana" w:cs="Times New Roman"/>
          <w:sz w:val="18"/>
          <w:szCs w:val="18"/>
        </w:rPr>
      </w:pPr>
      <w:r>
        <w:rPr>
          <w:rFonts w:ascii="Verdana" w:hAnsi="Verdana" w:cs="Times New Roman"/>
          <w:sz w:val="18"/>
          <w:szCs w:val="18"/>
        </w:rPr>
        <w:t>upoznati istraživački rad znanstvenika</w:t>
      </w:r>
    </w:p>
    <w:p w:rsidR="000D7840" w:rsidRPr="00431BE7" w:rsidRDefault="000D7840" w:rsidP="002E680E">
      <w:pPr>
        <w:pStyle w:val="Default"/>
        <w:numPr>
          <w:ilvl w:val="0"/>
          <w:numId w:val="29"/>
        </w:numPr>
        <w:spacing w:line="276" w:lineRule="auto"/>
        <w:rPr>
          <w:rFonts w:ascii="Verdana" w:hAnsi="Verdana" w:cs="Times New Roman"/>
          <w:sz w:val="18"/>
          <w:szCs w:val="18"/>
        </w:rPr>
      </w:pPr>
      <w:r>
        <w:rPr>
          <w:rFonts w:ascii="Verdana" w:hAnsi="Verdana" w:cs="Times New Roman"/>
          <w:sz w:val="18"/>
          <w:szCs w:val="18"/>
        </w:rPr>
        <w:t>uključiti se u znanstvenu tehniku rada</w:t>
      </w:r>
    </w:p>
    <w:p w:rsidR="000D7840" w:rsidRPr="00431BE7" w:rsidRDefault="000D7840" w:rsidP="000D7840">
      <w:pPr>
        <w:pStyle w:val="ListParagraph"/>
        <w:spacing w:before="120" w:after="120"/>
        <w:ind w:left="0"/>
        <w:rPr>
          <w:rFonts w:cs="Times New Roman"/>
          <w:szCs w:val="18"/>
        </w:rPr>
      </w:pPr>
      <w:r w:rsidRPr="00431BE7">
        <w:rPr>
          <w:rFonts w:cs="Times New Roman"/>
          <w:b/>
          <w:szCs w:val="18"/>
        </w:rPr>
        <w:t>NAČIN REALIZACIJE</w:t>
      </w:r>
      <w:r w:rsidRPr="00431BE7">
        <w:rPr>
          <w:rFonts w:cs="Times New Roman"/>
          <w:szCs w:val="18"/>
        </w:rPr>
        <w:t xml:space="preserve">: </w:t>
      </w:r>
    </w:p>
    <w:p w:rsidR="000D7840" w:rsidRPr="00431BE7" w:rsidRDefault="000D7840" w:rsidP="000D7840">
      <w:pPr>
        <w:pStyle w:val="ListParagraph"/>
        <w:spacing w:after="120"/>
        <w:ind w:left="0"/>
        <w:contextualSpacing/>
        <w:rPr>
          <w:rFonts w:cs="Times New Roman"/>
          <w:szCs w:val="18"/>
        </w:rPr>
      </w:pPr>
      <w:r w:rsidRPr="00431BE7">
        <w:rPr>
          <w:rFonts w:cs="Times New Roman"/>
          <w:b/>
          <w:szCs w:val="18"/>
        </w:rPr>
        <w:t>Oblik</w:t>
      </w:r>
      <w:r w:rsidRPr="00431BE7">
        <w:rPr>
          <w:rFonts w:cs="Times New Roman"/>
          <w:szCs w:val="18"/>
        </w:rPr>
        <w:t xml:space="preserve">: terenska nastava </w:t>
      </w:r>
    </w:p>
    <w:p w:rsidR="000D7840" w:rsidRPr="00431BE7" w:rsidRDefault="000D7840" w:rsidP="000D7840">
      <w:pPr>
        <w:pStyle w:val="ListParagraph"/>
        <w:spacing w:after="120"/>
        <w:ind w:left="0"/>
        <w:contextualSpacing/>
        <w:rPr>
          <w:rFonts w:cs="Times New Roman"/>
          <w:szCs w:val="18"/>
        </w:rPr>
      </w:pPr>
      <w:r w:rsidRPr="00431BE7">
        <w:rPr>
          <w:rFonts w:cs="Times New Roman"/>
          <w:b/>
          <w:szCs w:val="18"/>
        </w:rPr>
        <w:lastRenderedPageBreak/>
        <w:t>Sudionici</w:t>
      </w:r>
      <w:r>
        <w:rPr>
          <w:rFonts w:cs="Times New Roman"/>
          <w:szCs w:val="18"/>
        </w:rPr>
        <w:t>: predmetni učitelj fizike</w:t>
      </w:r>
      <w:r w:rsidRPr="00431BE7">
        <w:rPr>
          <w:rFonts w:cs="Times New Roman"/>
          <w:szCs w:val="18"/>
        </w:rPr>
        <w:t>, učenici</w:t>
      </w:r>
    </w:p>
    <w:p w:rsidR="000D7840" w:rsidRPr="00431BE7" w:rsidRDefault="000D7840" w:rsidP="000D7840">
      <w:pPr>
        <w:pStyle w:val="ListParagraph"/>
        <w:ind w:left="0"/>
        <w:contextualSpacing/>
        <w:rPr>
          <w:szCs w:val="18"/>
        </w:rPr>
      </w:pPr>
      <w:r w:rsidRPr="00431BE7">
        <w:rPr>
          <w:rFonts w:cs="Times New Roman"/>
          <w:b/>
          <w:szCs w:val="18"/>
        </w:rPr>
        <w:t>Načini učenja</w:t>
      </w:r>
      <w:r w:rsidRPr="00431BE7">
        <w:rPr>
          <w:rFonts w:cs="Times New Roman"/>
          <w:szCs w:val="18"/>
        </w:rPr>
        <w:t xml:space="preserve">: eksperimentom, na učenicima zanimljiv i  blizak način doći do znanja, </w:t>
      </w:r>
      <w:r w:rsidRPr="00431BE7">
        <w:rPr>
          <w:szCs w:val="18"/>
        </w:rPr>
        <w:t>razviti suradnički timski rad, učiti glavom, rukom i srcem</w:t>
      </w:r>
    </w:p>
    <w:p w:rsidR="000D7840" w:rsidRPr="00431BE7" w:rsidRDefault="000D7840" w:rsidP="000D7840">
      <w:pPr>
        <w:pStyle w:val="Default"/>
        <w:spacing w:line="276" w:lineRule="auto"/>
        <w:rPr>
          <w:rFonts w:ascii="Verdana" w:hAnsi="Verdana" w:cs="Times New Roman"/>
          <w:sz w:val="18"/>
          <w:szCs w:val="18"/>
        </w:rPr>
      </w:pPr>
      <w:r w:rsidRPr="00431BE7">
        <w:rPr>
          <w:rFonts w:ascii="Verdana" w:hAnsi="Verdana" w:cs="Times New Roman"/>
          <w:b/>
          <w:sz w:val="18"/>
          <w:szCs w:val="18"/>
        </w:rPr>
        <w:t>Metode poučavanja</w:t>
      </w:r>
      <w:r w:rsidRPr="00431BE7">
        <w:rPr>
          <w:rFonts w:ascii="Verdana" w:hAnsi="Verdana" w:cs="Times New Roman"/>
          <w:sz w:val="18"/>
          <w:szCs w:val="18"/>
        </w:rPr>
        <w:t>: Učitelj će organizirati terensk</w:t>
      </w:r>
      <w:r>
        <w:rPr>
          <w:rFonts w:ascii="Verdana" w:hAnsi="Verdana" w:cs="Times New Roman"/>
          <w:sz w:val="18"/>
          <w:szCs w:val="18"/>
        </w:rPr>
        <w:t>u nastavu u suradnji s djelatnicima instituta</w:t>
      </w:r>
      <w:r w:rsidRPr="00431BE7">
        <w:rPr>
          <w:rFonts w:ascii="Verdana" w:hAnsi="Verdana" w:cs="Times New Roman"/>
          <w:sz w:val="18"/>
          <w:szCs w:val="18"/>
        </w:rPr>
        <w:t>, pripremiti materijal za grupni rad, koordinirati rad grupa te pratiti i vrednovati aktivnosti.</w:t>
      </w:r>
    </w:p>
    <w:p w:rsidR="000D7840" w:rsidRPr="00431BE7" w:rsidRDefault="000D7840" w:rsidP="000D7840">
      <w:pPr>
        <w:pStyle w:val="Default"/>
        <w:spacing w:line="276" w:lineRule="auto"/>
        <w:rPr>
          <w:rFonts w:ascii="Verdana" w:hAnsi="Verdana" w:cs="Times New Roman"/>
          <w:sz w:val="18"/>
          <w:szCs w:val="18"/>
        </w:rPr>
      </w:pPr>
      <w:r w:rsidRPr="00431BE7">
        <w:rPr>
          <w:rFonts w:ascii="Verdana" w:hAnsi="Verdana" w:cs="Times New Roman"/>
          <w:b/>
          <w:sz w:val="18"/>
          <w:szCs w:val="18"/>
        </w:rPr>
        <w:t>Trajanje izvedbe</w:t>
      </w:r>
      <w:r>
        <w:rPr>
          <w:rFonts w:ascii="Verdana" w:hAnsi="Verdana" w:cs="Times New Roman"/>
          <w:sz w:val="18"/>
          <w:szCs w:val="18"/>
        </w:rPr>
        <w:t>: svibanj 2019.</w:t>
      </w:r>
    </w:p>
    <w:p w:rsidR="000D7840" w:rsidRPr="00431BE7" w:rsidRDefault="000D7840" w:rsidP="000D7840">
      <w:pPr>
        <w:pStyle w:val="ListParagraph"/>
        <w:spacing w:before="120" w:after="120"/>
        <w:ind w:left="0" w:firstLine="708"/>
        <w:rPr>
          <w:rFonts w:cs="Times New Roman"/>
          <w:szCs w:val="18"/>
        </w:rPr>
      </w:pPr>
      <w:r w:rsidRPr="00431BE7">
        <w:rPr>
          <w:rFonts w:cs="Times New Roman"/>
          <w:b/>
          <w:szCs w:val="18"/>
        </w:rPr>
        <w:t>Resursi</w:t>
      </w:r>
      <w:r w:rsidRPr="00431BE7">
        <w:rPr>
          <w:rFonts w:cs="Times New Roman"/>
          <w:szCs w:val="18"/>
        </w:rPr>
        <w:t>:</w:t>
      </w:r>
    </w:p>
    <w:p w:rsidR="000D7840" w:rsidRPr="00431BE7" w:rsidRDefault="000D7840" w:rsidP="000D7840">
      <w:pPr>
        <w:pStyle w:val="ListParagraph"/>
        <w:ind w:left="0"/>
        <w:rPr>
          <w:rFonts w:cs="Times New Roman"/>
          <w:szCs w:val="18"/>
        </w:rPr>
      </w:pPr>
      <w:r w:rsidRPr="00431BE7">
        <w:rPr>
          <w:rFonts w:cs="Times New Roman"/>
          <w:b/>
          <w:szCs w:val="18"/>
        </w:rPr>
        <w:t>Ljudski</w:t>
      </w:r>
      <w:r>
        <w:rPr>
          <w:rFonts w:cs="Times New Roman"/>
          <w:szCs w:val="18"/>
        </w:rPr>
        <w:t>:  učitelji prirodne grupe predmeta, učenici</w:t>
      </w:r>
      <w:r w:rsidRPr="00431BE7">
        <w:rPr>
          <w:rFonts w:cs="Times New Roman"/>
          <w:szCs w:val="18"/>
        </w:rPr>
        <w:t xml:space="preserve"> </w:t>
      </w:r>
    </w:p>
    <w:p w:rsidR="000D7840" w:rsidRPr="00431BE7" w:rsidRDefault="000D7840" w:rsidP="000D7840">
      <w:pPr>
        <w:pStyle w:val="ListParagraph"/>
        <w:ind w:left="0"/>
        <w:rPr>
          <w:rFonts w:cs="Times New Roman"/>
          <w:szCs w:val="18"/>
        </w:rPr>
      </w:pPr>
      <w:r w:rsidRPr="00431BE7">
        <w:rPr>
          <w:rFonts w:cs="Times New Roman"/>
          <w:b/>
          <w:szCs w:val="18"/>
        </w:rPr>
        <w:t>Materijalni</w:t>
      </w:r>
      <w:r w:rsidRPr="00431BE7">
        <w:rPr>
          <w:rFonts w:cs="Times New Roman"/>
          <w:szCs w:val="18"/>
        </w:rPr>
        <w:t xml:space="preserve">:  nastavni listići, pribor </w:t>
      </w:r>
      <w:r>
        <w:rPr>
          <w:rFonts w:cs="Times New Roman"/>
          <w:szCs w:val="18"/>
        </w:rPr>
        <w:t>i materijali potrebni za rad</w:t>
      </w:r>
      <w:r w:rsidRPr="00431BE7">
        <w:rPr>
          <w:rFonts w:cs="Times New Roman"/>
          <w:szCs w:val="18"/>
        </w:rPr>
        <w:t>, sadržaji, novčana sredstva za izvanučioničku nastavu.</w:t>
      </w:r>
    </w:p>
    <w:p w:rsidR="000D7840" w:rsidRPr="00431BE7" w:rsidRDefault="000D7840" w:rsidP="000D7840">
      <w:pPr>
        <w:pStyle w:val="ListParagraph"/>
        <w:spacing w:after="120"/>
        <w:ind w:left="0"/>
        <w:rPr>
          <w:rFonts w:cs="Times New Roman"/>
          <w:szCs w:val="18"/>
        </w:rPr>
      </w:pPr>
      <w:r w:rsidRPr="00431BE7">
        <w:rPr>
          <w:rFonts w:cs="Times New Roman"/>
          <w:b/>
          <w:szCs w:val="18"/>
        </w:rPr>
        <w:t>Moguće teškoće</w:t>
      </w:r>
      <w:r w:rsidRPr="00431BE7">
        <w:rPr>
          <w:rFonts w:cs="Times New Roman"/>
          <w:szCs w:val="18"/>
        </w:rPr>
        <w:t>: financijski troškovi za potreban materijal, nepovoljne vremenske prilike u tijeku izvođenja terenske nastave.</w:t>
      </w:r>
    </w:p>
    <w:p w:rsidR="000D7840" w:rsidRPr="00431BE7" w:rsidRDefault="000D7840" w:rsidP="000D7840">
      <w:pPr>
        <w:pStyle w:val="ListParagraph"/>
        <w:spacing w:before="120" w:after="120"/>
        <w:ind w:left="0"/>
        <w:rPr>
          <w:rFonts w:cs="Times New Roman"/>
          <w:szCs w:val="18"/>
        </w:rPr>
      </w:pPr>
      <w:r w:rsidRPr="00431BE7">
        <w:rPr>
          <w:rFonts w:cs="Times New Roman"/>
          <w:b/>
          <w:szCs w:val="18"/>
        </w:rPr>
        <w:t>Način praćenja i provjere ishoda/postignuća</w:t>
      </w:r>
      <w:r w:rsidRPr="00431BE7">
        <w:rPr>
          <w:rFonts w:cs="Times New Roman"/>
          <w:szCs w:val="18"/>
        </w:rPr>
        <w:t>: upitnik na kraju školske godine, analiza kvalitativnih izvora informacija: izvješća, web stranica škole, fotografije i video zapisi, učenički radovi, plakati, web ankete, intervjui, osobne refleksije, samoprocjena.</w:t>
      </w:r>
    </w:p>
    <w:p w:rsidR="000D7840" w:rsidRDefault="000D7840" w:rsidP="000D7840">
      <w:pPr>
        <w:rPr>
          <w:szCs w:val="18"/>
        </w:rPr>
      </w:pPr>
      <w:r w:rsidRPr="00431BE7">
        <w:rPr>
          <w:b/>
          <w:szCs w:val="18"/>
        </w:rPr>
        <w:t>Odgovorne osobe:</w:t>
      </w:r>
      <w:r w:rsidRPr="00431BE7">
        <w:rPr>
          <w:szCs w:val="18"/>
        </w:rPr>
        <w:t xml:space="preserve"> Vesna Mešić</w:t>
      </w:r>
      <w:r>
        <w:rPr>
          <w:szCs w:val="18"/>
        </w:rPr>
        <w:t>, učiteljica fizike i tehničke kulture</w:t>
      </w:r>
    </w:p>
    <w:p w:rsidR="00935701" w:rsidRDefault="00935701" w:rsidP="00935701">
      <w:pPr>
        <w:pStyle w:val="Heading3"/>
        <w:rPr>
          <w:lang w:eastAsia="hr-HR"/>
        </w:rPr>
      </w:pPr>
      <w:bookmarkStart w:id="98" w:name="_Toc525736557"/>
      <w:r>
        <w:rPr>
          <w:lang w:eastAsia="hr-HR"/>
        </w:rPr>
        <w:t>3.4.1</w:t>
      </w:r>
      <w:r w:rsidR="00AA7B5D">
        <w:rPr>
          <w:lang w:eastAsia="hr-HR"/>
        </w:rPr>
        <w:t>1</w:t>
      </w:r>
      <w:r>
        <w:rPr>
          <w:lang w:eastAsia="hr-HR"/>
        </w:rPr>
        <w:t>. Park znanosti - Oroslavje</w:t>
      </w:r>
      <w:bookmarkEnd w:id="98"/>
    </w:p>
    <w:p w:rsidR="00935701" w:rsidRPr="00431BE7" w:rsidRDefault="00935701" w:rsidP="00935701">
      <w:pPr>
        <w:spacing w:after="120"/>
        <w:ind w:firstLine="708"/>
        <w:rPr>
          <w:szCs w:val="18"/>
        </w:rPr>
      </w:pPr>
      <w:r w:rsidRPr="00431BE7">
        <w:rPr>
          <w:b/>
          <w:szCs w:val="18"/>
        </w:rPr>
        <w:t>Ciklus</w:t>
      </w:r>
      <w:r>
        <w:rPr>
          <w:szCs w:val="18"/>
        </w:rPr>
        <w:t xml:space="preserve"> (razred): 2. ciklus (5 i 6.</w:t>
      </w:r>
      <w:r w:rsidRPr="00431BE7">
        <w:rPr>
          <w:szCs w:val="18"/>
        </w:rPr>
        <w:t xml:space="preserve"> razred</w:t>
      </w:r>
      <w:r>
        <w:rPr>
          <w:szCs w:val="18"/>
        </w:rPr>
        <w:t>i</w:t>
      </w:r>
      <w:r w:rsidRPr="00431BE7">
        <w:rPr>
          <w:szCs w:val="18"/>
        </w:rPr>
        <w:t>)</w:t>
      </w:r>
    </w:p>
    <w:p w:rsidR="00935701" w:rsidRPr="00431BE7" w:rsidRDefault="00935701" w:rsidP="00935701">
      <w:pPr>
        <w:spacing w:after="120"/>
        <w:rPr>
          <w:szCs w:val="18"/>
        </w:rPr>
      </w:pPr>
      <w:r w:rsidRPr="00431BE7">
        <w:rPr>
          <w:b/>
          <w:szCs w:val="18"/>
        </w:rPr>
        <w:t>Cilj</w:t>
      </w:r>
      <w:r w:rsidRPr="00431BE7">
        <w:rPr>
          <w:szCs w:val="18"/>
        </w:rPr>
        <w:t>:  na izvanučioničkoj nastavi učenici će stjecati trajna i uporabljiva znanja te razvijati sposobnosti i vještine učeći ono što se može najbolje naučiti u neposrednoj stvarnosti.</w:t>
      </w:r>
    </w:p>
    <w:p w:rsidR="00935701" w:rsidRPr="00431BE7" w:rsidRDefault="00935701" w:rsidP="00935701">
      <w:pPr>
        <w:rPr>
          <w:szCs w:val="18"/>
        </w:rPr>
      </w:pPr>
      <w:r w:rsidRPr="00431BE7">
        <w:rPr>
          <w:b/>
          <w:szCs w:val="18"/>
        </w:rPr>
        <w:t>Obrazloženje cilja</w:t>
      </w:r>
      <w:r w:rsidRPr="00431BE7">
        <w:rPr>
          <w:szCs w:val="18"/>
        </w:rPr>
        <w:t>: Analiza odgojno-obrazovnih rezultata i anketa pokazala je kako veći dio učenika i roditelja shvaća važnost učenja na otvorenom prostoru u neposrednoj stvarnosti. Učitelji također procjenjuju da učenjem na vlastitom iskustvu učenici bolje i lakše svladavaju propisane sadržaje.</w:t>
      </w:r>
    </w:p>
    <w:p w:rsidR="00935701" w:rsidRPr="00431BE7" w:rsidRDefault="00935701" w:rsidP="00935701">
      <w:pPr>
        <w:spacing w:before="120" w:after="120"/>
        <w:rPr>
          <w:szCs w:val="18"/>
        </w:rPr>
      </w:pPr>
      <w:r w:rsidRPr="00431BE7">
        <w:rPr>
          <w:b/>
          <w:szCs w:val="18"/>
        </w:rPr>
        <w:t>Očekivani ishodi/postignuća</w:t>
      </w:r>
      <w:r w:rsidRPr="00431BE7">
        <w:rPr>
          <w:szCs w:val="18"/>
        </w:rPr>
        <w:t>:</w:t>
      </w:r>
    </w:p>
    <w:p w:rsidR="00935701" w:rsidRPr="00431BE7" w:rsidRDefault="00935701" w:rsidP="00935701">
      <w:pPr>
        <w:pStyle w:val="ListParagraph"/>
        <w:numPr>
          <w:ilvl w:val="0"/>
          <w:numId w:val="29"/>
        </w:numPr>
        <w:contextualSpacing/>
        <w:jc w:val="left"/>
        <w:rPr>
          <w:rFonts w:cs="Times New Roman"/>
          <w:szCs w:val="18"/>
        </w:rPr>
      </w:pPr>
      <w:r w:rsidRPr="00431BE7">
        <w:rPr>
          <w:rFonts w:cs="Times New Roman"/>
          <w:szCs w:val="18"/>
        </w:rPr>
        <w:t>istražiti i izvesti eksperiment iz područja fizike, kemije, biologije</w:t>
      </w:r>
    </w:p>
    <w:p w:rsidR="00935701" w:rsidRPr="00431BE7" w:rsidRDefault="00935701" w:rsidP="00935701">
      <w:pPr>
        <w:pStyle w:val="Default"/>
        <w:numPr>
          <w:ilvl w:val="0"/>
          <w:numId w:val="29"/>
        </w:numPr>
        <w:spacing w:line="276" w:lineRule="auto"/>
        <w:rPr>
          <w:rFonts w:ascii="Verdana" w:hAnsi="Verdana" w:cs="Times New Roman"/>
          <w:sz w:val="18"/>
          <w:szCs w:val="18"/>
        </w:rPr>
      </w:pPr>
      <w:r w:rsidRPr="00431BE7">
        <w:rPr>
          <w:rFonts w:ascii="Verdana" w:hAnsi="Verdana" w:cs="Times New Roman"/>
          <w:sz w:val="18"/>
          <w:szCs w:val="18"/>
        </w:rPr>
        <w:t>proširiti znanja na temelju vlastita iskustva</w:t>
      </w:r>
    </w:p>
    <w:p w:rsidR="00935701" w:rsidRPr="00431BE7" w:rsidRDefault="00935701" w:rsidP="00935701">
      <w:pPr>
        <w:pStyle w:val="Default"/>
        <w:numPr>
          <w:ilvl w:val="0"/>
          <w:numId w:val="29"/>
        </w:numPr>
        <w:spacing w:line="276" w:lineRule="auto"/>
        <w:rPr>
          <w:rFonts w:ascii="Verdana" w:hAnsi="Verdana" w:cs="Times New Roman"/>
          <w:sz w:val="18"/>
          <w:szCs w:val="18"/>
        </w:rPr>
      </w:pPr>
      <w:r w:rsidRPr="00431BE7">
        <w:rPr>
          <w:rFonts w:ascii="Verdana" w:hAnsi="Verdana" w:cs="Times New Roman"/>
          <w:sz w:val="18"/>
          <w:szCs w:val="18"/>
        </w:rPr>
        <w:t xml:space="preserve">osmisliti i sudjelovati u projektu prirodoslovlja </w:t>
      </w:r>
    </w:p>
    <w:p w:rsidR="00935701" w:rsidRPr="00431BE7" w:rsidRDefault="00935701" w:rsidP="00935701">
      <w:pPr>
        <w:pStyle w:val="Default"/>
        <w:numPr>
          <w:ilvl w:val="0"/>
          <w:numId w:val="29"/>
        </w:numPr>
        <w:spacing w:line="276" w:lineRule="auto"/>
        <w:rPr>
          <w:rFonts w:ascii="Verdana" w:hAnsi="Verdana" w:cs="Times New Roman"/>
          <w:sz w:val="18"/>
          <w:szCs w:val="18"/>
        </w:rPr>
      </w:pPr>
      <w:r w:rsidRPr="00431BE7">
        <w:rPr>
          <w:rFonts w:ascii="Verdana" w:hAnsi="Verdana" w:cs="Times New Roman"/>
          <w:sz w:val="18"/>
          <w:szCs w:val="18"/>
        </w:rPr>
        <w:t>ekološki prihvatljivo se ponašati prema kulturnoj baštini.</w:t>
      </w:r>
    </w:p>
    <w:p w:rsidR="00935701" w:rsidRPr="00431BE7" w:rsidRDefault="00935701" w:rsidP="00935701">
      <w:pPr>
        <w:pStyle w:val="ListParagraph"/>
        <w:spacing w:before="120" w:after="120"/>
        <w:ind w:left="0"/>
        <w:rPr>
          <w:rFonts w:cs="Times New Roman"/>
          <w:szCs w:val="18"/>
        </w:rPr>
      </w:pPr>
      <w:r w:rsidRPr="00431BE7">
        <w:rPr>
          <w:rFonts w:cs="Times New Roman"/>
          <w:b/>
          <w:szCs w:val="18"/>
        </w:rPr>
        <w:t>NAČIN REALIZACIJE</w:t>
      </w:r>
      <w:r w:rsidRPr="00431BE7">
        <w:rPr>
          <w:rFonts w:cs="Times New Roman"/>
          <w:szCs w:val="18"/>
        </w:rPr>
        <w:t xml:space="preserve">: </w:t>
      </w:r>
    </w:p>
    <w:p w:rsidR="00935701" w:rsidRPr="00431BE7" w:rsidRDefault="00935701" w:rsidP="00935701">
      <w:pPr>
        <w:pStyle w:val="ListParagraph"/>
        <w:spacing w:after="120"/>
        <w:ind w:left="0"/>
        <w:contextualSpacing/>
        <w:rPr>
          <w:rFonts w:cs="Times New Roman"/>
          <w:szCs w:val="18"/>
        </w:rPr>
      </w:pPr>
      <w:r w:rsidRPr="00431BE7">
        <w:rPr>
          <w:rFonts w:cs="Times New Roman"/>
          <w:b/>
          <w:szCs w:val="18"/>
        </w:rPr>
        <w:t>Oblik</w:t>
      </w:r>
      <w:r w:rsidRPr="00431BE7">
        <w:rPr>
          <w:rFonts w:cs="Times New Roman"/>
          <w:szCs w:val="18"/>
        </w:rPr>
        <w:t xml:space="preserve">: terenska nastava </w:t>
      </w:r>
    </w:p>
    <w:p w:rsidR="00935701" w:rsidRPr="00431BE7" w:rsidRDefault="00935701" w:rsidP="00935701">
      <w:pPr>
        <w:pStyle w:val="ListParagraph"/>
        <w:spacing w:after="120"/>
        <w:ind w:left="0"/>
        <w:contextualSpacing/>
        <w:rPr>
          <w:rFonts w:cs="Times New Roman"/>
          <w:szCs w:val="18"/>
        </w:rPr>
      </w:pPr>
      <w:r w:rsidRPr="00431BE7">
        <w:rPr>
          <w:rFonts w:cs="Times New Roman"/>
          <w:b/>
          <w:szCs w:val="18"/>
        </w:rPr>
        <w:t>Sudionici</w:t>
      </w:r>
      <w:r w:rsidRPr="00431BE7">
        <w:rPr>
          <w:rFonts w:cs="Times New Roman"/>
          <w:szCs w:val="18"/>
        </w:rPr>
        <w:t>:  razrednici, predmetni učitelji, učenici</w:t>
      </w:r>
    </w:p>
    <w:p w:rsidR="00935701" w:rsidRPr="00431BE7" w:rsidRDefault="00935701" w:rsidP="00935701">
      <w:pPr>
        <w:pStyle w:val="ListParagraph"/>
        <w:ind w:left="0"/>
        <w:contextualSpacing/>
        <w:rPr>
          <w:szCs w:val="18"/>
        </w:rPr>
      </w:pPr>
      <w:r w:rsidRPr="00431BE7">
        <w:rPr>
          <w:rFonts w:cs="Times New Roman"/>
          <w:b/>
          <w:szCs w:val="18"/>
        </w:rPr>
        <w:t>Načini učenja</w:t>
      </w:r>
      <w:r w:rsidRPr="00431BE7">
        <w:rPr>
          <w:rFonts w:cs="Times New Roman"/>
          <w:szCs w:val="18"/>
        </w:rPr>
        <w:t xml:space="preserve">: eksperimentom, na učenicima zanimljiv i  blizak način doći do znanja, </w:t>
      </w:r>
      <w:r w:rsidRPr="00431BE7">
        <w:rPr>
          <w:szCs w:val="18"/>
        </w:rPr>
        <w:t>razviti suradnički timski rad, učiti glavom, rukom i srcem</w:t>
      </w:r>
    </w:p>
    <w:p w:rsidR="00935701" w:rsidRPr="00431BE7" w:rsidRDefault="00935701" w:rsidP="00935701">
      <w:pPr>
        <w:pStyle w:val="Default"/>
        <w:spacing w:line="276" w:lineRule="auto"/>
        <w:rPr>
          <w:rFonts w:ascii="Verdana" w:hAnsi="Verdana" w:cs="Times New Roman"/>
          <w:sz w:val="18"/>
          <w:szCs w:val="18"/>
        </w:rPr>
      </w:pPr>
      <w:r w:rsidRPr="00431BE7">
        <w:rPr>
          <w:rFonts w:ascii="Verdana" w:hAnsi="Verdana" w:cs="Times New Roman"/>
          <w:b/>
          <w:sz w:val="18"/>
          <w:szCs w:val="18"/>
        </w:rPr>
        <w:t>Metode poučavanja</w:t>
      </w:r>
      <w:r w:rsidRPr="00431BE7">
        <w:rPr>
          <w:rFonts w:ascii="Verdana" w:hAnsi="Verdana" w:cs="Times New Roman"/>
          <w:sz w:val="18"/>
          <w:szCs w:val="18"/>
        </w:rPr>
        <w:t>: Učitelj će organizirati terensk</w:t>
      </w:r>
      <w:r>
        <w:rPr>
          <w:rFonts w:ascii="Verdana" w:hAnsi="Verdana" w:cs="Times New Roman"/>
          <w:sz w:val="18"/>
          <w:szCs w:val="18"/>
        </w:rPr>
        <w:t>u nastavu u suradnji s Parkom znanosti</w:t>
      </w:r>
      <w:r w:rsidRPr="00431BE7">
        <w:rPr>
          <w:rFonts w:ascii="Verdana" w:hAnsi="Verdana" w:cs="Times New Roman"/>
          <w:sz w:val="18"/>
          <w:szCs w:val="18"/>
        </w:rPr>
        <w:t>, pripremiti materijal za grupni rad, koordinirati rad grupa te pratiti i vrednovati aktivnosti.</w:t>
      </w:r>
    </w:p>
    <w:p w:rsidR="00935701" w:rsidRPr="00431BE7" w:rsidRDefault="00935701" w:rsidP="00935701">
      <w:pPr>
        <w:pStyle w:val="Default"/>
        <w:spacing w:line="276" w:lineRule="auto"/>
        <w:rPr>
          <w:rFonts w:ascii="Verdana" w:hAnsi="Verdana" w:cs="Times New Roman"/>
          <w:sz w:val="18"/>
          <w:szCs w:val="18"/>
        </w:rPr>
      </w:pPr>
      <w:r w:rsidRPr="00431BE7">
        <w:rPr>
          <w:rFonts w:ascii="Verdana" w:hAnsi="Verdana" w:cs="Times New Roman"/>
          <w:b/>
          <w:sz w:val="18"/>
          <w:szCs w:val="18"/>
        </w:rPr>
        <w:t>Trajanje izvedbe</w:t>
      </w:r>
      <w:r w:rsidRPr="00431BE7">
        <w:rPr>
          <w:rFonts w:ascii="Verdana" w:hAnsi="Verdana" w:cs="Times New Roman"/>
          <w:sz w:val="18"/>
          <w:szCs w:val="18"/>
        </w:rPr>
        <w:t>: 1 dan, tijekom školske godine</w:t>
      </w:r>
      <w:r>
        <w:rPr>
          <w:rFonts w:ascii="Verdana" w:hAnsi="Verdana" w:cs="Times New Roman"/>
          <w:sz w:val="18"/>
          <w:szCs w:val="18"/>
        </w:rPr>
        <w:t xml:space="preserve"> 2018./19.</w:t>
      </w:r>
    </w:p>
    <w:p w:rsidR="00935701" w:rsidRPr="00431BE7" w:rsidRDefault="00935701" w:rsidP="00935701">
      <w:pPr>
        <w:pStyle w:val="ListParagraph"/>
        <w:spacing w:before="120" w:after="120"/>
        <w:ind w:left="0" w:firstLine="708"/>
        <w:rPr>
          <w:rFonts w:cs="Times New Roman"/>
          <w:szCs w:val="18"/>
        </w:rPr>
      </w:pPr>
      <w:r w:rsidRPr="00431BE7">
        <w:rPr>
          <w:rFonts w:cs="Times New Roman"/>
          <w:b/>
          <w:szCs w:val="18"/>
        </w:rPr>
        <w:t>Resursi</w:t>
      </w:r>
      <w:r w:rsidRPr="00431BE7">
        <w:rPr>
          <w:rFonts w:cs="Times New Roman"/>
          <w:szCs w:val="18"/>
        </w:rPr>
        <w:t>:</w:t>
      </w:r>
    </w:p>
    <w:p w:rsidR="00935701" w:rsidRPr="00431BE7" w:rsidRDefault="00935701" w:rsidP="00935701">
      <w:pPr>
        <w:pStyle w:val="ListParagraph"/>
        <w:ind w:left="0"/>
        <w:rPr>
          <w:rFonts w:cs="Times New Roman"/>
          <w:szCs w:val="18"/>
        </w:rPr>
      </w:pPr>
      <w:r w:rsidRPr="00431BE7">
        <w:rPr>
          <w:rFonts w:cs="Times New Roman"/>
          <w:b/>
          <w:szCs w:val="18"/>
        </w:rPr>
        <w:t>Ljudski</w:t>
      </w:r>
      <w:r w:rsidRPr="00431BE7">
        <w:rPr>
          <w:rFonts w:cs="Times New Roman"/>
          <w:szCs w:val="18"/>
        </w:rPr>
        <w:t xml:space="preserve">:  učitelji, učenici, roditelji  </w:t>
      </w:r>
    </w:p>
    <w:p w:rsidR="00935701" w:rsidRPr="00431BE7" w:rsidRDefault="00935701" w:rsidP="00935701">
      <w:pPr>
        <w:pStyle w:val="ListParagraph"/>
        <w:ind w:left="0"/>
        <w:rPr>
          <w:rFonts w:cs="Times New Roman"/>
          <w:szCs w:val="18"/>
        </w:rPr>
      </w:pPr>
      <w:r w:rsidRPr="00431BE7">
        <w:rPr>
          <w:rFonts w:cs="Times New Roman"/>
          <w:b/>
          <w:szCs w:val="18"/>
        </w:rPr>
        <w:t>Materijalni</w:t>
      </w:r>
      <w:r w:rsidRPr="00431BE7">
        <w:rPr>
          <w:rFonts w:cs="Times New Roman"/>
          <w:szCs w:val="18"/>
        </w:rPr>
        <w:t>:  nastavni listići, pribor i materijali potrebni za nastavu, sadržaji, novčana sredstva za izvanučioničku nastavu.</w:t>
      </w:r>
    </w:p>
    <w:p w:rsidR="00935701" w:rsidRPr="00431BE7" w:rsidRDefault="00935701" w:rsidP="00935701">
      <w:pPr>
        <w:pStyle w:val="ListParagraph"/>
        <w:spacing w:after="120"/>
        <w:ind w:left="0"/>
        <w:rPr>
          <w:rFonts w:cs="Times New Roman"/>
          <w:szCs w:val="18"/>
        </w:rPr>
      </w:pPr>
      <w:r w:rsidRPr="00431BE7">
        <w:rPr>
          <w:rFonts w:cs="Times New Roman"/>
          <w:b/>
          <w:szCs w:val="18"/>
        </w:rPr>
        <w:t>Moguće teškoće</w:t>
      </w:r>
      <w:r w:rsidRPr="00431BE7">
        <w:rPr>
          <w:rFonts w:cs="Times New Roman"/>
          <w:szCs w:val="18"/>
        </w:rPr>
        <w:t>: financijski troškovi za potreban materijal, nepovoljne vremenske prilike u tijeku izvođenja terenske nastave.</w:t>
      </w:r>
    </w:p>
    <w:p w:rsidR="00935701" w:rsidRPr="00431BE7" w:rsidRDefault="00935701" w:rsidP="00935701">
      <w:pPr>
        <w:pStyle w:val="ListParagraph"/>
        <w:spacing w:before="120" w:after="120"/>
        <w:ind w:left="0"/>
        <w:rPr>
          <w:rFonts w:cs="Times New Roman"/>
          <w:szCs w:val="18"/>
        </w:rPr>
      </w:pPr>
      <w:r w:rsidRPr="00431BE7">
        <w:rPr>
          <w:rFonts w:cs="Times New Roman"/>
          <w:b/>
          <w:szCs w:val="18"/>
        </w:rPr>
        <w:t>Način praćenja i provjere ishoda/postignuća</w:t>
      </w:r>
      <w:r w:rsidRPr="00431BE7">
        <w:rPr>
          <w:rFonts w:cs="Times New Roman"/>
          <w:szCs w:val="18"/>
        </w:rPr>
        <w:t>: upitnik na kraju školske godine, analiza kvalitativnih izvora informacija: izvješća, web stranica škole, fotografije i video zapisi, učenički radovi, plakati, web ankete, intervjui, osobne refleksije, samoprocjena.</w:t>
      </w:r>
    </w:p>
    <w:p w:rsidR="00935701" w:rsidRDefault="00935701" w:rsidP="00935701">
      <w:pPr>
        <w:rPr>
          <w:szCs w:val="18"/>
        </w:rPr>
      </w:pPr>
      <w:r w:rsidRPr="00431BE7">
        <w:rPr>
          <w:b/>
          <w:szCs w:val="18"/>
        </w:rPr>
        <w:t xml:space="preserve">Odgovorne osobe: </w:t>
      </w:r>
      <w:r w:rsidRPr="00431BE7">
        <w:rPr>
          <w:szCs w:val="18"/>
        </w:rPr>
        <w:t xml:space="preserve"> Vesna Mešić</w:t>
      </w:r>
      <w:r>
        <w:rPr>
          <w:szCs w:val="18"/>
        </w:rPr>
        <w:t>, učiteljica fizike i tehničke klulture</w:t>
      </w:r>
    </w:p>
    <w:p w:rsidR="00707F45" w:rsidRDefault="00707F45" w:rsidP="00935701">
      <w:pPr>
        <w:rPr>
          <w:szCs w:val="18"/>
        </w:rPr>
      </w:pPr>
    </w:p>
    <w:p w:rsidR="00B67952" w:rsidRDefault="00B67952" w:rsidP="00E051F9">
      <w:pPr>
        <w:pStyle w:val="Heading2"/>
        <w:rPr>
          <w:lang w:eastAsia="hr-HR"/>
        </w:rPr>
      </w:pPr>
      <w:bookmarkStart w:id="99" w:name="_Toc525736559"/>
      <w:r>
        <w:rPr>
          <w:lang w:eastAsia="hr-HR"/>
        </w:rPr>
        <w:lastRenderedPageBreak/>
        <w:t xml:space="preserve">3.5. </w:t>
      </w:r>
      <w:r w:rsidR="00537868">
        <w:t>PROGRAMI / PROJEKTI</w:t>
      </w:r>
      <w:bookmarkEnd w:id="99"/>
    </w:p>
    <w:p w:rsidR="00152FBE" w:rsidRDefault="00152FBE" w:rsidP="00152FBE">
      <w:pPr>
        <w:pStyle w:val="Heading3"/>
      </w:pPr>
      <w:bookmarkStart w:id="100" w:name="_Toc525736560"/>
      <w:r>
        <w:t>3.5.1. Dan znanosti</w:t>
      </w:r>
      <w:bookmarkEnd w:id="100"/>
    </w:p>
    <w:p w:rsidR="00055A33" w:rsidRDefault="00055A33" w:rsidP="00055A33">
      <w:pPr>
        <w:spacing w:after="120"/>
        <w:ind w:firstLine="708"/>
        <w:rPr>
          <w:szCs w:val="18"/>
        </w:rPr>
      </w:pPr>
      <w:r>
        <w:rPr>
          <w:b/>
          <w:szCs w:val="18"/>
        </w:rPr>
        <w:t>Ciklus</w:t>
      </w:r>
      <w:r>
        <w:rPr>
          <w:szCs w:val="18"/>
        </w:rPr>
        <w:t xml:space="preserve"> (razred): 1. - 3. ciklus ( od 1. do 8. razreda )</w:t>
      </w:r>
    </w:p>
    <w:p w:rsidR="00055A33" w:rsidRDefault="00055A33" w:rsidP="00055A33">
      <w:pPr>
        <w:spacing w:after="120"/>
        <w:rPr>
          <w:szCs w:val="18"/>
        </w:rPr>
      </w:pPr>
      <w:r>
        <w:rPr>
          <w:b/>
          <w:szCs w:val="18"/>
        </w:rPr>
        <w:t>Cilj</w:t>
      </w:r>
      <w:r>
        <w:rPr>
          <w:szCs w:val="18"/>
        </w:rPr>
        <w:t>: Stjecati trajna i uporabljiva znanja te razvijati sposobnosti i vještine iz područja  prirodoslovlja, matematike i informatike.</w:t>
      </w:r>
    </w:p>
    <w:p w:rsidR="00055A33" w:rsidRDefault="00055A33" w:rsidP="00055A33">
      <w:pPr>
        <w:spacing w:after="120"/>
        <w:rPr>
          <w:szCs w:val="18"/>
        </w:rPr>
      </w:pPr>
      <w:r>
        <w:rPr>
          <w:b/>
          <w:szCs w:val="18"/>
        </w:rPr>
        <w:t>Obrazloženje cilja</w:t>
      </w:r>
      <w:r>
        <w:rPr>
          <w:szCs w:val="18"/>
        </w:rPr>
        <w:t>:  Na temelju razgovora s učenicima uočila sam potrebu približiti učenicima prirodoslovlje,  uz primjenu moderne tehnologije na njima prihvatljiv način, u obliku radionica i eksperimentalnog istraživanja te razvijanja sposobnosti i vještina samostalnog pronalaženja odgovora na problemske sadržaje nastave. Omogućiti im stjecanja trajnih i uporabljivih znanja koja mogu primijeniti u svakodnevnom životu.</w:t>
      </w:r>
    </w:p>
    <w:p w:rsidR="00055A33" w:rsidRDefault="00055A33" w:rsidP="00055A33">
      <w:pPr>
        <w:spacing w:after="120"/>
        <w:rPr>
          <w:szCs w:val="18"/>
        </w:rPr>
      </w:pPr>
      <w:r>
        <w:rPr>
          <w:b/>
          <w:szCs w:val="18"/>
        </w:rPr>
        <w:t>Očekivani ishodi/postignuća</w:t>
      </w:r>
      <w:r>
        <w:rPr>
          <w:szCs w:val="18"/>
        </w:rPr>
        <w:t>:</w:t>
      </w:r>
    </w:p>
    <w:p w:rsidR="00055A33" w:rsidRDefault="00055A33" w:rsidP="002E680E">
      <w:pPr>
        <w:pStyle w:val="Default"/>
        <w:numPr>
          <w:ilvl w:val="0"/>
          <w:numId w:val="39"/>
        </w:numPr>
        <w:spacing w:line="276" w:lineRule="auto"/>
        <w:rPr>
          <w:rFonts w:ascii="Verdana" w:hAnsi="Verdana" w:cs="Times New Roman"/>
          <w:sz w:val="18"/>
          <w:szCs w:val="18"/>
        </w:rPr>
      </w:pPr>
      <w:r>
        <w:rPr>
          <w:rFonts w:ascii="Verdana" w:hAnsi="Verdana" w:cs="Times New Roman"/>
          <w:sz w:val="18"/>
          <w:szCs w:val="18"/>
        </w:rPr>
        <w:t xml:space="preserve">praktično primjenjivati stečena znanja u svakodnevnom životu </w:t>
      </w:r>
    </w:p>
    <w:p w:rsidR="00055A33" w:rsidRDefault="00055A33" w:rsidP="002E680E">
      <w:pPr>
        <w:pStyle w:val="Default"/>
        <w:numPr>
          <w:ilvl w:val="0"/>
          <w:numId w:val="39"/>
        </w:numPr>
        <w:spacing w:line="276" w:lineRule="auto"/>
        <w:rPr>
          <w:rFonts w:ascii="Verdana" w:hAnsi="Verdana" w:cs="Times New Roman"/>
          <w:sz w:val="18"/>
          <w:szCs w:val="18"/>
        </w:rPr>
      </w:pPr>
      <w:r>
        <w:rPr>
          <w:rFonts w:ascii="Verdana" w:hAnsi="Verdana" w:cs="Times New Roman"/>
          <w:sz w:val="18"/>
          <w:szCs w:val="18"/>
        </w:rPr>
        <w:t xml:space="preserve">prenositi znanja jedni drugima </w:t>
      </w:r>
    </w:p>
    <w:p w:rsidR="00055A33" w:rsidRDefault="00055A33" w:rsidP="002E680E">
      <w:pPr>
        <w:pStyle w:val="Default"/>
        <w:numPr>
          <w:ilvl w:val="0"/>
          <w:numId w:val="39"/>
        </w:numPr>
        <w:spacing w:line="276" w:lineRule="auto"/>
        <w:rPr>
          <w:rFonts w:ascii="Verdana" w:hAnsi="Verdana" w:cs="Times New Roman"/>
          <w:sz w:val="18"/>
          <w:szCs w:val="18"/>
        </w:rPr>
      </w:pPr>
      <w:r>
        <w:rPr>
          <w:rFonts w:ascii="Verdana" w:hAnsi="Verdana" w:cs="Times New Roman"/>
          <w:sz w:val="18"/>
          <w:szCs w:val="18"/>
        </w:rPr>
        <w:t xml:space="preserve">otkriti kako fizika, kemija, biologija, matematika, strani jezici i informatika mogu biti i jesu zabavni </w:t>
      </w:r>
    </w:p>
    <w:p w:rsidR="00055A33" w:rsidRDefault="00055A33" w:rsidP="00055A33">
      <w:pPr>
        <w:spacing w:before="120" w:after="120"/>
        <w:jc w:val="left"/>
        <w:rPr>
          <w:szCs w:val="18"/>
        </w:rPr>
      </w:pPr>
      <w:r>
        <w:rPr>
          <w:b/>
          <w:szCs w:val="18"/>
        </w:rPr>
        <w:t>NAČIN REALIZACIJE</w:t>
      </w:r>
      <w:r>
        <w:rPr>
          <w:szCs w:val="18"/>
        </w:rPr>
        <w:t xml:space="preserve">:   </w:t>
      </w:r>
    </w:p>
    <w:p w:rsidR="00055A33" w:rsidRDefault="00055A33" w:rsidP="00055A33">
      <w:pPr>
        <w:spacing w:before="120"/>
        <w:jc w:val="left"/>
        <w:rPr>
          <w:szCs w:val="18"/>
        </w:rPr>
      </w:pPr>
      <w:r>
        <w:rPr>
          <w:b/>
          <w:szCs w:val="18"/>
        </w:rPr>
        <w:t>Oblik</w:t>
      </w:r>
      <w:r>
        <w:rPr>
          <w:szCs w:val="18"/>
        </w:rPr>
        <w:t xml:space="preserve">: </w:t>
      </w:r>
      <w:r w:rsidR="000D7840">
        <w:rPr>
          <w:szCs w:val="18"/>
        </w:rPr>
        <w:t>eksperimenti, predavanja</w:t>
      </w:r>
    </w:p>
    <w:p w:rsidR="00055A33" w:rsidRDefault="00055A33" w:rsidP="000D7840">
      <w:pPr>
        <w:pStyle w:val="ListParagraph"/>
        <w:ind w:left="0"/>
        <w:contextualSpacing/>
        <w:rPr>
          <w:rFonts w:cs="Times New Roman"/>
          <w:szCs w:val="18"/>
        </w:rPr>
      </w:pPr>
      <w:r>
        <w:rPr>
          <w:rFonts w:cs="Times New Roman"/>
          <w:b/>
          <w:szCs w:val="18"/>
        </w:rPr>
        <w:t>Sudionici</w:t>
      </w:r>
      <w:r>
        <w:rPr>
          <w:rFonts w:cs="Times New Roman"/>
          <w:szCs w:val="18"/>
        </w:rPr>
        <w:t>:</w:t>
      </w:r>
      <w:r w:rsidR="000D7840">
        <w:rPr>
          <w:rFonts w:cs="Times New Roman"/>
          <w:szCs w:val="18"/>
        </w:rPr>
        <w:t xml:space="preserve"> učenici, </w:t>
      </w:r>
      <w:r>
        <w:rPr>
          <w:rFonts w:cs="Times New Roman"/>
          <w:szCs w:val="18"/>
        </w:rPr>
        <w:t>vanjski suradnici</w:t>
      </w:r>
      <w:r w:rsidR="000D7840">
        <w:rPr>
          <w:rFonts w:cs="Times New Roman"/>
          <w:szCs w:val="18"/>
        </w:rPr>
        <w:t xml:space="preserve"> – Kuća eksperimenata</w:t>
      </w:r>
      <w:r>
        <w:rPr>
          <w:rFonts w:cs="Times New Roman"/>
          <w:szCs w:val="18"/>
        </w:rPr>
        <w:t xml:space="preserve">, učitelji prirodne grupe predmeta, </w:t>
      </w:r>
      <w:r w:rsidR="000D7840">
        <w:rPr>
          <w:rFonts w:cs="Times New Roman"/>
          <w:szCs w:val="18"/>
        </w:rPr>
        <w:t>m</w:t>
      </w:r>
      <w:r>
        <w:rPr>
          <w:rFonts w:cs="Times New Roman"/>
          <w:szCs w:val="18"/>
        </w:rPr>
        <w:t xml:space="preserve">atematike,  informatike </w:t>
      </w:r>
    </w:p>
    <w:p w:rsidR="00055A33" w:rsidRDefault="00055A33" w:rsidP="00055A33">
      <w:pPr>
        <w:pStyle w:val="ListParagraph"/>
        <w:spacing w:after="240"/>
        <w:ind w:left="0"/>
        <w:contextualSpacing/>
        <w:rPr>
          <w:rFonts w:cs="Times New Roman"/>
          <w:szCs w:val="18"/>
        </w:rPr>
      </w:pPr>
      <w:r>
        <w:rPr>
          <w:rFonts w:cs="Times New Roman"/>
          <w:b/>
          <w:szCs w:val="18"/>
        </w:rPr>
        <w:t>Načini učenja</w:t>
      </w:r>
      <w:r>
        <w:rPr>
          <w:rFonts w:cs="Times New Roman"/>
          <w:szCs w:val="18"/>
        </w:rPr>
        <w:t xml:space="preserve">: učenici će osmisliti male eksperimente koje će u obliku demonstracijskih pokusa prezentirati drugim učenicima uz obrazloženje i objašnjenje riješenog problema, osmislit će jednostavne zadatke za radionice učenika, samostalno će rješavati problemske zadatke i koristiti suvremenu tehnologiju, eksperimentom, na učenicima zanimljiv i  blizak način doći do znanja, </w:t>
      </w:r>
      <w:r>
        <w:rPr>
          <w:szCs w:val="18"/>
        </w:rPr>
        <w:t xml:space="preserve">-razviti suradnički timski rad, učiti glavom, rukom i srcem.  </w:t>
      </w:r>
    </w:p>
    <w:p w:rsidR="00055A33" w:rsidRDefault="00055A33" w:rsidP="00055A33">
      <w:pPr>
        <w:pStyle w:val="ListParagraph"/>
        <w:spacing w:after="240"/>
        <w:ind w:left="0"/>
        <w:contextualSpacing/>
        <w:rPr>
          <w:rFonts w:cs="Times New Roman"/>
          <w:szCs w:val="18"/>
        </w:rPr>
      </w:pPr>
      <w:r>
        <w:rPr>
          <w:rFonts w:cs="Times New Roman"/>
          <w:b/>
          <w:szCs w:val="18"/>
        </w:rPr>
        <w:t>Metode učenja</w:t>
      </w:r>
      <w:r>
        <w:rPr>
          <w:rFonts w:cs="Times New Roman"/>
          <w:szCs w:val="18"/>
        </w:rPr>
        <w:t xml:space="preserve">: učitelji će pripremiti materijal za grupni rad, koordinirati rad grupa, voditi </w:t>
      </w:r>
      <w:r>
        <w:rPr>
          <w:rFonts w:cs="Times New Roman"/>
          <w:b/>
          <w:szCs w:val="18"/>
        </w:rPr>
        <w:t xml:space="preserve"> </w:t>
      </w:r>
      <w:r>
        <w:rPr>
          <w:rFonts w:cs="Times New Roman"/>
          <w:szCs w:val="18"/>
        </w:rPr>
        <w:t>diskusiju i analizu  te pratiti i vrednovati aktivnosti.</w:t>
      </w:r>
    </w:p>
    <w:p w:rsidR="00055A33" w:rsidRDefault="00055A33" w:rsidP="00BE53F4">
      <w:pPr>
        <w:pStyle w:val="ListParagraph"/>
        <w:ind w:left="0"/>
        <w:rPr>
          <w:rFonts w:cs="Times New Roman"/>
          <w:szCs w:val="18"/>
        </w:rPr>
      </w:pPr>
      <w:r>
        <w:rPr>
          <w:rFonts w:cs="Times New Roman"/>
          <w:b/>
          <w:szCs w:val="18"/>
        </w:rPr>
        <w:t>Trajanje izvedbe</w:t>
      </w:r>
      <w:r>
        <w:rPr>
          <w:rFonts w:cs="Times New Roman"/>
          <w:szCs w:val="18"/>
        </w:rPr>
        <w:t xml:space="preserve">: tijekom školske godine i predstavljanje projekta </w:t>
      </w:r>
      <w:r w:rsidR="000D7840">
        <w:rPr>
          <w:rFonts w:cs="Times New Roman"/>
          <w:szCs w:val="18"/>
        </w:rPr>
        <w:t>16.4.2019.</w:t>
      </w:r>
      <w:r>
        <w:rPr>
          <w:rFonts w:cs="Times New Roman"/>
          <w:szCs w:val="18"/>
        </w:rPr>
        <w:t xml:space="preserve"> </w:t>
      </w:r>
    </w:p>
    <w:p w:rsidR="00055A33" w:rsidRDefault="00055A33" w:rsidP="00BE53F4">
      <w:pPr>
        <w:pStyle w:val="ListParagraph"/>
        <w:spacing w:before="120" w:after="120"/>
        <w:ind w:left="709"/>
        <w:rPr>
          <w:b/>
          <w:szCs w:val="18"/>
        </w:rPr>
      </w:pPr>
      <w:r>
        <w:rPr>
          <w:b/>
          <w:szCs w:val="18"/>
        </w:rPr>
        <w:t>Resursi:</w:t>
      </w:r>
    </w:p>
    <w:p w:rsidR="00055A33" w:rsidRPr="000D7840" w:rsidRDefault="000D7840" w:rsidP="00055A33">
      <w:pPr>
        <w:pStyle w:val="ListParagraph"/>
        <w:ind w:left="0"/>
        <w:rPr>
          <w:szCs w:val="18"/>
        </w:rPr>
      </w:pPr>
      <w:r>
        <w:rPr>
          <w:b/>
          <w:szCs w:val="18"/>
        </w:rPr>
        <w:t xml:space="preserve">Potrebni resursi: </w:t>
      </w:r>
      <w:r w:rsidR="00055A33">
        <w:rPr>
          <w:szCs w:val="18"/>
        </w:rPr>
        <w:t>podrška ravnatelja, suradnja učitelja i spremnost na timski rad, kompetencije učitelja, prostorni uvjeti, dostupnost  literature, dostupnost potrošnog materijala, dostupnost IT podrške</w:t>
      </w:r>
      <w:r>
        <w:rPr>
          <w:szCs w:val="18"/>
        </w:rPr>
        <w:t xml:space="preserve">, </w:t>
      </w:r>
      <w:r w:rsidR="00055A33">
        <w:rPr>
          <w:szCs w:val="18"/>
        </w:rPr>
        <w:t xml:space="preserve">pomoć </w:t>
      </w:r>
      <w:r w:rsidR="00055A33">
        <w:rPr>
          <w:rFonts w:cs="Times New Roman"/>
          <w:szCs w:val="18"/>
        </w:rPr>
        <w:t>vanjskih suradnika, predavača</w:t>
      </w:r>
    </w:p>
    <w:p w:rsidR="00055A33" w:rsidRDefault="00055A33" w:rsidP="00055A33">
      <w:pPr>
        <w:pStyle w:val="ListParagraph"/>
        <w:ind w:left="0"/>
        <w:rPr>
          <w:rFonts w:cs="Times New Roman"/>
          <w:szCs w:val="18"/>
        </w:rPr>
      </w:pPr>
      <w:r>
        <w:rPr>
          <w:rFonts w:cs="Times New Roman"/>
          <w:b/>
          <w:szCs w:val="18"/>
        </w:rPr>
        <w:t>Mogućnosti</w:t>
      </w:r>
      <w:r>
        <w:rPr>
          <w:rFonts w:cs="Times New Roman"/>
          <w:szCs w:val="18"/>
        </w:rPr>
        <w:t xml:space="preserve">: postojeća opremljenost kabineta fizike, kemije, biologije, timski rad suradnika  </w:t>
      </w:r>
    </w:p>
    <w:p w:rsidR="00055A33" w:rsidRDefault="00055A33" w:rsidP="00055A33">
      <w:pPr>
        <w:pStyle w:val="ListParagraph"/>
        <w:ind w:left="0"/>
        <w:rPr>
          <w:rFonts w:cs="Times New Roman"/>
          <w:szCs w:val="18"/>
        </w:rPr>
      </w:pPr>
      <w:r>
        <w:rPr>
          <w:rFonts w:cs="Times New Roman"/>
          <w:b/>
          <w:szCs w:val="18"/>
        </w:rPr>
        <w:t>Moguće teškoće</w:t>
      </w:r>
      <w:r>
        <w:rPr>
          <w:rFonts w:cs="Times New Roman"/>
          <w:szCs w:val="18"/>
        </w:rPr>
        <w:t xml:space="preserve">: dostupnost IT podrške, nedovoljna osposobljenost za suradničko učenje                </w:t>
      </w:r>
    </w:p>
    <w:p w:rsidR="00055A33" w:rsidRDefault="00055A33" w:rsidP="00055A33">
      <w:pPr>
        <w:pStyle w:val="ListParagraph"/>
        <w:spacing w:after="240"/>
        <w:ind w:left="0"/>
        <w:jc w:val="left"/>
        <w:rPr>
          <w:rFonts w:cs="Times New Roman"/>
          <w:szCs w:val="18"/>
        </w:rPr>
      </w:pPr>
      <w:r>
        <w:rPr>
          <w:rFonts w:cs="Times New Roman"/>
          <w:b/>
          <w:szCs w:val="18"/>
        </w:rPr>
        <w:t xml:space="preserve">Realizacija programa:  </w:t>
      </w:r>
      <w:r w:rsidR="000D7840">
        <w:rPr>
          <w:rFonts w:cs="Times New Roman"/>
          <w:szCs w:val="18"/>
        </w:rPr>
        <w:t>16</w:t>
      </w:r>
      <w:r>
        <w:rPr>
          <w:rFonts w:cs="Times New Roman"/>
          <w:szCs w:val="18"/>
        </w:rPr>
        <w:t xml:space="preserve">. </w:t>
      </w:r>
      <w:r w:rsidR="000D7840">
        <w:rPr>
          <w:rFonts w:cs="Times New Roman"/>
          <w:szCs w:val="18"/>
        </w:rPr>
        <w:t>travnja 2019</w:t>
      </w:r>
      <w:r>
        <w:rPr>
          <w:rFonts w:cs="Times New Roman"/>
          <w:szCs w:val="18"/>
        </w:rPr>
        <w:t>.</w:t>
      </w:r>
    </w:p>
    <w:p w:rsidR="00124EAF" w:rsidRDefault="00055A33" w:rsidP="00124EAF">
      <w:pPr>
        <w:pStyle w:val="ListParagraph"/>
        <w:spacing w:after="120"/>
        <w:ind w:left="0"/>
        <w:jc w:val="left"/>
        <w:rPr>
          <w:rFonts w:cs="Times New Roman"/>
          <w:szCs w:val="18"/>
        </w:rPr>
      </w:pPr>
      <w:r>
        <w:rPr>
          <w:rFonts w:cs="Times New Roman"/>
          <w:b/>
          <w:szCs w:val="18"/>
        </w:rPr>
        <w:t>Način praćenja i provjere ishoda/postignuća</w:t>
      </w:r>
      <w:r>
        <w:rPr>
          <w:rFonts w:cs="Times New Roman"/>
          <w:szCs w:val="18"/>
        </w:rPr>
        <w:t xml:space="preserve">: ankete, osobne refleksije, skale procjene, provjera ishoda učenja pomoću kvizova ili drugih metoda provjera i sl. </w:t>
      </w:r>
    </w:p>
    <w:p w:rsidR="00055A33" w:rsidRDefault="00055A33" w:rsidP="00055A33">
      <w:pPr>
        <w:pStyle w:val="ListParagraph"/>
        <w:spacing w:after="240"/>
        <w:ind w:left="0"/>
        <w:jc w:val="left"/>
        <w:rPr>
          <w:rFonts w:cs="Times New Roman"/>
          <w:szCs w:val="18"/>
        </w:rPr>
      </w:pPr>
      <w:r>
        <w:rPr>
          <w:rFonts w:cs="Times New Roman"/>
          <w:b/>
          <w:szCs w:val="18"/>
        </w:rPr>
        <w:t xml:space="preserve">Odgovorne osobe: </w:t>
      </w:r>
      <w:r>
        <w:rPr>
          <w:rFonts w:cs="Times New Roman"/>
          <w:szCs w:val="18"/>
        </w:rPr>
        <w:t>učiteljica mentorica Vesna Mešić</w:t>
      </w:r>
    </w:p>
    <w:p w:rsidR="00842F9C" w:rsidRPr="004673E3" w:rsidRDefault="00EF1B09" w:rsidP="00842F9C">
      <w:pPr>
        <w:pStyle w:val="Heading1"/>
        <w:rPr>
          <w:lang w:eastAsia="hr-HR"/>
        </w:rPr>
      </w:pPr>
      <w:bookmarkStart w:id="101" w:name="_Toc525736561"/>
      <w:r>
        <w:rPr>
          <w:lang w:eastAsia="hr-HR"/>
        </w:rPr>
        <w:t xml:space="preserve">4. </w:t>
      </w:r>
      <w:r w:rsidRPr="004673E3">
        <w:rPr>
          <w:lang w:eastAsia="hr-HR"/>
        </w:rPr>
        <w:t>TEHNI</w:t>
      </w:r>
      <w:r w:rsidRPr="004673E3">
        <w:rPr>
          <w:rFonts w:hint="eastAsia"/>
          <w:lang w:eastAsia="hr-HR"/>
        </w:rPr>
        <w:t>Č</w:t>
      </w:r>
      <w:r w:rsidRPr="004673E3">
        <w:rPr>
          <w:lang w:eastAsia="hr-HR"/>
        </w:rPr>
        <w:t>KO I INFORMATI</w:t>
      </w:r>
      <w:r w:rsidRPr="004673E3">
        <w:rPr>
          <w:rFonts w:hint="eastAsia"/>
          <w:lang w:eastAsia="hr-HR"/>
        </w:rPr>
        <w:t>Č</w:t>
      </w:r>
      <w:r w:rsidRPr="004673E3">
        <w:rPr>
          <w:lang w:eastAsia="hr-HR"/>
        </w:rPr>
        <w:t>KO PODRU</w:t>
      </w:r>
      <w:r w:rsidRPr="004673E3">
        <w:rPr>
          <w:rFonts w:hint="eastAsia"/>
          <w:lang w:eastAsia="hr-HR"/>
        </w:rPr>
        <w:t>Č</w:t>
      </w:r>
      <w:r w:rsidRPr="004673E3">
        <w:rPr>
          <w:lang w:eastAsia="hr-HR"/>
        </w:rPr>
        <w:t>JE</w:t>
      </w:r>
      <w:bookmarkEnd w:id="101"/>
    </w:p>
    <w:p w:rsidR="00842F9C" w:rsidRDefault="00EF1B09" w:rsidP="00E051F9">
      <w:pPr>
        <w:pStyle w:val="Heading2"/>
        <w:rPr>
          <w:lang w:eastAsia="hr-HR"/>
        </w:rPr>
      </w:pPr>
      <w:bookmarkStart w:id="102" w:name="_Toc525736562"/>
      <w:r>
        <w:rPr>
          <w:lang w:eastAsia="hr-HR"/>
        </w:rPr>
        <w:t>4.1. IZBORNA NASTAVA</w:t>
      </w:r>
      <w:bookmarkEnd w:id="102"/>
      <w:r>
        <w:rPr>
          <w:lang w:eastAsia="hr-HR"/>
        </w:rPr>
        <w:t xml:space="preserve"> </w:t>
      </w:r>
    </w:p>
    <w:p w:rsidR="00941465" w:rsidRDefault="00941465" w:rsidP="00941465">
      <w:pPr>
        <w:pStyle w:val="Heading3"/>
      </w:pPr>
      <w:bookmarkStart w:id="103" w:name="_Toc525736563"/>
      <w:r>
        <w:t>4.1.1. Izborn</w:t>
      </w:r>
      <w:r w:rsidR="000D2064">
        <w:t>a</w:t>
      </w:r>
      <w:r>
        <w:t xml:space="preserve"> nastava </w:t>
      </w:r>
      <w:r w:rsidR="000D2064">
        <w:t>iz informatike</w:t>
      </w:r>
      <w:bookmarkEnd w:id="103"/>
    </w:p>
    <w:p w:rsidR="00E96884" w:rsidRPr="004673E3" w:rsidRDefault="00E96884" w:rsidP="00E96884">
      <w:pPr>
        <w:spacing w:after="120"/>
        <w:ind w:firstLine="708"/>
        <w:rPr>
          <w:szCs w:val="18"/>
        </w:rPr>
      </w:pPr>
      <w:r w:rsidRPr="004673E3">
        <w:rPr>
          <w:b/>
          <w:szCs w:val="18"/>
        </w:rPr>
        <w:t>Ciklus</w:t>
      </w:r>
      <w:r w:rsidRPr="004673E3">
        <w:rPr>
          <w:szCs w:val="18"/>
        </w:rPr>
        <w:t xml:space="preserve"> (razred): 3. ciklus (</w:t>
      </w:r>
      <w:r w:rsidR="009D51F8">
        <w:rPr>
          <w:szCs w:val="18"/>
        </w:rPr>
        <w:t>7</w:t>
      </w:r>
      <w:r w:rsidRPr="004673E3">
        <w:rPr>
          <w:szCs w:val="18"/>
        </w:rPr>
        <w:t xml:space="preserve">. </w:t>
      </w:r>
      <w:r w:rsidR="009D51F8">
        <w:rPr>
          <w:szCs w:val="18"/>
        </w:rPr>
        <w:t>i</w:t>
      </w:r>
      <w:r w:rsidRPr="004673E3">
        <w:rPr>
          <w:szCs w:val="18"/>
        </w:rPr>
        <w:t xml:space="preserve"> 8. razreda)</w:t>
      </w:r>
    </w:p>
    <w:p w:rsidR="00E96884" w:rsidRPr="004673E3" w:rsidRDefault="00E96884" w:rsidP="00E96884">
      <w:pPr>
        <w:spacing w:after="120"/>
        <w:rPr>
          <w:szCs w:val="18"/>
        </w:rPr>
      </w:pPr>
      <w:r w:rsidRPr="004673E3">
        <w:rPr>
          <w:b/>
          <w:szCs w:val="18"/>
        </w:rPr>
        <w:lastRenderedPageBreak/>
        <w:t>Cilj</w:t>
      </w:r>
      <w:r w:rsidRPr="004673E3">
        <w:rPr>
          <w:szCs w:val="18"/>
        </w:rPr>
        <w:t>: ovladati znanjima i vještinama osnovne upotrebe informatike i informatičkih postignuća</w:t>
      </w:r>
    </w:p>
    <w:p w:rsidR="00E96884" w:rsidRPr="004673E3" w:rsidRDefault="00E96884" w:rsidP="00E96884">
      <w:pPr>
        <w:spacing w:after="120"/>
        <w:rPr>
          <w:szCs w:val="18"/>
        </w:rPr>
      </w:pPr>
      <w:r w:rsidRPr="004673E3">
        <w:rPr>
          <w:b/>
          <w:szCs w:val="18"/>
        </w:rPr>
        <w:t>Obrazloženje cilja</w:t>
      </w:r>
      <w:r w:rsidRPr="004673E3">
        <w:rPr>
          <w:szCs w:val="18"/>
        </w:rPr>
        <w:t>: Moderan način života uključuje upotrebu informatičkih znanja i vještina u svakodnevnom životu.</w:t>
      </w:r>
    </w:p>
    <w:p w:rsidR="00E96884" w:rsidRPr="004673E3" w:rsidRDefault="00E96884" w:rsidP="00E96884">
      <w:pPr>
        <w:spacing w:after="120"/>
        <w:rPr>
          <w:szCs w:val="18"/>
        </w:rPr>
      </w:pPr>
      <w:r w:rsidRPr="004673E3">
        <w:rPr>
          <w:b/>
          <w:szCs w:val="18"/>
        </w:rPr>
        <w:t>Očekivani ishodi/postignuća</w:t>
      </w:r>
      <w:r w:rsidRPr="004673E3">
        <w:rPr>
          <w:szCs w:val="18"/>
        </w:rPr>
        <w:t>:</w:t>
      </w:r>
    </w:p>
    <w:p w:rsidR="00E96884" w:rsidRPr="004673E3" w:rsidRDefault="00E96884" w:rsidP="009C528B">
      <w:pPr>
        <w:pStyle w:val="ListParagraph"/>
        <w:numPr>
          <w:ilvl w:val="0"/>
          <w:numId w:val="15"/>
        </w:numPr>
        <w:rPr>
          <w:szCs w:val="18"/>
        </w:rPr>
      </w:pPr>
      <w:r w:rsidRPr="004673E3">
        <w:rPr>
          <w:szCs w:val="18"/>
        </w:rPr>
        <w:t xml:space="preserve">upoznati i primjenjivati metode rada s tekstom i bolje razumijevati napisane sadržaje </w:t>
      </w:r>
    </w:p>
    <w:p w:rsidR="00E96884" w:rsidRPr="004673E3" w:rsidRDefault="00E96884" w:rsidP="009C528B">
      <w:pPr>
        <w:pStyle w:val="ListParagraph"/>
        <w:numPr>
          <w:ilvl w:val="0"/>
          <w:numId w:val="15"/>
        </w:numPr>
        <w:rPr>
          <w:szCs w:val="18"/>
        </w:rPr>
      </w:pPr>
      <w:r w:rsidRPr="004673E3">
        <w:rPr>
          <w:szCs w:val="18"/>
        </w:rPr>
        <w:t>demonstrirati rad na računalima</w:t>
      </w:r>
    </w:p>
    <w:p w:rsidR="00E96884" w:rsidRPr="004673E3" w:rsidRDefault="00E96884" w:rsidP="009C528B">
      <w:pPr>
        <w:pStyle w:val="ListParagraph"/>
        <w:numPr>
          <w:ilvl w:val="0"/>
          <w:numId w:val="15"/>
        </w:numPr>
        <w:rPr>
          <w:szCs w:val="18"/>
        </w:rPr>
      </w:pPr>
      <w:r w:rsidRPr="004673E3">
        <w:rPr>
          <w:szCs w:val="18"/>
        </w:rPr>
        <w:t>olakšati uključenje u svakodnevnu primjenu informatike</w:t>
      </w:r>
    </w:p>
    <w:p w:rsidR="00E96884" w:rsidRPr="004673E3" w:rsidRDefault="00E96884" w:rsidP="009C528B">
      <w:pPr>
        <w:pStyle w:val="ListParagraph"/>
        <w:numPr>
          <w:ilvl w:val="0"/>
          <w:numId w:val="15"/>
        </w:numPr>
        <w:rPr>
          <w:szCs w:val="18"/>
        </w:rPr>
      </w:pPr>
      <w:r w:rsidRPr="004673E3">
        <w:rPr>
          <w:szCs w:val="18"/>
        </w:rPr>
        <w:t>isključivanje zloporabe informatičkih vještina</w:t>
      </w:r>
    </w:p>
    <w:p w:rsidR="00E96884" w:rsidRPr="004673E3" w:rsidRDefault="00E96884" w:rsidP="009C528B">
      <w:pPr>
        <w:pStyle w:val="ListParagraph"/>
        <w:numPr>
          <w:ilvl w:val="0"/>
          <w:numId w:val="15"/>
        </w:numPr>
        <w:rPr>
          <w:szCs w:val="18"/>
        </w:rPr>
      </w:pPr>
      <w:r w:rsidRPr="004673E3">
        <w:rPr>
          <w:szCs w:val="18"/>
        </w:rPr>
        <w:t>upoznavanje s osnovama programiranja i robotike</w:t>
      </w:r>
    </w:p>
    <w:p w:rsidR="00E96884" w:rsidRPr="004673E3" w:rsidRDefault="00E96884" w:rsidP="00E96884">
      <w:pPr>
        <w:spacing w:before="120" w:after="120"/>
        <w:rPr>
          <w:szCs w:val="18"/>
        </w:rPr>
      </w:pPr>
      <w:r w:rsidRPr="004673E3">
        <w:rPr>
          <w:b/>
          <w:szCs w:val="18"/>
        </w:rPr>
        <w:t>NAČIN REALIZACIJE</w:t>
      </w:r>
      <w:r w:rsidRPr="004673E3">
        <w:rPr>
          <w:szCs w:val="18"/>
        </w:rPr>
        <w:t xml:space="preserve">: </w:t>
      </w:r>
    </w:p>
    <w:p w:rsidR="00E96884" w:rsidRPr="004673E3" w:rsidRDefault="00E96884" w:rsidP="00E96884">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izborna nastava</w:t>
      </w:r>
    </w:p>
    <w:p w:rsidR="00E96884" w:rsidRPr="004673E3" w:rsidRDefault="00E96884" w:rsidP="00E96884">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učitelj, učenici</w:t>
      </w:r>
    </w:p>
    <w:p w:rsidR="00E96884" w:rsidRPr="004673E3" w:rsidRDefault="00E96884" w:rsidP="00E96884">
      <w:pPr>
        <w:pStyle w:val="ListParagraph"/>
        <w:spacing w:after="120"/>
        <w:ind w:left="0"/>
        <w:contextualSpacing/>
        <w:rPr>
          <w:rFonts w:cs="Times New Roman"/>
          <w:szCs w:val="18"/>
        </w:rPr>
      </w:pPr>
      <w:r w:rsidRPr="004673E3">
        <w:rPr>
          <w:rFonts w:cs="Times New Roman"/>
          <w:b/>
          <w:szCs w:val="18"/>
        </w:rPr>
        <w:t>Načini učenja</w:t>
      </w:r>
      <w:r w:rsidRPr="004673E3">
        <w:rPr>
          <w:rFonts w:cs="Times New Roman"/>
          <w:szCs w:val="18"/>
        </w:rPr>
        <w:t xml:space="preserve">: crtaju, natječu se, demonstriraju, promatraju, slušaju predavače, istražuju i analiziraju dostignuća informatike </w:t>
      </w:r>
    </w:p>
    <w:p w:rsidR="004E3680" w:rsidRDefault="00E96884" w:rsidP="00E96884">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izlaganje, razgovor, demonstracija</w:t>
      </w:r>
    </w:p>
    <w:p w:rsidR="00E96884" w:rsidRPr="004673E3" w:rsidRDefault="00E96884" w:rsidP="00E96884">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tijekom školske godine</w:t>
      </w:r>
    </w:p>
    <w:p w:rsidR="00E96884" w:rsidRPr="004673E3" w:rsidRDefault="00E96884" w:rsidP="00E96884">
      <w:pPr>
        <w:spacing w:after="120"/>
        <w:ind w:firstLine="708"/>
        <w:rPr>
          <w:szCs w:val="18"/>
        </w:rPr>
      </w:pPr>
      <w:r w:rsidRPr="004673E3">
        <w:rPr>
          <w:b/>
          <w:szCs w:val="18"/>
        </w:rPr>
        <w:t>Resursi</w:t>
      </w:r>
      <w:r w:rsidRPr="004673E3">
        <w:rPr>
          <w:szCs w:val="18"/>
        </w:rPr>
        <w:t xml:space="preserve">: </w:t>
      </w:r>
    </w:p>
    <w:p w:rsidR="00E96884" w:rsidRPr="004673E3" w:rsidRDefault="00E96884" w:rsidP="00E96884">
      <w:pPr>
        <w:pStyle w:val="ListParagraph"/>
        <w:spacing w:after="120"/>
        <w:ind w:left="0"/>
        <w:contextualSpacing/>
        <w:rPr>
          <w:rFonts w:cs="Times New Roman"/>
          <w:szCs w:val="18"/>
        </w:rPr>
      </w:pPr>
      <w:r w:rsidRPr="004673E3">
        <w:rPr>
          <w:rFonts w:cs="Times New Roman"/>
          <w:b/>
          <w:szCs w:val="18"/>
        </w:rPr>
        <w:t>Potrebni resursi</w:t>
      </w:r>
      <w:r w:rsidRPr="004673E3">
        <w:rPr>
          <w:rFonts w:cs="Times New Roman"/>
          <w:szCs w:val="18"/>
        </w:rPr>
        <w:t>: profesor, vanjski suradnici, udžbenici, web sadržaji, nastavna sredstva i pomagala</w:t>
      </w:r>
    </w:p>
    <w:p w:rsidR="00E96884" w:rsidRPr="004673E3" w:rsidRDefault="00E96884" w:rsidP="00E96884">
      <w:pPr>
        <w:pStyle w:val="ListParagraph"/>
        <w:spacing w:after="120"/>
        <w:ind w:left="0"/>
        <w:contextualSpacing/>
        <w:rPr>
          <w:rFonts w:cs="Times New Roman"/>
          <w:szCs w:val="18"/>
        </w:rPr>
      </w:pPr>
      <w:r w:rsidRPr="004673E3">
        <w:rPr>
          <w:rFonts w:cs="Times New Roman"/>
          <w:b/>
          <w:szCs w:val="18"/>
        </w:rPr>
        <w:t>Mogućnosti</w:t>
      </w:r>
      <w:r w:rsidRPr="004673E3">
        <w:rPr>
          <w:rFonts w:cs="Times New Roman"/>
          <w:szCs w:val="18"/>
        </w:rPr>
        <w:t>: podrška stručne službe, suradnja učitelja, učenika i roditelja</w:t>
      </w:r>
    </w:p>
    <w:p w:rsidR="00E96884" w:rsidRPr="004673E3" w:rsidRDefault="00E96884" w:rsidP="00E96884">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xml:space="preserve">: dostupnost i  podrške, manjak prostora </w:t>
      </w:r>
    </w:p>
    <w:p w:rsidR="00E96884" w:rsidRPr="004673E3" w:rsidRDefault="00E96884" w:rsidP="00E96884">
      <w:pPr>
        <w:spacing w:after="120"/>
        <w:rPr>
          <w:szCs w:val="18"/>
        </w:rPr>
      </w:pPr>
      <w:r w:rsidRPr="004673E3">
        <w:rPr>
          <w:b/>
          <w:szCs w:val="18"/>
        </w:rPr>
        <w:t>Način praćenja i provjere ishoda/postignuća</w:t>
      </w:r>
      <w:r w:rsidRPr="004673E3">
        <w:rPr>
          <w:szCs w:val="18"/>
        </w:rPr>
        <w:t xml:space="preserve">: samoprocjena, kviz, reakcija lokalne zajednice, javni nastupi, evaluacija </w:t>
      </w:r>
    </w:p>
    <w:p w:rsidR="00E96884" w:rsidRPr="004673E3" w:rsidRDefault="00E96884" w:rsidP="00E96884">
      <w:pPr>
        <w:spacing w:after="120"/>
        <w:rPr>
          <w:szCs w:val="18"/>
        </w:rPr>
      </w:pPr>
      <w:r w:rsidRPr="004673E3">
        <w:rPr>
          <w:b/>
          <w:szCs w:val="18"/>
        </w:rPr>
        <w:t>Odgovorne osobe</w:t>
      </w:r>
      <w:r w:rsidRPr="004673E3">
        <w:rPr>
          <w:szCs w:val="18"/>
        </w:rPr>
        <w:t xml:space="preserve">: Ivan Gotić, Vladimir Kuk </w:t>
      </w:r>
    </w:p>
    <w:p w:rsidR="00842F9C" w:rsidRDefault="00842F9C" w:rsidP="00E051F9">
      <w:pPr>
        <w:pStyle w:val="Heading2"/>
        <w:rPr>
          <w:lang w:eastAsia="hr-HR"/>
        </w:rPr>
      </w:pPr>
      <w:bookmarkStart w:id="104" w:name="_Toc525736564"/>
      <w:r>
        <w:rPr>
          <w:lang w:eastAsia="hr-HR"/>
        </w:rPr>
        <w:t>4.</w:t>
      </w:r>
      <w:r w:rsidR="00E13E76">
        <w:rPr>
          <w:lang w:eastAsia="hr-HR"/>
        </w:rPr>
        <w:t>2</w:t>
      </w:r>
      <w:r>
        <w:rPr>
          <w:lang w:eastAsia="hr-HR"/>
        </w:rPr>
        <w:t xml:space="preserve">. </w:t>
      </w:r>
      <w:r w:rsidR="00941465">
        <w:rPr>
          <w:lang w:eastAsia="hr-HR"/>
        </w:rPr>
        <w:t>IZVANNASTAVNE AKTIVNOSTI</w:t>
      </w:r>
      <w:bookmarkEnd w:id="104"/>
    </w:p>
    <w:p w:rsidR="00842F9C" w:rsidRDefault="00E13E76" w:rsidP="00E13E76">
      <w:pPr>
        <w:pStyle w:val="Heading3"/>
        <w:rPr>
          <w:lang w:eastAsia="hr-HR"/>
        </w:rPr>
      </w:pPr>
      <w:bookmarkStart w:id="105" w:name="_Toc525736565"/>
      <w:r>
        <w:rPr>
          <w:lang w:eastAsia="hr-HR"/>
        </w:rPr>
        <w:t xml:space="preserve">4.2.1. </w:t>
      </w:r>
      <w:r w:rsidR="00EF1B09">
        <w:rPr>
          <w:lang w:eastAsia="hr-HR"/>
        </w:rPr>
        <w:t>Robotika</w:t>
      </w:r>
      <w:bookmarkEnd w:id="105"/>
    </w:p>
    <w:p w:rsidR="005D74FA" w:rsidRDefault="005D74FA" w:rsidP="005D74FA">
      <w:pPr>
        <w:spacing w:after="120"/>
        <w:ind w:firstLine="708"/>
        <w:rPr>
          <w:szCs w:val="18"/>
        </w:rPr>
      </w:pPr>
      <w:r>
        <w:rPr>
          <w:b/>
          <w:szCs w:val="18"/>
        </w:rPr>
        <w:t>Ciklus</w:t>
      </w:r>
      <w:r>
        <w:rPr>
          <w:szCs w:val="18"/>
        </w:rPr>
        <w:t xml:space="preserve"> (razred): 2 .- 3. ciklus (5. – 8. r.)</w:t>
      </w:r>
    </w:p>
    <w:p w:rsidR="005D74FA" w:rsidRDefault="005D74FA" w:rsidP="005D74FA">
      <w:pPr>
        <w:spacing w:after="120"/>
        <w:rPr>
          <w:szCs w:val="18"/>
        </w:rPr>
      </w:pPr>
      <w:r>
        <w:rPr>
          <w:b/>
          <w:szCs w:val="18"/>
        </w:rPr>
        <w:t>Cilj</w:t>
      </w:r>
      <w:r>
        <w:rPr>
          <w:szCs w:val="18"/>
        </w:rPr>
        <w:t xml:space="preserve">: a) Praktična primjena znanja stečenih na predmetima informatika i tehnička kultura u svrhu algoritamskog rješavanja problema i stvaranja novih vrijednosti </w:t>
      </w:r>
    </w:p>
    <w:p w:rsidR="005D74FA" w:rsidRDefault="005D74FA" w:rsidP="005D74FA">
      <w:pPr>
        <w:spacing w:after="120"/>
        <w:rPr>
          <w:szCs w:val="18"/>
        </w:rPr>
      </w:pPr>
      <w:r>
        <w:rPr>
          <w:szCs w:val="18"/>
        </w:rPr>
        <w:t>b) Populariziranje kulture rješavanja problema korištenjem digitalne tehnologije</w:t>
      </w:r>
    </w:p>
    <w:p w:rsidR="005D74FA" w:rsidRDefault="005D74FA" w:rsidP="005D74FA">
      <w:pPr>
        <w:spacing w:after="120"/>
        <w:rPr>
          <w:szCs w:val="18"/>
        </w:rPr>
      </w:pPr>
      <w:r>
        <w:rPr>
          <w:b/>
          <w:szCs w:val="18"/>
        </w:rPr>
        <w:t>Obrazloženje cilja</w:t>
      </w:r>
      <w:r>
        <w:rPr>
          <w:szCs w:val="18"/>
        </w:rPr>
        <w:t>: Kroz programiranje, korištenjem microbit mikrokontrolera i robota</w:t>
      </w:r>
      <w:r w:rsidR="009D51F8">
        <w:rPr>
          <w:szCs w:val="18"/>
        </w:rPr>
        <w:t xml:space="preserve"> temeljenih na Arduino platformi</w:t>
      </w:r>
      <w:r>
        <w:rPr>
          <w:szCs w:val="18"/>
        </w:rPr>
        <w:t>, stjecanje algoritamskog načina razmišljanja</w:t>
      </w:r>
    </w:p>
    <w:p w:rsidR="005D74FA" w:rsidRDefault="005D74FA" w:rsidP="005D74FA">
      <w:pPr>
        <w:spacing w:after="120"/>
        <w:rPr>
          <w:szCs w:val="18"/>
        </w:rPr>
      </w:pPr>
      <w:r>
        <w:rPr>
          <w:b/>
          <w:szCs w:val="18"/>
        </w:rPr>
        <w:t>Očekivani ishodi/postignuća</w:t>
      </w:r>
      <w:r>
        <w:rPr>
          <w:szCs w:val="18"/>
        </w:rPr>
        <w:t>:</w:t>
      </w:r>
    </w:p>
    <w:p w:rsidR="005D74FA" w:rsidRPr="005D74FA" w:rsidRDefault="005D74FA" w:rsidP="009C528B">
      <w:pPr>
        <w:pStyle w:val="ListParagraph"/>
        <w:numPr>
          <w:ilvl w:val="0"/>
          <w:numId w:val="15"/>
        </w:numPr>
        <w:rPr>
          <w:szCs w:val="18"/>
        </w:rPr>
      </w:pPr>
      <w:r w:rsidRPr="005D74FA">
        <w:rPr>
          <w:szCs w:val="18"/>
        </w:rPr>
        <w:t xml:space="preserve">Upoznati učenike s robotikom, automatikom, programiranjem i informatikom </w:t>
      </w:r>
    </w:p>
    <w:p w:rsidR="005D74FA" w:rsidRPr="005D74FA" w:rsidRDefault="005D74FA" w:rsidP="009C528B">
      <w:pPr>
        <w:pStyle w:val="ListParagraph"/>
        <w:numPr>
          <w:ilvl w:val="0"/>
          <w:numId w:val="15"/>
        </w:numPr>
        <w:rPr>
          <w:szCs w:val="18"/>
        </w:rPr>
      </w:pPr>
      <w:r w:rsidRPr="005D74FA">
        <w:rPr>
          <w:szCs w:val="18"/>
        </w:rPr>
        <w:t>Razvijati logički i matematički način razmišljanja pisanja programa za mBot</w:t>
      </w:r>
    </w:p>
    <w:p w:rsidR="005D74FA" w:rsidRPr="005D74FA" w:rsidRDefault="005D74FA" w:rsidP="009C528B">
      <w:pPr>
        <w:pStyle w:val="ListParagraph"/>
        <w:numPr>
          <w:ilvl w:val="0"/>
          <w:numId w:val="15"/>
        </w:numPr>
        <w:rPr>
          <w:szCs w:val="18"/>
        </w:rPr>
      </w:pPr>
      <w:r w:rsidRPr="005D74FA">
        <w:rPr>
          <w:szCs w:val="18"/>
        </w:rPr>
        <w:t>Razvijati nova rješenja kroz bbc:microbit mikrokontrolere</w:t>
      </w:r>
    </w:p>
    <w:p w:rsidR="005D74FA" w:rsidRPr="005D74FA" w:rsidRDefault="005D74FA" w:rsidP="009C528B">
      <w:pPr>
        <w:pStyle w:val="ListParagraph"/>
        <w:numPr>
          <w:ilvl w:val="0"/>
          <w:numId w:val="15"/>
        </w:numPr>
        <w:rPr>
          <w:szCs w:val="18"/>
        </w:rPr>
      </w:pPr>
      <w:r w:rsidRPr="005D74FA">
        <w:rPr>
          <w:szCs w:val="18"/>
        </w:rPr>
        <w:t>Kroz natjecanja poticati na timski rad i druženje s učenicima drugih škola</w:t>
      </w:r>
    </w:p>
    <w:p w:rsidR="005D74FA" w:rsidRPr="005D74FA" w:rsidRDefault="005D74FA" w:rsidP="009C528B">
      <w:pPr>
        <w:pStyle w:val="ListParagraph"/>
        <w:numPr>
          <w:ilvl w:val="0"/>
          <w:numId w:val="15"/>
        </w:numPr>
        <w:rPr>
          <w:szCs w:val="18"/>
        </w:rPr>
      </w:pPr>
      <w:r w:rsidRPr="005D74FA">
        <w:rPr>
          <w:szCs w:val="18"/>
        </w:rPr>
        <w:t>Poticati timski rad na projektima vezanim uz školu</w:t>
      </w:r>
    </w:p>
    <w:p w:rsidR="005D74FA" w:rsidRPr="005D74FA" w:rsidRDefault="005D74FA" w:rsidP="009C528B">
      <w:pPr>
        <w:pStyle w:val="ListParagraph"/>
        <w:numPr>
          <w:ilvl w:val="0"/>
          <w:numId w:val="15"/>
        </w:numPr>
        <w:rPr>
          <w:szCs w:val="18"/>
        </w:rPr>
      </w:pPr>
      <w:r w:rsidRPr="005D74FA">
        <w:rPr>
          <w:szCs w:val="18"/>
        </w:rPr>
        <w:t>Razvijati interes kod učenika za poduzetništvo</w:t>
      </w:r>
    </w:p>
    <w:p w:rsidR="005D74FA" w:rsidRDefault="005D74FA" w:rsidP="005D74FA">
      <w:pPr>
        <w:spacing w:before="120" w:after="120"/>
        <w:rPr>
          <w:szCs w:val="18"/>
        </w:rPr>
      </w:pPr>
      <w:r>
        <w:rPr>
          <w:b/>
          <w:szCs w:val="18"/>
        </w:rPr>
        <w:t>NAČIN REALIZACIJE</w:t>
      </w:r>
      <w:r>
        <w:rPr>
          <w:szCs w:val="18"/>
        </w:rPr>
        <w:t xml:space="preserve">: </w:t>
      </w:r>
    </w:p>
    <w:p w:rsidR="005D74FA" w:rsidRDefault="005D74FA" w:rsidP="005D74FA">
      <w:pPr>
        <w:pStyle w:val="ListParagraph"/>
        <w:spacing w:after="120"/>
        <w:ind w:left="0"/>
        <w:contextualSpacing/>
        <w:rPr>
          <w:rFonts w:cs="Times New Roman"/>
          <w:szCs w:val="18"/>
        </w:rPr>
      </w:pPr>
      <w:r>
        <w:rPr>
          <w:rFonts w:cs="Times New Roman"/>
          <w:b/>
          <w:szCs w:val="18"/>
        </w:rPr>
        <w:t>Oblik</w:t>
      </w:r>
      <w:r>
        <w:rPr>
          <w:rFonts w:cs="Times New Roman"/>
          <w:szCs w:val="18"/>
        </w:rPr>
        <w:t>: izvannastavna aktivnost</w:t>
      </w:r>
    </w:p>
    <w:p w:rsidR="005D74FA" w:rsidRDefault="005D74FA" w:rsidP="005D74FA">
      <w:pPr>
        <w:pStyle w:val="ListParagraph"/>
        <w:spacing w:after="120"/>
        <w:ind w:left="0"/>
        <w:contextualSpacing/>
        <w:rPr>
          <w:rFonts w:cs="Times New Roman"/>
          <w:szCs w:val="18"/>
        </w:rPr>
      </w:pPr>
      <w:r>
        <w:rPr>
          <w:rFonts w:cs="Times New Roman"/>
          <w:b/>
          <w:szCs w:val="18"/>
        </w:rPr>
        <w:t>Sudionici</w:t>
      </w:r>
      <w:r>
        <w:rPr>
          <w:rFonts w:cs="Times New Roman"/>
          <w:szCs w:val="18"/>
        </w:rPr>
        <w:t>: učenici 5. do 8. razreda</w:t>
      </w:r>
    </w:p>
    <w:p w:rsidR="005D74FA" w:rsidRDefault="005D74FA" w:rsidP="005D74FA">
      <w:pPr>
        <w:pStyle w:val="ListParagraph"/>
        <w:spacing w:after="120"/>
        <w:ind w:left="0"/>
        <w:contextualSpacing/>
        <w:rPr>
          <w:rFonts w:cs="Times New Roman"/>
          <w:szCs w:val="18"/>
        </w:rPr>
      </w:pPr>
      <w:r>
        <w:rPr>
          <w:rFonts w:cs="Times New Roman"/>
          <w:b/>
          <w:szCs w:val="18"/>
        </w:rPr>
        <w:t>Načini učenja</w:t>
      </w:r>
      <w:r>
        <w:rPr>
          <w:rFonts w:cs="Times New Roman"/>
          <w:szCs w:val="18"/>
        </w:rPr>
        <w:t>: sastavljanje i rastavljanje robota, pisanje programa u jeziku Python i učenje kroz sastavljanje programa u Scratch vrstama programa,</w:t>
      </w:r>
    </w:p>
    <w:p w:rsidR="005D74FA" w:rsidRDefault="005D74FA" w:rsidP="005D74FA">
      <w:pPr>
        <w:pStyle w:val="ListParagraph"/>
        <w:spacing w:after="120"/>
        <w:ind w:left="0"/>
        <w:contextualSpacing/>
        <w:rPr>
          <w:rFonts w:cs="Times New Roman"/>
          <w:szCs w:val="18"/>
        </w:rPr>
      </w:pPr>
      <w:r>
        <w:rPr>
          <w:rFonts w:cs="Times New Roman"/>
          <w:b/>
          <w:szCs w:val="18"/>
        </w:rPr>
        <w:lastRenderedPageBreak/>
        <w:t>Metode poučavanja</w:t>
      </w:r>
      <w:r>
        <w:rPr>
          <w:rFonts w:cs="Times New Roman"/>
          <w:szCs w:val="18"/>
        </w:rPr>
        <w:t xml:space="preserve">: organiziranje radionica, natjecanja, klasična vrsta nastave </w:t>
      </w:r>
    </w:p>
    <w:p w:rsidR="005D74FA" w:rsidRDefault="005D74FA" w:rsidP="005D74FA">
      <w:pPr>
        <w:pStyle w:val="ListParagraph"/>
        <w:spacing w:after="120"/>
        <w:ind w:left="0"/>
        <w:contextualSpacing/>
        <w:rPr>
          <w:rFonts w:cs="Times New Roman"/>
          <w:szCs w:val="18"/>
        </w:rPr>
      </w:pPr>
      <w:r>
        <w:rPr>
          <w:rFonts w:cs="Times New Roman"/>
          <w:b/>
          <w:szCs w:val="18"/>
        </w:rPr>
        <w:t>Trajanje izvedbe</w:t>
      </w:r>
      <w:r>
        <w:rPr>
          <w:rFonts w:cs="Times New Roman"/>
          <w:szCs w:val="18"/>
        </w:rPr>
        <w:t xml:space="preserve">: tijekom školske godine </w:t>
      </w:r>
      <w:r w:rsidR="00AB6918">
        <w:rPr>
          <w:rFonts w:cs="Times New Roman"/>
          <w:szCs w:val="18"/>
        </w:rPr>
        <w:t>2018./19.</w:t>
      </w:r>
    </w:p>
    <w:p w:rsidR="005D74FA" w:rsidRDefault="005D74FA" w:rsidP="005D74FA">
      <w:pPr>
        <w:spacing w:after="120"/>
        <w:ind w:firstLine="708"/>
        <w:rPr>
          <w:szCs w:val="18"/>
        </w:rPr>
      </w:pPr>
      <w:r>
        <w:rPr>
          <w:b/>
          <w:szCs w:val="18"/>
        </w:rPr>
        <w:t>Resursi</w:t>
      </w:r>
      <w:r>
        <w:rPr>
          <w:szCs w:val="18"/>
        </w:rPr>
        <w:t>: računala, roboti, dodatna oprema, internet</w:t>
      </w:r>
    </w:p>
    <w:p w:rsidR="005D74FA" w:rsidRDefault="005D74FA" w:rsidP="005D74FA">
      <w:pPr>
        <w:pStyle w:val="ListParagraph"/>
        <w:spacing w:after="120"/>
        <w:ind w:left="0"/>
        <w:contextualSpacing/>
        <w:rPr>
          <w:rFonts w:cs="Times New Roman"/>
          <w:szCs w:val="18"/>
        </w:rPr>
      </w:pPr>
      <w:r>
        <w:rPr>
          <w:rFonts w:cs="Times New Roman"/>
          <w:b/>
          <w:szCs w:val="18"/>
        </w:rPr>
        <w:t>Potrebni resursi</w:t>
      </w:r>
      <w:r>
        <w:rPr>
          <w:rFonts w:cs="Times New Roman"/>
          <w:szCs w:val="18"/>
        </w:rPr>
        <w:t xml:space="preserve">: </w:t>
      </w:r>
      <w:r>
        <w:rPr>
          <w:szCs w:val="18"/>
        </w:rPr>
        <w:t>računala, roboti, dodatna oprema, internet</w:t>
      </w:r>
    </w:p>
    <w:p w:rsidR="005D74FA" w:rsidRDefault="005D74FA" w:rsidP="005D74FA">
      <w:pPr>
        <w:pStyle w:val="ListParagraph"/>
        <w:spacing w:after="120"/>
        <w:ind w:left="0"/>
        <w:contextualSpacing/>
        <w:rPr>
          <w:rFonts w:cs="Times New Roman"/>
          <w:szCs w:val="18"/>
        </w:rPr>
      </w:pPr>
      <w:r>
        <w:rPr>
          <w:rFonts w:cs="Times New Roman"/>
          <w:b/>
          <w:szCs w:val="18"/>
        </w:rPr>
        <w:t>Mogućnosti</w:t>
      </w:r>
      <w:r>
        <w:rPr>
          <w:rFonts w:cs="Times New Roman"/>
          <w:szCs w:val="18"/>
        </w:rPr>
        <w:t>: Croatian Makers, Infokup, nastavnik</w:t>
      </w:r>
    </w:p>
    <w:p w:rsidR="005D74FA" w:rsidRDefault="005D74FA" w:rsidP="005D74FA">
      <w:pPr>
        <w:pStyle w:val="ListParagraph"/>
        <w:spacing w:after="120"/>
        <w:ind w:left="0"/>
        <w:contextualSpacing/>
        <w:rPr>
          <w:rFonts w:cs="Times New Roman"/>
          <w:szCs w:val="18"/>
        </w:rPr>
      </w:pPr>
      <w:r>
        <w:rPr>
          <w:rFonts w:cs="Times New Roman"/>
          <w:b/>
          <w:szCs w:val="18"/>
        </w:rPr>
        <w:t xml:space="preserve">Moguće teškoće: </w:t>
      </w:r>
      <w:r>
        <w:rPr>
          <w:rFonts w:cs="Times New Roman"/>
          <w:szCs w:val="18"/>
        </w:rPr>
        <w:t>tehnički problemi s opremom, odaziv</w:t>
      </w:r>
    </w:p>
    <w:p w:rsidR="005D74FA" w:rsidRDefault="005D74FA" w:rsidP="005D74FA">
      <w:pPr>
        <w:spacing w:after="120"/>
        <w:rPr>
          <w:szCs w:val="18"/>
        </w:rPr>
      </w:pPr>
      <w:r>
        <w:rPr>
          <w:b/>
          <w:szCs w:val="18"/>
        </w:rPr>
        <w:t>Način praćenja i provjere ishoda/postignuća</w:t>
      </w:r>
      <w:r>
        <w:rPr>
          <w:szCs w:val="18"/>
        </w:rPr>
        <w:t>: rezultati natjecanja, broj sudionika, posjećenost izvannastavne aktivnosti</w:t>
      </w:r>
    </w:p>
    <w:p w:rsidR="005D74FA" w:rsidRDefault="005D74FA" w:rsidP="005D74FA">
      <w:pPr>
        <w:rPr>
          <w:szCs w:val="18"/>
        </w:rPr>
      </w:pPr>
      <w:r>
        <w:rPr>
          <w:b/>
          <w:szCs w:val="18"/>
        </w:rPr>
        <w:t>Odgovorne osobe</w:t>
      </w:r>
      <w:r>
        <w:rPr>
          <w:szCs w:val="18"/>
        </w:rPr>
        <w:t>: Ivan Gotić</w:t>
      </w:r>
    </w:p>
    <w:p w:rsidR="00C913EA" w:rsidRDefault="00C913EA" w:rsidP="00C913EA">
      <w:pPr>
        <w:pStyle w:val="Heading3"/>
        <w:rPr>
          <w:lang w:eastAsia="hr-HR"/>
        </w:rPr>
      </w:pPr>
      <w:bookmarkStart w:id="106" w:name="_Toc525736566"/>
      <w:r>
        <w:rPr>
          <w:lang w:eastAsia="hr-HR"/>
        </w:rPr>
        <w:t>4.2.2.</w:t>
      </w:r>
      <w:r w:rsidR="00F33EB9">
        <w:rPr>
          <w:lang w:eastAsia="hr-HR"/>
        </w:rPr>
        <w:t xml:space="preserve"> </w:t>
      </w:r>
      <w:r>
        <w:rPr>
          <w:lang w:eastAsia="hr-HR"/>
        </w:rPr>
        <w:t>Klub mladih tehničara</w:t>
      </w:r>
      <w:bookmarkEnd w:id="106"/>
    </w:p>
    <w:p w:rsidR="00C913EA" w:rsidRPr="004029C5" w:rsidRDefault="00C913EA" w:rsidP="00D164FE">
      <w:pPr>
        <w:spacing w:after="120"/>
        <w:ind w:firstLine="708"/>
        <w:rPr>
          <w:szCs w:val="18"/>
        </w:rPr>
      </w:pPr>
      <w:r w:rsidRPr="004029C5">
        <w:rPr>
          <w:b/>
          <w:szCs w:val="18"/>
        </w:rPr>
        <w:t>Ciklus</w:t>
      </w:r>
      <w:r w:rsidRPr="004029C5">
        <w:rPr>
          <w:szCs w:val="18"/>
        </w:rPr>
        <w:t xml:space="preserve"> (razred): 3. ciklus (5. – 8. razreda)</w:t>
      </w:r>
    </w:p>
    <w:p w:rsidR="00C913EA" w:rsidRPr="004029C5" w:rsidRDefault="00C913EA" w:rsidP="00D164FE">
      <w:pPr>
        <w:spacing w:after="120"/>
        <w:rPr>
          <w:szCs w:val="18"/>
        </w:rPr>
      </w:pPr>
      <w:r w:rsidRPr="004029C5">
        <w:rPr>
          <w:b/>
          <w:szCs w:val="18"/>
        </w:rPr>
        <w:t>Cilj</w:t>
      </w:r>
      <w:r w:rsidRPr="004029C5">
        <w:rPr>
          <w:szCs w:val="18"/>
        </w:rPr>
        <w:t>: usvajanje osnovnih tehničkih vještina. Ovladati znanjima i vještinama osnovne upotrebe alata za obradu drva i metala, razvijati kreativnost. Izrada vlastitih modela i maketa. Stvaranje interesa za</w:t>
      </w:r>
      <w:r>
        <w:rPr>
          <w:szCs w:val="18"/>
        </w:rPr>
        <w:t xml:space="preserve"> </w:t>
      </w:r>
      <w:r w:rsidRPr="004029C5">
        <w:rPr>
          <w:szCs w:val="18"/>
        </w:rPr>
        <w:t>vlastitu u svjetsku tehničku baštinu.</w:t>
      </w:r>
    </w:p>
    <w:p w:rsidR="00C913EA" w:rsidRPr="004029C5" w:rsidRDefault="00C913EA" w:rsidP="00D164FE">
      <w:pPr>
        <w:spacing w:after="120"/>
        <w:rPr>
          <w:szCs w:val="18"/>
        </w:rPr>
      </w:pPr>
      <w:r w:rsidRPr="004029C5">
        <w:rPr>
          <w:b/>
          <w:szCs w:val="18"/>
        </w:rPr>
        <w:t>Obrazloženje cilja</w:t>
      </w:r>
      <w:r w:rsidRPr="004029C5">
        <w:rPr>
          <w:szCs w:val="18"/>
        </w:rPr>
        <w:t>: Učenici će u ovoj kreativnoj izvannastavnoj aktivnosti, učeći o alatima i materijalima, stjecati samopouzdanje te osjećaj korisnosti, kreativnosti i odgovornosti.</w:t>
      </w:r>
    </w:p>
    <w:p w:rsidR="00C913EA" w:rsidRPr="004029C5" w:rsidRDefault="00C913EA" w:rsidP="00D164FE">
      <w:pPr>
        <w:spacing w:after="120"/>
        <w:rPr>
          <w:szCs w:val="18"/>
        </w:rPr>
      </w:pPr>
      <w:r w:rsidRPr="004029C5">
        <w:rPr>
          <w:b/>
          <w:szCs w:val="18"/>
        </w:rPr>
        <w:t>Očekivani ishodi / postignuća</w:t>
      </w:r>
      <w:r w:rsidRPr="004029C5">
        <w:rPr>
          <w:szCs w:val="18"/>
        </w:rPr>
        <w:t>:</w:t>
      </w:r>
    </w:p>
    <w:p w:rsidR="00C913EA" w:rsidRPr="004029C5" w:rsidRDefault="00C913EA" w:rsidP="002E680E">
      <w:pPr>
        <w:pStyle w:val="ListParagraph"/>
        <w:numPr>
          <w:ilvl w:val="0"/>
          <w:numId w:val="51"/>
        </w:numPr>
        <w:rPr>
          <w:szCs w:val="18"/>
        </w:rPr>
      </w:pPr>
      <w:r w:rsidRPr="004029C5">
        <w:rPr>
          <w:szCs w:val="18"/>
        </w:rPr>
        <w:t>učenici će razviti zanimanje za rad u školskoj radionici</w:t>
      </w:r>
    </w:p>
    <w:p w:rsidR="00C913EA" w:rsidRPr="004029C5" w:rsidRDefault="00C913EA" w:rsidP="002E680E">
      <w:pPr>
        <w:pStyle w:val="ListParagraph"/>
        <w:numPr>
          <w:ilvl w:val="0"/>
          <w:numId w:val="51"/>
        </w:numPr>
        <w:rPr>
          <w:szCs w:val="18"/>
        </w:rPr>
      </w:pPr>
      <w:r w:rsidRPr="004029C5">
        <w:rPr>
          <w:szCs w:val="18"/>
        </w:rPr>
        <w:t>učenici će razviti sposobnost organizacije rada i radnog mjesta</w:t>
      </w:r>
    </w:p>
    <w:p w:rsidR="00C913EA" w:rsidRPr="004029C5" w:rsidRDefault="00C913EA" w:rsidP="002E680E">
      <w:pPr>
        <w:pStyle w:val="ListParagraph"/>
        <w:numPr>
          <w:ilvl w:val="0"/>
          <w:numId w:val="51"/>
        </w:numPr>
        <w:rPr>
          <w:szCs w:val="18"/>
        </w:rPr>
      </w:pPr>
      <w:r w:rsidRPr="004029C5">
        <w:rPr>
          <w:szCs w:val="18"/>
        </w:rPr>
        <w:t>učenici će usvojiti temeljna znanja o materijalima i tehničkom crtanju</w:t>
      </w:r>
    </w:p>
    <w:p w:rsidR="00C913EA" w:rsidRPr="004029C5" w:rsidRDefault="00C913EA" w:rsidP="002E680E">
      <w:pPr>
        <w:pStyle w:val="ListParagraph"/>
        <w:numPr>
          <w:ilvl w:val="0"/>
          <w:numId w:val="51"/>
        </w:numPr>
        <w:rPr>
          <w:szCs w:val="18"/>
        </w:rPr>
      </w:pPr>
      <w:r w:rsidRPr="004029C5">
        <w:rPr>
          <w:szCs w:val="18"/>
        </w:rPr>
        <w:t>učenici će usvojiti osnovne vještine upotrebe alata</w:t>
      </w:r>
    </w:p>
    <w:p w:rsidR="00C913EA" w:rsidRPr="004029C5" w:rsidRDefault="00C913EA" w:rsidP="002E680E">
      <w:pPr>
        <w:pStyle w:val="ListParagraph"/>
        <w:numPr>
          <w:ilvl w:val="0"/>
          <w:numId w:val="51"/>
        </w:numPr>
        <w:rPr>
          <w:szCs w:val="18"/>
        </w:rPr>
      </w:pPr>
      <w:r w:rsidRPr="004029C5">
        <w:rPr>
          <w:szCs w:val="18"/>
        </w:rPr>
        <w:t>učenici će razvijati komunikacijske vještine</w:t>
      </w:r>
    </w:p>
    <w:p w:rsidR="00C913EA" w:rsidRPr="004029C5" w:rsidRDefault="00C913EA" w:rsidP="002E680E">
      <w:pPr>
        <w:pStyle w:val="ListParagraph"/>
        <w:numPr>
          <w:ilvl w:val="0"/>
          <w:numId w:val="51"/>
        </w:numPr>
        <w:rPr>
          <w:szCs w:val="18"/>
        </w:rPr>
      </w:pPr>
      <w:r w:rsidRPr="004029C5">
        <w:rPr>
          <w:szCs w:val="18"/>
        </w:rPr>
        <w:t>učenici će dobiti želju za odlaskom u druge radionice Tehničke kulture, skupove i izložbe tehničkih postignuća.</w:t>
      </w:r>
    </w:p>
    <w:p w:rsidR="00C913EA" w:rsidRPr="004029C5" w:rsidRDefault="00C913EA" w:rsidP="00D164FE">
      <w:pPr>
        <w:spacing w:before="120" w:after="120"/>
        <w:rPr>
          <w:szCs w:val="18"/>
        </w:rPr>
      </w:pPr>
      <w:r w:rsidRPr="004029C5">
        <w:rPr>
          <w:b/>
          <w:szCs w:val="18"/>
        </w:rPr>
        <w:t>NAČIN REALIZACIJE</w:t>
      </w:r>
      <w:r w:rsidRPr="004029C5">
        <w:rPr>
          <w:szCs w:val="18"/>
        </w:rPr>
        <w:t xml:space="preserve">: </w:t>
      </w:r>
    </w:p>
    <w:p w:rsidR="00C913EA" w:rsidRPr="004029C5" w:rsidRDefault="00C913EA" w:rsidP="00D164FE">
      <w:pPr>
        <w:pStyle w:val="ListParagraph"/>
        <w:spacing w:after="120"/>
        <w:ind w:left="0"/>
        <w:contextualSpacing/>
        <w:rPr>
          <w:rFonts w:cs="Times New Roman"/>
          <w:szCs w:val="18"/>
        </w:rPr>
      </w:pPr>
      <w:r w:rsidRPr="004029C5">
        <w:rPr>
          <w:rFonts w:cs="Times New Roman"/>
          <w:b/>
          <w:szCs w:val="18"/>
        </w:rPr>
        <w:t>Oblik</w:t>
      </w:r>
      <w:r w:rsidRPr="004029C5">
        <w:rPr>
          <w:rFonts w:cs="Times New Roman"/>
          <w:szCs w:val="18"/>
        </w:rPr>
        <w:t>: izvannastavna aktivnost</w:t>
      </w:r>
    </w:p>
    <w:p w:rsidR="00C913EA" w:rsidRPr="004029C5" w:rsidRDefault="00C913EA" w:rsidP="00D164FE">
      <w:pPr>
        <w:pStyle w:val="ListParagraph"/>
        <w:spacing w:after="120"/>
        <w:ind w:left="0"/>
        <w:contextualSpacing/>
        <w:rPr>
          <w:rFonts w:cs="Times New Roman"/>
          <w:szCs w:val="18"/>
        </w:rPr>
      </w:pPr>
      <w:r w:rsidRPr="004029C5">
        <w:rPr>
          <w:rFonts w:cs="Times New Roman"/>
          <w:b/>
          <w:szCs w:val="18"/>
        </w:rPr>
        <w:t>Sudionici</w:t>
      </w:r>
      <w:r w:rsidRPr="004029C5">
        <w:rPr>
          <w:rFonts w:cs="Times New Roman"/>
          <w:szCs w:val="18"/>
        </w:rPr>
        <w:t>: učitelj, učenici</w:t>
      </w:r>
    </w:p>
    <w:p w:rsidR="00C913EA" w:rsidRPr="004029C5" w:rsidRDefault="00C913EA" w:rsidP="00D164FE">
      <w:pPr>
        <w:pStyle w:val="ListParagraph"/>
        <w:spacing w:after="120"/>
        <w:ind w:left="0"/>
        <w:contextualSpacing/>
        <w:rPr>
          <w:rFonts w:cs="Times New Roman"/>
          <w:szCs w:val="18"/>
        </w:rPr>
      </w:pPr>
      <w:r w:rsidRPr="004029C5">
        <w:rPr>
          <w:rFonts w:cs="Times New Roman"/>
          <w:b/>
          <w:szCs w:val="18"/>
        </w:rPr>
        <w:t>Načini učenja</w:t>
      </w:r>
      <w:r w:rsidRPr="004029C5">
        <w:rPr>
          <w:rFonts w:cs="Times New Roman"/>
          <w:szCs w:val="18"/>
        </w:rPr>
        <w:t>: učenici crtaju, natječu se, demonstriraju, promatraju, istražuju i analiziraju dostignuća</w:t>
      </w:r>
    </w:p>
    <w:p w:rsidR="00AC11E5" w:rsidRDefault="00C913EA" w:rsidP="00D164FE">
      <w:pPr>
        <w:pStyle w:val="ListParagraph"/>
        <w:spacing w:after="120"/>
        <w:ind w:left="0"/>
        <w:contextualSpacing/>
        <w:rPr>
          <w:rFonts w:cs="Times New Roman"/>
          <w:szCs w:val="18"/>
        </w:rPr>
      </w:pPr>
      <w:r w:rsidRPr="004029C5">
        <w:rPr>
          <w:rFonts w:cs="Times New Roman"/>
          <w:b/>
          <w:szCs w:val="18"/>
        </w:rPr>
        <w:t>Metode poučavanja</w:t>
      </w:r>
      <w:r w:rsidRPr="004029C5">
        <w:rPr>
          <w:rFonts w:cs="Times New Roman"/>
          <w:szCs w:val="18"/>
        </w:rPr>
        <w:t>: izlaganje, razgovor, demonstracija, praktičan rad.</w:t>
      </w:r>
    </w:p>
    <w:p w:rsidR="00C913EA" w:rsidRPr="004029C5" w:rsidRDefault="00C913EA" w:rsidP="00D164FE">
      <w:pPr>
        <w:pStyle w:val="ListParagraph"/>
        <w:spacing w:after="120"/>
        <w:ind w:left="0"/>
        <w:contextualSpacing/>
        <w:rPr>
          <w:rFonts w:cs="Times New Roman"/>
          <w:szCs w:val="18"/>
        </w:rPr>
      </w:pPr>
      <w:r w:rsidRPr="004029C5">
        <w:rPr>
          <w:rFonts w:cs="Times New Roman"/>
          <w:b/>
          <w:szCs w:val="18"/>
        </w:rPr>
        <w:t>Trajanje izvedbe</w:t>
      </w:r>
      <w:r w:rsidRPr="004029C5">
        <w:rPr>
          <w:rFonts w:cs="Times New Roman"/>
          <w:szCs w:val="18"/>
        </w:rPr>
        <w:t>: 2 sata tjedno tijekom školske godine</w:t>
      </w:r>
    </w:p>
    <w:p w:rsidR="00C913EA" w:rsidRPr="004029C5" w:rsidRDefault="00C913EA" w:rsidP="00D164FE">
      <w:pPr>
        <w:spacing w:after="120"/>
        <w:ind w:firstLine="708"/>
        <w:rPr>
          <w:szCs w:val="18"/>
        </w:rPr>
      </w:pPr>
      <w:r w:rsidRPr="004029C5">
        <w:rPr>
          <w:b/>
          <w:szCs w:val="18"/>
        </w:rPr>
        <w:t>Resursi</w:t>
      </w:r>
      <w:r w:rsidRPr="004029C5">
        <w:rPr>
          <w:szCs w:val="18"/>
        </w:rPr>
        <w:t xml:space="preserve">: </w:t>
      </w:r>
    </w:p>
    <w:p w:rsidR="00C913EA" w:rsidRPr="004029C5" w:rsidRDefault="00C913EA" w:rsidP="00D164FE">
      <w:pPr>
        <w:pStyle w:val="ListParagraph"/>
        <w:spacing w:after="120"/>
        <w:ind w:left="0"/>
        <w:contextualSpacing/>
        <w:rPr>
          <w:rFonts w:cs="Times New Roman"/>
          <w:szCs w:val="18"/>
        </w:rPr>
      </w:pPr>
      <w:r w:rsidRPr="004029C5">
        <w:rPr>
          <w:rFonts w:cs="Times New Roman"/>
          <w:b/>
          <w:szCs w:val="18"/>
        </w:rPr>
        <w:t>Potrebni resursi</w:t>
      </w:r>
      <w:r w:rsidRPr="004029C5">
        <w:rPr>
          <w:rFonts w:cs="Times New Roman"/>
          <w:szCs w:val="18"/>
        </w:rPr>
        <w:t>: učitelj, tehničke dokumentacije, potrošni materijal, podrška ravnateljice i roditelja, novčana sredstva za potrošni materijal, karte za prijevoz na izložbe tehničkih postignuća.</w:t>
      </w:r>
    </w:p>
    <w:p w:rsidR="00C913EA" w:rsidRPr="004029C5" w:rsidRDefault="00C913EA" w:rsidP="00D164FE">
      <w:pPr>
        <w:pStyle w:val="ListParagraph"/>
        <w:spacing w:after="120"/>
        <w:ind w:left="0"/>
        <w:contextualSpacing/>
        <w:rPr>
          <w:rFonts w:cs="Times New Roman"/>
          <w:szCs w:val="18"/>
        </w:rPr>
      </w:pPr>
      <w:r w:rsidRPr="004029C5">
        <w:rPr>
          <w:rFonts w:cs="Times New Roman"/>
          <w:b/>
          <w:szCs w:val="18"/>
        </w:rPr>
        <w:t>Mogućnosti</w:t>
      </w:r>
      <w:r w:rsidRPr="004029C5">
        <w:rPr>
          <w:rFonts w:cs="Times New Roman"/>
          <w:szCs w:val="18"/>
        </w:rPr>
        <w:t>: podrška stručne službe, suradnja učitelja, učenika i roditelja</w:t>
      </w:r>
    </w:p>
    <w:p w:rsidR="00C913EA" w:rsidRPr="004029C5" w:rsidRDefault="00C913EA" w:rsidP="00D164FE">
      <w:pPr>
        <w:pStyle w:val="ListParagraph"/>
        <w:spacing w:after="120"/>
        <w:ind w:left="0"/>
        <w:contextualSpacing/>
        <w:rPr>
          <w:rFonts w:cs="Times New Roman"/>
          <w:szCs w:val="18"/>
        </w:rPr>
      </w:pPr>
      <w:r w:rsidRPr="004029C5">
        <w:rPr>
          <w:rFonts w:cs="Times New Roman"/>
          <w:b/>
          <w:szCs w:val="18"/>
        </w:rPr>
        <w:t>Moguće teškoće</w:t>
      </w:r>
      <w:r w:rsidRPr="004029C5">
        <w:rPr>
          <w:rFonts w:cs="Times New Roman"/>
          <w:szCs w:val="18"/>
        </w:rPr>
        <w:t xml:space="preserve">: manjak prostora, nedovoljno zajedničkog vremena (učenici iz dva turnusa) </w:t>
      </w:r>
    </w:p>
    <w:p w:rsidR="00C913EA" w:rsidRPr="004029C5" w:rsidRDefault="00C913EA" w:rsidP="00D164FE">
      <w:pPr>
        <w:spacing w:after="120"/>
        <w:rPr>
          <w:szCs w:val="18"/>
        </w:rPr>
      </w:pPr>
      <w:r w:rsidRPr="004029C5">
        <w:rPr>
          <w:b/>
          <w:szCs w:val="18"/>
        </w:rPr>
        <w:t>Način praćenja i provjere ishoda/postignuća</w:t>
      </w:r>
      <w:r w:rsidRPr="004029C5">
        <w:rPr>
          <w:szCs w:val="18"/>
        </w:rPr>
        <w:t>: individualno opisno praćenje uspješnosti učenika i praćenje napredovanja učenika kroz postignućima na izložbama i natjecanjima.</w:t>
      </w:r>
    </w:p>
    <w:p w:rsidR="00C913EA" w:rsidRDefault="00C913EA" w:rsidP="00D164FE">
      <w:pPr>
        <w:rPr>
          <w:lang w:eastAsia="hr-HR"/>
        </w:rPr>
      </w:pPr>
      <w:r w:rsidRPr="004029C5">
        <w:rPr>
          <w:b/>
          <w:szCs w:val="18"/>
        </w:rPr>
        <w:t>Odgovorne osobe</w:t>
      </w:r>
      <w:r w:rsidRPr="004029C5">
        <w:rPr>
          <w:szCs w:val="18"/>
        </w:rPr>
        <w:t>: Vladimir Kuk</w:t>
      </w:r>
    </w:p>
    <w:p w:rsidR="00C913EA" w:rsidRDefault="00C913EA" w:rsidP="00C913EA">
      <w:pPr>
        <w:rPr>
          <w:lang w:eastAsia="hr-HR"/>
        </w:rPr>
      </w:pPr>
    </w:p>
    <w:p w:rsidR="00842F9C" w:rsidRDefault="00EF1B09" w:rsidP="00E051F9">
      <w:pPr>
        <w:pStyle w:val="Heading2"/>
        <w:rPr>
          <w:lang w:eastAsia="hr-HR"/>
        </w:rPr>
      </w:pPr>
      <w:bookmarkStart w:id="107" w:name="_Toc525736567"/>
      <w:r>
        <w:rPr>
          <w:lang w:eastAsia="hr-HR"/>
        </w:rPr>
        <w:t>4.</w:t>
      </w:r>
      <w:r w:rsidR="00941465">
        <w:rPr>
          <w:lang w:eastAsia="hr-HR"/>
        </w:rPr>
        <w:t>3</w:t>
      </w:r>
      <w:r>
        <w:rPr>
          <w:lang w:eastAsia="hr-HR"/>
        </w:rPr>
        <w:t>. TERENSKA NASTAVA</w:t>
      </w:r>
      <w:bookmarkEnd w:id="107"/>
    </w:p>
    <w:p w:rsidR="006D4D6B" w:rsidRDefault="00941465" w:rsidP="006D4D6B">
      <w:pPr>
        <w:pStyle w:val="Heading3"/>
        <w:rPr>
          <w:lang w:eastAsia="hr-HR"/>
        </w:rPr>
      </w:pPr>
      <w:bookmarkStart w:id="108" w:name="_Toc525736568"/>
      <w:r>
        <w:rPr>
          <w:lang w:eastAsia="hr-HR"/>
        </w:rPr>
        <w:t>4.3</w:t>
      </w:r>
      <w:r w:rsidR="006D4D6B">
        <w:rPr>
          <w:lang w:eastAsia="hr-HR"/>
        </w:rPr>
        <w:t>.</w:t>
      </w:r>
      <w:r w:rsidR="003E4D84">
        <w:rPr>
          <w:lang w:eastAsia="hr-HR"/>
        </w:rPr>
        <w:t>1</w:t>
      </w:r>
      <w:r w:rsidR="006D4D6B">
        <w:rPr>
          <w:lang w:eastAsia="hr-HR"/>
        </w:rPr>
        <w:t xml:space="preserve">. </w:t>
      </w:r>
      <w:r w:rsidR="00EF1B09">
        <w:rPr>
          <w:lang w:eastAsia="hr-HR"/>
        </w:rPr>
        <w:t>Posjet Tehni</w:t>
      </w:r>
      <w:r w:rsidR="00EF1B09">
        <w:rPr>
          <w:rFonts w:hint="eastAsia"/>
          <w:lang w:eastAsia="hr-HR"/>
        </w:rPr>
        <w:t>č</w:t>
      </w:r>
      <w:r w:rsidR="00EF1B09">
        <w:rPr>
          <w:lang w:eastAsia="hr-HR"/>
        </w:rPr>
        <w:t xml:space="preserve">kom </w:t>
      </w:r>
      <w:r w:rsidR="006D4D6B">
        <w:rPr>
          <w:lang w:eastAsia="hr-HR"/>
        </w:rPr>
        <w:t>muzeju</w:t>
      </w:r>
      <w:bookmarkEnd w:id="108"/>
    </w:p>
    <w:p w:rsidR="00055A33" w:rsidRDefault="00055A33" w:rsidP="00055A33">
      <w:pPr>
        <w:spacing w:after="120"/>
        <w:ind w:firstLine="708"/>
        <w:rPr>
          <w:szCs w:val="18"/>
        </w:rPr>
      </w:pPr>
      <w:r>
        <w:rPr>
          <w:b/>
          <w:szCs w:val="18"/>
        </w:rPr>
        <w:t>Ciklus</w:t>
      </w:r>
      <w:r>
        <w:rPr>
          <w:szCs w:val="18"/>
        </w:rPr>
        <w:t xml:space="preserve"> (razred): 2. ciklus (5. a, b, c  razred)</w:t>
      </w:r>
    </w:p>
    <w:p w:rsidR="00055A33" w:rsidRDefault="00055A33" w:rsidP="00055A33">
      <w:pPr>
        <w:spacing w:after="120"/>
        <w:rPr>
          <w:szCs w:val="18"/>
        </w:rPr>
      </w:pPr>
      <w:r>
        <w:rPr>
          <w:b/>
          <w:szCs w:val="18"/>
        </w:rPr>
        <w:lastRenderedPageBreak/>
        <w:t>Cilj</w:t>
      </w:r>
      <w:r>
        <w:rPr>
          <w:szCs w:val="18"/>
        </w:rPr>
        <w:t>:  na izvanučioničkoj nastavi učenici će stjecati trajna i uporabljiva znanja te razvijati sposobnosti i vještine učeći ono što se može najbolje naučiti u neposrednoj stvarnosti.</w:t>
      </w:r>
    </w:p>
    <w:p w:rsidR="00055A33" w:rsidRDefault="00055A33" w:rsidP="00055A33">
      <w:pPr>
        <w:rPr>
          <w:szCs w:val="18"/>
        </w:rPr>
      </w:pPr>
      <w:r>
        <w:rPr>
          <w:b/>
          <w:szCs w:val="18"/>
        </w:rPr>
        <w:t>Obrazloženje cilja</w:t>
      </w:r>
      <w:r>
        <w:rPr>
          <w:szCs w:val="18"/>
        </w:rPr>
        <w:t xml:space="preserve">: Analiza odgojno-obrazovnih rezultata i anketa pokazala je kako veći dio učenika i </w:t>
      </w:r>
    </w:p>
    <w:p w:rsidR="00055A33" w:rsidRDefault="00055A33" w:rsidP="00055A33">
      <w:pPr>
        <w:rPr>
          <w:szCs w:val="18"/>
        </w:rPr>
      </w:pPr>
      <w:r>
        <w:rPr>
          <w:szCs w:val="18"/>
        </w:rPr>
        <w:t>roditelja shvaća važnost učenja na otvorenom prostoru u neposrednoj stvarnosti. Učitelji također</w:t>
      </w:r>
    </w:p>
    <w:p w:rsidR="00055A33" w:rsidRDefault="00055A33" w:rsidP="00055A33">
      <w:pPr>
        <w:rPr>
          <w:szCs w:val="18"/>
        </w:rPr>
      </w:pPr>
      <w:r>
        <w:rPr>
          <w:szCs w:val="18"/>
        </w:rPr>
        <w:t>procjenjuju da učenjem na vlastitom iskustvu učenici bolje i lakše svladavaju propisane sadržaje.</w:t>
      </w:r>
    </w:p>
    <w:p w:rsidR="00055A33" w:rsidRDefault="00055A33" w:rsidP="00055A33">
      <w:pPr>
        <w:spacing w:before="120" w:after="120"/>
        <w:rPr>
          <w:szCs w:val="18"/>
        </w:rPr>
      </w:pPr>
      <w:r>
        <w:rPr>
          <w:b/>
          <w:szCs w:val="18"/>
        </w:rPr>
        <w:t>Očekivani ishodi/postignuća</w:t>
      </w:r>
      <w:r>
        <w:rPr>
          <w:szCs w:val="18"/>
        </w:rPr>
        <w:t>:</w:t>
      </w:r>
    </w:p>
    <w:p w:rsidR="00055A33" w:rsidRDefault="00055A33" w:rsidP="002E680E">
      <w:pPr>
        <w:pStyle w:val="ListParagraph"/>
        <w:numPr>
          <w:ilvl w:val="0"/>
          <w:numId w:val="38"/>
        </w:numPr>
        <w:spacing w:after="120"/>
        <w:jc w:val="left"/>
        <w:rPr>
          <w:szCs w:val="18"/>
        </w:rPr>
      </w:pPr>
      <w:r>
        <w:rPr>
          <w:szCs w:val="18"/>
        </w:rPr>
        <w:t>opisati, analizirati, prosuditi te zaključiti kolika je važnost  Nikole Tesle, njegovog lika i njegovog djela za razvoj fizike i tehnike.</w:t>
      </w:r>
    </w:p>
    <w:p w:rsidR="00055A33" w:rsidRDefault="00055A33" w:rsidP="00055A33">
      <w:pPr>
        <w:pStyle w:val="ListParagraph"/>
        <w:spacing w:before="120" w:after="120"/>
        <w:ind w:left="0"/>
        <w:rPr>
          <w:rFonts w:cs="Times New Roman"/>
          <w:szCs w:val="18"/>
        </w:rPr>
      </w:pPr>
      <w:r>
        <w:rPr>
          <w:rFonts w:cs="Times New Roman"/>
          <w:b/>
          <w:szCs w:val="18"/>
        </w:rPr>
        <w:t>NAČIN REALIZACIJE</w:t>
      </w:r>
      <w:r>
        <w:rPr>
          <w:rFonts w:cs="Times New Roman"/>
          <w:szCs w:val="18"/>
        </w:rPr>
        <w:t xml:space="preserve">: </w:t>
      </w:r>
    </w:p>
    <w:p w:rsidR="00055A33" w:rsidRDefault="00055A33" w:rsidP="00055A33">
      <w:pPr>
        <w:pStyle w:val="ListParagraph"/>
        <w:spacing w:after="120"/>
        <w:ind w:left="0"/>
        <w:contextualSpacing/>
        <w:rPr>
          <w:rFonts w:cs="Times New Roman"/>
          <w:szCs w:val="18"/>
        </w:rPr>
      </w:pPr>
      <w:r>
        <w:rPr>
          <w:rFonts w:cs="Times New Roman"/>
          <w:b/>
          <w:szCs w:val="18"/>
        </w:rPr>
        <w:t>Oblik</w:t>
      </w:r>
      <w:r>
        <w:rPr>
          <w:rFonts w:cs="Times New Roman"/>
          <w:szCs w:val="18"/>
        </w:rPr>
        <w:t xml:space="preserve">: terenska nastava </w:t>
      </w:r>
    </w:p>
    <w:p w:rsidR="00055A33" w:rsidRDefault="00055A33" w:rsidP="00055A33">
      <w:pPr>
        <w:pStyle w:val="ListParagraph"/>
        <w:spacing w:after="120"/>
        <w:ind w:left="0"/>
        <w:contextualSpacing/>
        <w:rPr>
          <w:rFonts w:cs="Times New Roman"/>
          <w:szCs w:val="18"/>
        </w:rPr>
      </w:pPr>
      <w:r>
        <w:rPr>
          <w:rFonts w:cs="Times New Roman"/>
          <w:b/>
          <w:szCs w:val="18"/>
        </w:rPr>
        <w:t>Sudionici</w:t>
      </w:r>
      <w:r>
        <w:rPr>
          <w:rFonts w:cs="Times New Roman"/>
          <w:szCs w:val="18"/>
        </w:rPr>
        <w:t>:  razrednici, predmetni učitelji, učenici</w:t>
      </w:r>
    </w:p>
    <w:p w:rsidR="00055A33" w:rsidRDefault="00055A33" w:rsidP="00055A33">
      <w:pPr>
        <w:pStyle w:val="ListParagraph"/>
        <w:ind w:left="0"/>
        <w:contextualSpacing/>
        <w:rPr>
          <w:szCs w:val="18"/>
        </w:rPr>
      </w:pPr>
      <w:r>
        <w:rPr>
          <w:rFonts w:cs="Times New Roman"/>
          <w:b/>
          <w:szCs w:val="18"/>
        </w:rPr>
        <w:t>Načini učenja</w:t>
      </w:r>
      <w:r>
        <w:rPr>
          <w:rFonts w:cs="Times New Roman"/>
          <w:szCs w:val="18"/>
        </w:rPr>
        <w:t xml:space="preserve">: na učenicima zanimljiv i  blizak način doći do znanja, </w:t>
      </w:r>
      <w:r>
        <w:rPr>
          <w:szCs w:val="18"/>
        </w:rPr>
        <w:t>razviti suradnički timski rad, učiti glavom, rukom i srcem</w:t>
      </w:r>
    </w:p>
    <w:p w:rsidR="00055A33" w:rsidRDefault="00055A33" w:rsidP="00055A33">
      <w:pPr>
        <w:pStyle w:val="Default"/>
        <w:spacing w:line="276" w:lineRule="auto"/>
        <w:rPr>
          <w:rFonts w:ascii="Verdana" w:hAnsi="Verdana" w:cs="Times New Roman"/>
          <w:sz w:val="18"/>
          <w:szCs w:val="18"/>
        </w:rPr>
      </w:pPr>
      <w:r>
        <w:rPr>
          <w:rFonts w:ascii="Verdana" w:hAnsi="Verdana" w:cs="Times New Roman"/>
          <w:b/>
          <w:sz w:val="18"/>
          <w:szCs w:val="18"/>
        </w:rPr>
        <w:t>Metode poučavanja</w:t>
      </w:r>
      <w:r>
        <w:rPr>
          <w:rFonts w:ascii="Verdana" w:hAnsi="Verdana" w:cs="Times New Roman"/>
          <w:sz w:val="18"/>
          <w:szCs w:val="18"/>
        </w:rPr>
        <w:t>: Učitelj će organizirati terensku nastavu u suradnji s razrednicima, pripremiti materijal za grupni rad, koordinirati rad grupa te pratiti i vrednovati aktivnosti.</w:t>
      </w:r>
    </w:p>
    <w:p w:rsidR="00055A33" w:rsidRDefault="00055A33" w:rsidP="00055A33">
      <w:pPr>
        <w:pStyle w:val="Default"/>
        <w:spacing w:line="276" w:lineRule="auto"/>
        <w:rPr>
          <w:rFonts w:ascii="Verdana" w:hAnsi="Verdana" w:cs="Times New Roman"/>
          <w:sz w:val="18"/>
          <w:szCs w:val="18"/>
        </w:rPr>
      </w:pPr>
      <w:r>
        <w:rPr>
          <w:rFonts w:ascii="Verdana" w:hAnsi="Verdana" w:cs="Times New Roman"/>
          <w:b/>
          <w:sz w:val="18"/>
          <w:szCs w:val="18"/>
        </w:rPr>
        <w:t>Trajanje izvedbe</w:t>
      </w:r>
      <w:r>
        <w:rPr>
          <w:rFonts w:ascii="Verdana" w:hAnsi="Verdana" w:cs="Times New Roman"/>
          <w:sz w:val="18"/>
          <w:szCs w:val="18"/>
        </w:rPr>
        <w:t>: 1 dan, tijekom školske godine</w:t>
      </w:r>
    </w:p>
    <w:p w:rsidR="00055A33" w:rsidRDefault="00055A33" w:rsidP="00055A33">
      <w:pPr>
        <w:pStyle w:val="ListParagraph"/>
        <w:spacing w:before="120" w:after="120"/>
        <w:ind w:left="0" w:firstLine="708"/>
        <w:rPr>
          <w:rFonts w:cs="Times New Roman"/>
          <w:szCs w:val="18"/>
        </w:rPr>
      </w:pPr>
      <w:r>
        <w:rPr>
          <w:rFonts w:cs="Times New Roman"/>
          <w:b/>
          <w:szCs w:val="18"/>
        </w:rPr>
        <w:t>Resursi</w:t>
      </w:r>
      <w:r>
        <w:rPr>
          <w:rFonts w:cs="Times New Roman"/>
          <w:szCs w:val="18"/>
        </w:rPr>
        <w:t>:</w:t>
      </w:r>
    </w:p>
    <w:p w:rsidR="00055A33" w:rsidRDefault="00055A33" w:rsidP="00055A33">
      <w:pPr>
        <w:pStyle w:val="ListParagraph"/>
        <w:ind w:left="0"/>
        <w:rPr>
          <w:rFonts w:cs="Times New Roman"/>
          <w:szCs w:val="18"/>
        </w:rPr>
      </w:pPr>
      <w:r>
        <w:rPr>
          <w:rFonts w:cs="Times New Roman"/>
          <w:b/>
          <w:szCs w:val="18"/>
        </w:rPr>
        <w:t>Ljudski</w:t>
      </w:r>
      <w:r>
        <w:rPr>
          <w:rFonts w:cs="Times New Roman"/>
          <w:szCs w:val="18"/>
        </w:rPr>
        <w:t xml:space="preserve">:  učitelji, učenici, roditelji  </w:t>
      </w:r>
    </w:p>
    <w:p w:rsidR="00055A33" w:rsidRDefault="00055A33" w:rsidP="00055A33">
      <w:pPr>
        <w:pStyle w:val="ListParagraph"/>
        <w:ind w:left="0"/>
        <w:rPr>
          <w:rFonts w:cs="Times New Roman"/>
          <w:szCs w:val="18"/>
        </w:rPr>
      </w:pPr>
      <w:r>
        <w:rPr>
          <w:rFonts w:cs="Times New Roman"/>
          <w:b/>
          <w:szCs w:val="18"/>
        </w:rPr>
        <w:t>Materijalni</w:t>
      </w:r>
      <w:r>
        <w:rPr>
          <w:rFonts w:cs="Times New Roman"/>
          <w:szCs w:val="18"/>
        </w:rPr>
        <w:t>:  nastavni listići, pribor i materijali potrebni za nastavu, sadržaji, novčana sredstva za izvanučioničku nastavu.</w:t>
      </w:r>
    </w:p>
    <w:p w:rsidR="00055A33" w:rsidRDefault="00055A33" w:rsidP="00055A33">
      <w:pPr>
        <w:pStyle w:val="ListParagraph"/>
        <w:spacing w:after="120"/>
        <w:ind w:left="0"/>
        <w:rPr>
          <w:rFonts w:cs="Times New Roman"/>
          <w:szCs w:val="18"/>
        </w:rPr>
      </w:pPr>
      <w:r>
        <w:rPr>
          <w:rFonts w:cs="Times New Roman"/>
          <w:b/>
          <w:szCs w:val="18"/>
        </w:rPr>
        <w:t>Moguće teškoće</w:t>
      </w:r>
      <w:r>
        <w:rPr>
          <w:rFonts w:cs="Times New Roman"/>
          <w:szCs w:val="18"/>
        </w:rPr>
        <w:t>: financijski troškovi za potreban materijal, nepovoljne vremenske prilike u tijeku izvođenja terenske nastave.</w:t>
      </w:r>
    </w:p>
    <w:p w:rsidR="00055A33" w:rsidRDefault="00055A33" w:rsidP="00055A33">
      <w:pPr>
        <w:pStyle w:val="ListParagraph"/>
        <w:spacing w:before="120" w:after="120"/>
        <w:ind w:left="0"/>
        <w:jc w:val="left"/>
        <w:rPr>
          <w:rFonts w:cs="Times New Roman"/>
          <w:szCs w:val="18"/>
        </w:rPr>
      </w:pPr>
      <w:r>
        <w:rPr>
          <w:rFonts w:cs="Times New Roman"/>
          <w:b/>
          <w:szCs w:val="18"/>
        </w:rPr>
        <w:t>Način praćenja i provjere ishoda/postignuća</w:t>
      </w:r>
      <w:r>
        <w:rPr>
          <w:rFonts w:cs="Times New Roman"/>
          <w:szCs w:val="18"/>
        </w:rPr>
        <w:t>: analiza kvalitativnih izvora informacija: izvješća, web stranica škole, fotografije i video zapisi, učenički radovi, plakati, web ankete, intervjui, osobne refleksije, samoprocjena.</w:t>
      </w:r>
    </w:p>
    <w:p w:rsidR="00055A33" w:rsidRDefault="00055A33" w:rsidP="00055A33">
      <w:pPr>
        <w:rPr>
          <w:szCs w:val="18"/>
        </w:rPr>
      </w:pPr>
      <w:r>
        <w:rPr>
          <w:b/>
          <w:szCs w:val="18"/>
        </w:rPr>
        <w:t xml:space="preserve">Odgovorne osobe: </w:t>
      </w:r>
      <w:r>
        <w:rPr>
          <w:szCs w:val="18"/>
        </w:rPr>
        <w:t>razrednice 5. razreda</w:t>
      </w:r>
      <w:r>
        <w:rPr>
          <w:b/>
          <w:szCs w:val="18"/>
        </w:rPr>
        <w:t xml:space="preserve"> </w:t>
      </w:r>
      <w:r>
        <w:rPr>
          <w:szCs w:val="18"/>
        </w:rPr>
        <w:t>Vesna Mešić, Gordana Brez, Vesnica Roščić</w:t>
      </w:r>
    </w:p>
    <w:p w:rsidR="006A7852" w:rsidRDefault="006A7852" w:rsidP="006A7852">
      <w:pPr>
        <w:pStyle w:val="Heading3"/>
        <w:rPr>
          <w:rFonts w:eastAsia="Calibri"/>
        </w:rPr>
      </w:pPr>
      <w:bookmarkStart w:id="109" w:name="_Toc525736569"/>
      <w:r>
        <w:rPr>
          <w:rFonts w:eastAsia="Calibri"/>
        </w:rPr>
        <w:t>4.3.2. Posjet Tvornici Cedevita</w:t>
      </w:r>
      <w:bookmarkEnd w:id="109"/>
    </w:p>
    <w:p w:rsidR="006A7852" w:rsidRPr="00BA65EE" w:rsidRDefault="006A7852" w:rsidP="006A7852">
      <w:pPr>
        <w:spacing w:after="120"/>
        <w:ind w:firstLine="708"/>
        <w:rPr>
          <w:szCs w:val="18"/>
        </w:rPr>
      </w:pPr>
      <w:r w:rsidRPr="00BA65EE">
        <w:rPr>
          <w:b/>
          <w:szCs w:val="18"/>
        </w:rPr>
        <w:t>Ciklus</w:t>
      </w:r>
      <w:r>
        <w:rPr>
          <w:szCs w:val="18"/>
        </w:rPr>
        <w:t xml:space="preserve"> (razred): 1. ciklus (3. b</w:t>
      </w:r>
      <w:r w:rsidRPr="00BA65EE">
        <w:rPr>
          <w:szCs w:val="18"/>
        </w:rPr>
        <w:t xml:space="preserve"> razred)</w:t>
      </w:r>
    </w:p>
    <w:p w:rsidR="006A7852" w:rsidRPr="00BA65EE" w:rsidRDefault="006A7852" w:rsidP="006A7852">
      <w:pPr>
        <w:spacing w:after="120"/>
        <w:rPr>
          <w:szCs w:val="18"/>
        </w:rPr>
      </w:pPr>
      <w:r w:rsidRPr="00BA65EE">
        <w:rPr>
          <w:b/>
          <w:szCs w:val="18"/>
        </w:rPr>
        <w:t>Cilj</w:t>
      </w:r>
      <w:r w:rsidRPr="00BA65EE">
        <w:rPr>
          <w:szCs w:val="18"/>
        </w:rPr>
        <w:t xml:space="preserve">:  </w:t>
      </w:r>
      <w:r>
        <w:rPr>
          <w:szCs w:val="18"/>
        </w:rPr>
        <w:t xml:space="preserve">istraživačkim radom i promatranjem u izvornoj stvarnosti </w:t>
      </w:r>
      <w:r w:rsidRPr="00BA65EE">
        <w:rPr>
          <w:szCs w:val="18"/>
        </w:rPr>
        <w:t xml:space="preserve"> učenici će stjecati trajna i uporabljiva znanja </w:t>
      </w:r>
      <w:r>
        <w:rPr>
          <w:szCs w:val="18"/>
        </w:rPr>
        <w:t xml:space="preserve">o gospodarstvu zavičaja te vrijednosti rada </w:t>
      </w:r>
    </w:p>
    <w:p w:rsidR="006A7852" w:rsidRPr="00BA65EE" w:rsidRDefault="006A7852" w:rsidP="006A7852">
      <w:pPr>
        <w:rPr>
          <w:szCs w:val="18"/>
        </w:rPr>
      </w:pPr>
      <w:r w:rsidRPr="00BA65EE">
        <w:rPr>
          <w:b/>
          <w:szCs w:val="18"/>
        </w:rPr>
        <w:t>Obrazloženje cilja</w:t>
      </w:r>
      <w:r w:rsidRPr="00BA65EE">
        <w:rPr>
          <w:szCs w:val="18"/>
        </w:rPr>
        <w:t xml:space="preserve">: </w:t>
      </w:r>
      <w:r>
        <w:rPr>
          <w:szCs w:val="18"/>
        </w:rPr>
        <w:t>u</w:t>
      </w:r>
      <w:r w:rsidRPr="00BA65EE">
        <w:rPr>
          <w:szCs w:val="18"/>
        </w:rPr>
        <w:t>čitelji</w:t>
      </w:r>
      <w:r>
        <w:rPr>
          <w:szCs w:val="18"/>
        </w:rPr>
        <w:t xml:space="preserve">, učenici i roditelji </w:t>
      </w:r>
      <w:r w:rsidRPr="00BA65EE">
        <w:rPr>
          <w:szCs w:val="18"/>
        </w:rPr>
        <w:t xml:space="preserve"> procjenjuju da učenjem na vlastitom iskustvu učenici bolje i lakš</w:t>
      </w:r>
      <w:r>
        <w:rPr>
          <w:szCs w:val="18"/>
        </w:rPr>
        <w:t>e svladavaju propisane sadržaje</w:t>
      </w:r>
    </w:p>
    <w:p w:rsidR="006A7852" w:rsidRPr="00BA65EE" w:rsidRDefault="006A7852" w:rsidP="006A7852">
      <w:pPr>
        <w:spacing w:before="120" w:after="120"/>
        <w:rPr>
          <w:szCs w:val="18"/>
        </w:rPr>
      </w:pPr>
      <w:r w:rsidRPr="00BA65EE">
        <w:rPr>
          <w:b/>
          <w:szCs w:val="18"/>
        </w:rPr>
        <w:t>Očekivani ishodi/postignuća</w:t>
      </w:r>
      <w:r w:rsidRPr="00BA65EE">
        <w:rPr>
          <w:szCs w:val="18"/>
        </w:rPr>
        <w:t>:</w:t>
      </w:r>
    </w:p>
    <w:p w:rsidR="006A7852" w:rsidRPr="00AA7A42" w:rsidRDefault="006A7852" w:rsidP="006A7852">
      <w:pPr>
        <w:numPr>
          <w:ilvl w:val="0"/>
          <w:numId w:val="29"/>
        </w:numPr>
        <w:spacing w:before="120" w:after="120"/>
        <w:rPr>
          <w:szCs w:val="18"/>
        </w:rPr>
      </w:pPr>
      <w:r>
        <w:rPr>
          <w:rFonts w:cs="Calibri"/>
          <w:szCs w:val="18"/>
        </w:rPr>
        <w:t xml:space="preserve">promatrati, </w:t>
      </w:r>
      <w:r w:rsidRPr="00BA65EE">
        <w:rPr>
          <w:rFonts w:cs="Calibri"/>
          <w:szCs w:val="18"/>
        </w:rPr>
        <w:t>opisati, analizirati, prosu</w:t>
      </w:r>
      <w:r>
        <w:rPr>
          <w:rFonts w:cs="Calibri"/>
          <w:szCs w:val="18"/>
        </w:rPr>
        <w:t>diti te zaključiti o važnosti razvoja gospodarstva u zavičaju</w:t>
      </w:r>
    </w:p>
    <w:p w:rsidR="006A7852" w:rsidRPr="00BA65EE" w:rsidRDefault="006A7852" w:rsidP="006A7852">
      <w:pPr>
        <w:spacing w:before="120" w:after="120"/>
        <w:rPr>
          <w:szCs w:val="18"/>
        </w:rPr>
      </w:pPr>
      <w:r w:rsidRPr="00BA65EE">
        <w:rPr>
          <w:b/>
          <w:szCs w:val="18"/>
        </w:rPr>
        <w:t>NAČIN REALIZACIJE</w:t>
      </w:r>
      <w:r w:rsidRPr="00BA65EE">
        <w:rPr>
          <w:szCs w:val="18"/>
        </w:rPr>
        <w:t xml:space="preserve">: </w:t>
      </w:r>
    </w:p>
    <w:p w:rsidR="006A7852" w:rsidRPr="00BA65EE" w:rsidRDefault="006A7852" w:rsidP="006A7852">
      <w:pPr>
        <w:spacing w:after="120"/>
        <w:contextualSpacing/>
        <w:rPr>
          <w:szCs w:val="18"/>
        </w:rPr>
      </w:pPr>
      <w:r w:rsidRPr="00BA65EE">
        <w:rPr>
          <w:b/>
          <w:szCs w:val="18"/>
        </w:rPr>
        <w:t>Oblik</w:t>
      </w:r>
      <w:r w:rsidRPr="00BA65EE">
        <w:rPr>
          <w:szCs w:val="18"/>
        </w:rPr>
        <w:t xml:space="preserve">: terenska nastava </w:t>
      </w:r>
    </w:p>
    <w:p w:rsidR="006A7852" w:rsidRPr="00BA65EE" w:rsidRDefault="006A7852" w:rsidP="006A7852">
      <w:pPr>
        <w:spacing w:after="120"/>
        <w:contextualSpacing/>
        <w:rPr>
          <w:szCs w:val="18"/>
        </w:rPr>
      </w:pPr>
      <w:r w:rsidRPr="00BA65EE">
        <w:rPr>
          <w:b/>
          <w:szCs w:val="18"/>
        </w:rPr>
        <w:t>Sudionici</w:t>
      </w:r>
      <w:r w:rsidRPr="00BA65EE">
        <w:rPr>
          <w:szCs w:val="18"/>
        </w:rPr>
        <w:t xml:space="preserve">:  </w:t>
      </w:r>
      <w:r>
        <w:rPr>
          <w:szCs w:val="18"/>
        </w:rPr>
        <w:t xml:space="preserve">učiteljice, </w:t>
      </w:r>
      <w:r w:rsidRPr="00BA65EE">
        <w:rPr>
          <w:szCs w:val="18"/>
        </w:rPr>
        <w:t>učenici</w:t>
      </w:r>
      <w:r>
        <w:rPr>
          <w:szCs w:val="18"/>
        </w:rPr>
        <w:t>, zaposlenici tvornice</w:t>
      </w:r>
    </w:p>
    <w:p w:rsidR="006A7852" w:rsidRPr="00BA65EE" w:rsidRDefault="006A7852" w:rsidP="006A7852">
      <w:pPr>
        <w:contextualSpacing/>
        <w:rPr>
          <w:rFonts w:cs="Calibri"/>
          <w:szCs w:val="18"/>
        </w:rPr>
      </w:pPr>
      <w:r w:rsidRPr="00BA65EE">
        <w:rPr>
          <w:b/>
          <w:szCs w:val="18"/>
        </w:rPr>
        <w:t>Načini učenja</w:t>
      </w:r>
      <w:r w:rsidRPr="00BA65EE">
        <w:rPr>
          <w:szCs w:val="18"/>
        </w:rPr>
        <w:t xml:space="preserve">: </w:t>
      </w:r>
      <w:r>
        <w:rPr>
          <w:szCs w:val="18"/>
        </w:rPr>
        <w:t xml:space="preserve">promatranjem, opisivanjem, praktičnim radom, fotografiranjem </w:t>
      </w:r>
    </w:p>
    <w:p w:rsidR="006A7852" w:rsidRDefault="006A7852" w:rsidP="006A7852">
      <w:pPr>
        <w:autoSpaceDE w:val="0"/>
        <w:autoSpaceDN w:val="0"/>
        <w:adjustRightInd w:val="0"/>
        <w:rPr>
          <w:color w:val="000000"/>
          <w:szCs w:val="18"/>
          <w:lang w:eastAsia="hr-HR"/>
        </w:rPr>
      </w:pPr>
      <w:r w:rsidRPr="00BA65EE">
        <w:rPr>
          <w:b/>
          <w:color w:val="000000"/>
          <w:szCs w:val="18"/>
          <w:lang w:eastAsia="hr-HR"/>
        </w:rPr>
        <w:t>Metode poučavanja</w:t>
      </w:r>
      <w:r w:rsidRPr="00BA65EE">
        <w:rPr>
          <w:color w:val="000000"/>
          <w:szCs w:val="18"/>
          <w:lang w:eastAsia="hr-HR"/>
        </w:rPr>
        <w:t xml:space="preserve">: </w:t>
      </w:r>
      <w:r>
        <w:rPr>
          <w:color w:val="000000"/>
          <w:szCs w:val="18"/>
          <w:lang w:eastAsia="hr-HR"/>
        </w:rPr>
        <w:t xml:space="preserve">demonstracija, opisivanje, igra uloga, </w:t>
      </w:r>
      <w:r w:rsidRPr="00AA7A42">
        <w:rPr>
          <w:color w:val="000000"/>
          <w:szCs w:val="18"/>
          <w:lang w:eastAsia="hr-HR"/>
        </w:rPr>
        <w:t>praktičan rad, crtanje</w:t>
      </w:r>
    </w:p>
    <w:p w:rsidR="006A7852" w:rsidRPr="00BA65EE" w:rsidRDefault="006A7852" w:rsidP="006A7852">
      <w:pPr>
        <w:autoSpaceDE w:val="0"/>
        <w:autoSpaceDN w:val="0"/>
        <w:adjustRightInd w:val="0"/>
        <w:rPr>
          <w:color w:val="000000"/>
          <w:szCs w:val="18"/>
          <w:lang w:eastAsia="hr-HR"/>
        </w:rPr>
      </w:pPr>
      <w:r w:rsidRPr="00BA65EE">
        <w:rPr>
          <w:b/>
          <w:color w:val="000000"/>
          <w:szCs w:val="18"/>
          <w:lang w:eastAsia="hr-HR"/>
        </w:rPr>
        <w:t>Trajanje izvedbe</w:t>
      </w:r>
      <w:r>
        <w:rPr>
          <w:color w:val="000000"/>
          <w:szCs w:val="18"/>
          <w:lang w:eastAsia="hr-HR"/>
        </w:rPr>
        <w:t>: 1 dan, listopad 2018.</w:t>
      </w:r>
    </w:p>
    <w:p w:rsidR="006A7852" w:rsidRPr="00BA65EE" w:rsidRDefault="006A7852" w:rsidP="006A7852">
      <w:pPr>
        <w:spacing w:before="120" w:after="120"/>
        <w:ind w:firstLine="708"/>
        <w:rPr>
          <w:szCs w:val="18"/>
        </w:rPr>
      </w:pPr>
      <w:r w:rsidRPr="00BA65EE">
        <w:rPr>
          <w:b/>
          <w:szCs w:val="18"/>
        </w:rPr>
        <w:t>Resursi</w:t>
      </w:r>
      <w:r w:rsidRPr="00BA65EE">
        <w:rPr>
          <w:szCs w:val="18"/>
        </w:rPr>
        <w:t>:</w:t>
      </w:r>
    </w:p>
    <w:p w:rsidR="006A7852" w:rsidRPr="00BA65EE" w:rsidRDefault="006A7852" w:rsidP="006A7852">
      <w:pPr>
        <w:rPr>
          <w:szCs w:val="18"/>
        </w:rPr>
      </w:pPr>
      <w:r w:rsidRPr="00BA65EE">
        <w:rPr>
          <w:b/>
          <w:szCs w:val="18"/>
        </w:rPr>
        <w:t>Ljudski</w:t>
      </w:r>
      <w:r w:rsidRPr="00BA65EE">
        <w:rPr>
          <w:szCs w:val="18"/>
        </w:rPr>
        <w:t>:  učitelji, učenici, roditelji</w:t>
      </w:r>
      <w:r>
        <w:rPr>
          <w:szCs w:val="18"/>
        </w:rPr>
        <w:t>, zaposlenici tvornice</w:t>
      </w:r>
      <w:r w:rsidRPr="00BA65EE">
        <w:rPr>
          <w:szCs w:val="18"/>
        </w:rPr>
        <w:t xml:space="preserve">  </w:t>
      </w:r>
    </w:p>
    <w:p w:rsidR="006A7852" w:rsidRPr="00BA65EE" w:rsidRDefault="006A7852" w:rsidP="006A7852">
      <w:pPr>
        <w:rPr>
          <w:szCs w:val="18"/>
        </w:rPr>
      </w:pPr>
      <w:r w:rsidRPr="00BA65EE">
        <w:rPr>
          <w:b/>
          <w:szCs w:val="18"/>
        </w:rPr>
        <w:t>Materijalni</w:t>
      </w:r>
      <w:r w:rsidRPr="00BA65EE">
        <w:rPr>
          <w:szCs w:val="18"/>
        </w:rPr>
        <w:t>:  nastavni listići, pribor i materijali potrebni za nastavu, sadržaji, novčana sredstva za izvanučioničku nastavu.</w:t>
      </w:r>
    </w:p>
    <w:p w:rsidR="006A7852" w:rsidRPr="00BA65EE" w:rsidRDefault="006A7852" w:rsidP="006A7852">
      <w:pPr>
        <w:spacing w:after="120"/>
        <w:rPr>
          <w:szCs w:val="18"/>
        </w:rPr>
      </w:pPr>
      <w:r w:rsidRPr="00BA65EE">
        <w:rPr>
          <w:b/>
          <w:szCs w:val="18"/>
        </w:rPr>
        <w:lastRenderedPageBreak/>
        <w:t>Moguće teškoće</w:t>
      </w:r>
      <w:r w:rsidRPr="00BA65EE">
        <w:rPr>
          <w:szCs w:val="18"/>
        </w:rPr>
        <w:t xml:space="preserve">: </w:t>
      </w:r>
      <w:r>
        <w:rPr>
          <w:szCs w:val="18"/>
        </w:rPr>
        <w:t>materijalna sredstva</w:t>
      </w:r>
    </w:p>
    <w:p w:rsidR="006A7852" w:rsidRDefault="006A7852" w:rsidP="006A7852">
      <w:pPr>
        <w:spacing w:before="120" w:after="120"/>
        <w:rPr>
          <w:szCs w:val="18"/>
        </w:rPr>
      </w:pPr>
      <w:r w:rsidRPr="00BA65EE">
        <w:rPr>
          <w:b/>
          <w:szCs w:val="18"/>
        </w:rPr>
        <w:t>Način praćenja i provjere ishoda/postignuća</w:t>
      </w:r>
      <w:r w:rsidRPr="00BA65EE">
        <w:rPr>
          <w:szCs w:val="18"/>
        </w:rPr>
        <w:t xml:space="preserve">: </w:t>
      </w:r>
      <w:r w:rsidRPr="00525FF1">
        <w:rPr>
          <w:szCs w:val="18"/>
        </w:rPr>
        <w:t>izložba učeničkih radova, školski list,  kviz znanja, plakati, sam</w:t>
      </w:r>
      <w:r>
        <w:rPr>
          <w:szCs w:val="18"/>
        </w:rPr>
        <w:t xml:space="preserve">oprocjena </w:t>
      </w:r>
    </w:p>
    <w:p w:rsidR="006A7852" w:rsidRDefault="006A7852" w:rsidP="006A7852">
      <w:pPr>
        <w:rPr>
          <w:szCs w:val="18"/>
        </w:rPr>
      </w:pPr>
      <w:r>
        <w:rPr>
          <w:b/>
          <w:szCs w:val="18"/>
        </w:rPr>
        <w:t>Odgovorna</w:t>
      </w:r>
      <w:r w:rsidRPr="00525FF1">
        <w:rPr>
          <w:b/>
          <w:szCs w:val="18"/>
        </w:rPr>
        <w:t xml:space="preserve"> osob</w:t>
      </w:r>
      <w:r>
        <w:rPr>
          <w:b/>
          <w:szCs w:val="18"/>
        </w:rPr>
        <w:t>a</w:t>
      </w:r>
      <w:r w:rsidRPr="00525FF1">
        <w:rPr>
          <w:szCs w:val="18"/>
        </w:rPr>
        <w:t xml:space="preserve">: </w:t>
      </w:r>
      <w:r>
        <w:rPr>
          <w:szCs w:val="18"/>
        </w:rPr>
        <w:t>Aleksandra Grget</w:t>
      </w:r>
    </w:p>
    <w:p w:rsidR="008438C7" w:rsidRPr="0051377E" w:rsidRDefault="008438C7" w:rsidP="008438C7">
      <w:pPr>
        <w:pStyle w:val="Heading3"/>
      </w:pPr>
      <w:bookmarkStart w:id="110" w:name="_Toc525736570"/>
      <w:r>
        <w:t xml:space="preserve">4.3.3. </w:t>
      </w:r>
      <w:r w:rsidRPr="0051377E">
        <w:t>Posjet vatrogasnoj postaji</w:t>
      </w:r>
      <w:bookmarkEnd w:id="110"/>
    </w:p>
    <w:p w:rsidR="008438C7" w:rsidRPr="00444C63" w:rsidRDefault="008438C7" w:rsidP="00444C63">
      <w:pPr>
        <w:spacing w:after="120"/>
        <w:ind w:firstLine="708"/>
        <w:rPr>
          <w:szCs w:val="18"/>
        </w:rPr>
      </w:pPr>
      <w:r w:rsidRPr="00444C63">
        <w:rPr>
          <w:b/>
          <w:szCs w:val="18"/>
        </w:rPr>
        <w:t>Ciklus</w:t>
      </w:r>
      <w:r w:rsidRPr="00444C63">
        <w:rPr>
          <w:szCs w:val="18"/>
        </w:rPr>
        <w:t xml:space="preserve"> (razred): 1. ciklus (2. razred)</w:t>
      </w:r>
    </w:p>
    <w:p w:rsidR="008438C7" w:rsidRPr="00444C63" w:rsidRDefault="008438C7" w:rsidP="00444C63">
      <w:pPr>
        <w:rPr>
          <w:szCs w:val="18"/>
        </w:rPr>
      </w:pPr>
      <w:r w:rsidRPr="00444C63">
        <w:rPr>
          <w:b/>
          <w:szCs w:val="18"/>
        </w:rPr>
        <w:t>Cilj</w:t>
      </w:r>
      <w:r w:rsidRPr="00444C63">
        <w:rPr>
          <w:szCs w:val="18"/>
        </w:rPr>
        <w:t>:  razlikovati vatru od požara; uočiti opasnost i štetnost požara; saznati mjere opreza,</w:t>
      </w:r>
    </w:p>
    <w:p w:rsidR="008438C7" w:rsidRPr="00444C63" w:rsidRDefault="008438C7" w:rsidP="00444C63">
      <w:pPr>
        <w:rPr>
          <w:szCs w:val="18"/>
        </w:rPr>
      </w:pPr>
      <w:r w:rsidRPr="00444C63">
        <w:rPr>
          <w:szCs w:val="18"/>
        </w:rPr>
        <w:t>objasniti načine nastajanja požara</w:t>
      </w:r>
      <w:r w:rsidRPr="00444C63">
        <w:rPr>
          <w:color w:val="000000"/>
          <w:szCs w:val="18"/>
        </w:rPr>
        <w:t xml:space="preserve"> i načine njegova gašenja, upoznati zanimanje vatrogasac i vatrogasnu postaju,izdvojiti telefonski broj vatrogasaca</w:t>
      </w:r>
    </w:p>
    <w:p w:rsidR="008438C7" w:rsidRPr="00444C63" w:rsidRDefault="008438C7" w:rsidP="00444C63">
      <w:pPr>
        <w:rPr>
          <w:szCs w:val="18"/>
        </w:rPr>
      </w:pPr>
    </w:p>
    <w:p w:rsidR="008438C7" w:rsidRPr="00444C63" w:rsidRDefault="008438C7" w:rsidP="00444C63">
      <w:pPr>
        <w:jc w:val="left"/>
        <w:rPr>
          <w:szCs w:val="18"/>
        </w:rPr>
      </w:pPr>
      <w:r w:rsidRPr="00444C63">
        <w:rPr>
          <w:b/>
          <w:szCs w:val="18"/>
        </w:rPr>
        <w:t>Obrazloženje cilja</w:t>
      </w:r>
      <w:r w:rsidRPr="00444C63">
        <w:rPr>
          <w:szCs w:val="18"/>
        </w:rPr>
        <w:t>: djelovati na svijest učenika o važnosti prevencije i zaštite od požara, potaknuti učenike na oprez, pozornost i odgovornost</w:t>
      </w:r>
    </w:p>
    <w:p w:rsidR="008438C7" w:rsidRPr="00444C63" w:rsidRDefault="008438C7" w:rsidP="00444C63">
      <w:pPr>
        <w:jc w:val="left"/>
        <w:rPr>
          <w:szCs w:val="18"/>
        </w:rPr>
      </w:pPr>
    </w:p>
    <w:p w:rsidR="008438C7" w:rsidRPr="00444C63" w:rsidRDefault="008438C7" w:rsidP="00444C63">
      <w:pPr>
        <w:jc w:val="left"/>
        <w:rPr>
          <w:b/>
          <w:color w:val="000000"/>
          <w:szCs w:val="18"/>
          <w:lang w:val="it-IT"/>
        </w:rPr>
      </w:pPr>
      <w:r w:rsidRPr="00444C63">
        <w:rPr>
          <w:b/>
          <w:color w:val="000000"/>
          <w:szCs w:val="18"/>
          <w:lang w:val="it-IT"/>
        </w:rPr>
        <w:t>Očekivani ishodi/ postignuća:</w:t>
      </w:r>
    </w:p>
    <w:p w:rsidR="008438C7" w:rsidRPr="00444C63" w:rsidRDefault="008438C7" w:rsidP="00444C63">
      <w:pPr>
        <w:pStyle w:val="ListParagraph"/>
        <w:numPr>
          <w:ilvl w:val="0"/>
          <w:numId w:val="58"/>
        </w:numPr>
        <w:tabs>
          <w:tab w:val="left" w:pos="5760"/>
        </w:tabs>
        <w:jc w:val="left"/>
        <w:rPr>
          <w:color w:val="000000"/>
          <w:szCs w:val="18"/>
        </w:rPr>
      </w:pPr>
      <w:r w:rsidRPr="00444C63">
        <w:rPr>
          <w:szCs w:val="18"/>
        </w:rPr>
        <w:t xml:space="preserve">izraziti pojmove i činjenice povezane s požarom, vatrogascima, vatrogasnim uređajima i načinima gašenja vatre </w:t>
      </w:r>
    </w:p>
    <w:p w:rsidR="008438C7" w:rsidRPr="00444C63" w:rsidRDefault="008438C7" w:rsidP="00444C63">
      <w:pPr>
        <w:pStyle w:val="ListParagraph"/>
        <w:numPr>
          <w:ilvl w:val="0"/>
          <w:numId w:val="58"/>
        </w:numPr>
        <w:tabs>
          <w:tab w:val="left" w:pos="5760"/>
        </w:tabs>
        <w:jc w:val="left"/>
        <w:rPr>
          <w:color w:val="000000"/>
          <w:szCs w:val="18"/>
        </w:rPr>
      </w:pPr>
      <w:r w:rsidRPr="00444C63">
        <w:rPr>
          <w:color w:val="000000"/>
          <w:szCs w:val="18"/>
        </w:rPr>
        <w:t>identificirati osnovne tehnološke proizvode i procese koji se rabe pri gašenju požara; objasnit će osnovna pitanja sigurnosti i zaštite od požara</w:t>
      </w:r>
    </w:p>
    <w:p w:rsidR="008438C7" w:rsidRPr="00444C63" w:rsidRDefault="008438C7" w:rsidP="00444C63">
      <w:pPr>
        <w:pStyle w:val="ListParagraph"/>
        <w:numPr>
          <w:ilvl w:val="0"/>
          <w:numId w:val="58"/>
        </w:numPr>
        <w:tabs>
          <w:tab w:val="left" w:pos="5760"/>
        </w:tabs>
        <w:jc w:val="left"/>
        <w:rPr>
          <w:color w:val="000000"/>
          <w:szCs w:val="18"/>
        </w:rPr>
      </w:pPr>
      <w:r w:rsidRPr="00444C63">
        <w:rPr>
          <w:color w:val="000000"/>
          <w:szCs w:val="18"/>
          <w:lang w:val="it-IT"/>
        </w:rPr>
        <w:t>objasniti</w:t>
      </w:r>
      <w:r w:rsidRPr="00444C63">
        <w:rPr>
          <w:color w:val="000000"/>
          <w:szCs w:val="18"/>
        </w:rPr>
        <w:t xml:space="preserve"> potrebu opreznog i promišljenog ponašanja u domu; izdvojit će oblike  ponašanja koji su primjereni u situaciji izbijanja požara</w:t>
      </w:r>
    </w:p>
    <w:p w:rsidR="008438C7" w:rsidRPr="00444C63" w:rsidRDefault="008438C7" w:rsidP="00444C63">
      <w:pPr>
        <w:spacing w:before="120" w:after="120"/>
        <w:rPr>
          <w:szCs w:val="18"/>
        </w:rPr>
      </w:pPr>
      <w:r w:rsidRPr="00444C63">
        <w:rPr>
          <w:b/>
          <w:szCs w:val="18"/>
        </w:rPr>
        <w:t>NAČIN REALIZACIJE</w:t>
      </w:r>
      <w:r w:rsidRPr="00444C63">
        <w:rPr>
          <w:szCs w:val="18"/>
        </w:rPr>
        <w:t xml:space="preserve">: </w:t>
      </w:r>
    </w:p>
    <w:p w:rsidR="008438C7" w:rsidRPr="00444C63" w:rsidRDefault="008438C7" w:rsidP="00444C63">
      <w:pPr>
        <w:pStyle w:val="ListParagraph"/>
        <w:spacing w:after="120"/>
        <w:ind w:left="0"/>
        <w:contextualSpacing/>
        <w:rPr>
          <w:rFonts w:cs="Times New Roman"/>
          <w:szCs w:val="18"/>
        </w:rPr>
      </w:pPr>
      <w:r w:rsidRPr="00444C63">
        <w:rPr>
          <w:rFonts w:cs="Times New Roman"/>
          <w:b/>
          <w:szCs w:val="18"/>
        </w:rPr>
        <w:t>Oblik</w:t>
      </w:r>
      <w:r w:rsidRPr="00444C63">
        <w:rPr>
          <w:rFonts w:cs="Times New Roman"/>
          <w:szCs w:val="18"/>
        </w:rPr>
        <w:t>:  Izvanučionička nastava</w:t>
      </w:r>
    </w:p>
    <w:p w:rsidR="008438C7" w:rsidRPr="00444C63" w:rsidRDefault="008438C7" w:rsidP="00444C63">
      <w:pPr>
        <w:pStyle w:val="ListParagraph"/>
        <w:spacing w:after="120"/>
        <w:ind w:left="0"/>
        <w:contextualSpacing/>
        <w:rPr>
          <w:rFonts w:cs="Times New Roman"/>
          <w:szCs w:val="18"/>
        </w:rPr>
      </w:pPr>
      <w:r w:rsidRPr="00444C63">
        <w:rPr>
          <w:rFonts w:cs="Times New Roman"/>
          <w:b/>
          <w:szCs w:val="18"/>
        </w:rPr>
        <w:t>Sudionici</w:t>
      </w:r>
      <w:r w:rsidRPr="00444C63">
        <w:rPr>
          <w:rFonts w:cs="Times New Roman"/>
          <w:szCs w:val="18"/>
        </w:rPr>
        <w:t>:  učenici, učiteljice, vatrogasci</w:t>
      </w:r>
    </w:p>
    <w:p w:rsidR="008438C7" w:rsidRPr="00444C63" w:rsidRDefault="008438C7" w:rsidP="00444C63">
      <w:pPr>
        <w:pStyle w:val="ListParagraph"/>
        <w:spacing w:after="120"/>
        <w:ind w:left="0"/>
        <w:contextualSpacing/>
        <w:rPr>
          <w:rFonts w:cs="Times New Roman"/>
          <w:szCs w:val="18"/>
        </w:rPr>
      </w:pPr>
      <w:r w:rsidRPr="00444C63">
        <w:rPr>
          <w:rFonts w:cs="Times New Roman"/>
          <w:b/>
          <w:szCs w:val="18"/>
        </w:rPr>
        <w:t>Načini učenja</w:t>
      </w:r>
      <w:r w:rsidRPr="00444C63">
        <w:rPr>
          <w:rFonts w:cs="Times New Roman"/>
          <w:szCs w:val="18"/>
        </w:rPr>
        <w:t>: posjet vatrogasnoj postaji i učenje u izvornoj stvarnosti</w:t>
      </w:r>
    </w:p>
    <w:p w:rsidR="008438C7" w:rsidRPr="00444C63" w:rsidRDefault="008438C7" w:rsidP="00444C63">
      <w:pPr>
        <w:pStyle w:val="ListParagraph"/>
        <w:spacing w:after="120"/>
        <w:ind w:left="0"/>
        <w:contextualSpacing/>
        <w:rPr>
          <w:rFonts w:cs="Times New Roman"/>
          <w:szCs w:val="18"/>
        </w:rPr>
      </w:pPr>
      <w:r w:rsidRPr="00444C63">
        <w:rPr>
          <w:rFonts w:cs="Times New Roman"/>
          <w:b/>
          <w:szCs w:val="18"/>
        </w:rPr>
        <w:t>Metode poučavanja</w:t>
      </w:r>
      <w:r w:rsidRPr="00444C63">
        <w:rPr>
          <w:rFonts w:cs="Times New Roman"/>
          <w:szCs w:val="18"/>
        </w:rPr>
        <w:t>:   demonstracije, promatranje, zaključivanje, praktičnog rada</w:t>
      </w:r>
    </w:p>
    <w:p w:rsidR="008438C7" w:rsidRPr="00444C63" w:rsidRDefault="008438C7" w:rsidP="00444C63">
      <w:pPr>
        <w:pStyle w:val="ListParagraph"/>
        <w:spacing w:after="120"/>
        <w:ind w:left="0"/>
        <w:contextualSpacing/>
        <w:rPr>
          <w:rFonts w:cs="Times New Roman"/>
          <w:szCs w:val="18"/>
        </w:rPr>
      </w:pPr>
      <w:r w:rsidRPr="00444C63">
        <w:rPr>
          <w:rFonts w:cs="Times New Roman"/>
          <w:b/>
          <w:szCs w:val="18"/>
        </w:rPr>
        <w:t>Trajanje izvedbe</w:t>
      </w:r>
      <w:r w:rsidRPr="00444C63">
        <w:rPr>
          <w:rFonts w:cs="Times New Roman"/>
          <w:szCs w:val="18"/>
        </w:rPr>
        <w:t>:  tijekom 1 dana</w:t>
      </w:r>
    </w:p>
    <w:p w:rsidR="008438C7" w:rsidRPr="00444C63" w:rsidRDefault="008438C7" w:rsidP="00444C63">
      <w:pPr>
        <w:spacing w:after="120"/>
        <w:rPr>
          <w:szCs w:val="18"/>
        </w:rPr>
      </w:pPr>
      <w:r w:rsidRPr="00444C63">
        <w:rPr>
          <w:b/>
          <w:szCs w:val="18"/>
        </w:rPr>
        <w:t xml:space="preserve">    Resursi</w:t>
      </w:r>
      <w:r w:rsidRPr="00444C63">
        <w:rPr>
          <w:szCs w:val="18"/>
        </w:rPr>
        <w:t xml:space="preserve">: </w:t>
      </w:r>
    </w:p>
    <w:p w:rsidR="008438C7" w:rsidRPr="00444C63" w:rsidRDefault="008438C7" w:rsidP="00444C63">
      <w:pPr>
        <w:pStyle w:val="ListParagraph"/>
        <w:spacing w:after="120"/>
        <w:ind w:left="0"/>
        <w:contextualSpacing/>
        <w:rPr>
          <w:rFonts w:cs="Times New Roman"/>
          <w:b/>
          <w:szCs w:val="18"/>
        </w:rPr>
      </w:pPr>
      <w:r w:rsidRPr="00444C63">
        <w:rPr>
          <w:rFonts w:cs="Times New Roman"/>
          <w:b/>
          <w:szCs w:val="18"/>
        </w:rPr>
        <w:t>Potrebni resursi</w:t>
      </w:r>
      <w:r w:rsidRPr="00444C63">
        <w:rPr>
          <w:rFonts w:cs="Times New Roman"/>
          <w:szCs w:val="18"/>
        </w:rPr>
        <w:t xml:space="preserve">:učenici, učiteljice, </w:t>
      </w:r>
      <w:r w:rsidRPr="00444C63">
        <w:rPr>
          <w:rFonts w:cs="Times New Roman"/>
          <w:b/>
          <w:szCs w:val="18"/>
        </w:rPr>
        <w:t xml:space="preserve"> </w:t>
      </w:r>
      <w:r w:rsidRPr="00444C63">
        <w:rPr>
          <w:rFonts w:cs="Times New Roman"/>
          <w:szCs w:val="18"/>
        </w:rPr>
        <w:t>vatrogasci</w:t>
      </w:r>
    </w:p>
    <w:p w:rsidR="008438C7" w:rsidRPr="00444C63" w:rsidRDefault="008438C7" w:rsidP="00444C63">
      <w:pPr>
        <w:pStyle w:val="ListParagraph"/>
        <w:spacing w:after="120"/>
        <w:ind w:left="0"/>
        <w:contextualSpacing/>
        <w:rPr>
          <w:rFonts w:cs="Times New Roman"/>
          <w:b/>
          <w:szCs w:val="18"/>
        </w:rPr>
      </w:pPr>
      <w:r w:rsidRPr="00444C63">
        <w:rPr>
          <w:rFonts w:cs="Times New Roman"/>
          <w:b/>
          <w:szCs w:val="18"/>
        </w:rPr>
        <w:t>Mogućnosti</w:t>
      </w:r>
      <w:r w:rsidRPr="00444C63">
        <w:rPr>
          <w:rFonts w:cs="Times New Roman"/>
          <w:szCs w:val="18"/>
        </w:rPr>
        <w:t>:  donacije, roditelji</w:t>
      </w:r>
    </w:p>
    <w:p w:rsidR="008438C7" w:rsidRPr="00444C63" w:rsidRDefault="008438C7" w:rsidP="00444C63">
      <w:pPr>
        <w:pStyle w:val="ListParagraph"/>
        <w:spacing w:after="120"/>
        <w:ind w:left="0"/>
        <w:contextualSpacing/>
        <w:rPr>
          <w:rFonts w:cs="Times New Roman"/>
          <w:szCs w:val="18"/>
        </w:rPr>
      </w:pPr>
      <w:r w:rsidRPr="00444C63">
        <w:rPr>
          <w:rFonts w:cs="Times New Roman"/>
          <w:b/>
          <w:szCs w:val="18"/>
        </w:rPr>
        <w:t>Moguće teškoće</w:t>
      </w:r>
      <w:r w:rsidRPr="00444C63">
        <w:rPr>
          <w:rFonts w:cs="Times New Roman"/>
          <w:szCs w:val="18"/>
        </w:rPr>
        <w:t>: nepovoljne vremenske prilike, nedostatak financijskih sredstava</w:t>
      </w:r>
    </w:p>
    <w:p w:rsidR="008438C7" w:rsidRPr="00444C63" w:rsidRDefault="008438C7" w:rsidP="00444C63">
      <w:pPr>
        <w:spacing w:after="120"/>
        <w:rPr>
          <w:szCs w:val="18"/>
        </w:rPr>
      </w:pPr>
      <w:r w:rsidRPr="00444C63">
        <w:rPr>
          <w:b/>
          <w:szCs w:val="18"/>
        </w:rPr>
        <w:t>Način praćenja i provjere ishoda / postignuća</w:t>
      </w:r>
      <w:r w:rsidRPr="00444C63">
        <w:rPr>
          <w:szCs w:val="18"/>
        </w:rPr>
        <w:t>: evaluacijski upitnik, plakat, izvješće, doživljaj</w:t>
      </w:r>
    </w:p>
    <w:p w:rsidR="008438C7" w:rsidRPr="00444C63" w:rsidRDefault="008438C7" w:rsidP="00444C63">
      <w:pPr>
        <w:rPr>
          <w:szCs w:val="18"/>
          <w:lang w:eastAsia="hr-HR"/>
        </w:rPr>
      </w:pPr>
      <w:r w:rsidRPr="00444C63">
        <w:rPr>
          <w:b/>
          <w:szCs w:val="18"/>
        </w:rPr>
        <w:t>Odgovorne osobe</w:t>
      </w:r>
      <w:r w:rsidRPr="00444C63">
        <w:rPr>
          <w:szCs w:val="18"/>
        </w:rPr>
        <w:t>: učiteljice RN Vesna Škero, Ivana Radeljak i Sandra Sau</w:t>
      </w:r>
    </w:p>
    <w:p w:rsidR="00842F9C" w:rsidRDefault="00941465" w:rsidP="00E051F9">
      <w:pPr>
        <w:pStyle w:val="Heading2"/>
        <w:rPr>
          <w:lang w:eastAsia="hr-HR"/>
        </w:rPr>
      </w:pPr>
      <w:bookmarkStart w:id="111" w:name="_Toc525736571"/>
      <w:r>
        <w:rPr>
          <w:lang w:eastAsia="hr-HR"/>
        </w:rPr>
        <w:t>4.4</w:t>
      </w:r>
      <w:r w:rsidR="00842F9C">
        <w:rPr>
          <w:lang w:eastAsia="hr-HR"/>
        </w:rPr>
        <w:t xml:space="preserve">. </w:t>
      </w:r>
      <w:r w:rsidR="00537868">
        <w:t>PROGRAMI / PROJEKTI</w:t>
      </w:r>
      <w:bookmarkEnd w:id="111"/>
    </w:p>
    <w:p w:rsidR="00842F9C" w:rsidRDefault="00941465" w:rsidP="00512F3E">
      <w:pPr>
        <w:pStyle w:val="Heading3"/>
        <w:rPr>
          <w:lang w:eastAsia="hr-HR"/>
        </w:rPr>
      </w:pPr>
      <w:bookmarkStart w:id="112" w:name="_Toc525736572"/>
      <w:r>
        <w:rPr>
          <w:lang w:eastAsia="hr-HR"/>
        </w:rPr>
        <w:t>4.4</w:t>
      </w:r>
      <w:r w:rsidR="00512F3E">
        <w:rPr>
          <w:lang w:eastAsia="hr-HR"/>
        </w:rPr>
        <w:t>.1. Jumicar</w:t>
      </w:r>
      <w:bookmarkEnd w:id="112"/>
    </w:p>
    <w:p w:rsidR="00512F3E" w:rsidRPr="004673E3" w:rsidRDefault="00512F3E" w:rsidP="00512F3E">
      <w:pPr>
        <w:spacing w:after="120"/>
        <w:ind w:firstLine="708"/>
        <w:rPr>
          <w:szCs w:val="18"/>
        </w:rPr>
      </w:pPr>
      <w:r w:rsidRPr="004673E3">
        <w:rPr>
          <w:b/>
          <w:szCs w:val="18"/>
        </w:rPr>
        <w:t>Ciklus</w:t>
      </w:r>
      <w:r w:rsidRPr="004673E3">
        <w:rPr>
          <w:szCs w:val="18"/>
        </w:rPr>
        <w:t xml:space="preserve"> (razred): 1. ciklus  (2. razred)</w:t>
      </w:r>
    </w:p>
    <w:p w:rsidR="00512F3E" w:rsidRPr="004673E3" w:rsidRDefault="00512F3E" w:rsidP="00512F3E">
      <w:pPr>
        <w:spacing w:after="120"/>
        <w:rPr>
          <w:szCs w:val="18"/>
        </w:rPr>
      </w:pPr>
      <w:r w:rsidRPr="004673E3">
        <w:rPr>
          <w:b/>
          <w:szCs w:val="18"/>
        </w:rPr>
        <w:t>Cilj</w:t>
      </w:r>
      <w:r w:rsidRPr="004673E3">
        <w:rPr>
          <w:szCs w:val="18"/>
        </w:rPr>
        <w:t>:  preventivni prometni odgoj u svrhu zaštite učenika u prometu</w:t>
      </w:r>
    </w:p>
    <w:p w:rsidR="00512F3E" w:rsidRPr="004673E3" w:rsidRDefault="00512F3E" w:rsidP="00512F3E">
      <w:pPr>
        <w:spacing w:after="120"/>
        <w:rPr>
          <w:szCs w:val="18"/>
        </w:rPr>
      </w:pPr>
      <w:r w:rsidRPr="004673E3">
        <w:rPr>
          <w:b/>
          <w:szCs w:val="18"/>
        </w:rPr>
        <w:t>Obrazloženje cilja</w:t>
      </w:r>
      <w:r w:rsidRPr="004673E3">
        <w:rPr>
          <w:szCs w:val="18"/>
        </w:rPr>
        <w:t>: Potrebno je preventivno djelovati na svijest učenika o zaštiti u prometu u skladu s Nacionalnim programom  sigurnosti cestovnog prometa Republike Hrvatske, koji za cilj ima smanjenje svih oblika stradavanja u cestovnom prometu.  Učenici će moći sagledati opasnosti u prometu iz perspektive vozača.</w:t>
      </w:r>
    </w:p>
    <w:p w:rsidR="00512F3E" w:rsidRPr="004673E3" w:rsidRDefault="00512F3E" w:rsidP="00512F3E">
      <w:pPr>
        <w:spacing w:after="120"/>
        <w:rPr>
          <w:szCs w:val="18"/>
        </w:rPr>
      </w:pPr>
      <w:r w:rsidRPr="004673E3">
        <w:rPr>
          <w:b/>
          <w:szCs w:val="18"/>
        </w:rPr>
        <w:t>Očekivani ishodi/postignuća</w:t>
      </w:r>
      <w:r w:rsidRPr="004673E3">
        <w:rPr>
          <w:szCs w:val="18"/>
        </w:rPr>
        <w:t>:</w:t>
      </w:r>
    </w:p>
    <w:p w:rsidR="00512F3E" w:rsidRPr="004673E3" w:rsidRDefault="00512F3E" w:rsidP="009C528B">
      <w:pPr>
        <w:pStyle w:val="ListParagraph"/>
        <w:numPr>
          <w:ilvl w:val="0"/>
          <w:numId w:val="16"/>
        </w:numPr>
        <w:rPr>
          <w:szCs w:val="18"/>
        </w:rPr>
      </w:pPr>
      <w:r w:rsidRPr="004673E3">
        <w:rPr>
          <w:szCs w:val="18"/>
        </w:rPr>
        <w:t>usvojiti znanja, vještine, sposobnosti i vrijednosti koje će doprinijeti zaštiti  i sigurnosti u prometu</w:t>
      </w:r>
    </w:p>
    <w:p w:rsidR="00512F3E" w:rsidRPr="004673E3" w:rsidRDefault="00512F3E" w:rsidP="009C528B">
      <w:pPr>
        <w:pStyle w:val="ListParagraph"/>
        <w:numPr>
          <w:ilvl w:val="0"/>
          <w:numId w:val="16"/>
        </w:numPr>
        <w:rPr>
          <w:szCs w:val="18"/>
        </w:rPr>
      </w:pPr>
      <w:r w:rsidRPr="004673E3">
        <w:rPr>
          <w:szCs w:val="18"/>
        </w:rPr>
        <w:lastRenderedPageBreak/>
        <w:t>preuzeti odgovornu ulogu sudionika u prometu bilo pješaka ili vozača</w:t>
      </w:r>
    </w:p>
    <w:p w:rsidR="00512F3E" w:rsidRPr="004673E3" w:rsidRDefault="00512F3E" w:rsidP="009C528B">
      <w:pPr>
        <w:pStyle w:val="ListParagraph"/>
        <w:numPr>
          <w:ilvl w:val="0"/>
          <w:numId w:val="16"/>
        </w:numPr>
        <w:rPr>
          <w:szCs w:val="18"/>
        </w:rPr>
      </w:pPr>
      <w:r w:rsidRPr="004673E3">
        <w:rPr>
          <w:szCs w:val="18"/>
        </w:rPr>
        <w:t xml:space="preserve">razviti samopouzdanje, osvijestiti i procijeniti vlastite mogućnosti, </w:t>
      </w:r>
    </w:p>
    <w:p w:rsidR="00512F3E" w:rsidRPr="004673E3" w:rsidRDefault="00512F3E" w:rsidP="009C528B">
      <w:pPr>
        <w:pStyle w:val="ListParagraph"/>
        <w:numPr>
          <w:ilvl w:val="0"/>
          <w:numId w:val="16"/>
        </w:numPr>
        <w:rPr>
          <w:szCs w:val="18"/>
        </w:rPr>
      </w:pPr>
      <w:r w:rsidRPr="004673E3">
        <w:rPr>
          <w:szCs w:val="18"/>
        </w:rPr>
        <w:t>provoditi pravila ponašanja u prometu iz perspektive vozača</w:t>
      </w:r>
    </w:p>
    <w:p w:rsidR="00512F3E" w:rsidRPr="004673E3" w:rsidRDefault="00512F3E" w:rsidP="009C528B">
      <w:pPr>
        <w:pStyle w:val="ListParagraph"/>
        <w:numPr>
          <w:ilvl w:val="0"/>
          <w:numId w:val="16"/>
        </w:numPr>
        <w:rPr>
          <w:szCs w:val="18"/>
        </w:rPr>
      </w:pPr>
      <w:r w:rsidRPr="004673E3">
        <w:rPr>
          <w:szCs w:val="18"/>
        </w:rPr>
        <w:t>usvojiti i objasniti značenje prometnih znakova i propisa za sigurno kretanje u prometu</w:t>
      </w:r>
    </w:p>
    <w:p w:rsidR="00512F3E" w:rsidRPr="004673E3" w:rsidRDefault="00512F3E" w:rsidP="00512F3E">
      <w:pPr>
        <w:spacing w:before="120" w:after="120"/>
        <w:rPr>
          <w:szCs w:val="18"/>
        </w:rPr>
      </w:pPr>
      <w:r w:rsidRPr="004673E3">
        <w:rPr>
          <w:b/>
          <w:szCs w:val="18"/>
        </w:rPr>
        <w:t>NAČIN REALIZACIJE</w:t>
      </w:r>
      <w:r w:rsidRPr="004673E3">
        <w:rPr>
          <w:szCs w:val="18"/>
        </w:rPr>
        <w:t xml:space="preserve">: </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xml:space="preserve">: </w:t>
      </w:r>
      <w:r w:rsidR="00481DAD">
        <w:rPr>
          <w:rFonts w:cs="Times New Roman"/>
          <w:szCs w:val="18"/>
        </w:rPr>
        <w:t>program</w:t>
      </w:r>
      <w:r w:rsidRPr="004673E3">
        <w:rPr>
          <w:rFonts w:cs="Times New Roman"/>
          <w:szCs w:val="18"/>
        </w:rPr>
        <w:t xml:space="preserve"> Jumicar</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učenici, učiteljica, edukatori</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Načini učenja</w:t>
      </w:r>
      <w:r w:rsidRPr="004673E3">
        <w:rPr>
          <w:rFonts w:cs="Times New Roman"/>
          <w:szCs w:val="18"/>
        </w:rPr>
        <w:t>: učenici će poslušati teorijski dio, vezan uz prometna pravila, a zatim sudjelovati u vožnji i kretanju autićima na školskom igralištu</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učitelji i edukatori  koordiniraju rad grupa</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xml:space="preserve">:  </w:t>
      </w:r>
      <w:r w:rsidR="00272F63">
        <w:rPr>
          <w:rFonts w:cs="Times New Roman"/>
          <w:szCs w:val="18"/>
        </w:rPr>
        <w:t>14.3.2019.</w:t>
      </w:r>
    </w:p>
    <w:p w:rsidR="005D74FA" w:rsidRDefault="005D74FA" w:rsidP="005D74FA">
      <w:pPr>
        <w:spacing w:after="120"/>
        <w:ind w:firstLine="708"/>
        <w:rPr>
          <w:b/>
          <w:szCs w:val="18"/>
        </w:rPr>
      </w:pPr>
      <w:r w:rsidRPr="005D74FA">
        <w:rPr>
          <w:b/>
          <w:szCs w:val="18"/>
        </w:rPr>
        <w:t>Resursi</w:t>
      </w:r>
      <w:r w:rsidRPr="005D74FA">
        <w:rPr>
          <w:szCs w:val="18"/>
        </w:rPr>
        <w:t>:</w:t>
      </w:r>
    </w:p>
    <w:p w:rsidR="00512F3E" w:rsidRPr="004673E3" w:rsidRDefault="00512F3E" w:rsidP="005D74FA">
      <w:pPr>
        <w:rPr>
          <w:szCs w:val="18"/>
        </w:rPr>
      </w:pPr>
      <w:r w:rsidRPr="004673E3">
        <w:rPr>
          <w:b/>
          <w:szCs w:val="18"/>
        </w:rPr>
        <w:t>Potrebni resursi</w:t>
      </w:r>
      <w:r w:rsidRPr="004673E3">
        <w:rPr>
          <w:szCs w:val="18"/>
        </w:rPr>
        <w:t>: školsko igralište, prometala koja osigurava voditelj projekta</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Mogućnosti</w:t>
      </w:r>
      <w:r w:rsidRPr="004673E3">
        <w:rPr>
          <w:rFonts w:cs="Times New Roman"/>
          <w:szCs w:val="18"/>
        </w:rPr>
        <w:t xml:space="preserve">:  </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nepovoljne vremenske prilike</w:t>
      </w:r>
    </w:p>
    <w:p w:rsidR="00512F3E" w:rsidRPr="004673E3" w:rsidRDefault="00512F3E" w:rsidP="00512F3E">
      <w:pPr>
        <w:spacing w:after="120"/>
        <w:rPr>
          <w:szCs w:val="18"/>
        </w:rPr>
      </w:pPr>
      <w:r w:rsidRPr="004673E3">
        <w:rPr>
          <w:b/>
          <w:szCs w:val="18"/>
        </w:rPr>
        <w:t>Način praćenja i provjere ishoda/postignuća</w:t>
      </w:r>
      <w:r w:rsidRPr="004673E3">
        <w:rPr>
          <w:szCs w:val="18"/>
        </w:rPr>
        <w:t>: evaluacijski upitnik, zadovoljstvo učenika radionicom</w:t>
      </w:r>
    </w:p>
    <w:p w:rsidR="00512F3E" w:rsidRPr="004673E3" w:rsidRDefault="00512F3E" w:rsidP="00512F3E">
      <w:pPr>
        <w:spacing w:after="120"/>
        <w:rPr>
          <w:szCs w:val="18"/>
        </w:rPr>
      </w:pPr>
      <w:r w:rsidRPr="004673E3">
        <w:rPr>
          <w:b/>
          <w:szCs w:val="18"/>
        </w:rPr>
        <w:t>Odgovorne osobe</w:t>
      </w:r>
      <w:r w:rsidRPr="004673E3">
        <w:rPr>
          <w:szCs w:val="18"/>
        </w:rPr>
        <w:t xml:space="preserve">:  MUP, MZOS, AZZO, Upravni odjel za prosvjetu, kulturu, </w:t>
      </w:r>
      <w:r w:rsidR="003E4D84">
        <w:rPr>
          <w:szCs w:val="18"/>
        </w:rPr>
        <w:t>sport</w:t>
      </w:r>
      <w:r w:rsidRPr="004673E3">
        <w:rPr>
          <w:szCs w:val="18"/>
        </w:rPr>
        <w:t xml:space="preserve"> i tehničku kulturu Zagrebačke županije, Gradski ured za obrazovanje, kulturu i sport grada Zagreba, učiteljice RN </w:t>
      </w:r>
      <w:r w:rsidR="00E01656">
        <w:rPr>
          <w:szCs w:val="18"/>
        </w:rPr>
        <w:t>Vesna Škero, Ivana Radeljak, Sandra Sau</w:t>
      </w:r>
    </w:p>
    <w:p w:rsidR="00842F9C" w:rsidRPr="005D74FA" w:rsidRDefault="005D74FA" w:rsidP="005D74FA">
      <w:pPr>
        <w:rPr>
          <w:szCs w:val="18"/>
          <w:lang w:eastAsia="hr-HR"/>
        </w:rPr>
      </w:pPr>
      <w:r w:rsidRPr="005D74FA">
        <w:rPr>
          <w:szCs w:val="18"/>
          <w:lang w:eastAsia="hr-HR"/>
        </w:rPr>
        <w:t xml:space="preserve"> </w:t>
      </w:r>
    </w:p>
    <w:p w:rsidR="007118D2" w:rsidRPr="004673E3" w:rsidRDefault="00EF1B09" w:rsidP="00C402F8">
      <w:pPr>
        <w:pStyle w:val="Heading1"/>
        <w:rPr>
          <w:lang w:eastAsia="hr-HR"/>
        </w:rPr>
      </w:pPr>
      <w:bookmarkStart w:id="113" w:name="_Toc525736573"/>
      <w:r>
        <w:rPr>
          <w:lang w:eastAsia="hr-HR"/>
        </w:rPr>
        <w:t>5</w:t>
      </w:r>
      <w:r w:rsidRPr="004673E3">
        <w:rPr>
          <w:lang w:eastAsia="hr-HR"/>
        </w:rPr>
        <w:t>.  DRUŠTVENO-HUMANISTI</w:t>
      </w:r>
      <w:r w:rsidRPr="004673E3">
        <w:rPr>
          <w:rFonts w:hint="eastAsia"/>
          <w:lang w:eastAsia="hr-HR"/>
        </w:rPr>
        <w:t>Č</w:t>
      </w:r>
      <w:r w:rsidRPr="004673E3">
        <w:rPr>
          <w:lang w:eastAsia="hr-HR"/>
        </w:rPr>
        <w:t>KO PODRU</w:t>
      </w:r>
      <w:r w:rsidRPr="004673E3">
        <w:rPr>
          <w:rFonts w:hint="eastAsia"/>
          <w:lang w:eastAsia="hr-HR"/>
        </w:rPr>
        <w:t>Č</w:t>
      </w:r>
      <w:r w:rsidRPr="004673E3">
        <w:rPr>
          <w:lang w:eastAsia="hr-HR"/>
        </w:rPr>
        <w:t>JE</w:t>
      </w:r>
      <w:bookmarkEnd w:id="113"/>
    </w:p>
    <w:p w:rsidR="00B67952" w:rsidRDefault="00CE2AA7" w:rsidP="00E051F9">
      <w:pPr>
        <w:pStyle w:val="Heading2"/>
        <w:rPr>
          <w:lang w:eastAsia="hr-HR"/>
        </w:rPr>
      </w:pPr>
      <w:bookmarkStart w:id="114" w:name="_Toc525736574"/>
      <w:r>
        <w:rPr>
          <w:lang w:eastAsia="hr-HR"/>
        </w:rPr>
        <w:t>5.1. IZBORNA NASTAVA</w:t>
      </w:r>
      <w:bookmarkEnd w:id="114"/>
      <w:r>
        <w:rPr>
          <w:lang w:eastAsia="hr-HR"/>
        </w:rPr>
        <w:t xml:space="preserve"> </w:t>
      </w:r>
    </w:p>
    <w:p w:rsidR="00941465" w:rsidRDefault="00941465" w:rsidP="00941465">
      <w:pPr>
        <w:pStyle w:val="Heading3"/>
      </w:pPr>
      <w:bookmarkStart w:id="115" w:name="_Toc525736575"/>
      <w:r>
        <w:t>5.1.1. Izborna nastava iz vjeronauka</w:t>
      </w:r>
      <w:bookmarkEnd w:id="115"/>
    </w:p>
    <w:p w:rsidR="00EE6D06" w:rsidRPr="00431BE7" w:rsidRDefault="00EE6D06" w:rsidP="00EE6D06">
      <w:pPr>
        <w:spacing w:after="120"/>
        <w:ind w:firstLine="708"/>
        <w:rPr>
          <w:szCs w:val="18"/>
        </w:rPr>
      </w:pPr>
      <w:r w:rsidRPr="00431BE7">
        <w:rPr>
          <w:b/>
          <w:szCs w:val="18"/>
        </w:rPr>
        <w:t>Ciklus</w:t>
      </w:r>
      <w:r w:rsidRPr="00431BE7">
        <w:rPr>
          <w:szCs w:val="18"/>
        </w:rPr>
        <w:t xml:space="preserve"> (razred): 1. - 3.   ciklus (1. – 8. razreda)</w:t>
      </w:r>
    </w:p>
    <w:p w:rsidR="00EE6D06" w:rsidRPr="00431BE7" w:rsidRDefault="00EE6D06" w:rsidP="00EE6D06">
      <w:pPr>
        <w:spacing w:after="120"/>
        <w:rPr>
          <w:szCs w:val="18"/>
        </w:rPr>
      </w:pPr>
      <w:r w:rsidRPr="00431BE7">
        <w:rPr>
          <w:b/>
          <w:szCs w:val="18"/>
        </w:rPr>
        <w:t>Cilj</w:t>
      </w:r>
      <w:r w:rsidRPr="00431BE7">
        <w:rPr>
          <w:szCs w:val="18"/>
        </w:rPr>
        <w:t>: prihvatiti  temeljne kršćanske vrijednosti koje će im pomoći u kvalitetnijim odnosima sa sobom, bližnjima i s Bogom</w:t>
      </w:r>
    </w:p>
    <w:p w:rsidR="00EE6D06" w:rsidRPr="00431BE7" w:rsidRDefault="00EE6D06" w:rsidP="00EE6D06">
      <w:pPr>
        <w:spacing w:after="120"/>
        <w:rPr>
          <w:szCs w:val="18"/>
        </w:rPr>
      </w:pPr>
      <w:r w:rsidRPr="00431BE7">
        <w:rPr>
          <w:b/>
          <w:szCs w:val="18"/>
        </w:rPr>
        <w:t>Obrazloženje cilja</w:t>
      </w:r>
      <w:r w:rsidRPr="00431BE7">
        <w:rPr>
          <w:szCs w:val="18"/>
        </w:rPr>
        <w:t>: Kod učenika se primjećuje duhovna nezainteresiranost kao i nedostatak empatije.</w:t>
      </w:r>
    </w:p>
    <w:p w:rsidR="00EE6D06" w:rsidRPr="00431BE7" w:rsidRDefault="00EE6D06" w:rsidP="00EE6D06">
      <w:pPr>
        <w:spacing w:after="120"/>
        <w:rPr>
          <w:szCs w:val="18"/>
        </w:rPr>
      </w:pPr>
      <w:r w:rsidRPr="00431BE7">
        <w:rPr>
          <w:b/>
          <w:szCs w:val="18"/>
        </w:rPr>
        <w:t>Očekivani ishodi/postignuća</w:t>
      </w:r>
      <w:r w:rsidRPr="00431BE7">
        <w:rPr>
          <w:szCs w:val="18"/>
        </w:rPr>
        <w:t>:</w:t>
      </w:r>
    </w:p>
    <w:p w:rsidR="00EE6D06" w:rsidRPr="00431BE7" w:rsidRDefault="00EE6D06" w:rsidP="002E680E">
      <w:pPr>
        <w:pStyle w:val="ListParagraph"/>
        <w:numPr>
          <w:ilvl w:val="0"/>
          <w:numId w:val="31"/>
        </w:numPr>
        <w:ind w:left="714" w:hanging="357"/>
        <w:jc w:val="left"/>
        <w:rPr>
          <w:szCs w:val="18"/>
        </w:rPr>
      </w:pPr>
      <w:r w:rsidRPr="00431BE7">
        <w:rPr>
          <w:szCs w:val="18"/>
        </w:rPr>
        <w:t xml:space="preserve">upoznati i primjenjivati nove metode rada s tekstom i bolje razumijevati napisane sadržaje </w:t>
      </w:r>
    </w:p>
    <w:p w:rsidR="00EE6D06" w:rsidRPr="00431BE7" w:rsidRDefault="00EE6D06" w:rsidP="002E680E">
      <w:pPr>
        <w:pStyle w:val="ListParagraph"/>
        <w:numPr>
          <w:ilvl w:val="0"/>
          <w:numId w:val="31"/>
        </w:numPr>
        <w:ind w:left="714" w:hanging="357"/>
        <w:jc w:val="left"/>
        <w:rPr>
          <w:szCs w:val="18"/>
        </w:rPr>
      </w:pPr>
      <w:r w:rsidRPr="00431BE7">
        <w:rPr>
          <w:szCs w:val="18"/>
        </w:rPr>
        <w:t>demonstrirati, izraditi plakate</w:t>
      </w:r>
    </w:p>
    <w:p w:rsidR="00EE6D06" w:rsidRPr="00431BE7" w:rsidRDefault="00EE6D06" w:rsidP="002E680E">
      <w:pPr>
        <w:pStyle w:val="ListParagraph"/>
        <w:numPr>
          <w:ilvl w:val="0"/>
          <w:numId w:val="31"/>
        </w:numPr>
        <w:ind w:left="714" w:hanging="357"/>
        <w:jc w:val="left"/>
        <w:rPr>
          <w:szCs w:val="18"/>
        </w:rPr>
      </w:pPr>
      <w:r w:rsidRPr="00431BE7">
        <w:rPr>
          <w:szCs w:val="18"/>
        </w:rPr>
        <w:t>kroz suradnju s različitim udrugama poticati učenike na solidarnost i odgovornost</w:t>
      </w:r>
    </w:p>
    <w:p w:rsidR="00EE6D06" w:rsidRPr="00431BE7" w:rsidRDefault="00EE6D06" w:rsidP="002E680E">
      <w:pPr>
        <w:pStyle w:val="ListParagraph"/>
        <w:numPr>
          <w:ilvl w:val="0"/>
          <w:numId w:val="31"/>
        </w:numPr>
        <w:ind w:left="714" w:hanging="357"/>
        <w:jc w:val="left"/>
        <w:rPr>
          <w:szCs w:val="18"/>
        </w:rPr>
      </w:pPr>
      <w:r w:rsidRPr="00431BE7">
        <w:rPr>
          <w:szCs w:val="18"/>
        </w:rPr>
        <w:t>prepoznati situacije u kojima je nekome potrebna pomoć  te djelovati</w:t>
      </w:r>
    </w:p>
    <w:p w:rsidR="00EE6D06" w:rsidRPr="00431BE7" w:rsidRDefault="00EE6D06" w:rsidP="002E680E">
      <w:pPr>
        <w:pStyle w:val="ListParagraph"/>
        <w:numPr>
          <w:ilvl w:val="0"/>
          <w:numId w:val="31"/>
        </w:numPr>
        <w:ind w:left="714" w:hanging="357"/>
        <w:jc w:val="left"/>
        <w:rPr>
          <w:szCs w:val="18"/>
        </w:rPr>
      </w:pPr>
      <w:r w:rsidRPr="00431BE7">
        <w:rPr>
          <w:szCs w:val="18"/>
        </w:rPr>
        <w:t>slijediti moralne vrijednosti</w:t>
      </w:r>
    </w:p>
    <w:p w:rsidR="00EE6D06" w:rsidRPr="00431BE7" w:rsidRDefault="00EE6D06" w:rsidP="00EE6D06">
      <w:pPr>
        <w:spacing w:before="120" w:after="120"/>
        <w:rPr>
          <w:szCs w:val="18"/>
        </w:rPr>
      </w:pPr>
      <w:r w:rsidRPr="00431BE7">
        <w:rPr>
          <w:b/>
          <w:szCs w:val="18"/>
        </w:rPr>
        <w:t>NAČIN REALIZACIJE</w:t>
      </w:r>
      <w:r w:rsidRPr="00431BE7">
        <w:rPr>
          <w:szCs w:val="18"/>
        </w:rPr>
        <w:t xml:space="preserve">: </w:t>
      </w:r>
    </w:p>
    <w:p w:rsidR="00EE6D06" w:rsidRPr="00431BE7" w:rsidRDefault="00EE6D06" w:rsidP="00EE6D06">
      <w:pPr>
        <w:pStyle w:val="ListParagraph"/>
        <w:spacing w:after="120"/>
        <w:ind w:left="0"/>
        <w:contextualSpacing/>
        <w:rPr>
          <w:rFonts w:cs="Times New Roman"/>
          <w:szCs w:val="18"/>
        </w:rPr>
      </w:pPr>
      <w:r w:rsidRPr="00431BE7">
        <w:rPr>
          <w:rFonts w:cs="Times New Roman"/>
          <w:b/>
          <w:szCs w:val="18"/>
        </w:rPr>
        <w:t>Oblik</w:t>
      </w:r>
      <w:r w:rsidRPr="00431BE7">
        <w:rPr>
          <w:rFonts w:cs="Times New Roman"/>
          <w:szCs w:val="18"/>
        </w:rPr>
        <w:t>: izborna nastava</w:t>
      </w:r>
    </w:p>
    <w:p w:rsidR="00EE6D06" w:rsidRPr="00431BE7" w:rsidRDefault="00EE6D06" w:rsidP="00EE6D06">
      <w:pPr>
        <w:pStyle w:val="ListParagraph"/>
        <w:spacing w:after="120"/>
        <w:ind w:left="0"/>
        <w:contextualSpacing/>
        <w:rPr>
          <w:rFonts w:cs="Times New Roman"/>
          <w:szCs w:val="18"/>
        </w:rPr>
      </w:pPr>
      <w:r w:rsidRPr="00431BE7">
        <w:rPr>
          <w:rFonts w:cs="Times New Roman"/>
          <w:b/>
          <w:szCs w:val="18"/>
        </w:rPr>
        <w:t>Sudionici</w:t>
      </w:r>
      <w:r w:rsidRPr="00431BE7">
        <w:rPr>
          <w:rFonts w:cs="Times New Roman"/>
          <w:szCs w:val="18"/>
        </w:rPr>
        <w:t xml:space="preserve">: učitelj, učenici, župna zajednica, </w:t>
      </w:r>
    </w:p>
    <w:p w:rsidR="00EE6D06" w:rsidRPr="00431BE7" w:rsidRDefault="00EE6D06" w:rsidP="00EE6D06">
      <w:pPr>
        <w:pStyle w:val="ListParagraph"/>
        <w:spacing w:after="120"/>
        <w:ind w:left="0"/>
        <w:contextualSpacing/>
        <w:rPr>
          <w:rFonts w:cs="Times New Roman"/>
          <w:szCs w:val="18"/>
        </w:rPr>
      </w:pPr>
      <w:r w:rsidRPr="00431BE7">
        <w:rPr>
          <w:rFonts w:cs="Times New Roman"/>
          <w:b/>
          <w:szCs w:val="18"/>
        </w:rPr>
        <w:t>Načini učenja</w:t>
      </w:r>
      <w:r w:rsidRPr="00431BE7">
        <w:rPr>
          <w:rFonts w:cs="Times New Roman"/>
          <w:szCs w:val="18"/>
        </w:rPr>
        <w:t>: crtaju, pjevaju, natječu se, fotografiraju, demonstriraju, promatraju, potiču nenasilnu komunikaciju u školi i izvan nje, prikupljaju materijalna sredstva, slušaju predavače, javno nastupaju, istražuju i analiziraju događaje iz života sv</w:t>
      </w:r>
      <w:r w:rsidR="003901BB">
        <w:rPr>
          <w:rFonts w:cs="Times New Roman"/>
          <w:szCs w:val="18"/>
        </w:rPr>
        <w:t>etaca</w:t>
      </w:r>
      <w:r w:rsidRPr="00431BE7">
        <w:rPr>
          <w:rFonts w:cs="Times New Roman"/>
          <w:szCs w:val="18"/>
        </w:rPr>
        <w:t xml:space="preserve"> </w:t>
      </w:r>
    </w:p>
    <w:p w:rsidR="00EE6D06" w:rsidRPr="00431BE7" w:rsidRDefault="00EE6D06" w:rsidP="00EE6D06">
      <w:pPr>
        <w:pStyle w:val="ListParagraph"/>
        <w:spacing w:after="120"/>
        <w:ind w:left="0"/>
        <w:contextualSpacing/>
        <w:rPr>
          <w:rFonts w:cs="Times New Roman"/>
          <w:szCs w:val="18"/>
        </w:rPr>
      </w:pPr>
      <w:r w:rsidRPr="00431BE7">
        <w:rPr>
          <w:rFonts w:cs="Times New Roman"/>
          <w:b/>
          <w:szCs w:val="18"/>
        </w:rPr>
        <w:t>Metode poučavanja</w:t>
      </w:r>
      <w:r w:rsidRPr="00431BE7">
        <w:rPr>
          <w:rFonts w:cs="Times New Roman"/>
          <w:szCs w:val="18"/>
        </w:rPr>
        <w:t>: priprema materijal za grupni rad, koordinira rad grupa, vodi diskusiju, organizira predavanja</w:t>
      </w:r>
    </w:p>
    <w:p w:rsidR="00EE6D06" w:rsidRPr="00431BE7" w:rsidRDefault="00EE6D06" w:rsidP="00EE6D06">
      <w:pPr>
        <w:pStyle w:val="ListParagraph"/>
        <w:spacing w:after="120"/>
        <w:ind w:left="0"/>
        <w:contextualSpacing/>
        <w:rPr>
          <w:rFonts w:cs="Times New Roman"/>
          <w:szCs w:val="18"/>
        </w:rPr>
      </w:pPr>
      <w:r w:rsidRPr="00431BE7">
        <w:rPr>
          <w:rFonts w:cs="Times New Roman"/>
          <w:b/>
          <w:szCs w:val="18"/>
        </w:rPr>
        <w:t>Trajanje izvedbe</w:t>
      </w:r>
      <w:r w:rsidRPr="00431BE7">
        <w:rPr>
          <w:rFonts w:cs="Times New Roman"/>
          <w:szCs w:val="18"/>
        </w:rPr>
        <w:t>: tijekom školske godine</w:t>
      </w:r>
    </w:p>
    <w:p w:rsidR="00EE6D06" w:rsidRPr="00431BE7" w:rsidRDefault="00EE6D06" w:rsidP="00EE6D06">
      <w:pPr>
        <w:spacing w:after="120"/>
        <w:ind w:firstLine="708"/>
        <w:rPr>
          <w:szCs w:val="18"/>
        </w:rPr>
      </w:pPr>
      <w:r w:rsidRPr="00431BE7">
        <w:rPr>
          <w:b/>
          <w:szCs w:val="18"/>
        </w:rPr>
        <w:lastRenderedPageBreak/>
        <w:t>Resursi</w:t>
      </w:r>
      <w:r w:rsidRPr="00431BE7">
        <w:rPr>
          <w:szCs w:val="18"/>
        </w:rPr>
        <w:t xml:space="preserve">: </w:t>
      </w:r>
    </w:p>
    <w:p w:rsidR="00EE6D06" w:rsidRPr="00431BE7" w:rsidRDefault="00EE6D06" w:rsidP="00EE6D06">
      <w:pPr>
        <w:pStyle w:val="ListParagraph"/>
        <w:spacing w:after="120"/>
        <w:ind w:left="0"/>
        <w:contextualSpacing/>
        <w:rPr>
          <w:rFonts w:cs="Times New Roman"/>
          <w:szCs w:val="18"/>
        </w:rPr>
      </w:pPr>
      <w:r w:rsidRPr="00431BE7">
        <w:rPr>
          <w:rFonts w:cs="Times New Roman"/>
          <w:b/>
          <w:szCs w:val="18"/>
        </w:rPr>
        <w:t>Potrebni resursi</w:t>
      </w:r>
      <w:r w:rsidRPr="00431BE7">
        <w:rPr>
          <w:rFonts w:cs="Times New Roman"/>
          <w:szCs w:val="18"/>
        </w:rPr>
        <w:t>: profesor, vanjski suradnici, udžbenici, web sadržaji, materijali za grupni rad, nastavna sredstva i pomagala</w:t>
      </w:r>
    </w:p>
    <w:p w:rsidR="00EE6D06" w:rsidRPr="00431BE7" w:rsidRDefault="00EE6D06" w:rsidP="00EE6D06">
      <w:pPr>
        <w:pStyle w:val="ListParagraph"/>
        <w:spacing w:after="120"/>
        <w:ind w:left="0"/>
        <w:contextualSpacing/>
        <w:rPr>
          <w:rFonts w:cs="Times New Roman"/>
          <w:szCs w:val="18"/>
        </w:rPr>
      </w:pPr>
      <w:r w:rsidRPr="00431BE7">
        <w:rPr>
          <w:rFonts w:cs="Times New Roman"/>
          <w:b/>
          <w:szCs w:val="18"/>
        </w:rPr>
        <w:t>Mogućnosti</w:t>
      </w:r>
      <w:r w:rsidRPr="00431BE7">
        <w:rPr>
          <w:rFonts w:cs="Times New Roman"/>
          <w:szCs w:val="18"/>
        </w:rPr>
        <w:t xml:space="preserve">: podrška stručne službe, suradnja učitelja, učenika i roditelja, lokalna zajednica (župa), Caritas, </w:t>
      </w:r>
    </w:p>
    <w:p w:rsidR="00EE6D06" w:rsidRPr="00431BE7" w:rsidRDefault="00EE6D06" w:rsidP="00EE6D06">
      <w:pPr>
        <w:pStyle w:val="ListParagraph"/>
        <w:spacing w:after="120"/>
        <w:ind w:left="0"/>
        <w:contextualSpacing/>
        <w:rPr>
          <w:rFonts w:cs="Times New Roman"/>
          <w:szCs w:val="18"/>
        </w:rPr>
      </w:pPr>
      <w:r w:rsidRPr="00431BE7">
        <w:rPr>
          <w:rFonts w:cs="Times New Roman"/>
          <w:b/>
          <w:szCs w:val="18"/>
        </w:rPr>
        <w:t>Moguće teškoće</w:t>
      </w:r>
      <w:r w:rsidRPr="00431BE7">
        <w:rPr>
          <w:rFonts w:cs="Times New Roman"/>
          <w:szCs w:val="18"/>
        </w:rPr>
        <w:t xml:space="preserve">: dostupnost i  podrške, manjak prostora </w:t>
      </w:r>
    </w:p>
    <w:p w:rsidR="00EE6D06" w:rsidRPr="00431BE7" w:rsidRDefault="00EE6D06" w:rsidP="00EE6D06">
      <w:pPr>
        <w:spacing w:after="120"/>
        <w:rPr>
          <w:szCs w:val="18"/>
        </w:rPr>
      </w:pPr>
      <w:r w:rsidRPr="00431BE7">
        <w:rPr>
          <w:b/>
          <w:szCs w:val="18"/>
        </w:rPr>
        <w:t>Način praćenja i provjere ishoda/postignuća</w:t>
      </w:r>
      <w:r w:rsidRPr="00431BE7">
        <w:rPr>
          <w:szCs w:val="18"/>
        </w:rPr>
        <w:t xml:space="preserve">: samoprocjena, plakati,  kviz, analiza snimljenih fotografija, reakcija lokalne zajednice, javni nastupi, izložbe, evaluacija </w:t>
      </w:r>
    </w:p>
    <w:p w:rsidR="00B67952" w:rsidRPr="00431BE7" w:rsidRDefault="00EE6D06" w:rsidP="00EE6D06">
      <w:pPr>
        <w:autoSpaceDE w:val="0"/>
        <w:autoSpaceDN w:val="0"/>
        <w:adjustRightInd w:val="0"/>
        <w:rPr>
          <w:szCs w:val="18"/>
          <w:lang w:eastAsia="hr-HR"/>
        </w:rPr>
      </w:pPr>
      <w:r w:rsidRPr="00431BE7">
        <w:rPr>
          <w:b/>
          <w:szCs w:val="18"/>
        </w:rPr>
        <w:t>Odgovorne osobe</w:t>
      </w:r>
      <w:r w:rsidRPr="00431BE7">
        <w:rPr>
          <w:szCs w:val="18"/>
        </w:rPr>
        <w:t xml:space="preserve">: s. Melita Kraševac, </w:t>
      </w:r>
      <w:r w:rsidR="00E01656">
        <w:rPr>
          <w:szCs w:val="18"/>
        </w:rPr>
        <w:t>Martina Rubinić</w:t>
      </w:r>
      <w:r w:rsidRPr="00431BE7">
        <w:rPr>
          <w:szCs w:val="18"/>
        </w:rPr>
        <w:t>, Marta Kovačević</w:t>
      </w:r>
    </w:p>
    <w:p w:rsidR="00466BA0" w:rsidRPr="00EF1F47" w:rsidRDefault="00466BA0" w:rsidP="00466BA0">
      <w:pPr>
        <w:spacing w:after="120" w:line="240" w:lineRule="auto"/>
        <w:rPr>
          <w:b/>
          <w:szCs w:val="18"/>
        </w:rPr>
      </w:pPr>
    </w:p>
    <w:p w:rsidR="00FA66AC" w:rsidRDefault="00FA66AC" w:rsidP="00FA66AC">
      <w:pPr>
        <w:pStyle w:val="Heading2"/>
      </w:pPr>
      <w:bookmarkStart w:id="116" w:name="_Toc525736576"/>
      <w:r>
        <w:t>5.2. DODATNA NASTAVA</w:t>
      </w:r>
      <w:bookmarkEnd w:id="116"/>
    </w:p>
    <w:p w:rsidR="00FA66AC" w:rsidRDefault="00FA66AC" w:rsidP="00FA66AC">
      <w:pPr>
        <w:pStyle w:val="Heading3"/>
      </w:pPr>
      <w:bookmarkStart w:id="117" w:name="_Toc525736577"/>
      <w:r>
        <w:t xml:space="preserve">5.2.1. </w:t>
      </w:r>
      <w:r w:rsidR="002E7507">
        <w:t>Dodatna nastava iz povijesti</w:t>
      </w:r>
      <w:bookmarkEnd w:id="117"/>
    </w:p>
    <w:p w:rsidR="00466BA0" w:rsidRPr="00EF1F47" w:rsidRDefault="00466BA0" w:rsidP="00466BA0">
      <w:pPr>
        <w:spacing w:after="120" w:line="240" w:lineRule="auto"/>
        <w:ind w:left="360"/>
        <w:rPr>
          <w:szCs w:val="18"/>
        </w:rPr>
      </w:pPr>
      <w:r w:rsidRPr="00EF1F47">
        <w:rPr>
          <w:b/>
          <w:szCs w:val="18"/>
        </w:rPr>
        <w:t>Ciklus</w:t>
      </w:r>
      <w:r w:rsidRPr="00EF1F47">
        <w:rPr>
          <w:szCs w:val="18"/>
        </w:rPr>
        <w:t xml:space="preserve"> (razred):2. i 3.</w:t>
      </w:r>
    </w:p>
    <w:p w:rsidR="00466BA0" w:rsidRPr="00EF1F47" w:rsidRDefault="00466BA0" w:rsidP="00FA66AC">
      <w:pPr>
        <w:spacing w:after="120" w:line="240" w:lineRule="auto"/>
        <w:rPr>
          <w:szCs w:val="18"/>
        </w:rPr>
      </w:pPr>
      <w:r w:rsidRPr="00EF1F47">
        <w:rPr>
          <w:b/>
          <w:szCs w:val="18"/>
        </w:rPr>
        <w:t>Cilj</w:t>
      </w:r>
      <w:r w:rsidRPr="00EF1F47">
        <w:rPr>
          <w:szCs w:val="18"/>
        </w:rPr>
        <w:t>:</w:t>
      </w:r>
      <w:r w:rsidR="00537868">
        <w:rPr>
          <w:szCs w:val="18"/>
        </w:rPr>
        <w:t xml:space="preserve"> </w:t>
      </w:r>
      <w:r w:rsidRPr="00EF1F47">
        <w:rPr>
          <w:szCs w:val="18"/>
        </w:rPr>
        <w:t>potaknuti učenike na samostalni istraživački rad o događajima u vrijeme Domovinskog rata i posebice u Vukovaru 1991. godine</w:t>
      </w:r>
    </w:p>
    <w:p w:rsidR="00466BA0" w:rsidRPr="00EF1F47" w:rsidRDefault="00466BA0" w:rsidP="00FA66AC">
      <w:pPr>
        <w:spacing w:after="120" w:line="240" w:lineRule="auto"/>
        <w:rPr>
          <w:szCs w:val="18"/>
        </w:rPr>
      </w:pPr>
      <w:r w:rsidRPr="00EF1F47">
        <w:rPr>
          <w:b/>
          <w:szCs w:val="18"/>
        </w:rPr>
        <w:t>Obrazloženje cilja</w:t>
      </w:r>
      <w:r w:rsidRPr="00EF1F47">
        <w:rPr>
          <w:szCs w:val="18"/>
        </w:rPr>
        <w:t>:slabo znanje učenika o ulozi,</w:t>
      </w:r>
      <w:r w:rsidR="00537868">
        <w:rPr>
          <w:szCs w:val="18"/>
        </w:rPr>
        <w:t xml:space="preserve"> </w:t>
      </w:r>
      <w:r w:rsidRPr="00EF1F47">
        <w:rPr>
          <w:szCs w:val="18"/>
        </w:rPr>
        <w:t>značenju i žrtvi Vukovara 1991. godine</w:t>
      </w:r>
    </w:p>
    <w:p w:rsidR="00466BA0" w:rsidRPr="00EF1F47" w:rsidRDefault="00466BA0" w:rsidP="00FA66AC">
      <w:pPr>
        <w:spacing w:after="120" w:line="240" w:lineRule="auto"/>
        <w:rPr>
          <w:szCs w:val="18"/>
        </w:rPr>
      </w:pPr>
      <w:r w:rsidRPr="00EF1F47">
        <w:rPr>
          <w:b/>
          <w:szCs w:val="18"/>
        </w:rPr>
        <w:t>Očekivani ishodi/postignuća</w:t>
      </w:r>
      <w:r w:rsidRPr="00EF1F47">
        <w:rPr>
          <w:szCs w:val="18"/>
        </w:rPr>
        <w:t>:</w:t>
      </w:r>
    </w:p>
    <w:p w:rsidR="00466BA0" w:rsidRPr="00EF1F47" w:rsidRDefault="00466BA0" w:rsidP="002E680E">
      <w:pPr>
        <w:pStyle w:val="ListParagraph"/>
        <w:numPr>
          <w:ilvl w:val="0"/>
          <w:numId w:val="31"/>
        </w:numPr>
        <w:ind w:left="714" w:hanging="357"/>
        <w:jc w:val="left"/>
        <w:rPr>
          <w:szCs w:val="18"/>
        </w:rPr>
      </w:pPr>
      <w:r w:rsidRPr="00EF1F47">
        <w:rPr>
          <w:szCs w:val="18"/>
        </w:rPr>
        <w:t>prepoznati simbole Vukovara</w:t>
      </w:r>
    </w:p>
    <w:p w:rsidR="00466BA0" w:rsidRPr="00EF1F47" w:rsidRDefault="00466BA0" w:rsidP="002E680E">
      <w:pPr>
        <w:pStyle w:val="ListParagraph"/>
        <w:numPr>
          <w:ilvl w:val="0"/>
          <w:numId w:val="31"/>
        </w:numPr>
        <w:ind w:left="714" w:hanging="357"/>
        <w:jc w:val="left"/>
        <w:rPr>
          <w:szCs w:val="18"/>
        </w:rPr>
      </w:pPr>
      <w:r w:rsidRPr="00EF1F47">
        <w:rPr>
          <w:szCs w:val="18"/>
        </w:rPr>
        <w:t>objasniti uzroke rata i ulogu Vukovara u Domovinskom ratu</w:t>
      </w:r>
    </w:p>
    <w:p w:rsidR="00466BA0" w:rsidRPr="00EF1F47" w:rsidRDefault="00466BA0" w:rsidP="002E680E">
      <w:pPr>
        <w:pStyle w:val="ListParagraph"/>
        <w:numPr>
          <w:ilvl w:val="0"/>
          <w:numId w:val="31"/>
        </w:numPr>
        <w:ind w:left="714" w:hanging="357"/>
        <w:jc w:val="left"/>
        <w:rPr>
          <w:szCs w:val="18"/>
        </w:rPr>
      </w:pPr>
      <w:r w:rsidRPr="00EF1F47">
        <w:rPr>
          <w:szCs w:val="18"/>
        </w:rPr>
        <w:t>pripremiti i održati predavanja i PP prezentacije o događajima u Domovinskom ratu i posebice u jesen 1991. godine u Vukovaru</w:t>
      </w:r>
    </w:p>
    <w:p w:rsidR="00466BA0" w:rsidRPr="00EF1F47" w:rsidRDefault="00466BA0" w:rsidP="00FA66AC">
      <w:pPr>
        <w:spacing w:before="120" w:after="120" w:line="240" w:lineRule="auto"/>
        <w:rPr>
          <w:szCs w:val="18"/>
        </w:rPr>
      </w:pPr>
      <w:r w:rsidRPr="00EF1F47">
        <w:rPr>
          <w:b/>
          <w:szCs w:val="18"/>
        </w:rPr>
        <w:t xml:space="preserve">NAČIN REALIZACIJE </w:t>
      </w:r>
      <w:r w:rsidRPr="00EF1F47">
        <w:rPr>
          <w:szCs w:val="18"/>
        </w:rPr>
        <w:t xml:space="preserve">: </w:t>
      </w:r>
    </w:p>
    <w:p w:rsidR="00466BA0" w:rsidRPr="00466BA0" w:rsidRDefault="00466BA0" w:rsidP="00537868">
      <w:pPr>
        <w:jc w:val="left"/>
        <w:rPr>
          <w:szCs w:val="18"/>
        </w:rPr>
      </w:pPr>
      <w:r w:rsidRPr="00466BA0">
        <w:rPr>
          <w:b/>
          <w:szCs w:val="18"/>
        </w:rPr>
        <w:t>Oblik</w:t>
      </w:r>
      <w:r w:rsidRPr="00466BA0">
        <w:rPr>
          <w:szCs w:val="18"/>
        </w:rPr>
        <w:t>:</w:t>
      </w:r>
      <w:r w:rsidR="00537868">
        <w:rPr>
          <w:szCs w:val="18"/>
        </w:rPr>
        <w:t xml:space="preserve"> </w:t>
      </w:r>
      <w:r w:rsidRPr="00466BA0">
        <w:rPr>
          <w:szCs w:val="18"/>
        </w:rPr>
        <w:t>dodatna nastava povijesti</w:t>
      </w:r>
    </w:p>
    <w:p w:rsidR="00466BA0" w:rsidRPr="00466BA0" w:rsidRDefault="00466BA0" w:rsidP="00537868">
      <w:pPr>
        <w:jc w:val="left"/>
        <w:rPr>
          <w:szCs w:val="18"/>
        </w:rPr>
      </w:pPr>
      <w:r w:rsidRPr="00466BA0">
        <w:rPr>
          <w:b/>
          <w:szCs w:val="18"/>
        </w:rPr>
        <w:t>Sudionici</w:t>
      </w:r>
      <w:r w:rsidRPr="00466BA0">
        <w:rPr>
          <w:szCs w:val="18"/>
        </w:rPr>
        <w:t>:</w:t>
      </w:r>
      <w:r w:rsidR="00537868">
        <w:rPr>
          <w:szCs w:val="18"/>
        </w:rPr>
        <w:t xml:space="preserve"> </w:t>
      </w:r>
      <w:r w:rsidRPr="00466BA0">
        <w:rPr>
          <w:szCs w:val="18"/>
        </w:rPr>
        <w:t>učitelj povijesti i učenici</w:t>
      </w:r>
    </w:p>
    <w:p w:rsidR="00466BA0" w:rsidRPr="00466BA0" w:rsidRDefault="00466BA0" w:rsidP="00537868">
      <w:pPr>
        <w:jc w:val="left"/>
        <w:rPr>
          <w:szCs w:val="18"/>
        </w:rPr>
      </w:pPr>
      <w:r w:rsidRPr="00466BA0">
        <w:rPr>
          <w:b/>
          <w:szCs w:val="18"/>
        </w:rPr>
        <w:t>Načini učenja</w:t>
      </w:r>
      <w:r w:rsidRPr="00466BA0">
        <w:rPr>
          <w:szCs w:val="18"/>
        </w:rPr>
        <w:t>:</w:t>
      </w:r>
      <w:r w:rsidR="00537868">
        <w:rPr>
          <w:szCs w:val="18"/>
        </w:rPr>
        <w:t xml:space="preserve"> </w:t>
      </w:r>
      <w:r w:rsidRPr="00466BA0">
        <w:rPr>
          <w:szCs w:val="18"/>
        </w:rPr>
        <w:t>istražuju,</w:t>
      </w:r>
      <w:r w:rsidR="00537868">
        <w:rPr>
          <w:szCs w:val="18"/>
        </w:rPr>
        <w:t xml:space="preserve"> </w:t>
      </w:r>
      <w:r w:rsidRPr="00466BA0">
        <w:rPr>
          <w:szCs w:val="18"/>
        </w:rPr>
        <w:t>čitaju,</w:t>
      </w:r>
      <w:r w:rsidR="00537868">
        <w:rPr>
          <w:szCs w:val="18"/>
        </w:rPr>
        <w:t xml:space="preserve"> </w:t>
      </w:r>
      <w:r w:rsidRPr="00466BA0">
        <w:rPr>
          <w:szCs w:val="18"/>
        </w:rPr>
        <w:t>analiziraju,</w:t>
      </w:r>
      <w:r w:rsidR="00537868">
        <w:rPr>
          <w:szCs w:val="18"/>
        </w:rPr>
        <w:t xml:space="preserve"> </w:t>
      </w:r>
      <w:r w:rsidRPr="00466BA0">
        <w:rPr>
          <w:szCs w:val="18"/>
        </w:rPr>
        <w:t>postavljaju pitanja,</w:t>
      </w:r>
      <w:r w:rsidR="00537868">
        <w:rPr>
          <w:szCs w:val="18"/>
        </w:rPr>
        <w:t xml:space="preserve"> </w:t>
      </w:r>
      <w:r w:rsidRPr="00466BA0">
        <w:rPr>
          <w:szCs w:val="18"/>
        </w:rPr>
        <w:t>raspravljaju,</w:t>
      </w:r>
      <w:r w:rsidR="00537868">
        <w:rPr>
          <w:szCs w:val="18"/>
        </w:rPr>
        <w:t xml:space="preserve"> </w:t>
      </w:r>
      <w:r w:rsidRPr="00466BA0">
        <w:rPr>
          <w:szCs w:val="18"/>
        </w:rPr>
        <w:t>opisuju i prezentiraju</w:t>
      </w:r>
    </w:p>
    <w:p w:rsidR="00537868" w:rsidRDefault="00466BA0" w:rsidP="00537868">
      <w:pPr>
        <w:pStyle w:val="ListParagraph"/>
        <w:spacing w:after="120"/>
        <w:ind w:left="0"/>
        <w:contextualSpacing/>
        <w:rPr>
          <w:szCs w:val="18"/>
        </w:rPr>
      </w:pPr>
      <w:r w:rsidRPr="00466BA0">
        <w:rPr>
          <w:b/>
          <w:szCs w:val="18"/>
        </w:rPr>
        <w:t>Metode poučavanja</w:t>
      </w:r>
      <w:r w:rsidRPr="00466BA0">
        <w:rPr>
          <w:szCs w:val="18"/>
        </w:rPr>
        <w:t>:</w:t>
      </w:r>
      <w:r w:rsidR="00537868">
        <w:rPr>
          <w:szCs w:val="18"/>
        </w:rPr>
        <w:t xml:space="preserve"> </w:t>
      </w:r>
      <w:r w:rsidRPr="00466BA0">
        <w:rPr>
          <w:szCs w:val="18"/>
        </w:rPr>
        <w:t>upućivanje na dostupne sadržaje,</w:t>
      </w:r>
      <w:r w:rsidR="00537868">
        <w:rPr>
          <w:szCs w:val="18"/>
        </w:rPr>
        <w:t xml:space="preserve"> </w:t>
      </w:r>
      <w:r w:rsidRPr="00466BA0">
        <w:rPr>
          <w:szCs w:val="18"/>
        </w:rPr>
        <w:t>priprema materijala za grupni rad,</w:t>
      </w:r>
      <w:r w:rsidR="00537868">
        <w:rPr>
          <w:szCs w:val="18"/>
        </w:rPr>
        <w:t xml:space="preserve"> </w:t>
      </w:r>
      <w:r w:rsidRPr="00466BA0">
        <w:rPr>
          <w:szCs w:val="18"/>
        </w:rPr>
        <w:t>poticanje na samostalni istraživački rad,</w:t>
      </w:r>
      <w:r w:rsidR="00537868">
        <w:rPr>
          <w:szCs w:val="18"/>
        </w:rPr>
        <w:t xml:space="preserve"> </w:t>
      </w:r>
      <w:r w:rsidRPr="00466BA0">
        <w:rPr>
          <w:szCs w:val="18"/>
        </w:rPr>
        <w:t>vođenje rasprave,</w:t>
      </w:r>
      <w:r w:rsidR="00537868">
        <w:rPr>
          <w:szCs w:val="18"/>
        </w:rPr>
        <w:t xml:space="preserve"> </w:t>
      </w:r>
      <w:r w:rsidRPr="00466BA0">
        <w:rPr>
          <w:szCs w:val="18"/>
        </w:rPr>
        <w:t>praćenje i vrijednovanje aktivnosti</w:t>
      </w:r>
    </w:p>
    <w:p w:rsidR="00466BA0" w:rsidRPr="00466BA0" w:rsidRDefault="00466BA0" w:rsidP="00537868">
      <w:pPr>
        <w:pStyle w:val="ListParagraph"/>
        <w:spacing w:after="120"/>
        <w:ind w:left="0"/>
        <w:contextualSpacing/>
        <w:rPr>
          <w:szCs w:val="18"/>
        </w:rPr>
      </w:pPr>
      <w:r w:rsidRPr="00466BA0">
        <w:rPr>
          <w:b/>
          <w:szCs w:val="18"/>
        </w:rPr>
        <w:t>Trajanje izvedbe</w:t>
      </w:r>
      <w:r w:rsidRPr="00466BA0">
        <w:rPr>
          <w:szCs w:val="18"/>
        </w:rPr>
        <w:t>:</w:t>
      </w:r>
      <w:r w:rsidR="00537868">
        <w:rPr>
          <w:szCs w:val="18"/>
        </w:rPr>
        <w:t xml:space="preserve"> </w:t>
      </w:r>
      <w:r w:rsidRPr="00466BA0">
        <w:rPr>
          <w:szCs w:val="18"/>
        </w:rPr>
        <w:t>od  rujna 2017. do lipnja 2018. godine</w:t>
      </w:r>
    </w:p>
    <w:p w:rsidR="00466BA0" w:rsidRPr="00EF1F47" w:rsidRDefault="00466BA0" w:rsidP="00537868">
      <w:pPr>
        <w:spacing w:after="120"/>
        <w:ind w:firstLine="708"/>
        <w:rPr>
          <w:szCs w:val="18"/>
        </w:rPr>
      </w:pPr>
      <w:r w:rsidRPr="00EF1F47">
        <w:rPr>
          <w:b/>
          <w:szCs w:val="18"/>
        </w:rPr>
        <w:t>Resursi</w:t>
      </w:r>
      <w:r w:rsidRPr="00EF1F47">
        <w:rPr>
          <w:szCs w:val="18"/>
        </w:rPr>
        <w:t xml:space="preserve">: </w:t>
      </w:r>
    </w:p>
    <w:p w:rsidR="00466BA0" w:rsidRPr="00466BA0" w:rsidRDefault="00466BA0" w:rsidP="00537868">
      <w:pPr>
        <w:jc w:val="left"/>
        <w:rPr>
          <w:szCs w:val="18"/>
        </w:rPr>
      </w:pPr>
      <w:r w:rsidRPr="00466BA0">
        <w:rPr>
          <w:b/>
          <w:szCs w:val="18"/>
        </w:rPr>
        <w:t>Potrebni resursi</w:t>
      </w:r>
      <w:r w:rsidRPr="00466BA0">
        <w:rPr>
          <w:szCs w:val="18"/>
        </w:rPr>
        <w:t>:</w:t>
      </w:r>
      <w:r w:rsidR="00537868">
        <w:rPr>
          <w:szCs w:val="18"/>
        </w:rPr>
        <w:t xml:space="preserve"> </w:t>
      </w:r>
      <w:r w:rsidRPr="00466BA0">
        <w:rPr>
          <w:szCs w:val="18"/>
        </w:rPr>
        <w:t>učitelji,stručni suradnici,</w:t>
      </w:r>
      <w:r w:rsidR="00537868">
        <w:rPr>
          <w:szCs w:val="18"/>
        </w:rPr>
        <w:t xml:space="preserve"> </w:t>
      </w:r>
      <w:r w:rsidRPr="00466BA0">
        <w:rPr>
          <w:szCs w:val="18"/>
        </w:rPr>
        <w:t>udžbenici,</w:t>
      </w:r>
      <w:r w:rsidR="00537868">
        <w:rPr>
          <w:szCs w:val="18"/>
        </w:rPr>
        <w:t xml:space="preserve"> </w:t>
      </w:r>
      <w:r w:rsidRPr="00466BA0">
        <w:rPr>
          <w:szCs w:val="18"/>
        </w:rPr>
        <w:t>web sadržaji,</w:t>
      </w:r>
      <w:r w:rsidR="00537868">
        <w:rPr>
          <w:szCs w:val="18"/>
        </w:rPr>
        <w:t xml:space="preserve"> </w:t>
      </w:r>
      <w:r w:rsidRPr="00466BA0">
        <w:rPr>
          <w:szCs w:val="18"/>
        </w:rPr>
        <w:t>literatura,</w:t>
      </w:r>
      <w:r w:rsidR="00537868">
        <w:rPr>
          <w:szCs w:val="18"/>
        </w:rPr>
        <w:t xml:space="preserve"> </w:t>
      </w:r>
      <w:r w:rsidRPr="00466BA0">
        <w:rPr>
          <w:szCs w:val="18"/>
        </w:rPr>
        <w:t>materijali za grupni rad,</w:t>
      </w:r>
      <w:r w:rsidR="00537868">
        <w:rPr>
          <w:szCs w:val="18"/>
        </w:rPr>
        <w:t xml:space="preserve"> </w:t>
      </w:r>
      <w:r w:rsidRPr="00466BA0">
        <w:rPr>
          <w:szCs w:val="18"/>
        </w:rPr>
        <w:t>nastavna sredstva i pomagala,</w:t>
      </w:r>
      <w:r w:rsidR="00537868">
        <w:rPr>
          <w:szCs w:val="18"/>
        </w:rPr>
        <w:t xml:space="preserve"> </w:t>
      </w:r>
      <w:r w:rsidRPr="00466BA0">
        <w:rPr>
          <w:szCs w:val="18"/>
        </w:rPr>
        <w:t>te novčana sredstva za izvanučioničku nastavu</w:t>
      </w:r>
    </w:p>
    <w:p w:rsidR="00466BA0" w:rsidRPr="00466BA0" w:rsidRDefault="00466BA0" w:rsidP="00537868">
      <w:pPr>
        <w:jc w:val="left"/>
        <w:rPr>
          <w:szCs w:val="18"/>
        </w:rPr>
      </w:pPr>
      <w:r w:rsidRPr="00466BA0">
        <w:rPr>
          <w:b/>
          <w:szCs w:val="18"/>
        </w:rPr>
        <w:t>Mogućnosti</w:t>
      </w:r>
      <w:r w:rsidRPr="00466BA0">
        <w:rPr>
          <w:szCs w:val="18"/>
        </w:rPr>
        <w:t>:</w:t>
      </w:r>
      <w:r w:rsidR="00537868">
        <w:rPr>
          <w:szCs w:val="18"/>
        </w:rPr>
        <w:t xml:space="preserve"> </w:t>
      </w:r>
      <w:r w:rsidRPr="00466BA0">
        <w:rPr>
          <w:szCs w:val="18"/>
        </w:rPr>
        <w:t>podrška ravnateljice,</w:t>
      </w:r>
      <w:r w:rsidR="00537868">
        <w:rPr>
          <w:szCs w:val="18"/>
        </w:rPr>
        <w:t xml:space="preserve"> </w:t>
      </w:r>
      <w:r w:rsidRPr="00466BA0">
        <w:rPr>
          <w:szCs w:val="18"/>
        </w:rPr>
        <w:t>suradnja učitelja i stručnih suradnika,</w:t>
      </w:r>
      <w:r w:rsidR="00537868">
        <w:rPr>
          <w:szCs w:val="18"/>
        </w:rPr>
        <w:t xml:space="preserve"> </w:t>
      </w:r>
      <w:r w:rsidRPr="00466BA0">
        <w:rPr>
          <w:szCs w:val="18"/>
        </w:rPr>
        <w:t>prostorni uvjeti,</w:t>
      </w:r>
      <w:r w:rsidR="00537868">
        <w:rPr>
          <w:szCs w:val="18"/>
        </w:rPr>
        <w:t xml:space="preserve"> </w:t>
      </w:r>
      <w:r w:rsidRPr="00466BA0">
        <w:rPr>
          <w:szCs w:val="18"/>
        </w:rPr>
        <w:t>dostopnost literature,</w:t>
      </w:r>
      <w:r w:rsidR="00537868">
        <w:rPr>
          <w:szCs w:val="18"/>
        </w:rPr>
        <w:t xml:space="preserve"> </w:t>
      </w:r>
      <w:r w:rsidRPr="00466BA0">
        <w:rPr>
          <w:szCs w:val="18"/>
        </w:rPr>
        <w:t>IT podrška i potrošni materijal</w:t>
      </w:r>
    </w:p>
    <w:p w:rsidR="00466BA0" w:rsidRPr="00466BA0" w:rsidRDefault="00466BA0" w:rsidP="00537868">
      <w:pPr>
        <w:pStyle w:val="ListParagraph"/>
        <w:spacing w:after="120"/>
        <w:ind w:left="0"/>
        <w:contextualSpacing/>
        <w:rPr>
          <w:szCs w:val="18"/>
        </w:rPr>
      </w:pPr>
      <w:r w:rsidRPr="00466BA0">
        <w:rPr>
          <w:b/>
          <w:szCs w:val="18"/>
        </w:rPr>
        <w:t>Moguće teškoće</w:t>
      </w:r>
      <w:r w:rsidRPr="00466BA0">
        <w:rPr>
          <w:szCs w:val="18"/>
        </w:rPr>
        <w:t>:</w:t>
      </w:r>
      <w:r w:rsidR="00537868">
        <w:rPr>
          <w:szCs w:val="18"/>
        </w:rPr>
        <w:t xml:space="preserve"> </w:t>
      </w:r>
      <w:r w:rsidRPr="00466BA0">
        <w:rPr>
          <w:szCs w:val="18"/>
        </w:rPr>
        <w:t>dostupnost IT podrške,</w:t>
      </w:r>
      <w:r w:rsidR="00537868">
        <w:rPr>
          <w:szCs w:val="18"/>
        </w:rPr>
        <w:t xml:space="preserve"> </w:t>
      </w:r>
      <w:r w:rsidRPr="00466BA0">
        <w:rPr>
          <w:szCs w:val="18"/>
        </w:rPr>
        <w:t>literature,</w:t>
      </w:r>
      <w:r w:rsidR="00537868">
        <w:rPr>
          <w:szCs w:val="18"/>
        </w:rPr>
        <w:t xml:space="preserve"> </w:t>
      </w:r>
      <w:r w:rsidRPr="00466BA0">
        <w:rPr>
          <w:szCs w:val="18"/>
        </w:rPr>
        <w:t>potrošnog materijala i novčanih sredstava</w:t>
      </w:r>
    </w:p>
    <w:p w:rsidR="00466BA0" w:rsidRPr="00EF1F47" w:rsidRDefault="00466BA0" w:rsidP="00537868">
      <w:pPr>
        <w:spacing w:after="120"/>
        <w:rPr>
          <w:szCs w:val="18"/>
        </w:rPr>
      </w:pPr>
      <w:r w:rsidRPr="00EF1F47">
        <w:rPr>
          <w:b/>
          <w:szCs w:val="18"/>
        </w:rPr>
        <w:t>Način praćenja i provjere ishoda/postignuća</w:t>
      </w:r>
      <w:r w:rsidRPr="00EF1F47">
        <w:rPr>
          <w:szCs w:val="18"/>
        </w:rPr>
        <w:t>:</w:t>
      </w:r>
      <w:r w:rsidR="00537868">
        <w:rPr>
          <w:szCs w:val="18"/>
        </w:rPr>
        <w:t xml:space="preserve"> </w:t>
      </w:r>
      <w:r w:rsidRPr="00EF1F47">
        <w:rPr>
          <w:szCs w:val="18"/>
        </w:rPr>
        <w:t>samoprocjena,</w:t>
      </w:r>
      <w:r w:rsidR="00537868">
        <w:rPr>
          <w:szCs w:val="18"/>
        </w:rPr>
        <w:t xml:space="preserve"> </w:t>
      </w:r>
      <w:r w:rsidRPr="00EF1F47">
        <w:rPr>
          <w:szCs w:val="18"/>
        </w:rPr>
        <w:t>PP prezentacije,</w:t>
      </w:r>
      <w:r w:rsidR="00537868">
        <w:rPr>
          <w:szCs w:val="18"/>
        </w:rPr>
        <w:t xml:space="preserve"> </w:t>
      </w:r>
      <w:r w:rsidRPr="00EF1F47">
        <w:rPr>
          <w:szCs w:val="18"/>
        </w:rPr>
        <w:t>plakati i referati</w:t>
      </w:r>
    </w:p>
    <w:p w:rsidR="00466BA0" w:rsidRPr="00EF1F47" w:rsidRDefault="00466BA0" w:rsidP="00537868">
      <w:pPr>
        <w:rPr>
          <w:szCs w:val="18"/>
        </w:rPr>
      </w:pPr>
      <w:r w:rsidRPr="00EF1F47">
        <w:rPr>
          <w:b/>
          <w:szCs w:val="18"/>
        </w:rPr>
        <w:t>Odgovorne osobe</w:t>
      </w:r>
      <w:r w:rsidRPr="00EF1F47">
        <w:rPr>
          <w:szCs w:val="18"/>
        </w:rPr>
        <w:t>:</w:t>
      </w:r>
      <w:r w:rsidR="00537868">
        <w:rPr>
          <w:szCs w:val="18"/>
        </w:rPr>
        <w:t xml:space="preserve"> </w:t>
      </w:r>
      <w:r w:rsidRPr="00EF1F47">
        <w:rPr>
          <w:szCs w:val="18"/>
        </w:rPr>
        <w:t>učitelj povijesti Vladimir Vijtiuk</w:t>
      </w:r>
    </w:p>
    <w:p w:rsidR="00B67952" w:rsidRDefault="003431C5" w:rsidP="00E051F9">
      <w:pPr>
        <w:pStyle w:val="Heading2"/>
        <w:rPr>
          <w:lang w:eastAsia="hr-HR"/>
        </w:rPr>
      </w:pPr>
      <w:bookmarkStart w:id="118" w:name="_Toc525736578"/>
      <w:r>
        <w:rPr>
          <w:lang w:eastAsia="hr-HR"/>
        </w:rPr>
        <w:t>5.</w:t>
      </w:r>
      <w:r w:rsidR="00FA66AC">
        <w:rPr>
          <w:lang w:eastAsia="hr-HR"/>
        </w:rPr>
        <w:t>3</w:t>
      </w:r>
      <w:r w:rsidR="00CE2AA7">
        <w:rPr>
          <w:lang w:eastAsia="hr-HR"/>
        </w:rPr>
        <w:t>. IZVANNASTAVNE AKTIVNOSTI</w:t>
      </w:r>
      <w:bookmarkEnd w:id="118"/>
    </w:p>
    <w:p w:rsidR="00B67952" w:rsidRDefault="00527863" w:rsidP="00E13E76">
      <w:pPr>
        <w:pStyle w:val="Heading3"/>
        <w:rPr>
          <w:lang w:eastAsia="hr-HR"/>
        </w:rPr>
      </w:pPr>
      <w:bookmarkStart w:id="119" w:name="_Toc525736579"/>
      <w:r>
        <w:rPr>
          <w:lang w:eastAsia="hr-HR"/>
        </w:rPr>
        <w:t>5.</w:t>
      </w:r>
      <w:r w:rsidR="00FA66AC">
        <w:rPr>
          <w:lang w:eastAsia="hr-HR"/>
        </w:rPr>
        <w:t>3</w:t>
      </w:r>
      <w:r w:rsidR="00CE2AA7">
        <w:rPr>
          <w:lang w:eastAsia="hr-HR"/>
        </w:rPr>
        <w:t xml:space="preserve">.1. Crveni </w:t>
      </w:r>
      <w:r w:rsidR="00E13E76">
        <w:rPr>
          <w:lang w:eastAsia="hr-HR"/>
        </w:rPr>
        <w:t>križ</w:t>
      </w:r>
      <w:bookmarkEnd w:id="119"/>
      <w:r w:rsidR="00E13E76">
        <w:rPr>
          <w:lang w:eastAsia="hr-HR"/>
        </w:rPr>
        <w:t xml:space="preserve"> </w:t>
      </w:r>
    </w:p>
    <w:p w:rsidR="00B94142" w:rsidRPr="00431BE7" w:rsidRDefault="00B94142" w:rsidP="00B94142">
      <w:pPr>
        <w:spacing w:after="120"/>
        <w:ind w:firstLine="708"/>
        <w:rPr>
          <w:szCs w:val="18"/>
        </w:rPr>
      </w:pPr>
      <w:r w:rsidRPr="00431BE7">
        <w:rPr>
          <w:b/>
          <w:szCs w:val="18"/>
        </w:rPr>
        <w:t>Ciklus</w:t>
      </w:r>
      <w:r w:rsidRPr="00431BE7">
        <w:rPr>
          <w:szCs w:val="18"/>
        </w:rPr>
        <w:t xml:space="preserve"> (razred): 1 .- 3. ciklus (1. – 8. r.)</w:t>
      </w:r>
    </w:p>
    <w:p w:rsidR="00B94142" w:rsidRPr="00431BE7" w:rsidRDefault="00B94142" w:rsidP="00B94142">
      <w:pPr>
        <w:spacing w:after="120"/>
        <w:rPr>
          <w:szCs w:val="18"/>
        </w:rPr>
      </w:pPr>
      <w:r w:rsidRPr="00431BE7">
        <w:rPr>
          <w:b/>
          <w:szCs w:val="18"/>
        </w:rPr>
        <w:t>Cilj</w:t>
      </w:r>
      <w:r w:rsidRPr="00431BE7">
        <w:rPr>
          <w:szCs w:val="18"/>
        </w:rPr>
        <w:t xml:space="preserve">: a) stjecanje spoznaja o humanitarnim organizacijama i humanosti kao etičkoj ljudskoj odrednici; upoznati se s načelima humanog djelovanja;  usvojiti stavove o potrebi zdravog života; </w:t>
      </w:r>
      <w:r w:rsidRPr="00431BE7">
        <w:rPr>
          <w:szCs w:val="18"/>
        </w:rPr>
        <w:lastRenderedPageBreak/>
        <w:t>razvoj umijeća suprotnih stavova, osjećaja i različitosti; razvoj ekološke svijesti i prihvatiti pozitivne stavove prema svojoj okolini; ojačati suradnju s podsusedskim Caritasom</w:t>
      </w:r>
    </w:p>
    <w:p w:rsidR="00B94142" w:rsidRPr="00431BE7" w:rsidRDefault="00B94142" w:rsidP="00B94142">
      <w:pPr>
        <w:spacing w:after="120"/>
        <w:rPr>
          <w:szCs w:val="18"/>
        </w:rPr>
      </w:pPr>
      <w:r w:rsidRPr="00431BE7">
        <w:rPr>
          <w:szCs w:val="18"/>
        </w:rPr>
        <w:t>b) upoznati se s  humanim vrijednostima Crvenog križa, osvijestiti ulogu znanja u životno opasnim situacijama – kako sačuvati prisebnost i pomoći ozlijeđenoj osobi</w:t>
      </w:r>
    </w:p>
    <w:p w:rsidR="00B94142" w:rsidRPr="00431BE7" w:rsidRDefault="00B94142" w:rsidP="00B94142">
      <w:pPr>
        <w:spacing w:after="120"/>
        <w:rPr>
          <w:szCs w:val="18"/>
        </w:rPr>
      </w:pPr>
      <w:r w:rsidRPr="00431BE7">
        <w:rPr>
          <w:b/>
          <w:szCs w:val="18"/>
        </w:rPr>
        <w:t>Obrazloženje cilja</w:t>
      </w:r>
      <w:r w:rsidRPr="00431BE7">
        <w:rPr>
          <w:szCs w:val="18"/>
        </w:rPr>
        <w:t>: Kroz humanitarno djelovanje ćemo povećati empatiju prema onima kojima je pomoć potrebna.  Učenici će naučiti teoriju prve pomoći i vježbati postupke pružanja prve pomoći.</w:t>
      </w:r>
    </w:p>
    <w:p w:rsidR="00B94142" w:rsidRPr="00431BE7" w:rsidRDefault="00B94142" w:rsidP="00B94142">
      <w:pPr>
        <w:spacing w:after="120"/>
        <w:rPr>
          <w:szCs w:val="18"/>
        </w:rPr>
      </w:pPr>
      <w:r w:rsidRPr="00431BE7">
        <w:rPr>
          <w:b/>
          <w:szCs w:val="18"/>
        </w:rPr>
        <w:t>Očekivani ishodi/postignuća</w:t>
      </w:r>
      <w:r w:rsidRPr="00431BE7">
        <w:rPr>
          <w:szCs w:val="18"/>
        </w:rPr>
        <w:t>:</w:t>
      </w:r>
    </w:p>
    <w:p w:rsidR="00B94142" w:rsidRPr="00431BE7" w:rsidRDefault="00B94142" w:rsidP="002E680E">
      <w:pPr>
        <w:pStyle w:val="ListParagraph"/>
        <w:numPr>
          <w:ilvl w:val="0"/>
          <w:numId w:val="32"/>
        </w:numPr>
        <w:jc w:val="left"/>
        <w:rPr>
          <w:szCs w:val="18"/>
        </w:rPr>
      </w:pPr>
      <w:r w:rsidRPr="00431BE7">
        <w:rPr>
          <w:szCs w:val="18"/>
        </w:rPr>
        <w:t>razumijevanje potreba drugih ljudi</w:t>
      </w:r>
    </w:p>
    <w:p w:rsidR="00B94142" w:rsidRPr="00431BE7" w:rsidRDefault="00B94142" w:rsidP="002E680E">
      <w:pPr>
        <w:pStyle w:val="ListParagraph"/>
        <w:numPr>
          <w:ilvl w:val="0"/>
          <w:numId w:val="32"/>
        </w:numPr>
        <w:jc w:val="left"/>
        <w:rPr>
          <w:szCs w:val="18"/>
        </w:rPr>
      </w:pPr>
      <w:r w:rsidRPr="00431BE7">
        <w:rPr>
          <w:szCs w:val="18"/>
        </w:rPr>
        <w:t>razumijevanje razlika među ljudima</w:t>
      </w:r>
    </w:p>
    <w:p w:rsidR="00B94142" w:rsidRPr="00431BE7" w:rsidRDefault="00B94142" w:rsidP="002E680E">
      <w:pPr>
        <w:pStyle w:val="ListParagraph"/>
        <w:numPr>
          <w:ilvl w:val="0"/>
          <w:numId w:val="32"/>
        </w:numPr>
        <w:jc w:val="left"/>
        <w:rPr>
          <w:szCs w:val="18"/>
        </w:rPr>
      </w:pPr>
      <w:r w:rsidRPr="00431BE7">
        <w:rPr>
          <w:szCs w:val="18"/>
        </w:rPr>
        <w:t>ekološka svijest i ekološko djelovanje</w:t>
      </w:r>
    </w:p>
    <w:p w:rsidR="00B94142" w:rsidRPr="00431BE7" w:rsidRDefault="00B94142" w:rsidP="00B94142">
      <w:pPr>
        <w:spacing w:before="120" w:after="120"/>
        <w:rPr>
          <w:szCs w:val="18"/>
        </w:rPr>
      </w:pPr>
      <w:r w:rsidRPr="00431BE7">
        <w:rPr>
          <w:b/>
          <w:szCs w:val="18"/>
        </w:rPr>
        <w:t>NAČIN REALIZACIJE</w:t>
      </w:r>
      <w:r w:rsidRPr="00431BE7">
        <w:rPr>
          <w:szCs w:val="18"/>
        </w:rPr>
        <w:t xml:space="preserve">: </w:t>
      </w:r>
    </w:p>
    <w:p w:rsidR="00B94142" w:rsidRPr="00431BE7" w:rsidRDefault="00B94142" w:rsidP="00B94142">
      <w:pPr>
        <w:pStyle w:val="ListParagraph"/>
        <w:spacing w:after="120"/>
        <w:ind w:left="0"/>
        <w:contextualSpacing/>
        <w:rPr>
          <w:rFonts w:cs="Times New Roman"/>
          <w:szCs w:val="18"/>
        </w:rPr>
      </w:pPr>
      <w:r w:rsidRPr="00431BE7">
        <w:rPr>
          <w:rFonts w:cs="Times New Roman"/>
          <w:b/>
          <w:szCs w:val="18"/>
        </w:rPr>
        <w:t>Oblik</w:t>
      </w:r>
      <w:r w:rsidRPr="00431BE7">
        <w:rPr>
          <w:rFonts w:cs="Times New Roman"/>
          <w:szCs w:val="18"/>
        </w:rPr>
        <w:t>: izvannastavna aktivnost</w:t>
      </w:r>
    </w:p>
    <w:p w:rsidR="00B94142" w:rsidRPr="00431BE7" w:rsidRDefault="00B94142" w:rsidP="00B94142">
      <w:pPr>
        <w:pStyle w:val="ListParagraph"/>
        <w:spacing w:after="120"/>
        <w:ind w:left="0"/>
        <w:contextualSpacing/>
        <w:rPr>
          <w:rFonts w:cs="Times New Roman"/>
          <w:szCs w:val="18"/>
        </w:rPr>
      </w:pPr>
      <w:r w:rsidRPr="00431BE7">
        <w:rPr>
          <w:rFonts w:cs="Times New Roman"/>
          <w:b/>
          <w:szCs w:val="18"/>
        </w:rPr>
        <w:t>Sudionici</w:t>
      </w:r>
      <w:r w:rsidRPr="00431BE7">
        <w:rPr>
          <w:rFonts w:cs="Times New Roman"/>
          <w:szCs w:val="18"/>
        </w:rPr>
        <w:t>: svi učenici škole</w:t>
      </w:r>
    </w:p>
    <w:p w:rsidR="00B94142" w:rsidRPr="00431BE7" w:rsidRDefault="00B94142" w:rsidP="00B94142">
      <w:pPr>
        <w:pStyle w:val="ListParagraph"/>
        <w:spacing w:after="120"/>
        <w:ind w:left="0"/>
        <w:contextualSpacing/>
        <w:rPr>
          <w:rFonts w:cs="Times New Roman"/>
          <w:szCs w:val="18"/>
        </w:rPr>
      </w:pPr>
      <w:r w:rsidRPr="00431BE7">
        <w:rPr>
          <w:rFonts w:cs="Times New Roman"/>
          <w:b/>
          <w:szCs w:val="18"/>
        </w:rPr>
        <w:t>Načini učenja</w:t>
      </w:r>
      <w:r w:rsidRPr="00431BE7">
        <w:rPr>
          <w:rFonts w:cs="Times New Roman"/>
          <w:szCs w:val="18"/>
        </w:rPr>
        <w:t>: prikupljaju materijalna sredstva, organizira suradnju sa lokalnom zajednicom, objašnjava, pronalazi, određuje važnost, zaključuje, istražuje, provodi, predlaže, sastavlja</w:t>
      </w:r>
    </w:p>
    <w:p w:rsidR="00B94142" w:rsidRPr="00431BE7" w:rsidRDefault="00B94142" w:rsidP="00B94142">
      <w:pPr>
        <w:pStyle w:val="ListParagraph"/>
        <w:spacing w:after="120"/>
        <w:ind w:left="0"/>
        <w:contextualSpacing/>
        <w:rPr>
          <w:rFonts w:cs="Times New Roman"/>
          <w:szCs w:val="18"/>
        </w:rPr>
      </w:pPr>
      <w:r w:rsidRPr="00431BE7">
        <w:rPr>
          <w:rFonts w:cs="Times New Roman"/>
          <w:b/>
          <w:szCs w:val="18"/>
        </w:rPr>
        <w:t>Metode poučavanja</w:t>
      </w:r>
      <w:r w:rsidRPr="00431BE7">
        <w:rPr>
          <w:rFonts w:cs="Times New Roman"/>
          <w:szCs w:val="18"/>
        </w:rPr>
        <w:t xml:space="preserve">: organizira humanitarne akcije, priprema materijale, demonstrira i objašnjava </w:t>
      </w:r>
      <w:r w:rsidRPr="00431BE7">
        <w:rPr>
          <w:rFonts w:cs="Times New Roman"/>
          <w:szCs w:val="18"/>
        </w:rPr>
        <w:br/>
      </w:r>
      <w:r w:rsidRPr="00431BE7">
        <w:rPr>
          <w:rFonts w:cs="Times New Roman"/>
          <w:b/>
          <w:szCs w:val="18"/>
        </w:rPr>
        <w:t>Trajanje izvedbe</w:t>
      </w:r>
      <w:r w:rsidRPr="00431BE7">
        <w:rPr>
          <w:rFonts w:cs="Times New Roman"/>
          <w:szCs w:val="18"/>
        </w:rPr>
        <w:t xml:space="preserve">: tijekom školske godine </w:t>
      </w:r>
      <w:r w:rsidR="00AB6918">
        <w:rPr>
          <w:rFonts w:cs="Times New Roman"/>
          <w:szCs w:val="18"/>
        </w:rPr>
        <w:t>2018./19.</w:t>
      </w:r>
    </w:p>
    <w:p w:rsidR="00B94142" w:rsidRPr="00431BE7" w:rsidRDefault="00B94142" w:rsidP="00B94142">
      <w:pPr>
        <w:spacing w:after="120"/>
        <w:ind w:firstLine="708"/>
        <w:rPr>
          <w:szCs w:val="18"/>
        </w:rPr>
      </w:pPr>
      <w:r w:rsidRPr="00431BE7">
        <w:rPr>
          <w:b/>
          <w:szCs w:val="18"/>
        </w:rPr>
        <w:t>Resursi</w:t>
      </w:r>
      <w:r w:rsidRPr="00431BE7">
        <w:rPr>
          <w:szCs w:val="18"/>
        </w:rPr>
        <w:t xml:space="preserve">: </w:t>
      </w:r>
    </w:p>
    <w:p w:rsidR="00B94142" w:rsidRPr="00431BE7" w:rsidRDefault="00B94142" w:rsidP="00B94142">
      <w:pPr>
        <w:pStyle w:val="ListParagraph"/>
        <w:spacing w:after="120"/>
        <w:ind w:left="0"/>
        <w:contextualSpacing/>
        <w:rPr>
          <w:rFonts w:cs="Times New Roman"/>
          <w:szCs w:val="18"/>
        </w:rPr>
      </w:pPr>
      <w:r w:rsidRPr="00431BE7">
        <w:rPr>
          <w:rFonts w:cs="Times New Roman"/>
          <w:b/>
          <w:szCs w:val="18"/>
        </w:rPr>
        <w:t>Potrebni resursi</w:t>
      </w:r>
      <w:r w:rsidRPr="00431BE7">
        <w:rPr>
          <w:rFonts w:cs="Times New Roman"/>
          <w:szCs w:val="18"/>
        </w:rPr>
        <w:t>: Crveni križ, Caritas, radionice</w:t>
      </w:r>
    </w:p>
    <w:p w:rsidR="00B94142" w:rsidRPr="00431BE7" w:rsidRDefault="00B94142" w:rsidP="00B94142">
      <w:pPr>
        <w:pStyle w:val="ListParagraph"/>
        <w:spacing w:after="120"/>
        <w:ind w:left="0"/>
        <w:contextualSpacing/>
        <w:rPr>
          <w:rFonts w:cs="Times New Roman"/>
          <w:szCs w:val="18"/>
        </w:rPr>
      </w:pPr>
      <w:r w:rsidRPr="00431BE7">
        <w:rPr>
          <w:rFonts w:cs="Times New Roman"/>
          <w:b/>
          <w:szCs w:val="18"/>
        </w:rPr>
        <w:t>Mogućnosti</w:t>
      </w:r>
      <w:r w:rsidRPr="00431BE7">
        <w:rPr>
          <w:rFonts w:cs="Times New Roman"/>
          <w:szCs w:val="18"/>
        </w:rPr>
        <w:t>: stručna služba škole, internet, CK, Caritas</w:t>
      </w:r>
    </w:p>
    <w:p w:rsidR="00B94142" w:rsidRPr="00431BE7" w:rsidRDefault="00B94142" w:rsidP="00B94142">
      <w:pPr>
        <w:pStyle w:val="ListParagraph"/>
        <w:spacing w:after="120"/>
        <w:ind w:left="0"/>
        <w:contextualSpacing/>
        <w:rPr>
          <w:rFonts w:cs="Times New Roman"/>
          <w:szCs w:val="18"/>
        </w:rPr>
      </w:pPr>
      <w:r w:rsidRPr="00431BE7">
        <w:rPr>
          <w:rFonts w:cs="Times New Roman"/>
          <w:b/>
          <w:szCs w:val="18"/>
        </w:rPr>
        <w:t xml:space="preserve">Moguće teškoće: </w:t>
      </w:r>
      <w:r w:rsidRPr="00431BE7">
        <w:rPr>
          <w:rFonts w:cs="Times New Roman"/>
          <w:szCs w:val="18"/>
        </w:rPr>
        <w:t>odaziv</w:t>
      </w:r>
    </w:p>
    <w:p w:rsidR="00B94142" w:rsidRPr="00431BE7" w:rsidRDefault="00B94142" w:rsidP="00B94142">
      <w:pPr>
        <w:spacing w:after="120"/>
        <w:rPr>
          <w:szCs w:val="18"/>
        </w:rPr>
      </w:pPr>
      <w:r w:rsidRPr="00431BE7">
        <w:rPr>
          <w:b/>
          <w:szCs w:val="18"/>
        </w:rPr>
        <w:t>Način praćenja i provjere ishoda/postignuća</w:t>
      </w:r>
      <w:r w:rsidRPr="00431BE7">
        <w:rPr>
          <w:szCs w:val="18"/>
        </w:rPr>
        <w:t>: rezultati akcija, izostanci, ankete učenike, pismena provjera znanja, natjecanje</w:t>
      </w:r>
    </w:p>
    <w:p w:rsidR="00B94142" w:rsidRPr="00431BE7" w:rsidRDefault="00B94142" w:rsidP="00B94142">
      <w:pPr>
        <w:rPr>
          <w:szCs w:val="18"/>
          <w:lang w:eastAsia="hr-HR"/>
        </w:rPr>
      </w:pPr>
      <w:r w:rsidRPr="00431BE7">
        <w:rPr>
          <w:b/>
          <w:szCs w:val="18"/>
        </w:rPr>
        <w:t>Odgovorne osobe</w:t>
      </w:r>
      <w:r w:rsidRPr="00431BE7">
        <w:rPr>
          <w:szCs w:val="18"/>
        </w:rPr>
        <w:t>: Ivana Radeljak i Ivana Jadrijević</w:t>
      </w:r>
    </w:p>
    <w:p w:rsidR="00A872AE" w:rsidRDefault="00A872AE" w:rsidP="00A872AE">
      <w:pPr>
        <w:pStyle w:val="Heading3"/>
        <w:rPr>
          <w:lang w:eastAsia="hr-HR"/>
        </w:rPr>
      </w:pPr>
      <w:bookmarkStart w:id="120" w:name="_Toc525736580"/>
      <w:r>
        <w:rPr>
          <w:lang w:eastAsia="hr-HR"/>
        </w:rPr>
        <w:t>5.</w:t>
      </w:r>
      <w:r w:rsidR="00FA66AC">
        <w:rPr>
          <w:lang w:eastAsia="hr-HR"/>
        </w:rPr>
        <w:t>3</w:t>
      </w:r>
      <w:r>
        <w:rPr>
          <w:lang w:eastAsia="hr-HR"/>
        </w:rPr>
        <w:t>.2. Volonteri</w:t>
      </w:r>
      <w:bookmarkEnd w:id="120"/>
    </w:p>
    <w:p w:rsidR="00D246FE" w:rsidRDefault="00D246FE" w:rsidP="00D246FE">
      <w:pPr>
        <w:spacing w:after="120"/>
        <w:ind w:firstLine="708"/>
        <w:rPr>
          <w:szCs w:val="18"/>
        </w:rPr>
      </w:pPr>
      <w:r>
        <w:rPr>
          <w:b/>
          <w:szCs w:val="18"/>
        </w:rPr>
        <w:t>Ciklus</w:t>
      </w:r>
      <w:r>
        <w:rPr>
          <w:szCs w:val="18"/>
        </w:rPr>
        <w:t xml:space="preserve"> (razred): 1-3. ciklus (1. – 3.r)</w:t>
      </w:r>
    </w:p>
    <w:p w:rsidR="00D246FE" w:rsidRPr="00D246FE" w:rsidRDefault="00D246FE" w:rsidP="00D246FE">
      <w:pPr>
        <w:rPr>
          <w:szCs w:val="18"/>
        </w:rPr>
      </w:pPr>
      <w:r w:rsidRPr="00D246FE">
        <w:rPr>
          <w:b/>
          <w:szCs w:val="18"/>
        </w:rPr>
        <w:t>Cilj</w:t>
      </w:r>
      <w:r w:rsidRPr="00D246FE">
        <w:rPr>
          <w:szCs w:val="18"/>
        </w:rPr>
        <w:t xml:space="preserve">:  Cilj ove aktivnosti je u učenicima stvoriti osjećaj odgovornosti za školu i zajednicu osvještavanjem cijelog niza vrijednosti: tolerancije, solidarnosti, zajedništva, mira, ljubavi, ravnopravnosti, vrijednosti nenasilne komunikacije te zaštita okoliša. </w:t>
      </w:r>
    </w:p>
    <w:p w:rsidR="00D246FE" w:rsidRPr="00D246FE" w:rsidRDefault="00D246FE" w:rsidP="00D246FE">
      <w:pPr>
        <w:spacing w:after="120"/>
        <w:rPr>
          <w:szCs w:val="18"/>
        </w:rPr>
      </w:pPr>
    </w:p>
    <w:p w:rsidR="00D246FE" w:rsidRPr="00D246FE" w:rsidRDefault="00D246FE" w:rsidP="00D246FE">
      <w:pPr>
        <w:pStyle w:val="Default"/>
        <w:spacing w:line="276" w:lineRule="auto"/>
        <w:rPr>
          <w:rFonts w:ascii="Verdana" w:hAnsi="Verdana"/>
          <w:color w:val="auto"/>
          <w:sz w:val="18"/>
          <w:szCs w:val="18"/>
        </w:rPr>
      </w:pPr>
      <w:r w:rsidRPr="00D246FE">
        <w:rPr>
          <w:rFonts w:ascii="Verdana" w:hAnsi="Verdana"/>
          <w:b/>
          <w:color w:val="auto"/>
          <w:sz w:val="18"/>
          <w:szCs w:val="18"/>
        </w:rPr>
        <w:t>Obrazloženje cilja</w:t>
      </w:r>
      <w:r w:rsidRPr="00D246FE">
        <w:rPr>
          <w:rFonts w:ascii="Verdana" w:hAnsi="Verdana"/>
          <w:color w:val="auto"/>
          <w:sz w:val="18"/>
          <w:szCs w:val="18"/>
        </w:rPr>
        <w:t xml:space="preserve">: </w:t>
      </w:r>
    </w:p>
    <w:p w:rsidR="00D246FE" w:rsidRPr="00D246FE" w:rsidRDefault="00D246FE" w:rsidP="00D246FE">
      <w:pPr>
        <w:pStyle w:val="Default"/>
        <w:spacing w:line="276" w:lineRule="auto"/>
        <w:jc w:val="both"/>
        <w:rPr>
          <w:rFonts w:ascii="Verdana" w:hAnsi="Verdana" w:cs="Times New Roman"/>
          <w:color w:val="auto"/>
          <w:sz w:val="18"/>
          <w:szCs w:val="18"/>
        </w:rPr>
      </w:pPr>
      <w:r w:rsidRPr="00D246FE">
        <w:rPr>
          <w:rFonts w:ascii="Verdana" w:hAnsi="Verdana"/>
          <w:color w:val="auto"/>
          <w:sz w:val="18"/>
          <w:szCs w:val="18"/>
          <w:shd w:val="clear" w:color="auto" w:fill="FFFFFF"/>
        </w:rPr>
        <w:t>U današnje doba, doba ubrzanih i stalnih promjena, volonterstvo se pokazuje kao jedan od alata za razvoj, jačanje i održivost zajednica u kojima živimo te za poboljšanje položaja i uključivanje „isključenih“ pojedinaca u život zajednice (kroz stjecanje iskustva, razvoj novih i usavršavanje postojećih znanja i vještina).</w:t>
      </w:r>
    </w:p>
    <w:p w:rsidR="00D246FE" w:rsidRPr="00D246FE" w:rsidRDefault="00D246FE" w:rsidP="00D246FE">
      <w:pPr>
        <w:spacing w:before="120" w:after="120"/>
        <w:rPr>
          <w:szCs w:val="18"/>
        </w:rPr>
      </w:pPr>
      <w:r w:rsidRPr="00D246FE">
        <w:rPr>
          <w:b/>
          <w:szCs w:val="18"/>
        </w:rPr>
        <w:t>Očekivani ishodi/postignuća</w:t>
      </w:r>
      <w:r w:rsidRPr="00D246FE">
        <w:rPr>
          <w:szCs w:val="18"/>
        </w:rPr>
        <w:t>:</w:t>
      </w:r>
    </w:p>
    <w:p w:rsidR="00D246FE" w:rsidRPr="00D246FE" w:rsidRDefault="00D246FE" w:rsidP="002E680E">
      <w:pPr>
        <w:pStyle w:val="ListParagraph"/>
        <w:numPr>
          <w:ilvl w:val="0"/>
          <w:numId w:val="40"/>
        </w:numPr>
        <w:jc w:val="left"/>
        <w:rPr>
          <w:rFonts w:cs="Times New Roman"/>
          <w:szCs w:val="18"/>
        </w:rPr>
      </w:pPr>
      <w:r w:rsidRPr="00D246FE">
        <w:rPr>
          <w:rFonts w:cs="Times New Roman"/>
          <w:szCs w:val="18"/>
        </w:rPr>
        <w:t>uključiti se svojim idejama i vještinama u život škole i zajednice te uređenje školskog prostora</w:t>
      </w:r>
    </w:p>
    <w:p w:rsidR="00D246FE" w:rsidRPr="00D246FE" w:rsidRDefault="00D246FE" w:rsidP="002E680E">
      <w:pPr>
        <w:pStyle w:val="ListParagraph"/>
        <w:numPr>
          <w:ilvl w:val="0"/>
          <w:numId w:val="40"/>
        </w:numPr>
        <w:jc w:val="left"/>
        <w:rPr>
          <w:rFonts w:cs="Times New Roman"/>
          <w:szCs w:val="18"/>
        </w:rPr>
      </w:pPr>
      <w:r w:rsidRPr="00D246FE">
        <w:rPr>
          <w:szCs w:val="18"/>
        </w:rPr>
        <w:t>razviti sposobnost empatije i iskazati brigu za ljude kojima je potrebna pomoć</w:t>
      </w:r>
    </w:p>
    <w:p w:rsidR="00D246FE" w:rsidRPr="00D246FE" w:rsidRDefault="00D246FE" w:rsidP="002E680E">
      <w:pPr>
        <w:pStyle w:val="ListParagraph"/>
        <w:numPr>
          <w:ilvl w:val="0"/>
          <w:numId w:val="40"/>
        </w:numPr>
        <w:jc w:val="left"/>
        <w:rPr>
          <w:rFonts w:cs="Times New Roman"/>
          <w:szCs w:val="18"/>
        </w:rPr>
      </w:pPr>
      <w:r w:rsidRPr="00D246FE">
        <w:rPr>
          <w:rFonts w:cs="Times New Roman"/>
          <w:szCs w:val="18"/>
        </w:rPr>
        <w:t>pomagati u školi i zajednici u okvirima svojih mogućnosti i sposobnosti</w:t>
      </w:r>
    </w:p>
    <w:p w:rsidR="00D246FE" w:rsidRPr="00D246FE" w:rsidRDefault="00D246FE" w:rsidP="002E680E">
      <w:pPr>
        <w:pStyle w:val="Default"/>
        <w:numPr>
          <w:ilvl w:val="0"/>
          <w:numId w:val="40"/>
        </w:numPr>
        <w:spacing w:line="276" w:lineRule="auto"/>
        <w:rPr>
          <w:rFonts w:ascii="Verdana" w:hAnsi="Verdana" w:cs="Times New Roman"/>
          <w:color w:val="auto"/>
          <w:sz w:val="18"/>
          <w:szCs w:val="18"/>
        </w:rPr>
      </w:pPr>
      <w:r w:rsidRPr="00D246FE">
        <w:rPr>
          <w:rFonts w:ascii="Verdana" w:hAnsi="Verdana" w:cs="Times New Roman"/>
          <w:color w:val="auto"/>
          <w:sz w:val="18"/>
          <w:szCs w:val="18"/>
        </w:rPr>
        <w:t>proširiti opće znanje na temelju stečenog iskustva rada u školi i zajednici</w:t>
      </w:r>
    </w:p>
    <w:p w:rsidR="00D246FE" w:rsidRPr="00D246FE" w:rsidRDefault="00D246FE" w:rsidP="002E680E">
      <w:pPr>
        <w:pStyle w:val="Default"/>
        <w:numPr>
          <w:ilvl w:val="0"/>
          <w:numId w:val="40"/>
        </w:numPr>
        <w:spacing w:line="276" w:lineRule="auto"/>
        <w:rPr>
          <w:rFonts w:ascii="Verdana" w:hAnsi="Verdana" w:cs="Times New Roman"/>
          <w:color w:val="auto"/>
          <w:sz w:val="18"/>
          <w:szCs w:val="18"/>
        </w:rPr>
      </w:pPr>
      <w:r w:rsidRPr="00D246FE">
        <w:rPr>
          <w:rFonts w:ascii="Verdana" w:hAnsi="Verdana" w:cs="Times New Roman"/>
          <w:color w:val="auto"/>
          <w:sz w:val="18"/>
          <w:szCs w:val="18"/>
        </w:rPr>
        <w:t>aktivno  sudjelovati u projektima i slavljima škole: Dani kruha, sv.Martin, Božićni sajam…</w:t>
      </w:r>
    </w:p>
    <w:p w:rsidR="00D246FE" w:rsidRPr="00D246FE" w:rsidRDefault="00D246FE" w:rsidP="002E680E">
      <w:pPr>
        <w:pStyle w:val="Default"/>
        <w:numPr>
          <w:ilvl w:val="0"/>
          <w:numId w:val="40"/>
        </w:numPr>
        <w:spacing w:line="276" w:lineRule="auto"/>
        <w:rPr>
          <w:rFonts w:ascii="Verdana" w:hAnsi="Verdana" w:cs="Times New Roman"/>
          <w:color w:val="auto"/>
          <w:sz w:val="18"/>
          <w:szCs w:val="18"/>
        </w:rPr>
      </w:pPr>
      <w:r w:rsidRPr="00D246FE">
        <w:rPr>
          <w:rFonts w:ascii="Verdana" w:hAnsi="Verdana" w:cs="Times New Roman"/>
          <w:color w:val="auto"/>
          <w:sz w:val="18"/>
          <w:szCs w:val="18"/>
        </w:rPr>
        <w:t>ekološki prihvatljivo se ponašati i djelovati</w:t>
      </w:r>
    </w:p>
    <w:p w:rsidR="00D246FE" w:rsidRPr="00D246FE" w:rsidRDefault="00D246FE" w:rsidP="00D246FE">
      <w:pPr>
        <w:pStyle w:val="ListParagraph"/>
        <w:spacing w:before="120" w:after="120"/>
        <w:ind w:left="0"/>
        <w:rPr>
          <w:rFonts w:cs="Times New Roman"/>
          <w:szCs w:val="18"/>
        </w:rPr>
      </w:pPr>
      <w:r w:rsidRPr="00D246FE">
        <w:rPr>
          <w:rFonts w:cs="Times New Roman"/>
          <w:b/>
          <w:szCs w:val="18"/>
        </w:rPr>
        <w:t>NAČIN REALIZACIJE</w:t>
      </w:r>
      <w:r w:rsidRPr="00D246FE">
        <w:rPr>
          <w:rFonts w:cs="Times New Roman"/>
          <w:szCs w:val="18"/>
        </w:rPr>
        <w:t xml:space="preserve">: </w:t>
      </w:r>
    </w:p>
    <w:p w:rsidR="00D246FE" w:rsidRPr="00D246FE" w:rsidRDefault="00D246FE" w:rsidP="00D246FE">
      <w:pPr>
        <w:pStyle w:val="ListParagraph"/>
        <w:spacing w:after="120"/>
        <w:ind w:left="0"/>
        <w:contextualSpacing/>
        <w:rPr>
          <w:rFonts w:cs="Times New Roman"/>
          <w:szCs w:val="18"/>
        </w:rPr>
      </w:pPr>
      <w:r w:rsidRPr="00D246FE">
        <w:rPr>
          <w:rFonts w:cs="Times New Roman"/>
          <w:b/>
          <w:szCs w:val="18"/>
        </w:rPr>
        <w:t>Oblik</w:t>
      </w:r>
      <w:r w:rsidRPr="00D246FE">
        <w:rPr>
          <w:rFonts w:cs="Times New Roman"/>
          <w:szCs w:val="18"/>
        </w:rPr>
        <w:t xml:space="preserve">: učionična i izvanučionična nastava </w:t>
      </w:r>
    </w:p>
    <w:p w:rsidR="00D246FE" w:rsidRPr="00D246FE" w:rsidRDefault="00D246FE" w:rsidP="00D246FE">
      <w:pPr>
        <w:pStyle w:val="ListParagraph"/>
        <w:spacing w:after="120"/>
        <w:ind w:left="0"/>
        <w:contextualSpacing/>
        <w:rPr>
          <w:rFonts w:cs="Times New Roman"/>
          <w:szCs w:val="18"/>
        </w:rPr>
      </w:pPr>
      <w:r w:rsidRPr="00D246FE">
        <w:rPr>
          <w:rFonts w:cs="Times New Roman"/>
          <w:b/>
          <w:szCs w:val="18"/>
        </w:rPr>
        <w:t>Sudionici</w:t>
      </w:r>
      <w:r w:rsidRPr="00D246FE">
        <w:rPr>
          <w:rFonts w:cs="Times New Roman"/>
          <w:szCs w:val="18"/>
        </w:rPr>
        <w:t>:  učitelji, učenici</w:t>
      </w:r>
    </w:p>
    <w:p w:rsidR="00D246FE" w:rsidRPr="00D246FE" w:rsidRDefault="00D246FE" w:rsidP="00D246FE">
      <w:pPr>
        <w:pStyle w:val="ListParagraph"/>
        <w:ind w:left="0"/>
        <w:contextualSpacing/>
        <w:rPr>
          <w:szCs w:val="18"/>
        </w:rPr>
      </w:pPr>
      <w:r w:rsidRPr="00D246FE">
        <w:rPr>
          <w:rFonts w:cs="Times New Roman"/>
          <w:b/>
          <w:szCs w:val="18"/>
        </w:rPr>
        <w:lastRenderedPageBreak/>
        <w:t>Načini učenja</w:t>
      </w:r>
      <w:r w:rsidRPr="00D246FE">
        <w:rPr>
          <w:rFonts w:cs="Times New Roman"/>
          <w:szCs w:val="18"/>
        </w:rPr>
        <w:t>: radom i aktivnim sudjelovanjem u konkretnom pomaganju bližnjima</w:t>
      </w:r>
    </w:p>
    <w:p w:rsidR="00D246FE" w:rsidRPr="00D246FE" w:rsidRDefault="00D246FE" w:rsidP="00D246FE">
      <w:pPr>
        <w:pStyle w:val="Default"/>
        <w:spacing w:line="276" w:lineRule="auto"/>
        <w:rPr>
          <w:rFonts w:ascii="Verdana" w:hAnsi="Verdana" w:cs="Times New Roman"/>
          <w:color w:val="auto"/>
          <w:sz w:val="18"/>
          <w:szCs w:val="18"/>
        </w:rPr>
      </w:pPr>
      <w:r w:rsidRPr="00D246FE">
        <w:rPr>
          <w:rFonts w:ascii="Verdana" w:hAnsi="Verdana" w:cs="Times New Roman"/>
          <w:b/>
          <w:color w:val="auto"/>
          <w:sz w:val="18"/>
          <w:szCs w:val="18"/>
        </w:rPr>
        <w:t>Metode poučavanja</w:t>
      </w:r>
      <w:r w:rsidRPr="00D246FE">
        <w:rPr>
          <w:rFonts w:ascii="Verdana" w:hAnsi="Verdana" w:cs="Times New Roman"/>
          <w:color w:val="auto"/>
          <w:sz w:val="18"/>
          <w:szCs w:val="18"/>
        </w:rPr>
        <w:t>: Učitelj će organizirati nastavu u suradnji sa stručnom službom škole i učiteljima razredne nastave te u suradnji s voditeljima lokalne zajednice, pripremiti materijal za rad, koordinirati rad  te pratiti i vrednovati aktivnosti.</w:t>
      </w:r>
    </w:p>
    <w:p w:rsidR="00D246FE" w:rsidRPr="00D246FE" w:rsidRDefault="00D246FE" w:rsidP="00D246FE">
      <w:pPr>
        <w:pStyle w:val="Default"/>
        <w:spacing w:line="276" w:lineRule="auto"/>
        <w:rPr>
          <w:rFonts w:ascii="Verdana" w:hAnsi="Verdana" w:cs="Times New Roman"/>
          <w:color w:val="auto"/>
          <w:sz w:val="18"/>
          <w:szCs w:val="18"/>
        </w:rPr>
      </w:pPr>
      <w:r w:rsidRPr="00D246FE">
        <w:rPr>
          <w:rFonts w:ascii="Verdana" w:hAnsi="Verdana" w:cs="Times New Roman"/>
          <w:b/>
          <w:color w:val="auto"/>
          <w:sz w:val="18"/>
          <w:szCs w:val="18"/>
        </w:rPr>
        <w:t>Trajanje izvedbe</w:t>
      </w:r>
      <w:r w:rsidRPr="00D246FE">
        <w:rPr>
          <w:rFonts w:ascii="Verdana" w:hAnsi="Verdana" w:cs="Times New Roman"/>
          <w:color w:val="auto"/>
          <w:sz w:val="18"/>
          <w:szCs w:val="18"/>
        </w:rPr>
        <w:t>: tijekom šk god 201</w:t>
      </w:r>
      <w:r w:rsidR="003901BB">
        <w:rPr>
          <w:rFonts w:ascii="Verdana" w:hAnsi="Verdana" w:cs="Times New Roman"/>
          <w:color w:val="auto"/>
          <w:sz w:val="18"/>
          <w:szCs w:val="18"/>
        </w:rPr>
        <w:t>8.</w:t>
      </w:r>
      <w:r w:rsidRPr="00D246FE">
        <w:rPr>
          <w:rFonts w:ascii="Verdana" w:hAnsi="Verdana" w:cs="Times New Roman"/>
          <w:color w:val="auto"/>
          <w:sz w:val="18"/>
          <w:szCs w:val="18"/>
        </w:rPr>
        <w:t>/1</w:t>
      </w:r>
      <w:r w:rsidR="003901BB">
        <w:rPr>
          <w:rFonts w:ascii="Verdana" w:hAnsi="Verdana" w:cs="Times New Roman"/>
          <w:color w:val="auto"/>
          <w:sz w:val="18"/>
          <w:szCs w:val="18"/>
        </w:rPr>
        <w:t>9.</w:t>
      </w:r>
    </w:p>
    <w:p w:rsidR="00D246FE" w:rsidRPr="00D246FE" w:rsidRDefault="00D246FE" w:rsidP="00D246FE">
      <w:pPr>
        <w:spacing w:before="120" w:after="120"/>
        <w:rPr>
          <w:szCs w:val="18"/>
        </w:rPr>
      </w:pPr>
      <w:r w:rsidRPr="00D246FE">
        <w:rPr>
          <w:b/>
          <w:szCs w:val="18"/>
        </w:rPr>
        <w:t>Resursi</w:t>
      </w:r>
    </w:p>
    <w:p w:rsidR="00D246FE" w:rsidRPr="00D246FE" w:rsidRDefault="00D246FE" w:rsidP="00D246FE">
      <w:pPr>
        <w:pStyle w:val="ListParagraph"/>
        <w:ind w:left="0"/>
        <w:rPr>
          <w:rFonts w:cs="Times New Roman"/>
          <w:szCs w:val="18"/>
        </w:rPr>
      </w:pPr>
      <w:r w:rsidRPr="00D246FE">
        <w:rPr>
          <w:rFonts w:cs="Times New Roman"/>
          <w:b/>
          <w:szCs w:val="18"/>
        </w:rPr>
        <w:t>Ljudski</w:t>
      </w:r>
      <w:r w:rsidRPr="00D246FE">
        <w:rPr>
          <w:rFonts w:cs="Times New Roman"/>
          <w:szCs w:val="18"/>
        </w:rPr>
        <w:t xml:space="preserve">:  učitelji, učenici, roditelji  </w:t>
      </w:r>
    </w:p>
    <w:p w:rsidR="00D246FE" w:rsidRDefault="00D246FE" w:rsidP="00D246FE">
      <w:pPr>
        <w:pStyle w:val="ListParagraph"/>
        <w:ind w:left="0"/>
        <w:rPr>
          <w:rFonts w:cs="Times New Roman"/>
          <w:szCs w:val="18"/>
        </w:rPr>
      </w:pPr>
      <w:r>
        <w:rPr>
          <w:rFonts w:cs="Times New Roman"/>
          <w:b/>
          <w:szCs w:val="18"/>
        </w:rPr>
        <w:t>Materijalni</w:t>
      </w:r>
      <w:r>
        <w:rPr>
          <w:rFonts w:cs="Times New Roman"/>
          <w:szCs w:val="18"/>
        </w:rPr>
        <w:t>:  nastavni listići, pribor i materijali potrebni za ukrašavanje prostora, novčana sredstva za zaštitu na radu prilikom ekoloških izvan učioničkih i terenskih akcija.</w:t>
      </w:r>
    </w:p>
    <w:p w:rsidR="00D246FE" w:rsidRDefault="00D246FE" w:rsidP="00D246FE">
      <w:pPr>
        <w:pStyle w:val="ListParagraph"/>
        <w:spacing w:after="120"/>
        <w:ind w:left="0"/>
        <w:rPr>
          <w:rFonts w:cs="Times New Roman"/>
          <w:szCs w:val="18"/>
        </w:rPr>
      </w:pPr>
      <w:r>
        <w:rPr>
          <w:rFonts w:cs="Times New Roman"/>
          <w:b/>
          <w:szCs w:val="18"/>
        </w:rPr>
        <w:t>Moguće teškoće</w:t>
      </w:r>
      <w:r>
        <w:rPr>
          <w:rFonts w:cs="Times New Roman"/>
          <w:szCs w:val="18"/>
        </w:rPr>
        <w:t>: financijski troškovi za potreban materijal za zaštitu na radu, nepovoljne vremenske prilike u tijeku izvođenja izvanučioničke nastave.</w:t>
      </w:r>
    </w:p>
    <w:p w:rsidR="00D246FE" w:rsidRDefault="00D246FE" w:rsidP="00D246FE">
      <w:pPr>
        <w:pStyle w:val="ListParagraph"/>
        <w:spacing w:before="120" w:after="120"/>
        <w:ind w:left="0"/>
        <w:rPr>
          <w:rFonts w:cs="Times New Roman"/>
          <w:szCs w:val="18"/>
        </w:rPr>
      </w:pPr>
      <w:r>
        <w:rPr>
          <w:rFonts w:cs="Times New Roman"/>
          <w:b/>
          <w:szCs w:val="18"/>
        </w:rPr>
        <w:t>Način praćenja i provjere ishoda/postignuća</w:t>
      </w:r>
      <w:r>
        <w:rPr>
          <w:rFonts w:cs="Times New Roman"/>
          <w:szCs w:val="18"/>
        </w:rPr>
        <w:t>: upitnik na kraju školske godine, analiza kvalitativnih izvora informacija:web stranica škole, učenički radovi.</w:t>
      </w:r>
    </w:p>
    <w:p w:rsidR="00D246FE" w:rsidRPr="00D246FE" w:rsidRDefault="00D246FE" w:rsidP="00D246FE">
      <w:pPr>
        <w:rPr>
          <w:lang w:eastAsia="hr-HR"/>
        </w:rPr>
      </w:pPr>
      <w:r>
        <w:rPr>
          <w:b/>
          <w:szCs w:val="18"/>
        </w:rPr>
        <w:t xml:space="preserve">Odgovorna osoba: </w:t>
      </w:r>
      <w:r>
        <w:rPr>
          <w:szCs w:val="18"/>
        </w:rPr>
        <w:t>vjeroučiteljica s.</w:t>
      </w:r>
      <w:r w:rsidR="00E01656">
        <w:rPr>
          <w:szCs w:val="18"/>
        </w:rPr>
        <w:t xml:space="preserve"> </w:t>
      </w:r>
      <w:r>
        <w:rPr>
          <w:szCs w:val="18"/>
        </w:rPr>
        <w:t>Melita Kraševac</w:t>
      </w:r>
    </w:p>
    <w:p w:rsidR="00527863" w:rsidRDefault="00527863" w:rsidP="00527863">
      <w:pPr>
        <w:pStyle w:val="Heading3"/>
        <w:rPr>
          <w:lang w:eastAsia="hr-HR"/>
        </w:rPr>
      </w:pPr>
      <w:bookmarkStart w:id="121" w:name="_Toc525736581"/>
      <w:r>
        <w:rPr>
          <w:lang w:eastAsia="hr-HR"/>
        </w:rPr>
        <w:t>5.</w:t>
      </w:r>
      <w:r w:rsidR="00FA66AC">
        <w:rPr>
          <w:lang w:eastAsia="hr-HR"/>
        </w:rPr>
        <w:t>3</w:t>
      </w:r>
      <w:r>
        <w:rPr>
          <w:lang w:eastAsia="hr-HR"/>
        </w:rPr>
        <w:t>.</w:t>
      </w:r>
      <w:r w:rsidR="00A872AE">
        <w:rPr>
          <w:lang w:eastAsia="hr-HR"/>
        </w:rPr>
        <w:t>3</w:t>
      </w:r>
      <w:r>
        <w:rPr>
          <w:lang w:eastAsia="hr-HR"/>
        </w:rPr>
        <w:t>. Vjeronaučna olimpijada</w:t>
      </w:r>
      <w:bookmarkEnd w:id="121"/>
    </w:p>
    <w:p w:rsidR="00527863" w:rsidRPr="00431BE7" w:rsidRDefault="00527863" w:rsidP="00527863">
      <w:pPr>
        <w:spacing w:after="120"/>
        <w:ind w:firstLine="708"/>
        <w:rPr>
          <w:szCs w:val="18"/>
        </w:rPr>
      </w:pPr>
      <w:r w:rsidRPr="00431BE7">
        <w:rPr>
          <w:b/>
          <w:szCs w:val="18"/>
        </w:rPr>
        <w:t>Ciklus</w:t>
      </w:r>
      <w:r w:rsidRPr="00431BE7">
        <w:rPr>
          <w:szCs w:val="18"/>
        </w:rPr>
        <w:t xml:space="preserve"> (razred): 3. ciklus (7. i 8. r.)</w:t>
      </w:r>
    </w:p>
    <w:p w:rsidR="00527863" w:rsidRPr="00431BE7" w:rsidRDefault="00527863" w:rsidP="00527863">
      <w:pPr>
        <w:spacing w:after="120"/>
        <w:rPr>
          <w:szCs w:val="18"/>
        </w:rPr>
      </w:pPr>
      <w:r w:rsidRPr="00431BE7">
        <w:rPr>
          <w:b/>
          <w:szCs w:val="18"/>
        </w:rPr>
        <w:t>Cilj</w:t>
      </w:r>
      <w:r w:rsidRPr="00431BE7">
        <w:rPr>
          <w:szCs w:val="18"/>
        </w:rPr>
        <w:t>: učenje i upoznavanje s dodatnim temama uz sadržaje koji se obrađuju u okviru nastave vjeronauka u 7. i 8. razredu; vježbanje timskog rada i prihvaćanja pravila suradničkih odnosa u skupini; uporaba komunikacijske i informacijske tehnologije</w:t>
      </w:r>
    </w:p>
    <w:p w:rsidR="00527863" w:rsidRPr="00431BE7" w:rsidRDefault="00527863" w:rsidP="00527863">
      <w:pPr>
        <w:spacing w:after="120"/>
        <w:rPr>
          <w:szCs w:val="18"/>
        </w:rPr>
      </w:pPr>
      <w:r w:rsidRPr="00431BE7">
        <w:rPr>
          <w:b/>
          <w:szCs w:val="18"/>
        </w:rPr>
        <w:t>Obrazloženje cilja</w:t>
      </w:r>
      <w:r w:rsidRPr="00431BE7">
        <w:rPr>
          <w:szCs w:val="18"/>
        </w:rPr>
        <w:t>: privući i dodatno motivirati učenike na religiozne sadržaje</w:t>
      </w:r>
    </w:p>
    <w:p w:rsidR="00527863" w:rsidRPr="00431BE7" w:rsidRDefault="00527863" w:rsidP="00527863">
      <w:pPr>
        <w:spacing w:after="120"/>
        <w:rPr>
          <w:szCs w:val="18"/>
        </w:rPr>
      </w:pPr>
      <w:r w:rsidRPr="00431BE7">
        <w:rPr>
          <w:b/>
          <w:szCs w:val="18"/>
        </w:rPr>
        <w:t>Očekivani ishodi/postignuća</w:t>
      </w:r>
      <w:r w:rsidRPr="00431BE7">
        <w:rPr>
          <w:szCs w:val="18"/>
        </w:rPr>
        <w:t>:</w:t>
      </w:r>
    </w:p>
    <w:p w:rsidR="00527863" w:rsidRPr="00431BE7" w:rsidRDefault="00527863" w:rsidP="002E680E">
      <w:pPr>
        <w:pStyle w:val="ListParagraph"/>
        <w:numPr>
          <w:ilvl w:val="0"/>
          <w:numId w:val="30"/>
        </w:numPr>
        <w:spacing w:after="120"/>
        <w:jc w:val="left"/>
        <w:rPr>
          <w:szCs w:val="18"/>
        </w:rPr>
      </w:pPr>
      <w:r w:rsidRPr="00431BE7">
        <w:rPr>
          <w:szCs w:val="18"/>
        </w:rPr>
        <w:t>demonstrirati, kreirati PP prezenacije</w:t>
      </w:r>
    </w:p>
    <w:p w:rsidR="00527863" w:rsidRPr="00431BE7" w:rsidRDefault="00527863" w:rsidP="002E680E">
      <w:pPr>
        <w:pStyle w:val="ListParagraph"/>
        <w:numPr>
          <w:ilvl w:val="0"/>
          <w:numId w:val="30"/>
        </w:numPr>
        <w:spacing w:after="120"/>
        <w:jc w:val="left"/>
        <w:rPr>
          <w:szCs w:val="18"/>
        </w:rPr>
      </w:pPr>
      <w:r w:rsidRPr="00431BE7">
        <w:rPr>
          <w:szCs w:val="18"/>
        </w:rPr>
        <w:t>aktivno sudjelovati u pripremama za natjecanje i samom natjecanju</w:t>
      </w:r>
    </w:p>
    <w:p w:rsidR="00527863" w:rsidRPr="00431BE7" w:rsidRDefault="00527863" w:rsidP="00527863">
      <w:pPr>
        <w:spacing w:after="120"/>
        <w:rPr>
          <w:szCs w:val="18"/>
        </w:rPr>
      </w:pPr>
      <w:r w:rsidRPr="00431BE7">
        <w:rPr>
          <w:b/>
          <w:szCs w:val="18"/>
        </w:rPr>
        <w:t>NAČIN REALIZACIJE</w:t>
      </w:r>
      <w:r w:rsidRPr="00431BE7">
        <w:rPr>
          <w:szCs w:val="18"/>
        </w:rPr>
        <w:t xml:space="preserve">: </w:t>
      </w:r>
    </w:p>
    <w:p w:rsidR="00527863" w:rsidRPr="00431BE7" w:rsidRDefault="00527863" w:rsidP="00527863">
      <w:pPr>
        <w:pStyle w:val="ListParagraph"/>
        <w:spacing w:after="120"/>
        <w:ind w:left="0"/>
        <w:contextualSpacing/>
        <w:rPr>
          <w:rFonts w:cs="Times New Roman"/>
          <w:szCs w:val="18"/>
        </w:rPr>
      </w:pPr>
      <w:r w:rsidRPr="00431BE7">
        <w:rPr>
          <w:rFonts w:cs="Times New Roman"/>
          <w:b/>
          <w:szCs w:val="18"/>
        </w:rPr>
        <w:t>Oblik</w:t>
      </w:r>
      <w:r w:rsidRPr="00431BE7">
        <w:rPr>
          <w:rFonts w:cs="Times New Roman"/>
          <w:szCs w:val="18"/>
        </w:rPr>
        <w:t>: natjecanje – škola domaćin na međuškolskoj razini</w:t>
      </w:r>
    </w:p>
    <w:p w:rsidR="00527863" w:rsidRPr="00431BE7" w:rsidRDefault="00527863" w:rsidP="00527863">
      <w:pPr>
        <w:pStyle w:val="ListParagraph"/>
        <w:spacing w:after="120"/>
        <w:ind w:left="0"/>
        <w:contextualSpacing/>
        <w:rPr>
          <w:rFonts w:cs="Times New Roman"/>
          <w:szCs w:val="18"/>
        </w:rPr>
      </w:pPr>
      <w:r w:rsidRPr="00431BE7">
        <w:rPr>
          <w:rFonts w:cs="Times New Roman"/>
          <w:b/>
          <w:szCs w:val="18"/>
        </w:rPr>
        <w:t>Sudionici</w:t>
      </w:r>
      <w:r w:rsidRPr="00431BE7">
        <w:rPr>
          <w:rFonts w:cs="Times New Roman"/>
          <w:szCs w:val="18"/>
        </w:rPr>
        <w:t>: Marta Kovačević PN – mentor; učenici, stručna služba škole</w:t>
      </w:r>
    </w:p>
    <w:p w:rsidR="00527863" w:rsidRPr="00431BE7" w:rsidRDefault="00527863" w:rsidP="00527863">
      <w:pPr>
        <w:pStyle w:val="ListParagraph"/>
        <w:spacing w:after="120"/>
        <w:ind w:left="0"/>
        <w:contextualSpacing/>
        <w:rPr>
          <w:rFonts w:cs="Times New Roman"/>
          <w:szCs w:val="18"/>
        </w:rPr>
      </w:pPr>
      <w:r w:rsidRPr="00431BE7">
        <w:rPr>
          <w:rFonts w:cs="Times New Roman"/>
          <w:b/>
          <w:szCs w:val="18"/>
        </w:rPr>
        <w:t>Načini učenja</w:t>
      </w:r>
      <w:r w:rsidRPr="00431BE7">
        <w:rPr>
          <w:rFonts w:cs="Times New Roman"/>
          <w:szCs w:val="18"/>
        </w:rPr>
        <w:t>: natječu se, fotografiraju, snimaju, demonstriraju, promatraju, slušaju predavača</w:t>
      </w:r>
    </w:p>
    <w:p w:rsidR="00527863" w:rsidRPr="00431BE7" w:rsidRDefault="00527863" w:rsidP="00527863">
      <w:pPr>
        <w:pStyle w:val="ListParagraph"/>
        <w:spacing w:after="120"/>
        <w:ind w:left="0"/>
        <w:contextualSpacing/>
        <w:rPr>
          <w:rFonts w:cs="Times New Roman"/>
          <w:szCs w:val="18"/>
        </w:rPr>
      </w:pPr>
      <w:r w:rsidRPr="00431BE7">
        <w:rPr>
          <w:rFonts w:cs="Times New Roman"/>
          <w:b/>
          <w:szCs w:val="18"/>
        </w:rPr>
        <w:t>Metode poučavanja</w:t>
      </w:r>
      <w:r w:rsidRPr="00431BE7">
        <w:rPr>
          <w:rFonts w:cs="Times New Roman"/>
          <w:szCs w:val="18"/>
        </w:rPr>
        <w:t>: priprema materijale, organizira gostovanja, objašnjava, demonstrira, usmjerava, organizira natjecanja</w:t>
      </w:r>
    </w:p>
    <w:p w:rsidR="00527863" w:rsidRPr="00431BE7" w:rsidRDefault="00527863" w:rsidP="00527863">
      <w:pPr>
        <w:pStyle w:val="ListParagraph"/>
        <w:spacing w:after="120"/>
        <w:ind w:left="0"/>
        <w:contextualSpacing/>
        <w:rPr>
          <w:rFonts w:cs="Times New Roman"/>
          <w:szCs w:val="18"/>
        </w:rPr>
      </w:pPr>
      <w:r w:rsidRPr="00431BE7">
        <w:rPr>
          <w:rFonts w:cs="Times New Roman"/>
          <w:b/>
          <w:szCs w:val="18"/>
        </w:rPr>
        <w:t>Trajanje izvedbe</w:t>
      </w:r>
      <w:r w:rsidRPr="00431BE7">
        <w:rPr>
          <w:rFonts w:cs="Times New Roman"/>
          <w:szCs w:val="18"/>
        </w:rPr>
        <w:t>: tijekom godine (posebno prvo školsko polugodište)</w:t>
      </w:r>
    </w:p>
    <w:p w:rsidR="00527863" w:rsidRPr="00431BE7" w:rsidRDefault="00527863" w:rsidP="00527863">
      <w:pPr>
        <w:spacing w:after="120"/>
        <w:ind w:firstLine="708"/>
        <w:rPr>
          <w:szCs w:val="18"/>
        </w:rPr>
      </w:pPr>
      <w:r w:rsidRPr="00431BE7">
        <w:rPr>
          <w:b/>
          <w:szCs w:val="18"/>
        </w:rPr>
        <w:t>Resursi</w:t>
      </w:r>
      <w:r w:rsidRPr="00431BE7">
        <w:rPr>
          <w:szCs w:val="18"/>
        </w:rPr>
        <w:t xml:space="preserve">: </w:t>
      </w:r>
    </w:p>
    <w:p w:rsidR="00527863" w:rsidRPr="00431BE7" w:rsidRDefault="00527863" w:rsidP="00527863">
      <w:pPr>
        <w:pStyle w:val="ListParagraph"/>
        <w:spacing w:after="120"/>
        <w:ind w:left="0"/>
        <w:contextualSpacing/>
        <w:rPr>
          <w:rFonts w:cs="Times New Roman"/>
          <w:szCs w:val="18"/>
        </w:rPr>
      </w:pPr>
      <w:r w:rsidRPr="00431BE7">
        <w:rPr>
          <w:rFonts w:cs="Times New Roman"/>
          <w:b/>
          <w:szCs w:val="18"/>
        </w:rPr>
        <w:t>Potrebni resursi</w:t>
      </w:r>
      <w:r w:rsidRPr="00431BE7">
        <w:rPr>
          <w:rFonts w:cs="Times New Roman"/>
          <w:szCs w:val="18"/>
        </w:rPr>
        <w:t>: stručna služba škole, internet, kamera, skripte i dodatna literatura</w:t>
      </w:r>
    </w:p>
    <w:p w:rsidR="00527863" w:rsidRPr="00431BE7" w:rsidRDefault="00527863" w:rsidP="00527863">
      <w:pPr>
        <w:pStyle w:val="ListParagraph"/>
        <w:spacing w:after="120"/>
        <w:ind w:left="0"/>
        <w:contextualSpacing/>
        <w:rPr>
          <w:rFonts w:cs="Times New Roman"/>
          <w:szCs w:val="18"/>
        </w:rPr>
      </w:pPr>
      <w:r w:rsidRPr="00431BE7">
        <w:rPr>
          <w:rFonts w:cs="Times New Roman"/>
          <w:b/>
          <w:szCs w:val="18"/>
        </w:rPr>
        <w:t>Mogućnosti</w:t>
      </w:r>
      <w:r w:rsidRPr="00431BE7">
        <w:rPr>
          <w:rFonts w:cs="Times New Roman"/>
          <w:szCs w:val="18"/>
        </w:rPr>
        <w:t xml:space="preserve">: župa, stručna služba škole, internet, kamera, </w:t>
      </w:r>
    </w:p>
    <w:p w:rsidR="00527863" w:rsidRPr="00431BE7" w:rsidRDefault="00527863" w:rsidP="00527863">
      <w:pPr>
        <w:pStyle w:val="ListParagraph"/>
        <w:spacing w:after="120"/>
        <w:ind w:left="0"/>
        <w:contextualSpacing/>
        <w:rPr>
          <w:rFonts w:cs="Times New Roman"/>
          <w:szCs w:val="18"/>
        </w:rPr>
      </w:pPr>
      <w:r w:rsidRPr="00431BE7">
        <w:rPr>
          <w:rFonts w:cs="Times New Roman"/>
          <w:b/>
          <w:szCs w:val="18"/>
        </w:rPr>
        <w:t>Moguće teškoće</w:t>
      </w:r>
      <w:r w:rsidRPr="00431BE7">
        <w:rPr>
          <w:rFonts w:cs="Times New Roman"/>
          <w:szCs w:val="18"/>
        </w:rPr>
        <w:t>: odaziv</w:t>
      </w:r>
    </w:p>
    <w:p w:rsidR="00527863" w:rsidRPr="00431BE7" w:rsidRDefault="00527863" w:rsidP="00527863">
      <w:pPr>
        <w:spacing w:after="120"/>
        <w:rPr>
          <w:szCs w:val="18"/>
        </w:rPr>
      </w:pPr>
      <w:r w:rsidRPr="00431BE7">
        <w:rPr>
          <w:b/>
          <w:szCs w:val="18"/>
        </w:rPr>
        <w:t>Način praćenja i provjere ishoda/postignuća</w:t>
      </w:r>
      <w:r w:rsidRPr="00431BE7">
        <w:rPr>
          <w:szCs w:val="18"/>
        </w:rPr>
        <w:t xml:space="preserve">: samoprocjena, rezultati natjecanja, plakati, PP prezentacije, kviz, analiza snimljenih fotografija, reakcija lokalne zajednice, evaluacija </w:t>
      </w:r>
    </w:p>
    <w:p w:rsidR="00527863" w:rsidRPr="00431BE7" w:rsidRDefault="00527863" w:rsidP="00527863">
      <w:pPr>
        <w:rPr>
          <w:szCs w:val="18"/>
          <w:lang w:eastAsia="hr-HR"/>
        </w:rPr>
      </w:pPr>
      <w:r w:rsidRPr="00431BE7">
        <w:rPr>
          <w:b/>
          <w:szCs w:val="18"/>
        </w:rPr>
        <w:t>Odgovorne osobe</w:t>
      </w:r>
      <w:r w:rsidRPr="00431BE7">
        <w:rPr>
          <w:szCs w:val="18"/>
        </w:rPr>
        <w:t>: Marta Kovačević</w:t>
      </w:r>
    </w:p>
    <w:p w:rsidR="00B67952" w:rsidRDefault="003431C5" w:rsidP="00E051F9">
      <w:pPr>
        <w:pStyle w:val="Heading2"/>
        <w:rPr>
          <w:lang w:eastAsia="hr-HR"/>
        </w:rPr>
      </w:pPr>
      <w:bookmarkStart w:id="122" w:name="_Toc525736582"/>
      <w:r>
        <w:rPr>
          <w:lang w:eastAsia="hr-HR"/>
        </w:rPr>
        <w:t>5.</w:t>
      </w:r>
      <w:r w:rsidR="00FA66AC">
        <w:rPr>
          <w:lang w:eastAsia="hr-HR"/>
        </w:rPr>
        <w:t>4</w:t>
      </w:r>
      <w:r w:rsidR="00CE2AA7">
        <w:rPr>
          <w:lang w:eastAsia="hr-HR"/>
        </w:rPr>
        <w:t>. TERENSKA NASTAVA</w:t>
      </w:r>
      <w:bookmarkEnd w:id="122"/>
    </w:p>
    <w:p w:rsidR="006A63B9" w:rsidRPr="006A63B9" w:rsidRDefault="006A63B9" w:rsidP="006A63B9">
      <w:pPr>
        <w:pStyle w:val="Heading3"/>
        <w:rPr>
          <w:rStyle w:val="Zadanifontodlomka2"/>
        </w:rPr>
      </w:pPr>
      <w:bookmarkStart w:id="123" w:name="_Toc525736583"/>
      <w:r w:rsidRPr="006A63B9">
        <w:rPr>
          <w:rStyle w:val="Zadanifontodlomka2"/>
        </w:rPr>
        <w:t xml:space="preserve">5.4.1. </w:t>
      </w:r>
      <w:r w:rsidR="00E01656">
        <w:rPr>
          <w:rStyle w:val="Zadanifontodlomka2"/>
        </w:rPr>
        <w:t>Gornjogradske priče</w:t>
      </w:r>
      <w:bookmarkEnd w:id="123"/>
    </w:p>
    <w:p w:rsidR="006A63B9" w:rsidRDefault="006A63B9" w:rsidP="006A63B9">
      <w:pPr>
        <w:spacing w:after="120"/>
        <w:ind w:firstLine="708"/>
        <w:rPr>
          <w:b/>
        </w:rPr>
      </w:pPr>
      <w:r>
        <w:rPr>
          <w:rStyle w:val="Zadanifontodlomka2"/>
          <w:b/>
          <w:szCs w:val="24"/>
        </w:rPr>
        <w:t>Ciklus (razred): 1. ciklus (3. razredi)</w:t>
      </w:r>
    </w:p>
    <w:p w:rsidR="006A63B9" w:rsidRDefault="006A63B9" w:rsidP="006A63B9">
      <w:pPr>
        <w:spacing w:after="120"/>
      </w:pPr>
      <w:r>
        <w:rPr>
          <w:rStyle w:val="Zadanifontodlomka2"/>
          <w:b/>
          <w:szCs w:val="24"/>
        </w:rPr>
        <w:t>Cilj</w:t>
      </w:r>
      <w:r>
        <w:rPr>
          <w:rStyle w:val="Zadanifontodlomka2"/>
          <w:szCs w:val="24"/>
        </w:rPr>
        <w:t>: istraživačkim radom doći do informacija o prošlosti grada, povezati prošlost sa sadašnjim vremenom, upoznati staru jezgru-centar grada</w:t>
      </w:r>
    </w:p>
    <w:p w:rsidR="006A63B9" w:rsidRDefault="006A63B9" w:rsidP="006A63B9">
      <w:pPr>
        <w:spacing w:after="120"/>
        <w:rPr>
          <w:rStyle w:val="Zadanifontodlomka2"/>
          <w:szCs w:val="24"/>
        </w:rPr>
      </w:pPr>
      <w:r>
        <w:rPr>
          <w:rStyle w:val="Zadanifontodlomka2"/>
          <w:b/>
          <w:szCs w:val="24"/>
        </w:rPr>
        <w:lastRenderedPageBreak/>
        <w:t>Obrazloženje cilja</w:t>
      </w:r>
      <w:r>
        <w:rPr>
          <w:rStyle w:val="Zadanifontodlomka2"/>
          <w:szCs w:val="24"/>
        </w:rPr>
        <w:t>:  proširivanjem obaveznih sadržaja nastavnog gradiva PiD-a 3.r. istraživanjem i pronalaženjem podataka , slika iz prošlosti poticati domoljublje;</w:t>
      </w:r>
    </w:p>
    <w:p w:rsidR="006A63B9" w:rsidRDefault="006A63B9" w:rsidP="006A63B9">
      <w:pPr>
        <w:spacing w:after="120"/>
      </w:pPr>
      <w:r>
        <w:rPr>
          <w:rStyle w:val="Zadanifontodlomka2"/>
          <w:szCs w:val="24"/>
        </w:rPr>
        <w:t xml:space="preserve"> </w:t>
      </w:r>
      <w:r>
        <w:rPr>
          <w:rStyle w:val="Zadanifontodlomka2"/>
          <w:b/>
          <w:szCs w:val="24"/>
        </w:rPr>
        <w:t>Očekivani ishodi/postignuća</w:t>
      </w:r>
      <w:r>
        <w:rPr>
          <w:rStyle w:val="Zadanifontodlomka2"/>
          <w:szCs w:val="24"/>
        </w:rPr>
        <w:t>:</w:t>
      </w:r>
    </w:p>
    <w:p w:rsidR="006A63B9" w:rsidRDefault="006A63B9" w:rsidP="002E680E">
      <w:pPr>
        <w:pStyle w:val="ListParagraph"/>
        <w:numPr>
          <w:ilvl w:val="0"/>
          <w:numId w:val="50"/>
        </w:numPr>
        <w:jc w:val="left"/>
        <w:rPr>
          <w:rFonts w:eastAsia="Times New Roman"/>
          <w:szCs w:val="24"/>
        </w:rPr>
      </w:pPr>
      <w:r>
        <w:rPr>
          <w:rFonts w:eastAsia="Times New Roman"/>
          <w:szCs w:val="24"/>
        </w:rPr>
        <w:t>prezentirati znanje o prošlosti mjesta na zanimljiv način</w:t>
      </w:r>
    </w:p>
    <w:p w:rsidR="006A63B9" w:rsidRDefault="006A63B9" w:rsidP="002E680E">
      <w:pPr>
        <w:pStyle w:val="ListParagraph"/>
        <w:numPr>
          <w:ilvl w:val="0"/>
          <w:numId w:val="50"/>
        </w:numPr>
        <w:jc w:val="left"/>
        <w:rPr>
          <w:rFonts w:eastAsia="Times New Roman"/>
          <w:szCs w:val="24"/>
        </w:rPr>
      </w:pPr>
      <w:r>
        <w:rPr>
          <w:rFonts w:eastAsia="Times New Roman"/>
          <w:szCs w:val="24"/>
        </w:rPr>
        <w:t>prezentirati radne listiće, plakate, likovne radove</w:t>
      </w:r>
    </w:p>
    <w:p w:rsidR="006A63B9" w:rsidRDefault="006A63B9" w:rsidP="002E680E">
      <w:pPr>
        <w:pStyle w:val="ListParagraph"/>
        <w:numPr>
          <w:ilvl w:val="0"/>
          <w:numId w:val="50"/>
        </w:numPr>
        <w:jc w:val="left"/>
        <w:rPr>
          <w:rFonts w:eastAsia="Times New Roman"/>
          <w:szCs w:val="24"/>
        </w:rPr>
      </w:pPr>
      <w:r>
        <w:rPr>
          <w:rFonts w:eastAsia="Times New Roman"/>
          <w:szCs w:val="24"/>
        </w:rPr>
        <w:t>imenovati i nacrtati skicu najstarijih zagrebačkih naselja</w:t>
      </w:r>
    </w:p>
    <w:p w:rsidR="006A63B9" w:rsidRDefault="006A63B9" w:rsidP="002E680E">
      <w:pPr>
        <w:pStyle w:val="ListParagraph"/>
        <w:numPr>
          <w:ilvl w:val="0"/>
          <w:numId w:val="50"/>
        </w:numPr>
        <w:jc w:val="left"/>
        <w:rPr>
          <w:rFonts w:eastAsia="Times New Roman"/>
          <w:szCs w:val="24"/>
        </w:rPr>
      </w:pPr>
      <w:r>
        <w:rPr>
          <w:rFonts w:eastAsia="Times New Roman"/>
          <w:szCs w:val="24"/>
        </w:rPr>
        <w:t>imenovati stare zanate</w:t>
      </w:r>
    </w:p>
    <w:p w:rsidR="006A63B9" w:rsidRDefault="006A63B9" w:rsidP="002E680E">
      <w:pPr>
        <w:pStyle w:val="ListParagraph"/>
        <w:numPr>
          <w:ilvl w:val="0"/>
          <w:numId w:val="50"/>
        </w:numPr>
        <w:jc w:val="left"/>
        <w:rPr>
          <w:rFonts w:eastAsia="Times New Roman"/>
          <w:szCs w:val="24"/>
        </w:rPr>
      </w:pPr>
      <w:r>
        <w:rPr>
          <w:rFonts w:eastAsia="Times New Roman"/>
          <w:szCs w:val="24"/>
        </w:rPr>
        <w:t>pričati priče i anegdote o životu u prošlosti</w:t>
      </w:r>
    </w:p>
    <w:p w:rsidR="006A63B9" w:rsidRDefault="006A63B9" w:rsidP="006A63B9">
      <w:pPr>
        <w:spacing w:before="120" w:after="120"/>
        <w:rPr>
          <w:b/>
        </w:rPr>
      </w:pPr>
      <w:r>
        <w:rPr>
          <w:rStyle w:val="Zadanifontodlomka2"/>
          <w:b/>
          <w:szCs w:val="24"/>
        </w:rPr>
        <w:t xml:space="preserve">NAČIN REALIZACIJE: </w:t>
      </w:r>
    </w:p>
    <w:p w:rsidR="006A63B9" w:rsidRDefault="006A63B9" w:rsidP="006A63B9">
      <w:r>
        <w:rPr>
          <w:rStyle w:val="Zadanifontodlomka2"/>
          <w:b/>
          <w:szCs w:val="24"/>
        </w:rPr>
        <w:t>Oblik</w:t>
      </w:r>
      <w:r>
        <w:rPr>
          <w:rStyle w:val="Zadanifontodlomka2"/>
          <w:szCs w:val="24"/>
        </w:rPr>
        <w:t>: projekt i terenska nastava</w:t>
      </w:r>
    </w:p>
    <w:p w:rsidR="006A63B9" w:rsidRDefault="006A63B9" w:rsidP="006A63B9">
      <w:r>
        <w:rPr>
          <w:rStyle w:val="Zadanifontodlomka2"/>
          <w:b/>
          <w:szCs w:val="24"/>
        </w:rPr>
        <w:t>Sudionici</w:t>
      </w:r>
      <w:r>
        <w:rPr>
          <w:rStyle w:val="Zadanifontodlomka2"/>
          <w:szCs w:val="24"/>
        </w:rPr>
        <w:t>: učiteljice 3. r. učenici 3. r.</w:t>
      </w:r>
    </w:p>
    <w:p w:rsidR="006A63B9" w:rsidRDefault="006A63B9" w:rsidP="006A63B9">
      <w:pPr>
        <w:rPr>
          <w:rFonts w:eastAsia="Times New Roman"/>
          <w:b/>
          <w:szCs w:val="24"/>
        </w:rPr>
      </w:pPr>
      <w:r>
        <w:rPr>
          <w:rStyle w:val="Zadanifontodlomka2"/>
          <w:b/>
          <w:szCs w:val="24"/>
        </w:rPr>
        <w:t>Načini učenja</w:t>
      </w:r>
      <w:r>
        <w:rPr>
          <w:rStyle w:val="Zadanifontodlomka2"/>
          <w:szCs w:val="24"/>
        </w:rPr>
        <w:t>:bave se kreativnim radom (likovni i jezično izražavanje), crtaju, izrađuju plakat, fotografiraju, snimaju, demonstriraju, promatraju, potiču nenasilnu komunikaciju u školi i izvan nje, slušaju pripovjedače, obilaze stari grad pod vodstvom glumaca</w:t>
      </w:r>
    </w:p>
    <w:p w:rsidR="006A63B9" w:rsidRDefault="006A63B9" w:rsidP="006A63B9">
      <w:pPr>
        <w:rPr>
          <w:rStyle w:val="Zadanifontodlomka2"/>
        </w:rPr>
      </w:pPr>
      <w:r>
        <w:rPr>
          <w:rStyle w:val="Zadanifontodlomka2"/>
          <w:b/>
          <w:szCs w:val="24"/>
        </w:rPr>
        <w:t>Metode poučavanja</w:t>
      </w:r>
      <w:r>
        <w:rPr>
          <w:rStyle w:val="Zadanifontodlomka2"/>
          <w:szCs w:val="24"/>
        </w:rPr>
        <w:t>: demonstracija, čitanje, igra uloga, gluma, praktičan rad, crtanje</w:t>
      </w:r>
    </w:p>
    <w:p w:rsidR="006A63B9" w:rsidRDefault="006A63B9" w:rsidP="006A63B9">
      <w:r>
        <w:rPr>
          <w:rStyle w:val="Zadanifontodlomka2"/>
          <w:b/>
          <w:szCs w:val="24"/>
        </w:rPr>
        <w:t>Trajanje izvedbe</w:t>
      </w:r>
      <w:r>
        <w:rPr>
          <w:rStyle w:val="Zadanifontodlomka2"/>
          <w:szCs w:val="24"/>
        </w:rPr>
        <w:t>: travanj (jednodnevno) 201</w:t>
      </w:r>
      <w:r w:rsidR="00E01656">
        <w:rPr>
          <w:rStyle w:val="Zadanifontodlomka2"/>
          <w:szCs w:val="24"/>
        </w:rPr>
        <w:t>9</w:t>
      </w:r>
      <w:r>
        <w:rPr>
          <w:rStyle w:val="Zadanifontodlomka2"/>
          <w:szCs w:val="24"/>
        </w:rPr>
        <w:t>.</w:t>
      </w:r>
    </w:p>
    <w:p w:rsidR="006A63B9" w:rsidRDefault="006A63B9" w:rsidP="006A63B9">
      <w:pPr>
        <w:spacing w:before="120" w:after="120"/>
        <w:rPr>
          <w:rFonts w:eastAsia="Times New Roman"/>
          <w:b/>
          <w:szCs w:val="24"/>
        </w:rPr>
      </w:pPr>
      <w:r>
        <w:rPr>
          <w:rFonts w:eastAsia="Times New Roman"/>
          <w:szCs w:val="24"/>
        </w:rPr>
        <w:tab/>
      </w:r>
      <w:r>
        <w:rPr>
          <w:rFonts w:eastAsia="Times New Roman"/>
          <w:b/>
          <w:szCs w:val="24"/>
        </w:rPr>
        <w:t>Resursi:</w:t>
      </w:r>
    </w:p>
    <w:p w:rsidR="006A63B9" w:rsidRDefault="006A63B9" w:rsidP="006A63B9">
      <w:r>
        <w:rPr>
          <w:rStyle w:val="Zadanifontodlomka2"/>
          <w:b/>
          <w:szCs w:val="24"/>
        </w:rPr>
        <w:t>Potrebni resursi</w:t>
      </w:r>
      <w:r>
        <w:rPr>
          <w:rStyle w:val="Zadanifontodlomka2"/>
          <w:szCs w:val="24"/>
        </w:rPr>
        <w:t>: učiteljice, vanjski suradnici, udžbenici određene tematike,  nastavna sredstva i pomagala, knjižnica, muzej, materijalna sredstva za rad</w:t>
      </w:r>
    </w:p>
    <w:p w:rsidR="006A63B9" w:rsidRDefault="006A63B9" w:rsidP="006A63B9">
      <w:r>
        <w:rPr>
          <w:rStyle w:val="Zadanifontodlomka2"/>
          <w:b/>
          <w:szCs w:val="24"/>
        </w:rPr>
        <w:t>Mogućnosti</w:t>
      </w:r>
      <w:r>
        <w:rPr>
          <w:rStyle w:val="Zadanifontodlomka2"/>
          <w:szCs w:val="24"/>
        </w:rPr>
        <w:t xml:space="preserve">: uključivanje roditelja i donacije te udruge glumaca </w:t>
      </w:r>
    </w:p>
    <w:p w:rsidR="006A63B9" w:rsidRDefault="006A63B9" w:rsidP="006A63B9">
      <w:r>
        <w:rPr>
          <w:rStyle w:val="Zadanifontodlomka2"/>
          <w:b/>
          <w:szCs w:val="24"/>
        </w:rPr>
        <w:t>Moguće teškoće</w:t>
      </w:r>
      <w:r>
        <w:rPr>
          <w:rStyle w:val="Zadanifontodlomka2"/>
          <w:szCs w:val="24"/>
        </w:rPr>
        <w:t>: materijalna sredstva, nedostatak vremena za vrijeme nastave, organizacijske teškoće izvan nastave</w:t>
      </w:r>
    </w:p>
    <w:p w:rsidR="006A63B9" w:rsidRDefault="006A63B9" w:rsidP="006A63B9">
      <w:pPr>
        <w:spacing w:before="120" w:after="120"/>
      </w:pPr>
      <w:r>
        <w:rPr>
          <w:rStyle w:val="Zadanifontodlomka2"/>
          <w:b/>
          <w:szCs w:val="24"/>
        </w:rPr>
        <w:t>Način praćenja i provjere ishoda/postignuća</w:t>
      </w:r>
      <w:r>
        <w:rPr>
          <w:rStyle w:val="Zadanifontodlomka2"/>
          <w:szCs w:val="24"/>
        </w:rPr>
        <w:t>: izložba učeničkih radova, školski list,  kviz znanja, plakati, samoprocjena, prezentacija projekta, izvođenje igrokaza na školskoj priredbi</w:t>
      </w:r>
    </w:p>
    <w:p w:rsidR="006A63B9" w:rsidRDefault="006A63B9" w:rsidP="006A63B9">
      <w:pPr>
        <w:rPr>
          <w:rStyle w:val="Zadanifontodlomka2"/>
          <w:szCs w:val="24"/>
        </w:rPr>
      </w:pPr>
      <w:r>
        <w:rPr>
          <w:rStyle w:val="Zadanifontodlomka2"/>
          <w:b/>
          <w:szCs w:val="24"/>
        </w:rPr>
        <w:t>Odgovorne osobe</w:t>
      </w:r>
      <w:r>
        <w:rPr>
          <w:rStyle w:val="Zadanifontodlomka2"/>
          <w:szCs w:val="24"/>
        </w:rPr>
        <w:t>: učiteljice 3. razreda</w:t>
      </w:r>
    </w:p>
    <w:p w:rsidR="00B847B2" w:rsidRDefault="00B847B2" w:rsidP="006A63B9">
      <w:pPr>
        <w:rPr>
          <w:rStyle w:val="Zadanifontodlomka2"/>
          <w:szCs w:val="24"/>
        </w:rPr>
      </w:pPr>
    </w:p>
    <w:p w:rsidR="00B847B2" w:rsidRDefault="00B847B2" w:rsidP="00B847B2">
      <w:pPr>
        <w:pStyle w:val="Heading3"/>
      </w:pPr>
      <w:bookmarkStart w:id="124" w:name="_Toc525736584"/>
      <w:r>
        <w:t>5.4.2. Dvorci Hrvatskog zagorja – Gornja Stubica, Trakošćan</w:t>
      </w:r>
      <w:bookmarkEnd w:id="124"/>
    </w:p>
    <w:p w:rsidR="00B847B2" w:rsidRPr="00A2660C" w:rsidRDefault="00B847B2" w:rsidP="00B847B2">
      <w:pPr>
        <w:spacing w:after="120"/>
        <w:ind w:firstLine="708"/>
        <w:rPr>
          <w:b/>
        </w:rPr>
      </w:pPr>
      <w:r w:rsidRPr="00A2660C">
        <w:rPr>
          <w:b/>
          <w:szCs w:val="24"/>
        </w:rPr>
        <w:t>Ciklus (razred): 1. ciklus (3. razredi)</w:t>
      </w:r>
    </w:p>
    <w:p w:rsidR="00B847B2" w:rsidRPr="00A2660C" w:rsidRDefault="00B847B2" w:rsidP="00B847B2">
      <w:pPr>
        <w:spacing w:after="120"/>
      </w:pPr>
      <w:r w:rsidRPr="00A2660C">
        <w:rPr>
          <w:b/>
          <w:szCs w:val="24"/>
        </w:rPr>
        <w:t>Cilj</w:t>
      </w:r>
      <w:r w:rsidRPr="00A2660C">
        <w:rPr>
          <w:szCs w:val="24"/>
        </w:rPr>
        <w:t xml:space="preserve">: istraživačkim radom doći </w:t>
      </w:r>
      <w:r>
        <w:rPr>
          <w:szCs w:val="24"/>
        </w:rPr>
        <w:t>do informacija o načinu života u prošlosti (život plemića i seljaka)</w:t>
      </w:r>
      <w:r w:rsidRPr="00A2660C">
        <w:rPr>
          <w:szCs w:val="24"/>
        </w:rPr>
        <w:t>, povezati prošlost sa sadašnjim vremenom, up</w:t>
      </w:r>
      <w:r>
        <w:rPr>
          <w:szCs w:val="24"/>
        </w:rPr>
        <w:t xml:space="preserve">oznati </w:t>
      </w:r>
      <w:r w:rsidRPr="00234142">
        <w:rPr>
          <w:szCs w:val="24"/>
        </w:rPr>
        <w:t>kulturno- povijesne spomenike i znamenitosti</w:t>
      </w:r>
      <w:r>
        <w:rPr>
          <w:szCs w:val="24"/>
        </w:rPr>
        <w:t xml:space="preserve"> Hrvatskog zagorja</w:t>
      </w:r>
    </w:p>
    <w:p w:rsidR="00B847B2" w:rsidRPr="00A2660C" w:rsidRDefault="00B847B2" w:rsidP="00B847B2">
      <w:pPr>
        <w:spacing w:after="120"/>
        <w:rPr>
          <w:szCs w:val="24"/>
        </w:rPr>
      </w:pPr>
      <w:r w:rsidRPr="00A2660C">
        <w:rPr>
          <w:b/>
          <w:szCs w:val="24"/>
        </w:rPr>
        <w:t>Obrazloženje cilja</w:t>
      </w:r>
      <w:r w:rsidRPr="00A2660C">
        <w:rPr>
          <w:szCs w:val="24"/>
        </w:rPr>
        <w:t>:  proširivanjem obaveznih sadržaja nastavnog gradiva PiD-a 3.r. istraživanjem i p</w:t>
      </w:r>
      <w:r>
        <w:rPr>
          <w:szCs w:val="24"/>
        </w:rPr>
        <w:t xml:space="preserve">ronalaženjem podataka </w:t>
      </w:r>
      <w:r w:rsidRPr="00234142">
        <w:rPr>
          <w:szCs w:val="24"/>
        </w:rPr>
        <w:t>omogućiti bolje razumijevanje gradiva i obogatiti spoznaje  o životu uopće.</w:t>
      </w:r>
    </w:p>
    <w:p w:rsidR="00B847B2" w:rsidRPr="00A2660C" w:rsidRDefault="00B847B2" w:rsidP="00B847B2">
      <w:pPr>
        <w:spacing w:after="120"/>
      </w:pPr>
      <w:r w:rsidRPr="00A2660C">
        <w:rPr>
          <w:szCs w:val="24"/>
        </w:rPr>
        <w:t xml:space="preserve"> </w:t>
      </w:r>
      <w:r w:rsidRPr="00A2660C">
        <w:rPr>
          <w:b/>
          <w:szCs w:val="24"/>
        </w:rPr>
        <w:t>Očekivani ishodi/postignuća</w:t>
      </w:r>
      <w:r w:rsidRPr="00A2660C">
        <w:rPr>
          <w:szCs w:val="24"/>
        </w:rPr>
        <w:t>:</w:t>
      </w:r>
    </w:p>
    <w:p w:rsidR="00B847B2" w:rsidRPr="00A2660C" w:rsidRDefault="00B847B2" w:rsidP="002E680E">
      <w:pPr>
        <w:numPr>
          <w:ilvl w:val="0"/>
          <w:numId w:val="50"/>
        </w:numPr>
        <w:rPr>
          <w:rFonts w:eastAsia="Times New Roman" w:cs="Calibri"/>
          <w:szCs w:val="24"/>
        </w:rPr>
      </w:pPr>
      <w:r w:rsidRPr="00A2660C">
        <w:rPr>
          <w:rFonts w:eastAsia="Times New Roman" w:cs="Calibri"/>
          <w:szCs w:val="24"/>
        </w:rPr>
        <w:t xml:space="preserve">prezentirati </w:t>
      </w:r>
      <w:r>
        <w:rPr>
          <w:rFonts w:eastAsia="Times New Roman" w:cs="Calibri"/>
          <w:szCs w:val="24"/>
        </w:rPr>
        <w:t>znanje o prošlosti</w:t>
      </w:r>
      <w:r w:rsidRPr="00A2660C">
        <w:rPr>
          <w:rFonts w:eastAsia="Times New Roman" w:cs="Calibri"/>
          <w:szCs w:val="24"/>
        </w:rPr>
        <w:t xml:space="preserve"> na zanimljiv način</w:t>
      </w:r>
    </w:p>
    <w:p w:rsidR="00B847B2" w:rsidRPr="00A2660C" w:rsidRDefault="00B847B2" w:rsidP="002E680E">
      <w:pPr>
        <w:numPr>
          <w:ilvl w:val="0"/>
          <w:numId w:val="50"/>
        </w:numPr>
        <w:rPr>
          <w:rFonts w:eastAsia="Times New Roman" w:cs="Calibri"/>
          <w:szCs w:val="24"/>
        </w:rPr>
      </w:pPr>
      <w:r w:rsidRPr="00A2660C">
        <w:rPr>
          <w:rFonts w:eastAsia="Times New Roman" w:cs="Calibri"/>
          <w:szCs w:val="24"/>
        </w:rPr>
        <w:t>prezentirati radne listiće, plakate, likovne radove</w:t>
      </w:r>
    </w:p>
    <w:p w:rsidR="00B847B2" w:rsidRDefault="00B847B2" w:rsidP="002E680E">
      <w:pPr>
        <w:pStyle w:val="ListParagraph"/>
        <w:numPr>
          <w:ilvl w:val="0"/>
          <w:numId w:val="50"/>
        </w:numPr>
        <w:contextualSpacing/>
        <w:rPr>
          <w:rFonts w:eastAsia="Times New Roman"/>
          <w:szCs w:val="24"/>
        </w:rPr>
      </w:pPr>
      <w:r>
        <w:rPr>
          <w:rFonts w:eastAsia="Times New Roman"/>
          <w:szCs w:val="24"/>
        </w:rPr>
        <w:t>opisati vanjske i unutarnje</w:t>
      </w:r>
      <w:r w:rsidRPr="00234142">
        <w:rPr>
          <w:rFonts w:eastAsia="Times New Roman"/>
          <w:szCs w:val="24"/>
        </w:rPr>
        <w:t xml:space="preserve"> prostor</w:t>
      </w:r>
      <w:r>
        <w:rPr>
          <w:rFonts w:eastAsia="Times New Roman"/>
          <w:szCs w:val="24"/>
        </w:rPr>
        <w:t>e dvoraca</w:t>
      </w:r>
    </w:p>
    <w:p w:rsidR="00B847B2" w:rsidRPr="00A2660C" w:rsidRDefault="00B847B2" w:rsidP="002E680E">
      <w:pPr>
        <w:pStyle w:val="ListParagraph"/>
        <w:numPr>
          <w:ilvl w:val="0"/>
          <w:numId w:val="50"/>
        </w:numPr>
        <w:contextualSpacing/>
        <w:rPr>
          <w:rFonts w:eastAsia="Times New Roman"/>
          <w:szCs w:val="24"/>
        </w:rPr>
      </w:pPr>
      <w:r w:rsidRPr="00234142">
        <w:rPr>
          <w:rFonts w:eastAsia="Times New Roman"/>
          <w:szCs w:val="24"/>
        </w:rPr>
        <w:t>i</w:t>
      </w:r>
      <w:r w:rsidRPr="00A2660C">
        <w:rPr>
          <w:rFonts w:eastAsia="Times New Roman"/>
          <w:szCs w:val="24"/>
        </w:rPr>
        <w:t>menovati stare zanate</w:t>
      </w:r>
    </w:p>
    <w:p w:rsidR="00B847B2" w:rsidRPr="00A2660C" w:rsidRDefault="00B847B2" w:rsidP="002E680E">
      <w:pPr>
        <w:numPr>
          <w:ilvl w:val="0"/>
          <w:numId w:val="50"/>
        </w:numPr>
        <w:rPr>
          <w:rFonts w:eastAsia="Times New Roman" w:cs="Calibri"/>
          <w:szCs w:val="24"/>
        </w:rPr>
      </w:pPr>
      <w:r w:rsidRPr="00A2660C">
        <w:rPr>
          <w:rFonts w:eastAsia="Times New Roman" w:cs="Calibri"/>
          <w:szCs w:val="24"/>
        </w:rPr>
        <w:t>pričati priče i anegdote o životu u prošlosti</w:t>
      </w:r>
    </w:p>
    <w:p w:rsidR="00B847B2" w:rsidRPr="00A2660C" w:rsidRDefault="00B847B2" w:rsidP="00B847B2">
      <w:pPr>
        <w:spacing w:before="120" w:after="120"/>
        <w:rPr>
          <w:b/>
        </w:rPr>
      </w:pPr>
      <w:r w:rsidRPr="00A2660C">
        <w:rPr>
          <w:b/>
          <w:szCs w:val="24"/>
        </w:rPr>
        <w:t xml:space="preserve">NAČIN REALIZACIJE: </w:t>
      </w:r>
    </w:p>
    <w:p w:rsidR="00B847B2" w:rsidRPr="00A2660C" w:rsidRDefault="00B847B2" w:rsidP="00B847B2">
      <w:r w:rsidRPr="00A2660C">
        <w:rPr>
          <w:b/>
          <w:szCs w:val="24"/>
        </w:rPr>
        <w:t>Oblik</w:t>
      </w:r>
      <w:r>
        <w:rPr>
          <w:szCs w:val="24"/>
        </w:rPr>
        <w:t>:</w:t>
      </w:r>
      <w:r w:rsidRPr="00A2660C">
        <w:rPr>
          <w:szCs w:val="24"/>
        </w:rPr>
        <w:t xml:space="preserve"> terenska nastava</w:t>
      </w:r>
    </w:p>
    <w:p w:rsidR="00B847B2" w:rsidRPr="00A2660C" w:rsidRDefault="00B847B2" w:rsidP="00B847B2">
      <w:r w:rsidRPr="00A2660C">
        <w:rPr>
          <w:b/>
          <w:szCs w:val="24"/>
        </w:rPr>
        <w:t>Sudionici</w:t>
      </w:r>
      <w:r w:rsidRPr="00A2660C">
        <w:rPr>
          <w:szCs w:val="24"/>
        </w:rPr>
        <w:t xml:space="preserve">: učiteljice 3. r. </w:t>
      </w:r>
      <w:r>
        <w:rPr>
          <w:szCs w:val="24"/>
        </w:rPr>
        <w:t xml:space="preserve">, </w:t>
      </w:r>
      <w:r w:rsidRPr="00A2660C">
        <w:rPr>
          <w:szCs w:val="24"/>
        </w:rPr>
        <w:t>učenici 3. r.</w:t>
      </w:r>
      <w:r>
        <w:rPr>
          <w:szCs w:val="24"/>
        </w:rPr>
        <w:t>, vodiči</w:t>
      </w:r>
    </w:p>
    <w:p w:rsidR="00B847B2" w:rsidRPr="00A2660C" w:rsidRDefault="00B847B2" w:rsidP="00B847B2">
      <w:pPr>
        <w:rPr>
          <w:rFonts w:eastAsia="Times New Roman"/>
          <w:b/>
          <w:szCs w:val="24"/>
        </w:rPr>
      </w:pPr>
      <w:r w:rsidRPr="00A2660C">
        <w:rPr>
          <w:b/>
          <w:szCs w:val="24"/>
        </w:rPr>
        <w:t>Načini učenja</w:t>
      </w:r>
      <w:r w:rsidRPr="00A2660C">
        <w:rPr>
          <w:szCs w:val="24"/>
        </w:rPr>
        <w:t>:bave se kreativnim radom (likovni i jezično izražavanje), crtaju, izrađuju plakat, fotografiraju, snimaju, demonstriraju, promatraju, potiču nenasilnu komunikaciju u školi i izvan nje, slušaju pripovjedače, obilaze</w:t>
      </w:r>
      <w:r>
        <w:rPr>
          <w:szCs w:val="24"/>
        </w:rPr>
        <w:t xml:space="preserve"> dvorce i okoliš</w:t>
      </w:r>
    </w:p>
    <w:p w:rsidR="00B847B2" w:rsidRPr="00A2660C" w:rsidRDefault="00B847B2" w:rsidP="00B847B2">
      <w:r w:rsidRPr="00A2660C">
        <w:rPr>
          <w:b/>
          <w:szCs w:val="24"/>
        </w:rPr>
        <w:t>Metode poučavanja</w:t>
      </w:r>
      <w:r w:rsidRPr="00A2660C">
        <w:rPr>
          <w:szCs w:val="24"/>
        </w:rPr>
        <w:t>: demonstracija, čitanje, igra uloga, gluma, praktičan rad, crtanje</w:t>
      </w:r>
    </w:p>
    <w:p w:rsidR="00B847B2" w:rsidRPr="00A2660C" w:rsidRDefault="00B847B2" w:rsidP="00B847B2">
      <w:r w:rsidRPr="00A2660C">
        <w:rPr>
          <w:b/>
          <w:szCs w:val="24"/>
        </w:rPr>
        <w:t>Trajanje izvedbe</w:t>
      </w:r>
      <w:r w:rsidRPr="00A2660C">
        <w:rPr>
          <w:szCs w:val="24"/>
        </w:rPr>
        <w:t xml:space="preserve">: </w:t>
      </w:r>
      <w:r>
        <w:rPr>
          <w:szCs w:val="24"/>
        </w:rPr>
        <w:t>svibanj 2019.</w:t>
      </w:r>
    </w:p>
    <w:p w:rsidR="00B847B2" w:rsidRPr="00A2660C" w:rsidRDefault="00B847B2" w:rsidP="00B847B2">
      <w:pPr>
        <w:spacing w:before="120" w:after="120"/>
        <w:rPr>
          <w:rFonts w:eastAsia="Times New Roman"/>
          <w:b/>
          <w:szCs w:val="24"/>
        </w:rPr>
      </w:pPr>
      <w:r w:rsidRPr="00A2660C">
        <w:rPr>
          <w:rFonts w:eastAsia="Times New Roman"/>
          <w:szCs w:val="24"/>
        </w:rPr>
        <w:lastRenderedPageBreak/>
        <w:tab/>
      </w:r>
      <w:r w:rsidRPr="00A2660C">
        <w:rPr>
          <w:rFonts w:eastAsia="Times New Roman"/>
          <w:b/>
          <w:szCs w:val="24"/>
        </w:rPr>
        <w:t>Resursi:</w:t>
      </w:r>
    </w:p>
    <w:p w:rsidR="00B847B2" w:rsidRPr="00A2660C" w:rsidRDefault="00B847B2" w:rsidP="00B847B2">
      <w:r w:rsidRPr="00A2660C">
        <w:rPr>
          <w:b/>
          <w:szCs w:val="24"/>
        </w:rPr>
        <w:t>Potrebni resursi</w:t>
      </w:r>
      <w:r w:rsidRPr="00A2660C">
        <w:rPr>
          <w:szCs w:val="24"/>
        </w:rPr>
        <w:t>: učiteljice, vanjski suradnici, udžbenici određene tematike,  nastavna sredstva i pomagala, knjižnica, muzej, materijalna sredstva za rad</w:t>
      </w:r>
    </w:p>
    <w:p w:rsidR="00B847B2" w:rsidRPr="00A2660C" w:rsidRDefault="00B847B2" w:rsidP="00B847B2">
      <w:r w:rsidRPr="00A2660C">
        <w:rPr>
          <w:b/>
          <w:szCs w:val="24"/>
        </w:rPr>
        <w:t>Mogućnosti</w:t>
      </w:r>
      <w:r w:rsidRPr="00A2660C">
        <w:rPr>
          <w:szCs w:val="24"/>
        </w:rPr>
        <w:t>: uključivanje roditel</w:t>
      </w:r>
      <w:r>
        <w:rPr>
          <w:szCs w:val="24"/>
        </w:rPr>
        <w:t>ja i donacije</w:t>
      </w:r>
    </w:p>
    <w:p w:rsidR="00B847B2" w:rsidRPr="00A2660C" w:rsidRDefault="00B847B2" w:rsidP="00B847B2">
      <w:r w:rsidRPr="00A2660C">
        <w:rPr>
          <w:b/>
          <w:szCs w:val="24"/>
        </w:rPr>
        <w:t>Moguće teškoće</w:t>
      </w:r>
      <w:r w:rsidRPr="00A2660C">
        <w:rPr>
          <w:szCs w:val="24"/>
        </w:rPr>
        <w:t>: materijalna sredstva, nedostatak vremena za vrijeme nastave, organizacijske teškoće izvan nastave</w:t>
      </w:r>
    </w:p>
    <w:p w:rsidR="00B847B2" w:rsidRPr="00A2660C" w:rsidRDefault="00B847B2" w:rsidP="00B847B2">
      <w:pPr>
        <w:spacing w:before="120" w:after="120"/>
      </w:pPr>
      <w:r w:rsidRPr="00A2660C">
        <w:rPr>
          <w:b/>
          <w:szCs w:val="24"/>
        </w:rPr>
        <w:t>Način praćenja i provjere ishoda/postignuća</w:t>
      </w:r>
      <w:r w:rsidRPr="00A2660C">
        <w:rPr>
          <w:szCs w:val="24"/>
        </w:rPr>
        <w:t>: izložba učeničkih radova, školski list,  kviz znanja, plakati, samoprocjena, prezentacija projekta, izvođenje igrokaza na školskoj priredbi</w:t>
      </w:r>
    </w:p>
    <w:p w:rsidR="00B847B2" w:rsidRPr="00A2660C" w:rsidRDefault="00B847B2" w:rsidP="00B847B2">
      <w:r w:rsidRPr="00A2660C">
        <w:rPr>
          <w:b/>
          <w:szCs w:val="24"/>
        </w:rPr>
        <w:t>Odgovorne osobe</w:t>
      </w:r>
      <w:r w:rsidRPr="00A2660C">
        <w:rPr>
          <w:szCs w:val="24"/>
        </w:rPr>
        <w:t>: učiteljice 3. razreda</w:t>
      </w:r>
    </w:p>
    <w:p w:rsidR="00B847B2" w:rsidRDefault="00B847B2" w:rsidP="006A63B9"/>
    <w:p w:rsidR="008A03CA" w:rsidRDefault="008A03CA" w:rsidP="008A03CA">
      <w:pPr>
        <w:pStyle w:val="Heading3"/>
      </w:pPr>
      <w:bookmarkStart w:id="125" w:name="_Toc525736585"/>
      <w:r>
        <w:t>5.</w:t>
      </w:r>
      <w:r w:rsidR="00FA66AC">
        <w:t>4</w:t>
      </w:r>
      <w:r>
        <w:t>.</w:t>
      </w:r>
      <w:r w:rsidR="00DE065A">
        <w:t>3</w:t>
      </w:r>
      <w:r>
        <w:t>. Krapina - Muzej krapinskih neandertalaca</w:t>
      </w:r>
      <w:bookmarkEnd w:id="125"/>
    </w:p>
    <w:p w:rsidR="008A03CA" w:rsidRPr="00155F06" w:rsidRDefault="008A03CA" w:rsidP="008A03CA">
      <w:pPr>
        <w:spacing w:after="120"/>
        <w:ind w:firstLine="708"/>
      </w:pPr>
      <w:r w:rsidRPr="00155F06">
        <w:rPr>
          <w:b/>
        </w:rPr>
        <w:t>Ciklus</w:t>
      </w:r>
      <w:r w:rsidRPr="00155F06">
        <w:t xml:space="preserve"> (razred): 2. ciklus (</w:t>
      </w:r>
      <w:r w:rsidRPr="00155F06">
        <w:rPr>
          <w:b/>
        </w:rPr>
        <w:t>6. a, b, c razred</w:t>
      </w:r>
      <w:r w:rsidRPr="00155F06">
        <w:t>)</w:t>
      </w:r>
    </w:p>
    <w:p w:rsidR="008A03CA" w:rsidRPr="00155F06" w:rsidRDefault="008A03CA" w:rsidP="008A03CA">
      <w:pPr>
        <w:spacing w:after="120"/>
      </w:pPr>
      <w:r w:rsidRPr="00155F06">
        <w:rPr>
          <w:b/>
        </w:rPr>
        <w:t>Cilj</w:t>
      </w:r>
      <w:r w:rsidRPr="00155F06">
        <w:t>: poticati učenike na promišljanje o prapovijesnom i povijesnom razvoju čovjeka te važnosti očuvanja kulturne baštine.</w:t>
      </w:r>
    </w:p>
    <w:p w:rsidR="008A03CA" w:rsidRPr="00155F06" w:rsidRDefault="008A03CA" w:rsidP="008A03CA">
      <w:pPr>
        <w:spacing w:after="120"/>
      </w:pPr>
      <w:r w:rsidRPr="00155F06">
        <w:rPr>
          <w:b/>
        </w:rPr>
        <w:t>Obrazloženje cilja</w:t>
      </w:r>
      <w:r w:rsidRPr="00155F06">
        <w:t>: Učenici u redovnoj nastavi pokazuju zanimanje za svaku sliku, demonstraciju ili prezentaciju koja im omogućuje jasniji uvid u nastavnu građu, pa će im susret s eksponatima, odnosno, arhitekturom na terenu omogućiti bolje razumijevanje gradiva i obogatiti spoznaje  o životu uopće.</w:t>
      </w:r>
    </w:p>
    <w:p w:rsidR="008A03CA" w:rsidRPr="00155F06" w:rsidRDefault="008A03CA" w:rsidP="008A03CA">
      <w:pPr>
        <w:spacing w:after="120"/>
      </w:pPr>
      <w:r w:rsidRPr="00155F06">
        <w:rPr>
          <w:b/>
        </w:rPr>
        <w:t>Očekivani ishodi/postignuća</w:t>
      </w:r>
      <w:r w:rsidRPr="00155F06">
        <w:t>:</w:t>
      </w:r>
    </w:p>
    <w:p w:rsidR="008A03CA" w:rsidRPr="00155F06" w:rsidRDefault="008A03CA" w:rsidP="002E680E">
      <w:pPr>
        <w:pStyle w:val="ListParagraph"/>
        <w:numPr>
          <w:ilvl w:val="0"/>
          <w:numId w:val="48"/>
        </w:numPr>
        <w:jc w:val="left"/>
      </w:pPr>
      <w:r w:rsidRPr="00155F06">
        <w:t>objasniti, odnosno, prezentirati svoja otkrića o prapovijesnom razvoju čovjeka</w:t>
      </w:r>
    </w:p>
    <w:p w:rsidR="008A03CA" w:rsidRPr="00155F06" w:rsidRDefault="008A03CA" w:rsidP="002E680E">
      <w:pPr>
        <w:pStyle w:val="ListParagraph"/>
        <w:numPr>
          <w:ilvl w:val="0"/>
          <w:numId w:val="48"/>
        </w:numPr>
        <w:jc w:val="left"/>
      </w:pPr>
      <w:r w:rsidRPr="00155F06">
        <w:t>spoznati i objasniti važnost očuvanja srednjovjekovnih dvoraca</w:t>
      </w:r>
    </w:p>
    <w:p w:rsidR="008A03CA" w:rsidRPr="00155F06" w:rsidRDefault="008A03CA" w:rsidP="002E680E">
      <w:pPr>
        <w:pStyle w:val="ListParagraph"/>
        <w:numPr>
          <w:ilvl w:val="0"/>
          <w:numId w:val="48"/>
        </w:numPr>
        <w:jc w:val="left"/>
      </w:pPr>
      <w:r w:rsidRPr="00155F06">
        <w:t>opisati vanjski i unutarnji prostor dvorca</w:t>
      </w:r>
    </w:p>
    <w:p w:rsidR="008A03CA" w:rsidRPr="00155F06" w:rsidRDefault="008A03CA" w:rsidP="008A03CA">
      <w:pPr>
        <w:spacing w:before="120" w:after="120"/>
      </w:pPr>
      <w:r w:rsidRPr="00155F06">
        <w:rPr>
          <w:b/>
        </w:rPr>
        <w:t>NAČIN REALIZACIJE</w:t>
      </w:r>
      <w:r w:rsidRPr="00155F06">
        <w:t xml:space="preserve">: </w:t>
      </w:r>
    </w:p>
    <w:p w:rsidR="008A03CA" w:rsidRPr="00155F06" w:rsidRDefault="008A03CA" w:rsidP="008A03CA">
      <w:pPr>
        <w:pStyle w:val="ListParagraph"/>
        <w:spacing w:after="120"/>
        <w:ind w:left="0"/>
        <w:contextualSpacing/>
        <w:rPr>
          <w:rFonts w:cs="Times New Roman"/>
        </w:rPr>
      </w:pPr>
      <w:r w:rsidRPr="00155F06">
        <w:rPr>
          <w:rFonts w:cs="Times New Roman"/>
          <w:b/>
        </w:rPr>
        <w:t>Oblik</w:t>
      </w:r>
      <w:r w:rsidRPr="00155F06">
        <w:rPr>
          <w:rFonts w:cs="Times New Roman"/>
        </w:rPr>
        <w:t>: terenska nastava</w:t>
      </w:r>
    </w:p>
    <w:p w:rsidR="008A03CA" w:rsidRPr="00155F06" w:rsidRDefault="008A03CA" w:rsidP="008A03CA">
      <w:pPr>
        <w:pStyle w:val="ListParagraph"/>
        <w:spacing w:after="120"/>
        <w:ind w:left="0"/>
        <w:contextualSpacing/>
        <w:rPr>
          <w:rFonts w:cs="Times New Roman"/>
        </w:rPr>
      </w:pPr>
      <w:r w:rsidRPr="00155F06">
        <w:rPr>
          <w:rFonts w:cs="Times New Roman"/>
          <w:b/>
        </w:rPr>
        <w:t>Sudionici</w:t>
      </w:r>
      <w:r w:rsidRPr="00155F06">
        <w:rPr>
          <w:rFonts w:cs="Times New Roman"/>
        </w:rPr>
        <w:t>: učenici šestih razreda, razrednici šestih razreda, učitelj u pratnji, turistički vodiči</w:t>
      </w:r>
    </w:p>
    <w:p w:rsidR="008A03CA" w:rsidRPr="00155F06" w:rsidRDefault="008A03CA" w:rsidP="008A03CA">
      <w:pPr>
        <w:pStyle w:val="ListParagraph"/>
        <w:spacing w:after="120"/>
        <w:ind w:left="0"/>
        <w:contextualSpacing/>
        <w:rPr>
          <w:rFonts w:cs="Times New Roman"/>
        </w:rPr>
      </w:pPr>
      <w:r w:rsidRPr="00155F06">
        <w:rPr>
          <w:rFonts w:cs="Times New Roman"/>
          <w:b/>
        </w:rPr>
        <w:t>Načini učenja</w:t>
      </w:r>
      <w:r w:rsidRPr="00155F06">
        <w:rPr>
          <w:rFonts w:cs="Times New Roman"/>
        </w:rPr>
        <w:t>: aktivno slušanje uputa i izlaganja, gledanje filma, proučavanje eksponata,  obilazak dvorca i proučavanje  izložbenog prostora, promatranje, razgovor, bilježenje, fotografiranje, istraživanje, uspoređivanje, zaključivanje</w:t>
      </w:r>
    </w:p>
    <w:p w:rsidR="008A03CA" w:rsidRPr="00155F06" w:rsidRDefault="008A03CA" w:rsidP="008A03CA">
      <w:pPr>
        <w:pStyle w:val="ListParagraph"/>
        <w:spacing w:after="120"/>
        <w:ind w:left="0"/>
        <w:contextualSpacing/>
        <w:rPr>
          <w:rFonts w:cs="Times New Roman"/>
        </w:rPr>
      </w:pPr>
      <w:r w:rsidRPr="00155F06">
        <w:rPr>
          <w:rFonts w:cs="Times New Roman"/>
          <w:b/>
        </w:rPr>
        <w:t>Metode poučavanja</w:t>
      </w:r>
      <w:r w:rsidRPr="00155F06">
        <w:rPr>
          <w:rFonts w:cs="Times New Roman"/>
        </w:rPr>
        <w:t xml:space="preserve">: upućivanje, poticanje, ispitivanje, razgovor, tumačenje, prezentiranje, </w:t>
      </w:r>
      <w:r w:rsidRPr="00155F06">
        <w:rPr>
          <w:rFonts w:cs="Times New Roman"/>
        </w:rPr>
        <w:br/>
      </w:r>
      <w:r w:rsidRPr="00155F06">
        <w:rPr>
          <w:rFonts w:cs="Times New Roman"/>
          <w:b/>
        </w:rPr>
        <w:t>Trajanje izvedbe</w:t>
      </w:r>
      <w:r w:rsidRPr="00155F06">
        <w:rPr>
          <w:rFonts w:cs="Times New Roman"/>
        </w:rPr>
        <w:t>: travanj/svibanj 201</w:t>
      </w:r>
      <w:r>
        <w:rPr>
          <w:rFonts w:cs="Times New Roman"/>
        </w:rPr>
        <w:t>7</w:t>
      </w:r>
    </w:p>
    <w:p w:rsidR="008A03CA" w:rsidRPr="00155F06" w:rsidRDefault="008A03CA" w:rsidP="008A03CA">
      <w:pPr>
        <w:spacing w:after="120"/>
        <w:ind w:firstLine="708"/>
      </w:pPr>
      <w:r w:rsidRPr="00155F06">
        <w:rPr>
          <w:b/>
        </w:rPr>
        <w:t>Resursi</w:t>
      </w:r>
      <w:r w:rsidRPr="00155F06">
        <w:t xml:space="preserve">: </w:t>
      </w:r>
    </w:p>
    <w:p w:rsidR="008A03CA" w:rsidRPr="00155F06" w:rsidRDefault="008A03CA" w:rsidP="008A03CA">
      <w:pPr>
        <w:pStyle w:val="ListParagraph"/>
        <w:spacing w:after="120"/>
        <w:ind w:left="0"/>
        <w:contextualSpacing/>
        <w:rPr>
          <w:rFonts w:cs="Times New Roman"/>
        </w:rPr>
      </w:pPr>
      <w:r w:rsidRPr="00155F06">
        <w:rPr>
          <w:rFonts w:cs="Times New Roman"/>
          <w:b/>
        </w:rPr>
        <w:t>Potrebni resursi</w:t>
      </w:r>
      <w:r w:rsidRPr="00155F06">
        <w:rPr>
          <w:rFonts w:cs="Times New Roman"/>
        </w:rPr>
        <w:t>: razrednici, roditelji, učenici, vanjski suradnici</w:t>
      </w:r>
    </w:p>
    <w:p w:rsidR="008A03CA" w:rsidRPr="00155F06" w:rsidRDefault="008A03CA" w:rsidP="008A03CA">
      <w:pPr>
        <w:pStyle w:val="ListParagraph"/>
        <w:spacing w:after="120"/>
        <w:ind w:left="0"/>
        <w:contextualSpacing/>
        <w:rPr>
          <w:rFonts w:cs="Times New Roman"/>
        </w:rPr>
      </w:pPr>
      <w:r w:rsidRPr="00155F06">
        <w:rPr>
          <w:rFonts w:cs="Times New Roman"/>
          <w:b/>
        </w:rPr>
        <w:t>Mogućnosti</w:t>
      </w:r>
      <w:r w:rsidRPr="00155F06">
        <w:rPr>
          <w:rFonts w:cs="Times New Roman"/>
        </w:rPr>
        <w:t>: suglasnost roditelja, podrška ravnatelja, suradnja učitelja i vanjskih suradnika</w:t>
      </w:r>
    </w:p>
    <w:p w:rsidR="008A03CA" w:rsidRPr="00155F06" w:rsidRDefault="008A03CA" w:rsidP="008A03CA">
      <w:pPr>
        <w:pStyle w:val="ListParagraph"/>
        <w:spacing w:after="120"/>
        <w:ind w:left="0"/>
        <w:contextualSpacing/>
        <w:rPr>
          <w:rFonts w:cs="Times New Roman"/>
        </w:rPr>
      </w:pPr>
      <w:r w:rsidRPr="00155F06">
        <w:rPr>
          <w:rFonts w:cs="Times New Roman"/>
          <w:b/>
        </w:rPr>
        <w:t>Moguće teškoće</w:t>
      </w:r>
      <w:r w:rsidRPr="00155F06">
        <w:rPr>
          <w:rFonts w:cs="Times New Roman"/>
        </w:rPr>
        <w:t>: nesuglasnost roditelja zbog financijskih poteškoća, tehničko-organizacijski problemi</w:t>
      </w:r>
    </w:p>
    <w:p w:rsidR="008A03CA" w:rsidRPr="00155F06" w:rsidRDefault="008A03CA" w:rsidP="008A03CA">
      <w:pPr>
        <w:spacing w:after="120"/>
      </w:pPr>
      <w:r w:rsidRPr="00155F06">
        <w:rPr>
          <w:b/>
        </w:rPr>
        <w:t>Način praćenja i provjere ishoda/postignuća</w:t>
      </w:r>
      <w:r w:rsidRPr="00155F06">
        <w:t>: plakati, slike i članci u školskom listu, prezentacije, literarni radovi</w:t>
      </w:r>
    </w:p>
    <w:p w:rsidR="008A03CA" w:rsidRDefault="008A03CA" w:rsidP="008A03CA">
      <w:pPr>
        <w:spacing w:line="240" w:lineRule="auto"/>
        <w:jc w:val="left"/>
      </w:pPr>
      <w:r w:rsidRPr="00155F06">
        <w:rPr>
          <w:b/>
        </w:rPr>
        <w:t>Odgovorne osobe</w:t>
      </w:r>
      <w:r w:rsidRPr="00155F06">
        <w:t xml:space="preserve">: </w:t>
      </w:r>
      <w:r w:rsidR="00FF4C09">
        <w:t>Marija Gudlek</w:t>
      </w:r>
      <w:r w:rsidRPr="00155F06">
        <w:t xml:space="preserve"> 6.a, </w:t>
      </w:r>
      <w:r w:rsidR="00FF4C09">
        <w:t xml:space="preserve">Ema Raguž Galić </w:t>
      </w:r>
      <w:r w:rsidRPr="00155F06">
        <w:t xml:space="preserve">6.b, </w:t>
      </w:r>
      <w:r w:rsidR="00FF4C09">
        <w:t>Nina Miočević</w:t>
      </w:r>
      <w:r w:rsidR="00FF4C09" w:rsidRPr="00155F06">
        <w:t xml:space="preserve"> </w:t>
      </w:r>
      <w:r w:rsidRPr="00155F06">
        <w:t>6.c</w:t>
      </w:r>
      <w:r w:rsidR="00FF4C09">
        <w:t>, Željko Pavlić 6.d</w:t>
      </w:r>
    </w:p>
    <w:p w:rsidR="00B67952" w:rsidRDefault="003431C5" w:rsidP="00E13E76">
      <w:pPr>
        <w:pStyle w:val="Heading3"/>
        <w:rPr>
          <w:lang w:eastAsia="hr-HR"/>
        </w:rPr>
      </w:pPr>
      <w:bookmarkStart w:id="126" w:name="_Toc525736586"/>
      <w:r>
        <w:rPr>
          <w:lang w:eastAsia="hr-HR"/>
        </w:rPr>
        <w:t>5.</w:t>
      </w:r>
      <w:r w:rsidR="00FA66AC">
        <w:rPr>
          <w:lang w:eastAsia="hr-HR"/>
        </w:rPr>
        <w:t>4</w:t>
      </w:r>
      <w:r w:rsidR="00E13E76">
        <w:rPr>
          <w:lang w:eastAsia="hr-HR"/>
        </w:rPr>
        <w:t>.</w:t>
      </w:r>
      <w:r w:rsidR="00DE065A">
        <w:rPr>
          <w:lang w:eastAsia="hr-HR"/>
        </w:rPr>
        <w:t>4</w:t>
      </w:r>
      <w:r w:rsidR="00E13E76">
        <w:rPr>
          <w:lang w:eastAsia="hr-HR"/>
        </w:rPr>
        <w:t>. Vukovar</w:t>
      </w:r>
      <w:r w:rsidR="00CB54A7">
        <w:rPr>
          <w:lang w:eastAsia="hr-HR"/>
        </w:rPr>
        <w:t xml:space="preserve"> (dvodnevna)</w:t>
      </w:r>
      <w:bookmarkEnd w:id="126"/>
    </w:p>
    <w:p w:rsidR="00B94142" w:rsidRPr="00431BE7" w:rsidRDefault="00B94142" w:rsidP="00B94142">
      <w:pPr>
        <w:spacing w:after="120"/>
        <w:ind w:firstLine="708"/>
        <w:rPr>
          <w:szCs w:val="18"/>
        </w:rPr>
      </w:pPr>
      <w:r w:rsidRPr="00431BE7">
        <w:rPr>
          <w:b/>
          <w:bCs/>
          <w:szCs w:val="18"/>
        </w:rPr>
        <w:t>Ciklus</w:t>
      </w:r>
      <w:r w:rsidRPr="00431BE7">
        <w:rPr>
          <w:szCs w:val="18"/>
        </w:rPr>
        <w:t xml:space="preserve"> (razred): 3. ciklus (8. a, b, c razredi)</w:t>
      </w:r>
    </w:p>
    <w:p w:rsidR="00B94142" w:rsidRPr="00431BE7" w:rsidRDefault="00B94142" w:rsidP="00B94142">
      <w:pPr>
        <w:spacing w:after="120"/>
        <w:rPr>
          <w:szCs w:val="18"/>
        </w:rPr>
      </w:pPr>
      <w:r w:rsidRPr="00431BE7">
        <w:rPr>
          <w:b/>
          <w:bCs/>
          <w:szCs w:val="18"/>
        </w:rPr>
        <w:t>Cilj</w:t>
      </w:r>
      <w:r w:rsidRPr="00431BE7">
        <w:rPr>
          <w:szCs w:val="18"/>
        </w:rPr>
        <w:t>: poticati učenike na promišljanje o važnim osobama i događajima  iz prošlosti koji su utjecali na izgradnju nacionalnog identiteta, na čuvanje kulturne, društvene, moralne i duhovne baštine te na odgovornost prema društvenom dobru, prirodi, radu, sebi i drugima kako bi jačali komunikacijske vještine potrebne za učenje, suradnju i rješavanje problema</w:t>
      </w:r>
    </w:p>
    <w:p w:rsidR="00B94142" w:rsidRPr="00431BE7" w:rsidRDefault="00B94142" w:rsidP="00B94142">
      <w:pPr>
        <w:spacing w:after="120"/>
        <w:rPr>
          <w:szCs w:val="18"/>
        </w:rPr>
      </w:pPr>
      <w:r w:rsidRPr="00431BE7">
        <w:rPr>
          <w:b/>
          <w:bCs/>
          <w:szCs w:val="18"/>
        </w:rPr>
        <w:lastRenderedPageBreak/>
        <w:t>Obrazloženje cilja</w:t>
      </w:r>
      <w:r w:rsidRPr="00431BE7">
        <w:rPr>
          <w:szCs w:val="18"/>
        </w:rPr>
        <w:t xml:space="preserve">: Temeljem razgovora s učenicima na nastavi može se zaključiti da je motivacija učenika za Domovinski rat velika, ali da se događanjima i gradu Vukovaru kao i braniteljima iskazuje premalo pažnje i poštovanja. </w:t>
      </w:r>
    </w:p>
    <w:p w:rsidR="00B94142" w:rsidRPr="00431BE7" w:rsidRDefault="00B94142" w:rsidP="00B94142">
      <w:pPr>
        <w:spacing w:after="120"/>
        <w:rPr>
          <w:szCs w:val="18"/>
        </w:rPr>
      </w:pPr>
      <w:r w:rsidRPr="00431BE7">
        <w:rPr>
          <w:b/>
          <w:bCs/>
          <w:szCs w:val="18"/>
        </w:rPr>
        <w:t>Očekivani ishodi/postignuća</w:t>
      </w:r>
      <w:r w:rsidRPr="00431BE7">
        <w:rPr>
          <w:szCs w:val="18"/>
        </w:rPr>
        <w:t>:</w:t>
      </w:r>
    </w:p>
    <w:p w:rsidR="00B94142" w:rsidRPr="00431BE7" w:rsidRDefault="00B94142" w:rsidP="002E680E">
      <w:pPr>
        <w:pStyle w:val="ListParagraph"/>
        <w:numPr>
          <w:ilvl w:val="0"/>
          <w:numId w:val="34"/>
        </w:numPr>
        <w:jc w:val="left"/>
        <w:rPr>
          <w:szCs w:val="18"/>
        </w:rPr>
      </w:pPr>
      <w:r w:rsidRPr="00431BE7">
        <w:rPr>
          <w:szCs w:val="18"/>
        </w:rPr>
        <w:t>argumentirano raspravljati i kritički analizirati događaje iz povijesti i Domovinskog rata</w:t>
      </w:r>
    </w:p>
    <w:p w:rsidR="00B94142" w:rsidRPr="00431BE7" w:rsidRDefault="00B94142" w:rsidP="002E680E">
      <w:pPr>
        <w:pStyle w:val="ListParagraph"/>
        <w:numPr>
          <w:ilvl w:val="0"/>
          <w:numId w:val="34"/>
        </w:numPr>
        <w:jc w:val="left"/>
        <w:rPr>
          <w:szCs w:val="18"/>
        </w:rPr>
      </w:pPr>
      <w:r w:rsidRPr="00431BE7">
        <w:rPr>
          <w:szCs w:val="18"/>
        </w:rPr>
        <w:t>demonstrirati i kreirati PP prezentacije</w:t>
      </w:r>
    </w:p>
    <w:p w:rsidR="00B94142" w:rsidRPr="00431BE7" w:rsidRDefault="00B94142" w:rsidP="00B94142">
      <w:pPr>
        <w:spacing w:before="120" w:after="120"/>
        <w:rPr>
          <w:szCs w:val="18"/>
        </w:rPr>
      </w:pPr>
      <w:r w:rsidRPr="00431BE7">
        <w:rPr>
          <w:b/>
          <w:bCs/>
          <w:szCs w:val="18"/>
        </w:rPr>
        <w:t>NAČIN REALIZACIJE</w:t>
      </w:r>
      <w:r w:rsidRPr="00431BE7">
        <w:rPr>
          <w:szCs w:val="18"/>
        </w:rPr>
        <w:t xml:space="preserve">: </w:t>
      </w:r>
    </w:p>
    <w:p w:rsidR="00B94142" w:rsidRPr="00431BE7" w:rsidRDefault="00B94142" w:rsidP="00B94142">
      <w:pPr>
        <w:pStyle w:val="ListParagraph"/>
        <w:ind w:left="0"/>
        <w:rPr>
          <w:rFonts w:cs="Times New Roman"/>
          <w:szCs w:val="18"/>
        </w:rPr>
      </w:pPr>
      <w:r w:rsidRPr="00431BE7">
        <w:rPr>
          <w:rFonts w:cs="Times New Roman"/>
          <w:b/>
          <w:bCs/>
          <w:szCs w:val="18"/>
        </w:rPr>
        <w:t>Oblik</w:t>
      </w:r>
      <w:r w:rsidRPr="00431BE7">
        <w:rPr>
          <w:rFonts w:cs="Times New Roman"/>
          <w:szCs w:val="18"/>
        </w:rPr>
        <w:t xml:space="preserve">: terenska nastava </w:t>
      </w:r>
    </w:p>
    <w:p w:rsidR="00B94142" w:rsidRPr="00431BE7" w:rsidRDefault="00B94142" w:rsidP="00B94142">
      <w:pPr>
        <w:pStyle w:val="ListParagraph"/>
        <w:ind w:left="0"/>
        <w:rPr>
          <w:rFonts w:cs="Times New Roman"/>
          <w:szCs w:val="18"/>
        </w:rPr>
      </w:pPr>
      <w:r w:rsidRPr="00431BE7">
        <w:rPr>
          <w:rFonts w:cs="Times New Roman"/>
          <w:b/>
          <w:bCs/>
          <w:szCs w:val="18"/>
        </w:rPr>
        <w:t>Sudionici</w:t>
      </w:r>
      <w:r w:rsidRPr="00431BE7">
        <w:rPr>
          <w:rFonts w:cs="Times New Roman"/>
          <w:szCs w:val="18"/>
        </w:rPr>
        <w:t xml:space="preserve">: </w:t>
      </w:r>
      <w:r w:rsidR="006475DB">
        <w:rPr>
          <w:rFonts w:cs="Times New Roman"/>
          <w:szCs w:val="18"/>
        </w:rPr>
        <w:t>učenici</w:t>
      </w:r>
      <w:r w:rsidR="000F16D9">
        <w:rPr>
          <w:rFonts w:cs="Times New Roman"/>
          <w:szCs w:val="18"/>
        </w:rPr>
        <w:t>,</w:t>
      </w:r>
      <w:r w:rsidR="006475DB">
        <w:rPr>
          <w:rFonts w:cs="Times New Roman"/>
          <w:szCs w:val="18"/>
        </w:rPr>
        <w:t xml:space="preserve"> </w:t>
      </w:r>
      <w:r w:rsidRPr="00431BE7">
        <w:rPr>
          <w:rFonts w:cs="Times New Roman"/>
          <w:szCs w:val="18"/>
        </w:rPr>
        <w:t xml:space="preserve">razrednici, prof. povijesti </w:t>
      </w:r>
    </w:p>
    <w:p w:rsidR="00B94142" w:rsidRPr="00431BE7" w:rsidRDefault="00B94142" w:rsidP="00B94142">
      <w:pPr>
        <w:pStyle w:val="ListParagraph"/>
        <w:ind w:left="0"/>
        <w:rPr>
          <w:rFonts w:cs="Times New Roman"/>
          <w:szCs w:val="18"/>
        </w:rPr>
      </w:pPr>
      <w:r w:rsidRPr="00431BE7">
        <w:rPr>
          <w:rFonts w:cs="Times New Roman"/>
          <w:b/>
          <w:bCs/>
          <w:szCs w:val="18"/>
        </w:rPr>
        <w:t>Načini učenja</w:t>
      </w:r>
      <w:r w:rsidRPr="00431BE7">
        <w:rPr>
          <w:rFonts w:cs="Times New Roman"/>
          <w:szCs w:val="18"/>
        </w:rPr>
        <w:t xml:space="preserve">: upoznaju kulturno povijesne znamenitosti, analiziraju događaje iz prošlosti, crtaju, izrađuju umne mape, promatraju,  prikupljaju materijale za izradu plakata, slušaju predavače, zapisuju, istražuju, analiziraju </w:t>
      </w:r>
    </w:p>
    <w:p w:rsidR="001C7E76" w:rsidRDefault="00B94142" w:rsidP="001C7E76">
      <w:pPr>
        <w:pStyle w:val="ListParagraph"/>
        <w:ind w:left="0"/>
        <w:rPr>
          <w:rFonts w:cs="Times New Roman"/>
          <w:szCs w:val="18"/>
        </w:rPr>
      </w:pPr>
      <w:r w:rsidRPr="00431BE7">
        <w:rPr>
          <w:rFonts w:cs="Times New Roman"/>
          <w:b/>
          <w:bCs/>
          <w:szCs w:val="18"/>
        </w:rPr>
        <w:t>Metode poučavanja</w:t>
      </w:r>
      <w:r w:rsidRPr="00431BE7">
        <w:rPr>
          <w:rFonts w:cs="Times New Roman"/>
          <w:szCs w:val="18"/>
        </w:rPr>
        <w:t>: organizira terenske nastave, priprema materijale, objašnjava, demonstrira, usmjerava, pomaže</w:t>
      </w:r>
    </w:p>
    <w:p w:rsidR="00B94142" w:rsidRPr="00431BE7" w:rsidRDefault="00B94142" w:rsidP="00B94142">
      <w:pPr>
        <w:pStyle w:val="ListParagraph"/>
        <w:spacing w:after="120"/>
        <w:ind w:left="0"/>
        <w:rPr>
          <w:rFonts w:cs="Times New Roman"/>
          <w:szCs w:val="18"/>
        </w:rPr>
      </w:pPr>
      <w:r w:rsidRPr="00431BE7">
        <w:rPr>
          <w:rFonts w:cs="Times New Roman"/>
          <w:b/>
          <w:bCs/>
          <w:szCs w:val="18"/>
        </w:rPr>
        <w:t>Trajanje izvedbe</w:t>
      </w:r>
      <w:r w:rsidR="001C7E76">
        <w:rPr>
          <w:rFonts w:cs="Times New Roman"/>
          <w:szCs w:val="18"/>
        </w:rPr>
        <w:t xml:space="preserve">: </w:t>
      </w:r>
      <w:r w:rsidR="00B51810">
        <w:rPr>
          <w:rFonts w:cs="Times New Roman"/>
          <w:szCs w:val="18"/>
        </w:rPr>
        <w:t>11. 12. – 12. 12. 2018.</w:t>
      </w:r>
    </w:p>
    <w:p w:rsidR="00B94142" w:rsidRPr="00431BE7" w:rsidRDefault="00B94142" w:rsidP="008A03CA">
      <w:pPr>
        <w:spacing w:after="120"/>
        <w:ind w:firstLine="708"/>
        <w:rPr>
          <w:b/>
          <w:bCs/>
          <w:szCs w:val="18"/>
        </w:rPr>
      </w:pPr>
      <w:r w:rsidRPr="00431BE7">
        <w:rPr>
          <w:b/>
          <w:bCs/>
          <w:szCs w:val="18"/>
        </w:rPr>
        <w:t xml:space="preserve">Resursi: </w:t>
      </w:r>
    </w:p>
    <w:p w:rsidR="00B94142" w:rsidRPr="00431BE7" w:rsidRDefault="00B94142" w:rsidP="00B94142">
      <w:pPr>
        <w:rPr>
          <w:szCs w:val="18"/>
        </w:rPr>
      </w:pPr>
      <w:r w:rsidRPr="00431BE7">
        <w:rPr>
          <w:b/>
          <w:bCs/>
          <w:szCs w:val="18"/>
        </w:rPr>
        <w:t>Potrebni resursi</w:t>
      </w:r>
      <w:r w:rsidRPr="00431BE7">
        <w:rPr>
          <w:szCs w:val="18"/>
        </w:rPr>
        <w:t>: razrednici, roditelji, učenici, vanjski suradnici</w:t>
      </w:r>
    </w:p>
    <w:p w:rsidR="00B94142" w:rsidRPr="00431BE7" w:rsidRDefault="00B94142" w:rsidP="00B94142">
      <w:pPr>
        <w:pStyle w:val="ListParagraph"/>
        <w:ind w:left="0"/>
        <w:rPr>
          <w:rFonts w:cs="Times New Roman"/>
          <w:szCs w:val="18"/>
        </w:rPr>
      </w:pPr>
      <w:r w:rsidRPr="00431BE7">
        <w:rPr>
          <w:rFonts w:cs="Times New Roman"/>
          <w:b/>
          <w:bCs/>
          <w:szCs w:val="18"/>
        </w:rPr>
        <w:t>Mogućnosti</w:t>
      </w:r>
      <w:r w:rsidRPr="00431BE7">
        <w:rPr>
          <w:rFonts w:cs="Times New Roman"/>
          <w:szCs w:val="18"/>
        </w:rPr>
        <w:t xml:space="preserve">: podrška ravnatelja, suradnja učitelja i vanjskih stručnih suradnika, kompetencije učitelja,  dostupnost IT podrške </w:t>
      </w:r>
    </w:p>
    <w:p w:rsidR="00B94142" w:rsidRPr="00431BE7" w:rsidRDefault="00B94142" w:rsidP="00B94142">
      <w:pPr>
        <w:pStyle w:val="ListParagraph"/>
        <w:ind w:left="0"/>
        <w:rPr>
          <w:rFonts w:cs="Times New Roman"/>
          <w:szCs w:val="18"/>
        </w:rPr>
      </w:pPr>
      <w:r w:rsidRPr="00431BE7">
        <w:rPr>
          <w:rFonts w:cs="Times New Roman"/>
          <w:b/>
          <w:bCs/>
          <w:szCs w:val="18"/>
        </w:rPr>
        <w:t>Moguće teškoće</w:t>
      </w:r>
      <w:r w:rsidRPr="00431BE7">
        <w:rPr>
          <w:rFonts w:cs="Times New Roman"/>
          <w:szCs w:val="18"/>
        </w:rPr>
        <w:t>: odaziv učenika, loša materijalna situacija</w:t>
      </w:r>
    </w:p>
    <w:p w:rsidR="00B94142" w:rsidRPr="00431BE7" w:rsidRDefault="00B94142" w:rsidP="00B94142">
      <w:pPr>
        <w:spacing w:before="120"/>
        <w:rPr>
          <w:szCs w:val="18"/>
        </w:rPr>
      </w:pPr>
      <w:r w:rsidRPr="00431BE7">
        <w:rPr>
          <w:b/>
          <w:bCs/>
          <w:szCs w:val="18"/>
        </w:rPr>
        <w:t>Način praćenja i provjere ishoda/postignuća</w:t>
      </w:r>
      <w:r w:rsidRPr="00431BE7">
        <w:rPr>
          <w:szCs w:val="18"/>
        </w:rPr>
        <w:t>: plakati, PP prezentacije, analiza snimljenih fotografija, učenički radovi, školske novine, osobne refleksije, provjera ishoda učenja pomoću kvizova</w:t>
      </w:r>
    </w:p>
    <w:p w:rsidR="00E13E76" w:rsidRDefault="00B94142" w:rsidP="006A63B9">
      <w:pPr>
        <w:spacing w:before="120"/>
        <w:rPr>
          <w:szCs w:val="18"/>
        </w:rPr>
      </w:pPr>
      <w:r w:rsidRPr="00431BE7">
        <w:rPr>
          <w:b/>
          <w:bCs/>
          <w:szCs w:val="18"/>
        </w:rPr>
        <w:t>Odgovorne osobe</w:t>
      </w:r>
      <w:r w:rsidRPr="00431BE7">
        <w:rPr>
          <w:szCs w:val="18"/>
        </w:rPr>
        <w:t xml:space="preserve">: </w:t>
      </w:r>
      <w:r w:rsidR="00150893">
        <w:rPr>
          <w:szCs w:val="18"/>
        </w:rPr>
        <w:t xml:space="preserve">razrednici 8. razreda: </w:t>
      </w:r>
      <w:r w:rsidR="00B51810">
        <w:rPr>
          <w:szCs w:val="18"/>
        </w:rPr>
        <w:t xml:space="preserve">Yoshka Jurić, Zvijezdana Markoljević, </w:t>
      </w:r>
      <w:r w:rsidRPr="00431BE7">
        <w:rPr>
          <w:szCs w:val="18"/>
        </w:rPr>
        <w:t>Ivana Jadrijević</w:t>
      </w:r>
    </w:p>
    <w:p w:rsidR="008438C7" w:rsidRDefault="008438C7" w:rsidP="008438C7">
      <w:pPr>
        <w:pStyle w:val="Heading3"/>
      </w:pPr>
      <w:bookmarkStart w:id="127" w:name="_Toc525736587"/>
      <w:r>
        <w:t>5.4.5. Sveti Križ Začretje</w:t>
      </w:r>
      <w:bookmarkEnd w:id="127"/>
    </w:p>
    <w:p w:rsidR="008438C7" w:rsidRPr="004673E3" w:rsidRDefault="008438C7" w:rsidP="008438C7">
      <w:pPr>
        <w:spacing w:after="120"/>
        <w:ind w:firstLine="708"/>
        <w:rPr>
          <w:szCs w:val="18"/>
        </w:rPr>
      </w:pPr>
      <w:r w:rsidRPr="004673E3">
        <w:rPr>
          <w:b/>
          <w:szCs w:val="18"/>
        </w:rPr>
        <w:t>Ciklus</w:t>
      </w:r>
      <w:r w:rsidRPr="004673E3">
        <w:rPr>
          <w:szCs w:val="18"/>
        </w:rPr>
        <w:t xml:space="preserve"> (razred): 1. ciklus (2. razred)</w:t>
      </w:r>
    </w:p>
    <w:p w:rsidR="008438C7" w:rsidRDefault="008438C7" w:rsidP="008438C7">
      <w:r w:rsidRPr="004673E3">
        <w:rPr>
          <w:b/>
          <w:szCs w:val="18"/>
        </w:rPr>
        <w:t>Cilj</w:t>
      </w:r>
      <w:r w:rsidRPr="004673E3">
        <w:rPr>
          <w:szCs w:val="18"/>
        </w:rPr>
        <w:t xml:space="preserve">:  </w:t>
      </w:r>
      <w:r>
        <w:t>U</w:t>
      </w:r>
      <w:r w:rsidRPr="008D3673">
        <w:t>čenje otkrivanjem u n</w:t>
      </w:r>
      <w:r>
        <w:t xml:space="preserve">eposrednoj životnoj stvarnosti, </w:t>
      </w:r>
      <w:r w:rsidRPr="008D3673">
        <w:t>poticati radost otkriv</w:t>
      </w:r>
      <w:r>
        <w:t>anja,istraživanja i stvaranja. Upoznavanje narodnih običaja, starina, priča i legendi</w:t>
      </w:r>
    </w:p>
    <w:p w:rsidR="008438C7" w:rsidRDefault="008438C7" w:rsidP="008438C7"/>
    <w:p w:rsidR="008438C7" w:rsidRDefault="008438C7" w:rsidP="008438C7">
      <w:r w:rsidRPr="004673E3">
        <w:rPr>
          <w:b/>
          <w:szCs w:val="18"/>
        </w:rPr>
        <w:t>Obrazloženje cilja</w:t>
      </w:r>
      <w:r w:rsidRPr="004673E3">
        <w:rPr>
          <w:szCs w:val="18"/>
        </w:rPr>
        <w:t>:</w:t>
      </w:r>
      <w:r w:rsidRPr="008D3673">
        <w:t xml:space="preserve"> </w:t>
      </w:r>
      <w:r>
        <w:t xml:space="preserve">Učenjem u neposrednoj životnoj stvarnosti učenici steču trajna znanja. Utječe se  na stvaranje kvalitetnih odnosa unutar odgojno-obrazovnih skupina. Povezuju se sadržaji različitih predmeta. </w:t>
      </w:r>
    </w:p>
    <w:p w:rsidR="008438C7" w:rsidRDefault="008438C7" w:rsidP="008438C7"/>
    <w:p w:rsidR="008438C7" w:rsidRPr="00D32A72" w:rsidRDefault="008438C7" w:rsidP="008438C7">
      <w:pPr>
        <w:spacing w:after="120"/>
        <w:rPr>
          <w:szCs w:val="18"/>
        </w:rPr>
      </w:pPr>
      <w:r w:rsidRPr="00D32A72">
        <w:rPr>
          <w:b/>
          <w:szCs w:val="18"/>
        </w:rPr>
        <w:t>Očekivani ishodi/postignuća</w:t>
      </w:r>
      <w:r w:rsidRPr="00D32A72">
        <w:rPr>
          <w:szCs w:val="18"/>
        </w:rPr>
        <w:t>:</w:t>
      </w:r>
    </w:p>
    <w:p w:rsidR="008438C7" w:rsidRDefault="008438C7" w:rsidP="008438C7">
      <w:pPr>
        <w:pStyle w:val="ListParagraph"/>
        <w:numPr>
          <w:ilvl w:val="0"/>
          <w:numId w:val="57"/>
        </w:numPr>
      </w:pPr>
      <w:r>
        <w:t>upoznati vlastitu baštinu te razumijeti njezinu važnost i značenje</w:t>
      </w:r>
    </w:p>
    <w:p w:rsidR="008438C7" w:rsidRDefault="008438C7" w:rsidP="008438C7">
      <w:pPr>
        <w:pStyle w:val="ListParagraph"/>
        <w:numPr>
          <w:ilvl w:val="0"/>
          <w:numId w:val="57"/>
        </w:numPr>
      </w:pPr>
      <w:r>
        <w:t>šetnjom kroz poučnu stazu razlikovati listopadno i vazdazeleno drveće, opažati promjene u prirodi, upoznati životinje koje žive u šumi, razlikovati domaće i divlje životinje</w:t>
      </w:r>
    </w:p>
    <w:p w:rsidR="008438C7" w:rsidRDefault="008438C7" w:rsidP="008438C7">
      <w:pPr>
        <w:pStyle w:val="ListParagraph"/>
        <w:numPr>
          <w:ilvl w:val="0"/>
          <w:numId w:val="57"/>
        </w:numPr>
      </w:pPr>
      <w:r>
        <w:t>uočiti obilježja brežuljkastog zavičaja</w:t>
      </w:r>
    </w:p>
    <w:p w:rsidR="008438C7" w:rsidRDefault="008438C7" w:rsidP="008438C7">
      <w:pPr>
        <w:pStyle w:val="ListParagraph"/>
        <w:numPr>
          <w:ilvl w:val="0"/>
          <w:numId w:val="57"/>
        </w:numPr>
      </w:pPr>
      <w:r>
        <w:t xml:space="preserve">upoznati način izrade luka i strijele te pletenje ograde od šiba </w:t>
      </w:r>
    </w:p>
    <w:p w:rsidR="008438C7" w:rsidRDefault="008438C7" w:rsidP="008438C7">
      <w:pPr>
        <w:pStyle w:val="ListParagraph"/>
        <w:numPr>
          <w:ilvl w:val="0"/>
          <w:numId w:val="57"/>
        </w:numPr>
      </w:pPr>
      <w:r>
        <w:t>upoznati način života na selu</w:t>
      </w:r>
    </w:p>
    <w:p w:rsidR="008438C7" w:rsidRDefault="008438C7" w:rsidP="008438C7"/>
    <w:p w:rsidR="008438C7" w:rsidRPr="004673E3" w:rsidRDefault="008438C7" w:rsidP="008438C7">
      <w:pPr>
        <w:spacing w:before="120" w:after="120"/>
        <w:rPr>
          <w:szCs w:val="18"/>
        </w:rPr>
      </w:pPr>
      <w:r w:rsidRPr="004673E3">
        <w:rPr>
          <w:b/>
          <w:szCs w:val="18"/>
        </w:rPr>
        <w:t>NAČIN REALIZACIJE</w:t>
      </w:r>
      <w:r w:rsidRPr="004673E3">
        <w:rPr>
          <w:szCs w:val="18"/>
        </w:rPr>
        <w:t xml:space="preserve">: </w:t>
      </w:r>
    </w:p>
    <w:p w:rsidR="008438C7" w:rsidRDefault="008438C7" w:rsidP="008438C7">
      <w:pPr>
        <w:pStyle w:val="ListParagraph"/>
        <w:spacing w:after="120"/>
        <w:ind w:left="0"/>
        <w:contextualSpacing/>
        <w:rPr>
          <w:rFonts w:cs="Times New Roman"/>
          <w:szCs w:val="18"/>
        </w:rPr>
      </w:pPr>
      <w:r w:rsidRPr="004673E3">
        <w:rPr>
          <w:rFonts w:cs="Times New Roman"/>
          <w:b/>
          <w:szCs w:val="18"/>
        </w:rPr>
        <w:t>Oblik</w:t>
      </w:r>
      <w:r>
        <w:rPr>
          <w:rFonts w:cs="Times New Roman"/>
          <w:szCs w:val="18"/>
        </w:rPr>
        <w:t xml:space="preserve">:  TN  </w:t>
      </w:r>
    </w:p>
    <w:p w:rsidR="008438C7" w:rsidRPr="004673E3" w:rsidRDefault="008438C7" w:rsidP="008438C7">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učenic</w:t>
      </w:r>
      <w:r>
        <w:rPr>
          <w:rFonts w:cs="Times New Roman"/>
          <w:szCs w:val="18"/>
        </w:rPr>
        <w:t>i, učiteljice, agencija</w:t>
      </w:r>
    </w:p>
    <w:p w:rsidR="008438C7" w:rsidRDefault="008438C7" w:rsidP="008438C7">
      <w:pPr>
        <w:pStyle w:val="ListParagraph"/>
        <w:spacing w:after="120"/>
        <w:ind w:left="0"/>
        <w:contextualSpacing/>
        <w:rPr>
          <w:rFonts w:cs="Times New Roman"/>
          <w:szCs w:val="18"/>
        </w:rPr>
      </w:pPr>
      <w:r w:rsidRPr="004673E3">
        <w:rPr>
          <w:rFonts w:cs="Times New Roman"/>
          <w:b/>
          <w:szCs w:val="18"/>
        </w:rPr>
        <w:t>Načini učenja</w:t>
      </w:r>
      <w:r w:rsidRPr="004673E3">
        <w:rPr>
          <w:rFonts w:cs="Times New Roman"/>
          <w:szCs w:val="18"/>
        </w:rPr>
        <w:t xml:space="preserve">: učenici će </w:t>
      </w:r>
      <w:r>
        <w:rPr>
          <w:rFonts w:cs="Times New Roman"/>
          <w:szCs w:val="18"/>
        </w:rPr>
        <w:t>istraživati, šetati, sudjelovati u starinskim igrama, natjecati se, plesati</w:t>
      </w:r>
    </w:p>
    <w:p w:rsidR="008438C7" w:rsidRDefault="008438C7" w:rsidP="008438C7">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učitelji  i vanjski surad</w:t>
      </w:r>
      <w:r>
        <w:rPr>
          <w:rFonts w:cs="Times New Roman"/>
          <w:szCs w:val="18"/>
        </w:rPr>
        <w:t>nici, demonstracije, promatranje, zaključivanje</w:t>
      </w:r>
      <w:r w:rsidRPr="004673E3">
        <w:rPr>
          <w:rFonts w:cs="Times New Roman"/>
          <w:szCs w:val="18"/>
        </w:rPr>
        <w:t>, praktičnog rada</w:t>
      </w:r>
    </w:p>
    <w:p w:rsidR="008438C7" w:rsidRPr="004673E3" w:rsidRDefault="008438C7" w:rsidP="008438C7">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tijekom 1 dana</w:t>
      </w:r>
    </w:p>
    <w:p w:rsidR="008438C7" w:rsidRPr="004673E3" w:rsidRDefault="008438C7" w:rsidP="008438C7">
      <w:pPr>
        <w:spacing w:after="120"/>
        <w:rPr>
          <w:szCs w:val="18"/>
        </w:rPr>
      </w:pPr>
      <w:r>
        <w:rPr>
          <w:b/>
          <w:szCs w:val="18"/>
        </w:rPr>
        <w:lastRenderedPageBreak/>
        <w:t xml:space="preserve">    </w:t>
      </w:r>
      <w:r w:rsidRPr="004673E3">
        <w:rPr>
          <w:b/>
          <w:szCs w:val="18"/>
        </w:rPr>
        <w:t>Resursi</w:t>
      </w:r>
      <w:r w:rsidRPr="004673E3">
        <w:rPr>
          <w:szCs w:val="18"/>
        </w:rPr>
        <w:t xml:space="preserve">: </w:t>
      </w:r>
    </w:p>
    <w:p w:rsidR="008438C7" w:rsidRPr="00B4481F" w:rsidRDefault="008438C7" w:rsidP="008438C7">
      <w:pPr>
        <w:pStyle w:val="ListParagraph"/>
        <w:spacing w:after="120"/>
        <w:ind w:left="0"/>
        <w:contextualSpacing/>
        <w:rPr>
          <w:rFonts w:cs="Times New Roman"/>
          <w:b/>
          <w:szCs w:val="18"/>
        </w:rPr>
      </w:pPr>
      <w:r w:rsidRPr="004673E3">
        <w:rPr>
          <w:rFonts w:cs="Times New Roman"/>
          <w:b/>
          <w:szCs w:val="18"/>
        </w:rPr>
        <w:t>Potrebni resursi</w:t>
      </w:r>
      <w:r w:rsidRPr="004673E3">
        <w:rPr>
          <w:rFonts w:cs="Times New Roman"/>
          <w:szCs w:val="18"/>
        </w:rPr>
        <w:t>:</w:t>
      </w:r>
      <w:r>
        <w:rPr>
          <w:rFonts w:cs="Times New Roman"/>
          <w:szCs w:val="18"/>
        </w:rPr>
        <w:t xml:space="preserve">učenici, učiteljice, </w:t>
      </w:r>
      <w:r w:rsidRPr="004673E3">
        <w:rPr>
          <w:rFonts w:cs="Times New Roman"/>
          <w:b/>
          <w:szCs w:val="18"/>
        </w:rPr>
        <w:t xml:space="preserve"> </w:t>
      </w:r>
      <w:r>
        <w:rPr>
          <w:rFonts w:cs="Times New Roman"/>
          <w:szCs w:val="18"/>
        </w:rPr>
        <w:t>vodič</w:t>
      </w:r>
      <w:r w:rsidRPr="00B4481F">
        <w:rPr>
          <w:rFonts w:cs="Times New Roman"/>
          <w:szCs w:val="18"/>
        </w:rPr>
        <w:t>i</w:t>
      </w:r>
    </w:p>
    <w:p w:rsidR="008438C7" w:rsidRPr="00B4481F" w:rsidRDefault="008438C7" w:rsidP="008438C7">
      <w:pPr>
        <w:pStyle w:val="ListParagraph"/>
        <w:spacing w:after="120"/>
        <w:ind w:left="0"/>
        <w:contextualSpacing/>
        <w:rPr>
          <w:rFonts w:cs="Times New Roman"/>
          <w:b/>
          <w:szCs w:val="18"/>
        </w:rPr>
      </w:pPr>
      <w:r w:rsidRPr="00B4481F">
        <w:rPr>
          <w:rFonts w:cs="Times New Roman"/>
          <w:b/>
          <w:szCs w:val="18"/>
        </w:rPr>
        <w:t>Mogućnosti</w:t>
      </w:r>
      <w:r w:rsidRPr="00B4481F">
        <w:rPr>
          <w:rFonts w:cs="Times New Roman"/>
          <w:szCs w:val="18"/>
        </w:rPr>
        <w:t>:  donacije, roditelji</w:t>
      </w:r>
    </w:p>
    <w:p w:rsidR="008438C7" w:rsidRPr="004673E3" w:rsidRDefault="008438C7" w:rsidP="008438C7">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nepovoljne vremenske prilike, nedostatak financijskih sredstava</w:t>
      </w:r>
    </w:p>
    <w:p w:rsidR="008438C7" w:rsidRPr="004673E3" w:rsidRDefault="008438C7" w:rsidP="008438C7">
      <w:pPr>
        <w:spacing w:after="120"/>
        <w:rPr>
          <w:szCs w:val="18"/>
        </w:rPr>
      </w:pPr>
      <w:r w:rsidRPr="004673E3">
        <w:rPr>
          <w:b/>
          <w:szCs w:val="18"/>
        </w:rPr>
        <w:t>Način praćenja i provjere ishoda / postignuća</w:t>
      </w:r>
      <w:r w:rsidRPr="004673E3">
        <w:rPr>
          <w:szCs w:val="18"/>
        </w:rPr>
        <w:t>: evaluacijski upitnik, plakat, izvješće, doživljaj</w:t>
      </w:r>
    </w:p>
    <w:p w:rsidR="008438C7" w:rsidRDefault="008438C7" w:rsidP="008438C7">
      <w:pPr>
        <w:spacing w:before="120"/>
        <w:rPr>
          <w:szCs w:val="18"/>
        </w:rPr>
      </w:pPr>
      <w:r w:rsidRPr="004673E3">
        <w:rPr>
          <w:b/>
          <w:szCs w:val="18"/>
        </w:rPr>
        <w:t>Odgovorne osobe</w:t>
      </w:r>
      <w:r w:rsidRPr="004673E3">
        <w:rPr>
          <w:szCs w:val="18"/>
        </w:rPr>
        <w:t xml:space="preserve">: učiteljice RN </w:t>
      </w:r>
      <w:r>
        <w:rPr>
          <w:szCs w:val="18"/>
        </w:rPr>
        <w:t>Vesna Škero, Ivana Radeljak i Sandra Sau</w:t>
      </w:r>
    </w:p>
    <w:p w:rsidR="006243C4" w:rsidRDefault="006243C4" w:rsidP="006243C4">
      <w:pPr>
        <w:spacing w:after="120"/>
        <w:rPr>
          <w:rFonts w:ascii="Maiandra GD" w:eastAsiaTheme="majorEastAsia" w:hAnsi="Maiandra GD" w:cstheme="majorBidi"/>
          <w:b/>
          <w:bCs/>
          <w:color w:val="17365D" w:themeColor="text2" w:themeShade="BF"/>
          <w:sz w:val="24"/>
          <w:u w:val="single" w:color="17365D" w:themeColor="text2" w:themeShade="BF"/>
        </w:rPr>
      </w:pPr>
    </w:p>
    <w:p w:rsidR="006243C4" w:rsidRDefault="006243C4" w:rsidP="006243C4">
      <w:pPr>
        <w:spacing w:after="120"/>
        <w:rPr>
          <w:rFonts w:ascii="Maiandra GD" w:eastAsiaTheme="majorEastAsia" w:hAnsi="Maiandra GD" w:cstheme="majorBidi"/>
          <w:b/>
          <w:bCs/>
          <w:color w:val="17365D" w:themeColor="text2" w:themeShade="BF"/>
          <w:sz w:val="24"/>
          <w:u w:val="single" w:color="17365D" w:themeColor="text2" w:themeShade="BF"/>
        </w:rPr>
      </w:pPr>
      <w:r>
        <w:rPr>
          <w:rFonts w:ascii="Maiandra GD" w:eastAsiaTheme="majorEastAsia" w:hAnsi="Maiandra GD" w:cstheme="majorBidi"/>
          <w:b/>
          <w:bCs/>
          <w:color w:val="17365D" w:themeColor="text2" w:themeShade="BF"/>
          <w:sz w:val="24"/>
          <w:u w:val="single" w:color="17365D" w:themeColor="text2" w:themeShade="BF"/>
        </w:rPr>
        <w:t>5.4.6. Split – Sinj (dvodnevna)</w:t>
      </w:r>
    </w:p>
    <w:p w:rsidR="006243C4" w:rsidRDefault="006243C4" w:rsidP="006243C4">
      <w:pPr>
        <w:spacing w:after="120"/>
        <w:ind w:firstLine="708"/>
      </w:pPr>
      <w:r w:rsidRPr="006243C4">
        <w:rPr>
          <w:rStyle w:val="Zadanifontodlomka3"/>
          <w:b/>
          <w:szCs w:val="18"/>
        </w:rPr>
        <w:t>Ciklus (razred):</w:t>
      </w:r>
      <w:r>
        <w:rPr>
          <w:rStyle w:val="Zadanifontodlomka3"/>
          <w:szCs w:val="18"/>
        </w:rPr>
        <w:t xml:space="preserve"> 3. ciklus (8. a, b, c razredi)</w:t>
      </w:r>
    </w:p>
    <w:p w:rsidR="006243C4" w:rsidRDefault="006243C4" w:rsidP="006243C4">
      <w:pPr>
        <w:spacing w:after="120"/>
        <w:rPr>
          <w:szCs w:val="18"/>
        </w:rPr>
      </w:pPr>
      <w:r w:rsidRPr="006243C4">
        <w:rPr>
          <w:rStyle w:val="Zadanifontodlomka3"/>
          <w:b/>
          <w:szCs w:val="18"/>
        </w:rPr>
        <w:t>Cilj</w:t>
      </w:r>
      <w:r>
        <w:rPr>
          <w:rStyle w:val="Zadanifontodlomka3"/>
          <w:szCs w:val="18"/>
        </w:rPr>
        <w:t xml:space="preserve">: </w:t>
      </w:r>
      <w:r>
        <w:rPr>
          <w:szCs w:val="18"/>
        </w:rPr>
        <w:t>poticati učenike na promišljanje o važnim osobama i događajima  iz prošlosti koji su utjecali na izgradnju nacionalnog identiteta, na čuvanje kulturne, društvene, moralne i duhovne baštine te na odgovornost prema društvenom dobru, prirodi, radu, sebi i drugima kako bi jačali komunikacijske vještine potrebne za učenje, suradnju i rješavanje problema</w:t>
      </w:r>
    </w:p>
    <w:p w:rsidR="006243C4" w:rsidRDefault="006243C4" w:rsidP="006243C4">
      <w:r w:rsidRPr="006243C4">
        <w:rPr>
          <w:rStyle w:val="Zadanifontodlomka3"/>
          <w:b/>
          <w:szCs w:val="18"/>
        </w:rPr>
        <w:t>Obrazloženje cilja:</w:t>
      </w:r>
      <w:r>
        <w:rPr>
          <w:rStyle w:val="Zadanifontodlomka3"/>
          <w:szCs w:val="18"/>
        </w:rPr>
        <w:t xml:space="preserve"> Na temelju komunikacije s učenicima tijekom nastave uočili smo veliku zainteresiranost naših učenika za upoznavanjem atraktivnih lokaliteta iz antike i iz malo bliže povijesti (viteštvo, tursko-hrvatski odnosi tijekom Osmanskog Carstva), a ne treba zanemariti ni činjenicu da je na Kliškoj tvrđavi, čiji je obilazak također predviđen, snimana svjetski popularna TV serija „Igra prijestolja“, što je učenicima dodatan motiv i spoj s nečim što im je vrlo atraktivno </w:t>
      </w:r>
    </w:p>
    <w:p w:rsidR="006243C4" w:rsidRDefault="006243C4" w:rsidP="006243C4">
      <w:pPr>
        <w:spacing w:before="120" w:after="120"/>
      </w:pPr>
      <w:r w:rsidRPr="006243C4">
        <w:rPr>
          <w:rStyle w:val="Zadanifontodlomka3"/>
          <w:b/>
          <w:szCs w:val="18"/>
        </w:rPr>
        <w:t>Očekivani ishodi/postignuća</w:t>
      </w:r>
      <w:r>
        <w:rPr>
          <w:rStyle w:val="Zadanifontodlomka3"/>
          <w:szCs w:val="18"/>
        </w:rPr>
        <w:t>:</w:t>
      </w:r>
    </w:p>
    <w:p w:rsidR="006243C4" w:rsidRDefault="006243C4" w:rsidP="006243C4">
      <w:pPr>
        <w:pStyle w:val="Odlomakpopisa1"/>
        <w:numPr>
          <w:ilvl w:val="0"/>
          <w:numId w:val="52"/>
        </w:numPr>
        <w:ind w:left="714" w:hanging="357"/>
        <w:rPr>
          <w:szCs w:val="18"/>
        </w:rPr>
      </w:pPr>
      <w:r>
        <w:rPr>
          <w:szCs w:val="18"/>
        </w:rPr>
        <w:t>argumentirano raspravljati i kritički analizirati događaje iz povijesti</w:t>
      </w:r>
    </w:p>
    <w:p w:rsidR="006243C4" w:rsidRDefault="006243C4" w:rsidP="006243C4">
      <w:pPr>
        <w:pStyle w:val="ListParagraph"/>
        <w:numPr>
          <w:ilvl w:val="0"/>
          <w:numId w:val="52"/>
        </w:numPr>
        <w:jc w:val="left"/>
        <w:rPr>
          <w:szCs w:val="18"/>
        </w:rPr>
      </w:pPr>
      <w:r>
        <w:rPr>
          <w:szCs w:val="18"/>
        </w:rPr>
        <w:t>demonstrirati i kreirati PP prezentacije</w:t>
      </w:r>
    </w:p>
    <w:p w:rsidR="00117970" w:rsidRDefault="00117970" w:rsidP="00117970">
      <w:pPr>
        <w:numPr>
          <w:ilvl w:val="0"/>
          <w:numId w:val="52"/>
        </w:numPr>
        <w:autoSpaceDE w:val="0"/>
        <w:autoSpaceDN w:val="0"/>
        <w:adjustRightInd w:val="0"/>
        <w:rPr>
          <w:color w:val="000000"/>
          <w:szCs w:val="18"/>
          <w:lang w:eastAsia="hr-HR"/>
        </w:rPr>
      </w:pPr>
      <w:r>
        <w:rPr>
          <w:color w:val="000000"/>
          <w:szCs w:val="18"/>
          <w:lang w:eastAsia="hr-HR"/>
        </w:rPr>
        <w:t>razvijati i njegovati socijalne vještine.</w:t>
      </w:r>
    </w:p>
    <w:p w:rsidR="00117970" w:rsidRDefault="00117970" w:rsidP="00117970">
      <w:pPr>
        <w:numPr>
          <w:ilvl w:val="0"/>
          <w:numId w:val="52"/>
        </w:numPr>
        <w:contextualSpacing/>
        <w:rPr>
          <w:szCs w:val="18"/>
        </w:rPr>
      </w:pPr>
      <w:r>
        <w:rPr>
          <w:szCs w:val="18"/>
        </w:rPr>
        <w:t>prepoznati na terenu dosad stečena znanja</w:t>
      </w:r>
    </w:p>
    <w:p w:rsidR="00117970" w:rsidRPr="00117970" w:rsidRDefault="00117970" w:rsidP="00117970">
      <w:pPr>
        <w:numPr>
          <w:ilvl w:val="0"/>
          <w:numId w:val="52"/>
        </w:numPr>
        <w:autoSpaceDE w:val="0"/>
        <w:autoSpaceDN w:val="0"/>
        <w:adjustRightInd w:val="0"/>
        <w:rPr>
          <w:color w:val="000000"/>
          <w:szCs w:val="18"/>
          <w:lang w:eastAsia="hr-HR"/>
        </w:rPr>
      </w:pPr>
      <w:r>
        <w:rPr>
          <w:color w:val="000000"/>
          <w:szCs w:val="18"/>
          <w:lang w:eastAsia="hr-HR"/>
        </w:rPr>
        <w:t xml:space="preserve">usmeno i pismeno se izražavati o viđenom i doživljenom </w:t>
      </w:r>
    </w:p>
    <w:p w:rsidR="006243C4" w:rsidRPr="006243C4" w:rsidRDefault="006243C4" w:rsidP="006243C4">
      <w:pPr>
        <w:spacing w:before="120" w:after="120"/>
        <w:rPr>
          <w:b/>
        </w:rPr>
      </w:pPr>
      <w:r w:rsidRPr="006243C4">
        <w:rPr>
          <w:rStyle w:val="Zadanifontodlomka3"/>
          <w:b/>
          <w:szCs w:val="18"/>
        </w:rPr>
        <w:t xml:space="preserve">NAČIN REALIZACIJE: </w:t>
      </w:r>
    </w:p>
    <w:p w:rsidR="006243C4" w:rsidRDefault="006243C4" w:rsidP="006243C4">
      <w:pPr>
        <w:pStyle w:val="ListParagraph"/>
        <w:ind w:left="0"/>
        <w:rPr>
          <w:rFonts w:cs="Times New Roman"/>
          <w:szCs w:val="18"/>
        </w:rPr>
      </w:pPr>
      <w:r>
        <w:rPr>
          <w:rFonts w:cs="Times New Roman"/>
          <w:b/>
          <w:bCs/>
          <w:szCs w:val="18"/>
        </w:rPr>
        <w:t>Oblik</w:t>
      </w:r>
      <w:r>
        <w:rPr>
          <w:rFonts w:cs="Times New Roman"/>
          <w:szCs w:val="18"/>
        </w:rPr>
        <w:t xml:space="preserve">: terenska nastava </w:t>
      </w:r>
    </w:p>
    <w:p w:rsidR="006243C4" w:rsidRDefault="006243C4" w:rsidP="006243C4">
      <w:pPr>
        <w:pStyle w:val="ListParagraph"/>
        <w:ind w:left="0"/>
        <w:rPr>
          <w:rFonts w:cs="Times New Roman"/>
          <w:szCs w:val="18"/>
        </w:rPr>
      </w:pPr>
      <w:r>
        <w:rPr>
          <w:rFonts w:cs="Times New Roman"/>
          <w:b/>
          <w:bCs/>
          <w:szCs w:val="18"/>
        </w:rPr>
        <w:t>Sudionici</w:t>
      </w:r>
      <w:r>
        <w:rPr>
          <w:rFonts w:cs="Times New Roman"/>
          <w:szCs w:val="18"/>
        </w:rPr>
        <w:t xml:space="preserve">: </w:t>
      </w:r>
      <w:r w:rsidR="00117970">
        <w:rPr>
          <w:rFonts w:cs="Times New Roman"/>
          <w:szCs w:val="18"/>
        </w:rPr>
        <w:t>učenici, razrednici</w:t>
      </w:r>
      <w:r>
        <w:rPr>
          <w:rFonts w:cs="Times New Roman"/>
          <w:szCs w:val="18"/>
        </w:rPr>
        <w:t xml:space="preserve"> </w:t>
      </w:r>
    </w:p>
    <w:p w:rsidR="006243C4" w:rsidRDefault="006243C4" w:rsidP="006243C4">
      <w:pPr>
        <w:pStyle w:val="ListParagraph"/>
        <w:ind w:left="0"/>
        <w:rPr>
          <w:rFonts w:cs="Times New Roman"/>
          <w:szCs w:val="18"/>
        </w:rPr>
      </w:pPr>
      <w:r>
        <w:rPr>
          <w:rFonts w:cs="Times New Roman"/>
          <w:b/>
          <w:bCs/>
          <w:szCs w:val="18"/>
        </w:rPr>
        <w:t>Načini učenja</w:t>
      </w:r>
      <w:r>
        <w:rPr>
          <w:rFonts w:cs="Times New Roman"/>
          <w:szCs w:val="18"/>
        </w:rPr>
        <w:t xml:space="preserve">: upoznavanje kulturno-povijesnih znamenitosti, analiziranje događaja iz prošlosti, crtanje, izrada umnih mapa, promatranje, prikupljanje materijala za izradu plakata, slušanje predavača i vodiča, zapisivanje, istraživanje, analiziranje </w:t>
      </w:r>
    </w:p>
    <w:p w:rsidR="006243C4" w:rsidRDefault="006243C4" w:rsidP="006243C4">
      <w:pPr>
        <w:pStyle w:val="ListParagraph"/>
        <w:ind w:left="0"/>
        <w:rPr>
          <w:rFonts w:cs="Times New Roman"/>
          <w:szCs w:val="18"/>
        </w:rPr>
      </w:pPr>
      <w:r>
        <w:rPr>
          <w:rFonts w:cs="Times New Roman"/>
          <w:b/>
          <w:bCs/>
          <w:szCs w:val="18"/>
        </w:rPr>
        <w:t>Metode poučavanja</w:t>
      </w:r>
      <w:r>
        <w:rPr>
          <w:rFonts w:cs="Times New Roman"/>
          <w:szCs w:val="18"/>
        </w:rPr>
        <w:t>: organiziranje terenske nastave, priprema materijala, objašnjavanje, demonstriranje, usmjeravanje, pomaganje</w:t>
      </w:r>
    </w:p>
    <w:p w:rsidR="006243C4" w:rsidRDefault="006243C4" w:rsidP="006243C4">
      <w:pPr>
        <w:pStyle w:val="Odlomakpopisa1"/>
        <w:ind w:left="0"/>
        <w:rPr>
          <w:rStyle w:val="Zadanifontodlomka3"/>
          <w:rFonts w:cs="Times New Roman"/>
          <w:szCs w:val="18"/>
        </w:rPr>
      </w:pPr>
      <w:r w:rsidRPr="006243C4">
        <w:rPr>
          <w:rStyle w:val="Zadanifontodlomka3"/>
          <w:rFonts w:cs="Times New Roman"/>
          <w:b/>
          <w:szCs w:val="18"/>
        </w:rPr>
        <w:t>Trajanje izvedbe:</w:t>
      </w:r>
      <w:r>
        <w:rPr>
          <w:rStyle w:val="Zadanifontodlomka3"/>
          <w:rFonts w:cs="Times New Roman"/>
          <w:szCs w:val="18"/>
        </w:rPr>
        <w:t xml:space="preserve"> svibanj i</w:t>
      </w:r>
      <w:r w:rsidR="00A85416">
        <w:rPr>
          <w:rStyle w:val="Zadanifontodlomka3"/>
          <w:rFonts w:cs="Times New Roman"/>
          <w:szCs w:val="18"/>
        </w:rPr>
        <w:t>li</w:t>
      </w:r>
      <w:r>
        <w:rPr>
          <w:rStyle w:val="Zadanifontodlomka3"/>
          <w:rFonts w:cs="Times New Roman"/>
          <w:szCs w:val="18"/>
        </w:rPr>
        <w:t xml:space="preserve"> lipanj 2019. godine</w:t>
      </w:r>
    </w:p>
    <w:p w:rsidR="006243C4" w:rsidRDefault="006243C4" w:rsidP="006243C4">
      <w:pPr>
        <w:pStyle w:val="Odlomakpopisa1"/>
        <w:ind w:left="0"/>
      </w:pPr>
    </w:p>
    <w:p w:rsidR="006243C4" w:rsidRDefault="006243C4" w:rsidP="006243C4">
      <w:pPr>
        <w:spacing w:before="120" w:after="120"/>
        <w:ind w:firstLine="709"/>
      </w:pPr>
      <w:r>
        <w:rPr>
          <w:rStyle w:val="Zadanifontodlomka3"/>
          <w:szCs w:val="18"/>
        </w:rPr>
        <w:t xml:space="preserve">Resursi: </w:t>
      </w:r>
    </w:p>
    <w:p w:rsidR="006243C4" w:rsidRDefault="006243C4" w:rsidP="006243C4">
      <w:pPr>
        <w:rPr>
          <w:szCs w:val="18"/>
        </w:rPr>
      </w:pPr>
      <w:r>
        <w:rPr>
          <w:b/>
          <w:bCs/>
          <w:szCs w:val="18"/>
        </w:rPr>
        <w:t>Potrebni resursi</w:t>
      </w:r>
      <w:r>
        <w:rPr>
          <w:szCs w:val="18"/>
        </w:rPr>
        <w:t>: razrednici, roditelji, učenici, vanjski suradnici</w:t>
      </w:r>
    </w:p>
    <w:p w:rsidR="006243C4" w:rsidRDefault="006243C4" w:rsidP="006243C4">
      <w:pPr>
        <w:pStyle w:val="ListParagraph"/>
        <w:ind w:left="0"/>
        <w:rPr>
          <w:rFonts w:cs="Times New Roman"/>
          <w:szCs w:val="18"/>
        </w:rPr>
      </w:pPr>
      <w:r>
        <w:rPr>
          <w:rFonts w:cs="Times New Roman"/>
          <w:b/>
          <w:bCs/>
          <w:szCs w:val="18"/>
        </w:rPr>
        <w:t>Mogućnosti</w:t>
      </w:r>
      <w:r>
        <w:rPr>
          <w:rFonts w:cs="Times New Roman"/>
          <w:szCs w:val="18"/>
        </w:rPr>
        <w:t xml:space="preserve">: podrška ravnatelja, suradnja učitelja i vanjskih stručnih suradnika, kompetencije učitelja,  dostupnost IT podrške </w:t>
      </w:r>
    </w:p>
    <w:p w:rsidR="006243C4" w:rsidRDefault="006243C4" w:rsidP="006243C4">
      <w:pPr>
        <w:pStyle w:val="ListParagraph"/>
        <w:ind w:left="0"/>
        <w:rPr>
          <w:rFonts w:cs="Times New Roman"/>
          <w:szCs w:val="18"/>
        </w:rPr>
      </w:pPr>
      <w:r>
        <w:rPr>
          <w:rFonts w:cs="Times New Roman"/>
          <w:b/>
          <w:bCs/>
          <w:szCs w:val="18"/>
        </w:rPr>
        <w:t>Moguće teškoće</w:t>
      </w:r>
      <w:r>
        <w:rPr>
          <w:rFonts w:cs="Times New Roman"/>
          <w:szCs w:val="18"/>
        </w:rPr>
        <w:t>: odaziv učenika, loša materijalna situacija</w:t>
      </w:r>
    </w:p>
    <w:p w:rsidR="006243C4" w:rsidRDefault="006243C4" w:rsidP="006243C4">
      <w:pPr>
        <w:spacing w:before="120"/>
        <w:rPr>
          <w:szCs w:val="18"/>
        </w:rPr>
      </w:pPr>
      <w:r>
        <w:rPr>
          <w:b/>
          <w:bCs/>
          <w:szCs w:val="18"/>
        </w:rPr>
        <w:t>Način praćenja i provjere ishoda/postignuća</w:t>
      </w:r>
      <w:r>
        <w:rPr>
          <w:szCs w:val="18"/>
        </w:rPr>
        <w:t>: plakati, PP prezentacije, analiza snimljenih fotografija, učenički radovi, školske novine, osobne refleksije, provjera ishoda učenja pomoću kvizova</w:t>
      </w:r>
    </w:p>
    <w:p w:rsidR="006243C4" w:rsidRDefault="006243C4" w:rsidP="006243C4">
      <w:pPr>
        <w:spacing w:before="120"/>
        <w:rPr>
          <w:szCs w:val="18"/>
        </w:rPr>
      </w:pPr>
      <w:r>
        <w:rPr>
          <w:b/>
          <w:bCs/>
          <w:szCs w:val="18"/>
        </w:rPr>
        <w:t>Odgovorne osobe</w:t>
      </w:r>
      <w:r>
        <w:rPr>
          <w:szCs w:val="18"/>
        </w:rPr>
        <w:t>: razrednici 8. razreda: Ivana Jadrijević, Zvijezdana Markoljević, Yoshka Jurić</w:t>
      </w:r>
    </w:p>
    <w:p w:rsidR="006243C4" w:rsidRDefault="006243C4" w:rsidP="008438C7">
      <w:pPr>
        <w:spacing w:before="120"/>
        <w:rPr>
          <w:szCs w:val="18"/>
        </w:rPr>
      </w:pPr>
    </w:p>
    <w:p w:rsidR="00B67952" w:rsidRDefault="00842F9C" w:rsidP="00E051F9">
      <w:pPr>
        <w:pStyle w:val="Heading2"/>
        <w:rPr>
          <w:lang w:eastAsia="hr-HR"/>
        </w:rPr>
      </w:pPr>
      <w:bookmarkStart w:id="128" w:name="_Toc525736588"/>
      <w:r>
        <w:rPr>
          <w:lang w:eastAsia="hr-HR"/>
        </w:rPr>
        <w:lastRenderedPageBreak/>
        <w:t>5</w:t>
      </w:r>
      <w:r w:rsidR="003431C5">
        <w:rPr>
          <w:lang w:eastAsia="hr-HR"/>
        </w:rPr>
        <w:t>.</w:t>
      </w:r>
      <w:r w:rsidR="00FA66AC">
        <w:rPr>
          <w:lang w:eastAsia="hr-HR"/>
        </w:rPr>
        <w:t>5</w:t>
      </w:r>
      <w:r w:rsidR="00B67952">
        <w:rPr>
          <w:lang w:eastAsia="hr-HR"/>
        </w:rPr>
        <w:t xml:space="preserve">. </w:t>
      </w:r>
      <w:r w:rsidR="00537868">
        <w:t>PROGRAMI / PROJEKTI</w:t>
      </w:r>
      <w:bookmarkEnd w:id="128"/>
    </w:p>
    <w:p w:rsidR="00045C92" w:rsidRDefault="00045C92" w:rsidP="00EE6D06">
      <w:pPr>
        <w:pStyle w:val="Heading3"/>
        <w:rPr>
          <w:lang w:eastAsia="hr-HR"/>
        </w:rPr>
      </w:pPr>
      <w:bookmarkStart w:id="129" w:name="_Toc525736589"/>
      <w:r>
        <w:rPr>
          <w:lang w:eastAsia="hr-HR"/>
        </w:rPr>
        <w:t>5.</w:t>
      </w:r>
      <w:r w:rsidR="00FA66AC">
        <w:rPr>
          <w:lang w:eastAsia="hr-HR"/>
        </w:rPr>
        <w:t>5</w:t>
      </w:r>
      <w:r>
        <w:rPr>
          <w:lang w:eastAsia="hr-HR"/>
        </w:rPr>
        <w:t xml:space="preserve">.1. </w:t>
      </w:r>
      <w:r w:rsidR="00941465">
        <w:rPr>
          <w:lang w:eastAsia="hr-HR"/>
        </w:rPr>
        <w:t>Dani kruha i zahvalnosti za plodove zemlje</w:t>
      </w:r>
      <w:bookmarkEnd w:id="129"/>
    </w:p>
    <w:p w:rsidR="00045C92" w:rsidRPr="00431BE7" w:rsidRDefault="00045C92" w:rsidP="00045C92">
      <w:pPr>
        <w:spacing w:after="120"/>
        <w:ind w:firstLine="708"/>
        <w:rPr>
          <w:szCs w:val="18"/>
        </w:rPr>
      </w:pPr>
      <w:r w:rsidRPr="00431BE7">
        <w:rPr>
          <w:b/>
          <w:szCs w:val="18"/>
        </w:rPr>
        <w:t>Ciklus</w:t>
      </w:r>
      <w:r w:rsidRPr="00431BE7">
        <w:rPr>
          <w:szCs w:val="18"/>
        </w:rPr>
        <w:t xml:space="preserve"> (razred):1.ciklus (1. -8. razredi)</w:t>
      </w:r>
    </w:p>
    <w:p w:rsidR="00045C92" w:rsidRPr="00431BE7" w:rsidRDefault="00045C92" w:rsidP="00045C92">
      <w:pPr>
        <w:spacing w:after="120"/>
        <w:rPr>
          <w:rFonts w:eastAsia="Times New Roman"/>
          <w:color w:val="000000"/>
          <w:szCs w:val="18"/>
          <w:lang w:eastAsia="hr-HR"/>
        </w:rPr>
      </w:pPr>
      <w:r w:rsidRPr="00431BE7">
        <w:rPr>
          <w:b/>
          <w:szCs w:val="18"/>
        </w:rPr>
        <w:t>Cilj</w:t>
      </w:r>
      <w:r w:rsidRPr="00431BE7">
        <w:rPr>
          <w:szCs w:val="18"/>
        </w:rPr>
        <w:t xml:space="preserve">: </w:t>
      </w:r>
      <w:r w:rsidRPr="00431BE7">
        <w:rPr>
          <w:rFonts w:eastAsia="Times New Roman"/>
          <w:color w:val="000000"/>
          <w:szCs w:val="18"/>
          <w:lang w:eastAsia="hr-HR"/>
        </w:rPr>
        <w:t>poučiti učenike o kruhu kao izrazu životne i duhovne snage,upoznati ih sa narodnim običajima, kvalitetno obrazovati i stvarati nove kulture učenja koja omogućuju dugoročnu izgradnju predmetnih, osobnih i socijalnih kompetencija usmjeravanjem procesa učenja na učenika i njegove interese, samostalan rad i preuzimanje inicijative, poboljšanje obrazovnih ishoda i razina postignuća, poboljšanje obrazovnih ishoda i razina postignuća,razvoj kulture rada </w:t>
      </w:r>
    </w:p>
    <w:p w:rsidR="00045C92" w:rsidRPr="00431BE7" w:rsidRDefault="00045C92" w:rsidP="00045C92">
      <w:pPr>
        <w:spacing w:after="120"/>
        <w:rPr>
          <w:szCs w:val="18"/>
        </w:rPr>
      </w:pPr>
      <w:r w:rsidRPr="00431BE7">
        <w:rPr>
          <w:b/>
          <w:szCs w:val="18"/>
        </w:rPr>
        <w:t>Obrazloženje cilja</w:t>
      </w:r>
      <w:r w:rsidRPr="00431BE7">
        <w:rPr>
          <w:szCs w:val="18"/>
        </w:rPr>
        <w:t>: Učenici su najviše motivirani za stjecanje znanja  aktivirajući pritom sva osjetila, zorno učeći gledanjem, slušanjem, dodirom, kretanjem u prostoru  i izražavanjem emocija u timskom  radu.. Važno je ukazivati na zdravu prehranu i prednost ekološke proizvodnje ,te razvijanje empatije prema problemu gladi u svijetu.</w:t>
      </w:r>
    </w:p>
    <w:p w:rsidR="00045C92" w:rsidRPr="00431BE7" w:rsidRDefault="00045C92" w:rsidP="00045C92">
      <w:pPr>
        <w:spacing w:after="120"/>
        <w:rPr>
          <w:szCs w:val="18"/>
        </w:rPr>
      </w:pPr>
      <w:r w:rsidRPr="00431BE7">
        <w:rPr>
          <w:b/>
          <w:szCs w:val="18"/>
        </w:rPr>
        <w:t>Očekivani ishodi/postignuća</w:t>
      </w:r>
      <w:r w:rsidRPr="00431BE7">
        <w:rPr>
          <w:szCs w:val="18"/>
        </w:rPr>
        <w:t xml:space="preserve">: </w:t>
      </w:r>
    </w:p>
    <w:p w:rsidR="00045C92" w:rsidRPr="00431BE7" w:rsidRDefault="00045C92" w:rsidP="002E680E">
      <w:pPr>
        <w:pStyle w:val="ListParagraph"/>
        <w:numPr>
          <w:ilvl w:val="0"/>
          <w:numId w:val="36"/>
        </w:numPr>
        <w:ind w:left="714" w:hanging="357"/>
        <w:jc w:val="left"/>
        <w:rPr>
          <w:szCs w:val="18"/>
        </w:rPr>
      </w:pPr>
      <w:r w:rsidRPr="00431BE7">
        <w:rPr>
          <w:szCs w:val="18"/>
        </w:rPr>
        <w:t xml:space="preserve">upoznati učenike sa nastajanjem kruha , </w:t>
      </w:r>
    </w:p>
    <w:p w:rsidR="00045C92" w:rsidRPr="00431BE7" w:rsidRDefault="00045C92" w:rsidP="002E680E">
      <w:pPr>
        <w:pStyle w:val="ListParagraph"/>
        <w:numPr>
          <w:ilvl w:val="0"/>
          <w:numId w:val="36"/>
        </w:numPr>
        <w:ind w:left="714" w:hanging="357"/>
        <w:jc w:val="left"/>
        <w:rPr>
          <w:szCs w:val="18"/>
        </w:rPr>
      </w:pPr>
      <w:r w:rsidRPr="00431BE7">
        <w:rPr>
          <w:szCs w:val="18"/>
        </w:rPr>
        <w:t>približiti im blagovanje kruha i narodne običaje,</w:t>
      </w:r>
    </w:p>
    <w:p w:rsidR="00045C92" w:rsidRPr="00431BE7" w:rsidRDefault="00045C92" w:rsidP="002E680E">
      <w:pPr>
        <w:pStyle w:val="ListParagraph"/>
        <w:numPr>
          <w:ilvl w:val="0"/>
          <w:numId w:val="36"/>
        </w:numPr>
        <w:ind w:left="714" w:hanging="357"/>
        <w:jc w:val="left"/>
        <w:rPr>
          <w:szCs w:val="18"/>
        </w:rPr>
      </w:pPr>
      <w:r w:rsidRPr="00431BE7">
        <w:rPr>
          <w:szCs w:val="18"/>
        </w:rPr>
        <w:t xml:space="preserve">ukazati na važnost zdrave prehrane, uzgajanje ekoloških poljoprivrednih kultura,razvijanje različitih vještina,kreativnosti, </w:t>
      </w:r>
    </w:p>
    <w:p w:rsidR="00045C92" w:rsidRPr="00431BE7" w:rsidRDefault="00045C92" w:rsidP="002E680E">
      <w:pPr>
        <w:pStyle w:val="ListParagraph"/>
        <w:numPr>
          <w:ilvl w:val="0"/>
          <w:numId w:val="36"/>
        </w:numPr>
        <w:ind w:left="714" w:hanging="357"/>
        <w:jc w:val="left"/>
        <w:rPr>
          <w:szCs w:val="18"/>
        </w:rPr>
      </w:pPr>
      <w:r w:rsidRPr="00431BE7">
        <w:rPr>
          <w:szCs w:val="18"/>
        </w:rPr>
        <w:t>razvoj empatije prema gladi u svijetu, razvoj emocionalnih odnosa učenik- priroda,razvijanje samostalnog i timskog  rada</w:t>
      </w:r>
    </w:p>
    <w:p w:rsidR="00045C92" w:rsidRPr="00431BE7" w:rsidRDefault="00045C92" w:rsidP="00045C92">
      <w:pPr>
        <w:spacing w:after="120"/>
        <w:rPr>
          <w:szCs w:val="18"/>
        </w:rPr>
      </w:pPr>
      <w:r w:rsidRPr="00431BE7">
        <w:rPr>
          <w:b/>
          <w:szCs w:val="18"/>
        </w:rPr>
        <w:t>NAČIN REALIZACIJE</w:t>
      </w:r>
      <w:r w:rsidRPr="00431BE7">
        <w:rPr>
          <w:szCs w:val="18"/>
        </w:rPr>
        <w:t xml:space="preserve">: </w:t>
      </w:r>
    </w:p>
    <w:p w:rsidR="00045C92" w:rsidRPr="00431BE7" w:rsidRDefault="00045C92" w:rsidP="00045C92">
      <w:pPr>
        <w:pStyle w:val="ListParagraph"/>
        <w:spacing w:after="120"/>
        <w:ind w:left="0"/>
        <w:contextualSpacing/>
        <w:rPr>
          <w:rFonts w:cs="Times New Roman"/>
          <w:szCs w:val="18"/>
        </w:rPr>
      </w:pPr>
      <w:r w:rsidRPr="00431BE7">
        <w:rPr>
          <w:rFonts w:cs="Times New Roman"/>
          <w:b/>
          <w:szCs w:val="18"/>
        </w:rPr>
        <w:t>Oblik</w:t>
      </w:r>
      <w:r w:rsidRPr="00431BE7">
        <w:rPr>
          <w:rFonts w:cs="Times New Roman"/>
          <w:szCs w:val="18"/>
        </w:rPr>
        <w:t>:projekt, niz aktivnosti na svečanosti Dana kruha,</w:t>
      </w:r>
      <w:r w:rsidR="00BE0FA6">
        <w:rPr>
          <w:rFonts w:cs="Times New Roman"/>
          <w:szCs w:val="18"/>
        </w:rPr>
        <w:t xml:space="preserve"> </w:t>
      </w:r>
      <w:r w:rsidRPr="00431BE7">
        <w:rPr>
          <w:rFonts w:cs="Times New Roman"/>
          <w:szCs w:val="18"/>
        </w:rPr>
        <w:t>radionice,</w:t>
      </w:r>
      <w:r w:rsidR="00BE0FA6">
        <w:rPr>
          <w:rFonts w:cs="Times New Roman"/>
          <w:szCs w:val="18"/>
        </w:rPr>
        <w:t xml:space="preserve"> </w:t>
      </w:r>
      <w:r w:rsidRPr="00431BE7">
        <w:rPr>
          <w:rFonts w:cs="Times New Roman"/>
          <w:szCs w:val="18"/>
        </w:rPr>
        <w:t>izložba</w:t>
      </w:r>
    </w:p>
    <w:p w:rsidR="00045C92" w:rsidRPr="00431BE7" w:rsidRDefault="00045C92" w:rsidP="00045C92">
      <w:pPr>
        <w:pStyle w:val="ListParagraph"/>
        <w:spacing w:after="120"/>
        <w:ind w:left="0"/>
        <w:contextualSpacing/>
        <w:rPr>
          <w:rFonts w:cs="Times New Roman"/>
          <w:szCs w:val="18"/>
        </w:rPr>
      </w:pPr>
      <w:r w:rsidRPr="00431BE7">
        <w:rPr>
          <w:szCs w:val="18"/>
        </w:rPr>
        <w:t>istraživanje, timski rad, mini projekti,</w:t>
      </w:r>
      <w:r w:rsidR="00BE0FA6">
        <w:rPr>
          <w:szCs w:val="18"/>
        </w:rPr>
        <w:t xml:space="preserve"> </w:t>
      </w:r>
      <w:r w:rsidRPr="00431BE7">
        <w:rPr>
          <w:szCs w:val="18"/>
        </w:rPr>
        <w:t>izložba učeničkih radova, terenska nastava,</w:t>
      </w:r>
      <w:r w:rsidR="00BE0FA6">
        <w:rPr>
          <w:szCs w:val="18"/>
        </w:rPr>
        <w:t xml:space="preserve"> </w:t>
      </w:r>
      <w:r w:rsidRPr="00431BE7">
        <w:rPr>
          <w:szCs w:val="18"/>
        </w:rPr>
        <w:t>izrada peciva,</w:t>
      </w:r>
      <w:r w:rsidR="00BE0FA6">
        <w:rPr>
          <w:szCs w:val="18"/>
        </w:rPr>
        <w:t xml:space="preserve"> </w:t>
      </w:r>
      <w:r w:rsidRPr="00431BE7">
        <w:rPr>
          <w:szCs w:val="18"/>
        </w:rPr>
        <w:t>kruha,</w:t>
      </w:r>
      <w:r w:rsidR="00BE0FA6">
        <w:rPr>
          <w:szCs w:val="18"/>
        </w:rPr>
        <w:t xml:space="preserve"> </w:t>
      </w:r>
      <w:r w:rsidRPr="00431BE7">
        <w:rPr>
          <w:szCs w:val="18"/>
        </w:rPr>
        <w:t>kolača,</w:t>
      </w:r>
      <w:r w:rsidR="00BE0FA6">
        <w:rPr>
          <w:szCs w:val="18"/>
        </w:rPr>
        <w:t xml:space="preserve"> </w:t>
      </w:r>
      <w:r w:rsidRPr="00431BE7">
        <w:rPr>
          <w:szCs w:val="18"/>
        </w:rPr>
        <w:t>raznih ukrasa,</w:t>
      </w:r>
      <w:r w:rsidR="00BE0FA6">
        <w:rPr>
          <w:szCs w:val="18"/>
        </w:rPr>
        <w:t xml:space="preserve"> </w:t>
      </w:r>
      <w:r w:rsidRPr="00431BE7">
        <w:rPr>
          <w:szCs w:val="18"/>
        </w:rPr>
        <w:t>suvenira,</w:t>
      </w:r>
      <w:r w:rsidR="00BE0FA6">
        <w:rPr>
          <w:szCs w:val="18"/>
        </w:rPr>
        <w:t xml:space="preserve"> </w:t>
      </w:r>
      <w:r w:rsidRPr="00431BE7">
        <w:rPr>
          <w:szCs w:val="18"/>
        </w:rPr>
        <w:t>zimnice</w:t>
      </w:r>
    </w:p>
    <w:p w:rsidR="00045C92" w:rsidRPr="00431BE7" w:rsidRDefault="00045C92" w:rsidP="00045C92">
      <w:pPr>
        <w:pStyle w:val="ListParagraph"/>
        <w:spacing w:after="120"/>
        <w:ind w:left="0"/>
        <w:contextualSpacing/>
        <w:rPr>
          <w:rFonts w:cs="Times New Roman"/>
          <w:szCs w:val="18"/>
        </w:rPr>
      </w:pPr>
      <w:r w:rsidRPr="00431BE7">
        <w:rPr>
          <w:rFonts w:cs="Times New Roman"/>
          <w:b/>
          <w:szCs w:val="18"/>
        </w:rPr>
        <w:t>Sudionici</w:t>
      </w:r>
      <w:r w:rsidRPr="00431BE7">
        <w:rPr>
          <w:rFonts w:cs="Times New Roman"/>
          <w:szCs w:val="18"/>
        </w:rPr>
        <w:t>:učenici,</w:t>
      </w:r>
      <w:r w:rsidR="00BE0FA6">
        <w:rPr>
          <w:rFonts w:cs="Times New Roman"/>
          <w:szCs w:val="18"/>
        </w:rPr>
        <w:t xml:space="preserve"> </w:t>
      </w:r>
      <w:r w:rsidRPr="00431BE7">
        <w:rPr>
          <w:rFonts w:cs="Times New Roman"/>
          <w:szCs w:val="18"/>
        </w:rPr>
        <w:t>učiteljice, razrednici,</w:t>
      </w:r>
      <w:r w:rsidR="00BE0FA6">
        <w:rPr>
          <w:rFonts w:cs="Times New Roman"/>
          <w:szCs w:val="18"/>
        </w:rPr>
        <w:t xml:space="preserve"> </w:t>
      </w:r>
      <w:r w:rsidRPr="00431BE7">
        <w:rPr>
          <w:rFonts w:cs="Times New Roman"/>
          <w:szCs w:val="18"/>
        </w:rPr>
        <w:t>svi djelatnici škole,</w:t>
      </w:r>
      <w:r w:rsidR="00BE0FA6">
        <w:rPr>
          <w:rFonts w:cs="Times New Roman"/>
          <w:szCs w:val="18"/>
        </w:rPr>
        <w:t xml:space="preserve"> </w:t>
      </w:r>
      <w:r w:rsidRPr="00431BE7">
        <w:rPr>
          <w:rFonts w:cs="Times New Roman"/>
          <w:szCs w:val="18"/>
        </w:rPr>
        <w:t>roditelji</w:t>
      </w:r>
    </w:p>
    <w:p w:rsidR="00045C92" w:rsidRPr="00431BE7" w:rsidRDefault="00045C92" w:rsidP="00045C92">
      <w:pPr>
        <w:pStyle w:val="ListParagraph"/>
        <w:spacing w:after="120"/>
        <w:ind w:left="0"/>
        <w:contextualSpacing/>
        <w:rPr>
          <w:rFonts w:cs="Times New Roman"/>
          <w:szCs w:val="18"/>
        </w:rPr>
      </w:pPr>
      <w:r w:rsidRPr="00431BE7">
        <w:rPr>
          <w:rFonts w:cs="Times New Roman"/>
          <w:b/>
          <w:szCs w:val="18"/>
        </w:rPr>
        <w:t>Načini učenja</w:t>
      </w:r>
      <w:r w:rsidRPr="00431BE7">
        <w:rPr>
          <w:rFonts w:cs="Times New Roman"/>
          <w:szCs w:val="18"/>
        </w:rPr>
        <w:t>:</w:t>
      </w:r>
      <w:r w:rsidR="00BE0FA6">
        <w:rPr>
          <w:rFonts w:cs="Times New Roman"/>
          <w:szCs w:val="18"/>
        </w:rPr>
        <w:t xml:space="preserve"> </w:t>
      </w:r>
      <w:r w:rsidRPr="00431BE7">
        <w:rPr>
          <w:rFonts w:cs="Times New Roman"/>
          <w:szCs w:val="18"/>
        </w:rPr>
        <w:t>učenici će u svojim razredima sa svojim učiteljima i roditeljima pripremati niz suvenira,</w:t>
      </w:r>
      <w:r w:rsidR="00BE0FA6">
        <w:rPr>
          <w:rFonts w:cs="Times New Roman"/>
          <w:szCs w:val="18"/>
        </w:rPr>
        <w:t xml:space="preserve"> </w:t>
      </w:r>
      <w:r w:rsidRPr="00431BE7">
        <w:rPr>
          <w:rFonts w:cs="Times New Roman"/>
          <w:szCs w:val="18"/>
        </w:rPr>
        <w:t>predmeta,</w:t>
      </w:r>
      <w:r w:rsidR="00BE0FA6">
        <w:rPr>
          <w:rFonts w:cs="Times New Roman"/>
          <w:szCs w:val="18"/>
        </w:rPr>
        <w:t xml:space="preserve"> </w:t>
      </w:r>
      <w:r w:rsidRPr="00431BE7">
        <w:rPr>
          <w:rFonts w:cs="Times New Roman"/>
          <w:szCs w:val="18"/>
        </w:rPr>
        <w:t>radova za izložbu,</w:t>
      </w:r>
      <w:r w:rsidR="00BE0FA6">
        <w:rPr>
          <w:rFonts w:cs="Times New Roman"/>
          <w:szCs w:val="18"/>
        </w:rPr>
        <w:t xml:space="preserve"> </w:t>
      </w:r>
      <w:r w:rsidRPr="00431BE7">
        <w:rPr>
          <w:rFonts w:cs="Times New Roman"/>
          <w:szCs w:val="18"/>
        </w:rPr>
        <w:t>četvrtaši će posjetiti Kumrovec i</w:t>
      </w:r>
      <w:r w:rsidR="00BE0FA6">
        <w:rPr>
          <w:rFonts w:cs="Times New Roman"/>
          <w:szCs w:val="18"/>
        </w:rPr>
        <w:t xml:space="preserve"> upoznati se sa starim zanatima</w:t>
      </w:r>
      <w:r w:rsidRPr="00431BE7">
        <w:rPr>
          <w:rFonts w:cs="Times New Roman"/>
          <w:szCs w:val="18"/>
        </w:rPr>
        <w:t>,</w:t>
      </w:r>
      <w:r w:rsidR="00BE0FA6">
        <w:rPr>
          <w:rFonts w:cs="Times New Roman"/>
          <w:szCs w:val="18"/>
        </w:rPr>
        <w:t xml:space="preserve"> </w:t>
      </w:r>
      <w:r w:rsidRPr="00431BE7">
        <w:rPr>
          <w:rFonts w:cs="Times New Roman"/>
          <w:szCs w:val="18"/>
        </w:rPr>
        <w:t>te mijesiti i peći kruh</w:t>
      </w:r>
    </w:p>
    <w:p w:rsidR="00045C92" w:rsidRPr="00431BE7" w:rsidRDefault="00045C92" w:rsidP="00045C92">
      <w:pPr>
        <w:pStyle w:val="ListParagraph"/>
        <w:spacing w:after="120"/>
        <w:ind w:left="0"/>
        <w:contextualSpacing/>
        <w:rPr>
          <w:rFonts w:cs="Times New Roman"/>
          <w:szCs w:val="18"/>
        </w:rPr>
      </w:pPr>
      <w:r w:rsidRPr="00431BE7">
        <w:rPr>
          <w:rFonts w:cs="Times New Roman"/>
          <w:b/>
          <w:szCs w:val="18"/>
        </w:rPr>
        <w:t>Metode poučavanja</w:t>
      </w:r>
      <w:r w:rsidRPr="00431BE7">
        <w:rPr>
          <w:rFonts w:cs="Times New Roman"/>
          <w:szCs w:val="18"/>
        </w:rPr>
        <w:t>:razgovor, usmeno izlaganje, demonstracija, praktičan rad, igra</w:t>
      </w:r>
    </w:p>
    <w:p w:rsidR="00045C92" w:rsidRPr="00431BE7" w:rsidRDefault="00045C92" w:rsidP="00045C92">
      <w:pPr>
        <w:pStyle w:val="ListParagraph"/>
        <w:spacing w:after="120"/>
        <w:ind w:left="0"/>
        <w:rPr>
          <w:rFonts w:cs="Times New Roman"/>
          <w:szCs w:val="18"/>
        </w:rPr>
      </w:pPr>
      <w:r w:rsidRPr="00431BE7">
        <w:rPr>
          <w:rFonts w:cs="Times New Roman"/>
          <w:b/>
          <w:szCs w:val="18"/>
        </w:rPr>
        <w:t>Trajanje izvedbe</w:t>
      </w:r>
      <w:r w:rsidRPr="00431BE7">
        <w:rPr>
          <w:rFonts w:cs="Times New Roman"/>
          <w:szCs w:val="18"/>
        </w:rPr>
        <w:t>:  tijekom</w:t>
      </w:r>
      <w:r w:rsidR="00EA7CD6">
        <w:rPr>
          <w:rFonts w:cs="Times New Roman"/>
          <w:szCs w:val="18"/>
        </w:rPr>
        <w:t xml:space="preserve"> </w:t>
      </w:r>
      <w:r w:rsidRPr="00431BE7">
        <w:rPr>
          <w:rFonts w:cs="Times New Roman"/>
          <w:szCs w:val="18"/>
        </w:rPr>
        <w:t>9. i 10. mjeseca organizirati niz praktičnih radionica u razredima, cjelodnevna terenska nastava u Kumrovcu</w:t>
      </w:r>
    </w:p>
    <w:p w:rsidR="00045C92" w:rsidRPr="00431BE7" w:rsidRDefault="00045C92" w:rsidP="00045C92">
      <w:pPr>
        <w:pStyle w:val="ListParagraph"/>
        <w:spacing w:before="120" w:after="120"/>
        <w:ind w:left="0" w:firstLine="709"/>
        <w:rPr>
          <w:rFonts w:cs="Times New Roman"/>
          <w:b/>
          <w:szCs w:val="18"/>
        </w:rPr>
      </w:pPr>
      <w:r w:rsidRPr="00431BE7">
        <w:rPr>
          <w:rFonts w:cs="Times New Roman"/>
          <w:b/>
          <w:szCs w:val="18"/>
        </w:rPr>
        <w:t>Resursi:</w:t>
      </w:r>
    </w:p>
    <w:p w:rsidR="00045C92" w:rsidRPr="00431BE7" w:rsidRDefault="00045C92" w:rsidP="00045C92">
      <w:pPr>
        <w:pStyle w:val="ListParagraph"/>
        <w:spacing w:after="120"/>
        <w:ind w:left="0"/>
        <w:contextualSpacing/>
        <w:rPr>
          <w:szCs w:val="18"/>
        </w:rPr>
      </w:pPr>
      <w:r w:rsidRPr="00431BE7">
        <w:rPr>
          <w:rFonts w:cs="Times New Roman"/>
          <w:b/>
          <w:szCs w:val="18"/>
        </w:rPr>
        <w:t>Potrebni resursi</w:t>
      </w:r>
      <w:r w:rsidRPr="00431BE7">
        <w:rPr>
          <w:rFonts w:cs="Times New Roman"/>
          <w:szCs w:val="18"/>
        </w:rPr>
        <w:t xml:space="preserve">: </w:t>
      </w:r>
      <w:r w:rsidRPr="00431BE7">
        <w:rPr>
          <w:szCs w:val="18"/>
        </w:rPr>
        <w:t>učitelji,stručni suradnici,udžbenici,web sadržaji,literatura,materijali za grupni rad,nastavna sredstva i pomagala, te novčana sredstva za izvanučioničku nastavu</w:t>
      </w:r>
    </w:p>
    <w:p w:rsidR="00045C92" w:rsidRPr="00431BE7" w:rsidRDefault="00045C92" w:rsidP="00045C92">
      <w:pPr>
        <w:pStyle w:val="ListParagraph"/>
        <w:spacing w:after="120"/>
        <w:ind w:left="0"/>
        <w:contextualSpacing/>
        <w:rPr>
          <w:szCs w:val="18"/>
        </w:rPr>
      </w:pPr>
      <w:r w:rsidRPr="00431BE7">
        <w:rPr>
          <w:rFonts w:cs="Times New Roman"/>
          <w:b/>
          <w:szCs w:val="18"/>
        </w:rPr>
        <w:t>Mogućnosti</w:t>
      </w:r>
      <w:r w:rsidRPr="00431BE7">
        <w:rPr>
          <w:rFonts w:cs="Times New Roman"/>
          <w:szCs w:val="18"/>
        </w:rPr>
        <w:t xml:space="preserve">: </w:t>
      </w:r>
      <w:r w:rsidRPr="00431BE7">
        <w:rPr>
          <w:szCs w:val="18"/>
        </w:rPr>
        <w:t>podrška ravnateljice, suradnja učitelja i stručnih suradnika,prostorni uvjeti,dostupnost literature,IT podrška i potrošni materijal, podrška roditelja</w:t>
      </w:r>
    </w:p>
    <w:p w:rsidR="00045C92" w:rsidRPr="00431BE7" w:rsidRDefault="00045C92" w:rsidP="00045C92">
      <w:pPr>
        <w:pStyle w:val="ListParagraph"/>
        <w:spacing w:after="120"/>
        <w:ind w:left="0"/>
        <w:contextualSpacing/>
        <w:rPr>
          <w:rFonts w:cs="Times New Roman"/>
          <w:szCs w:val="18"/>
        </w:rPr>
      </w:pPr>
      <w:r w:rsidRPr="00431BE7">
        <w:rPr>
          <w:rFonts w:cs="Times New Roman"/>
          <w:b/>
          <w:szCs w:val="18"/>
        </w:rPr>
        <w:t>Moguće teškoće</w:t>
      </w:r>
      <w:r w:rsidRPr="00431BE7">
        <w:rPr>
          <w:rFonts w:cs="Times New Roman"/>
          <w:szCs w:val="18"/>
        </w:rPr>
        <w:t>:</w:t>
      </w:r>
      <w:r w:rsidRPr="00431BE7">
        <w:rPr>
          <w:szCs w:val="18"/>
        </w:rPr>
        <w:t xml:space="preserve"> dostupnost IT podrške,literature,potrošnog materijala i novčanih sredstava, odaziv</w:t>
      </w:r>
    </w:p>
    <w:p w:rsidR="00045C92" w:rsidRPr="00431BE7" w:rsidRDefault="00045C92" w:rsidP="00045C92">
      <w:pPr>
        <w:spacing w:after="120"/>
        <w:rPr>
          <w:szCs w:val="18"/>
        </w:rPr>
      </w:pPr>
      <w:r w:rsidRPr="00431BE7">
        <w:rPr>
          <w:b/>
          <w:szCs w:val="18"/>
        </w:rPr>
        <w:t>Način praćenja i provjere ishoda/postignuća</w:t>
      </w:r>
      <w:r w:rsidRPr="00431BE7">
        <w:rPr>
          <w:szCs w:val="18"/>
        </w:rPr>
        <w:t>: pismena provjera znanja iz prirode i društva, rješavanje nastavnih listića, razgovor na satu razrednika o poštivanju dogovorenih pravila ,samoprocjena, PP prezentacije,plakati i referati, javni nastup, izložbe</w:t>
      </w:r>
    </w:p>
    <w:p w:rsidR="00045C92" w:rsidRDefault="00045C92" w:rsidP="00045C92">
      <w:pPr>
        <w:rPr>
          <w:szCs w:val="18"/>
        </w:rPr>
      </w:pPr>
      <w:r w:rsidRPr="00431BE7">
        <w:rPr>
          <w:b/>
          <w:szCs w:val="18"/>
        </w:rPr>
        <w:t>Odgovorne osobe</w:t>
      </w:r>
      <w:r w:rsidRPr="00431BE7">
        <w:rPr>
          <w:szCs w:val="18"/>
        </w:rPr>
        <w:t>: učiteljice i razrednici viših razreda, ravnateljica, stručna služba škole, tehničko osoblje</w:t>
      </w:r>
    </w:p>
    <w:p w:rsidR="00481DAD" w:rsidRPr="00680F2B" w:rsidRDefault="00481DAD" w:rsidP="00481DAD">
      <w:pPr>
        <w:pStyle w:val="Heading3"/>
      </w:pPr>
      <w:bookmarkStart w:id="130" w:name="_Toc525736590"/>
      <w:r>
        <w:t>5.</w:t>
      </w:r>
      <w:r w:rsidR="00C45649">
        <w:t>5</w:t>
      </w:r>
      <w:r>
        <w:t>.</w:t>
      </w:r>
      <w:r w:rsidR="00C45649">
        <w:t>2</w:t>
      </w:r>
      <w:r>
        <w:t xml:space="preserve">. </w:t>
      </w:r>
      <w:r w:rsidRPr="00680F2B">
        <w:t>Republika Hrvatska, Europska unija, Ujedinjeni narodi</w:t>
      </w:r>
      <w:bookmarkEnd w:id="130"/>
    </w:p>
    <w:p w:rsidR="00481DAD" w:rsidRPr="00680F2B" w:rsidRDefault="00481DAD" w:rsidP="00481DAD">
      <w:pPr>
        <w:spacing w:after="120" w:line="240" w:lineRule="auto"/>
        <w:ind w:firstLine="360"/>
        <w:rPr>
          <w:szCs w:val="18"/>
        </w:rPr>
      </w:pPr>
      <w:r w:rsidRPr="00680F2B">
        <w:rPr>
          <w:b/>
          <w:szCs w:val="18"/>
        </w:rPr>
        <w:t>Ciklus</w:t>
      </w:r>
      <w:r w:rsidRPr="00680F2B">
        <w:rPr>
          <w:szCs w:val="18"/>
        </w:rPr>
        <w:t xml:space="preserve"> (razred): 1. ciklus – 4. razred</w:t>
      </w:r>
    </w:p>
    <w:p w:rsidR="00481DAD" w:rsidRPr="00680F2B" w:rsidRDefault="00481DAD" w:rsidP="00481DAD">
      <w:pPr>
        <w:spacing w:after="120" w:line="240" w:lineRule="auto"/>
        <w:rPr>
          <w:szCs w:val="18"/>
        </w:rPr>
      </w:pPr>
      <w:r w:rsidRPr="00680F2B">
        <w:rPr>
          <w:b/>
          <w:szCs w:val="18"/>
        </w:rPr>
        <w:t>Cilj</w:t>
      </w:r>
      <w:r w:rsidRPr="00680F2B">
        <w:rPr>
          <w:szCs w:val="18"/>
        </w:rPr>
        <w:t>:  upoznati Hrvatsku u suvremeno vrijeme, njenu pripadnost, opredijeljenost, suverenitet, te povezati sa slavnom hrvatskom prošlošću</w:t>
      </w:r>
    </w:p>
    <w:p w:rsidR="00481DAD" w:rsidRPr="00680F2B" w:rsidRDefault="00481DAD" w:rsidP="00481DAD">
      <w:pPr>
        <w:spacing w:after="120" w:line="240" w:lineRule="auto"/>
        <w:rPr>
          <w:szCs w:val="18"/>
        </w:rPr>
      </w:pPr>
      <w:r w:rsidRPr="00680F2B">
        <w:rPr>
          <w:b/>
          <w:szCs w:val="18"/>
        </w:rPr>
        <w:lastRenderedPageBreak/>
        <w:t>Obrazloženje cilja</w:t>
      </w:r>
      <w:r w:rsidRPr="00680F2B">
        <w:rPr>
          <w:szCs w:val="18"/>
        </w:rPr>
        <w:t xml:space="preserve">:  poticati domoljublje, nacionalni ponos poznavanjem povijesnih ličnosti i činjenica, ali i suvremenih; donošenjem zaključaka o životu nekad i danas, povezati ih u jednu jedinstvenu cjelinu </w:t>
      </w:r>
    </w:p>
    <w:p w:rsidR="00481DAD" w:rsidRPr="00680F2B" w:rsidRDefault="00481DAD" w:rsidP="00481DAD">
      <w:pPr>
        <w:spacing w:after="120" w:line="240" w:lineRule="auto"/>
        <w:rPr>
          <w:szCs w:val="18"/>
        </w:rPr>
      </w:pPr>
      <w:r w:rsidRPr="00680F2B">
        <w:rPr>
          <w:b/>
          <w:szCs w:val="18"/>
        </w:rPr>
        <w:t>Očekivani ishodi/postignuća</w:t>
      </w:r>
      <w:r w:rsidRPr="00680F2B">
        <w:rPr>
          <w:szCs w:val="18"/>
        </w:rPr>
        <w:t>:</w:t>
      </w:r>
    </w:p>
    <w:p w:rsidR="00481DAD" w:rsidRPr="00680F2B" w:rsidRDefault="00481DAD" w:rsidP="002E680E">
      <w:pPr>
        <w:numPr>
          <w:ilvl w:val="0"/>
          <w:numId w:val="50"/>
        </w:numPr>
        <w:rPr>
          <w:rFonts w:eastAsia="Times New Roman" w:cs="Calibri"/>
          <w:szCs w:val="18"/>
        </w:rPr>
      </w:pPr>
      <w:r w:rsidRPr="00680F2B">
        <w:rPr>
          <w:rFonts w:eastAsia="Times New Roman" w:cs="Calibri"/>
          <w:szCs w:val="18"/>
        </w:rPr>
        <w:t>imenovati i odrediti značenje i ulogu Sabora RH</w:t>
      </w:r>
    </w:p>
    <w:p w:rsidR="00481DAD" w:rsidRPr="00680F2B" w:rsidRDefault="00481DAD" w:rsidP="002E680E">
      <w:pPr>
        <w:numPr>
          <w:ilvl w:val="0"/>
          <w:numId w:val="50"/>
        </w:numPr>
        <w:rPr>
          <w:rFonts w:eastAsia="Times New Roman" w:cs="Calibri"/>
          <w:szCs w:val="18"/>
        </w:rPr>
      </w:pPr>
      <w:r w:rsidRPr="00680F2B">
        <w:rPr>
          <w:rFonts w:eastAsia="Times New Roman" w:cs="Calibri"/>
          <w:szCs w:val="18"/>
        </w:rPr>
        <w:t>imenovati i odrediti pojam Europska unija</w:t>
      </w:r>
    </w:p>
    <w:p w:rsidR="00481DAD" w:rsidRPr="00680F2B" w:rsidRDefault="00481DAD" w:rsidP="002E680E">
      <w:pPr>
        <w:numPr>
          <w:ilvl w:val="0"/>
          <w:numId w:val="50"/>
        </w:numPr>
        <w:rPr>
          <w:rFonts w:eastAsia="Times New Roman" w:cs="Calibri"/>
          <w:szCs w:val="18"/>
        </w:rPr>
      </w:pPr>
      <w:r w:rsidRPr="00680F2B">
        <w:rPr>
          <w:rFonts w:eastAsia="Times New Roman" w:cs="Calibri"/>
          <w:szCs w:val="18"/>
        </w:rPr>
        <w:t>nabrojati i obrazložiti pojedine prednosti ulaska RH u Europsku uniju</w:t>
      </w:r>
    </w:p>
    <w:p w:rsidR="00481DAD" w:rsidRPr="00680F2B" w:rsidRDefault="00481DAD" w:rsidP="002E680E">
      <w:pPr>
        <w:numPr>
          <w:ilvl w:val="0"/>
          <w:numId w:val="50"/>
        </w:numPr>
        <w:rPr>
          <w:rFonts w:eastAsia="Times New Roman" w:cs="Calibri"/>
          <w:szCs w:val="18"/>
        </w:rPr>
      </w:pPr>
      <w:r w:rsidRPr="00680F2B">
        <w:rPr>
          <w:rFonts w:eastAsia="Times New Roman" w:cs="Calibri"/>
          <w:szCs w:val="18"/>
        </w:rPr>
        <w:t>prezentirati znanje o prošlosti i sadašnjosti našega grada i države na zanimljiv način</w:t>
      </w:r>
    </w:p>
    <w:p w:rsidR="00481DAD" w:rsidRPr="00680F2B" w:rsidRDefault="00481DAD" w:rsidP="002E680E">
      <w:pPr>
        <w:numPr>
          <w:ilvl w:val="0"/>
          <w:numId w:val="50"/>
        </w:numPr>
        <w:rPr>
          <w:rFonts w:eastAsia="Times New Roman" w:cs="Calibri"/>
          <w:szCs w:val="18"/>
        </w:rPr>
      </w:pPr>
      <w:r w:rsidRPr="00680F2B">
        <w:rPr>
          <w:rFonts w:eastAsia="Times New Roman" w:cs="Calibri"/>
          <w:szCs w:val="18"/>
        </w:rPr>
        <w:t>prezentirati radne listiće, plakate, likovne radove</w:t>
      </w:r>
    </w:p>
    <w:p w:rsidR="00481DAD" w:rsidRPr="00680F2B" w:rsidRDefault="00481DAD" w:rsidP="00481DAD">
      <w:pPr>
        <w:rPr>
          <w:rFonts w:eastAsia="Times New Roman" w:cs="Calibri"/>
          <w:szCs w:val="18"/>
        </w:rPr>
      </w:pPr>
    </w:p>
    <w:p w:rsidR="00481DAD" w:rsidRPr="00680F2B" w:rsidRDefault="00481DAD" w:rsidP="00481DAD">
      <w:pPr>
        <w:rPr>
          <w:rFonts w:eastAsia="Times New Roman" w:cs="Calibri"/>
          <w:b/>
          <w:szCs w:val="18"/>
        </w:rPr>
      </w:pPr>
      <w:r w:rsidRPr="00680F2B">
        <w:rPr>
          <w:rFonts w:eastAsia="Times New Roman" w:cs="Calibri"/>
          <w:b/>
          <w:szCs w:val="18"/>
        </w:rPr>
        <w:t xml:space="preserve">NAČIN REALIZACIJE: </w:t>
      </w:r>
    </w:p>
    <w:p w:rsidR="00481DAD" w:rsidRPr="00680F2B" w:rsidRDefault="00481DAD" w:rsidP="00481DAD">
      <w:pPr>
        <w:rPr>
          <w:rFonts w:eastAsia="Times New Roman" w:cs="Calibri"/>
          <w:szCs w:val="18"/>
        </w:rPr>
      </w:pPr>
    </w:p>
    <w:p w:rsidR="00481DAD" w:rsidRPr="00680F2B" w:rsidRDefault="00481DAD" w:rsidP="00481DAD">
      <w:pPr>
        <w:rPr>
          <w:rFonts w:eastAsia="Times New Roman" w:cs="Calibri"/>
          <w:szCs w:val="18"/>
        </w:rPr>
      </w:pPr>
      <w:r w:rsidRPr="00680F2B">
        <w:rPr>
          <w:rFonts w:eastAsia="Times New Roman" w:cs="Calibri"/>
          <w:b/>
          <w:szCs w:val="18"/>
        </w:rPr>
        <w:t>Oblik</w:t>
      </w:r>
      <w:r w:rsidRPr="00680F2B">
        <w:rPr>
          <w:rFonts w:eastAsia="Times New Roman" w:cs="Calibri"/>
          <w:szCs w:val="18"/>
        </w:rPr>
        <w:t>: projekt i terenska nastava</w:t>
      </w:r>
    </w:p>
    <w:p w:rsidR="00481DAD" w:rsidRPr="00680F2B" w:rsidRDefault="00481DAD" w:rsidP="00481DAD">
      <w:pPr>
        <w:rPr>
          <w:rFonts w:eastAsia="Times New Roman" w:cs="Calibri"/>
          <w:szCs w:val="18"/>
        </w:rPr>
      </w:pPr>
      <w:r w:rsidRPr="00680F2B">
        <w:rPr>
          <w:rFonts w:eastAsia="Times New Roman" w:cs="Calibri"/>
          <w:b/>
          <w:szCs w:val="18"/>
        </w:rPr>
        <w:t>Sudionici</w:t>
      </w:r>
      <w:r w:rsidRPr="00680F2B">
        <w:rPr>
          <w:rFonts w:eastAsia="Times New Roman" w:cs="Calibri"/>
          <w:szCs w:val="18"/>
        </w:rPr>
        <w:t>: učiteljice 4. r. učenici 4. r.</w:t>
      </w:r>
    </w:p>
    <w:p w:rsidR="00481DAD" w:rsidRPr="00680F2B" w:rsidRDefault="00481DAD" w:rsidP="00481DAD">
      <w:pPr>
        <w:rPr>
          <w:rFonts w:eastAsia="Times New Roman" w:cs="Calibri"/>
          <w:szCs w:val="18"/>
        </w:rPr>
      </w:pPr>
      <w:r w:rsidRPr="00680F2B">
        <w:rPr>
          <w:rFonts w:eastAsia="Times New Roman" w:cs="Calibri"/>
          <w:b/>
          <w:szCs w:val="18"/>
        </w:rPr>
        <w:t>Načini učenja</w:t>
      </w:r>
      <w:r w:rsidRPr="00680F2B">
        <w:rPr>
          <w:rFonts w:eastAsia="Times New Roman" w:cs="Calibri"/>
          <w:szCs w:val="18"/>
        </w:rPr>
        <w:t>: učenici se jezično izražavaju, fotografiraju, snimaju, demonstriraju, promatraju, potiču nenasilnu komunikaciju u školi i izvan nje, slušaju pripovjedače, obilaze Sabor RH, Europski dom, te Povijesni muzej grada Zagreba pod stručnim vodstvom</w:t>
      </w:r>
    </w:p>
    <w:p w:rsidR="00481DAD" w:rsidRPr="00680F2B" w:rsidRDefault="00481DAD" w:rsidP="00481DAD">
      <w:pPr>
        <w:rPr>
          <w:rFonts w:eastAsia="Times New Roman" w:cs="Calibri"/>
          <w:szCs w:val="18"/>
        </w:rPr>
      </w:pPr>
      <w:r w:rsidRPr="00680F2B">
        <w:rPr>
          <w:rFonts w:eastAsia="Times New Roman" w:cs="Calibri"/>
          <w:b/>
          <w:szCs w:val="18"/>
        </w:rPr>
        <w:t>Metode poučavanja</w:t>
      </w:r>
      <w:r w:rsidRPr="00680F2B">
        <w:rPr>
          <w:rFonts w:eastAsia="Times New Roman" w:cs="Calibri"/>
          <w:szCs w:val="18"/>
        </w:rPr>
        <w:t>: demonstracija, čitanje, igra uloga, gluma, praktičan rad</w:t>
      </w:r>
    </w:p>
    <w:p w:rsidR="00481DAD" w:rsidRPr="00680F2B" w:rsidRDefault="00481DAD" w:rsidP="00481DAD">
      <w:pPr>
        <w:rPr>
          <w:rFonts w:eastAsia="Times New Roman" w:cs="Calibri"/>
          <w:szCs w:val="18"/>
        </w:rPr>
      </w:pPr>
      <w:r w:rsidRPr="00680F2B">
        <w:rPr>
          <w:rFonts w:eastAsia="Times New Roman" w:cs="Calibri"/>
          <w:b/>
          <w:szCs w:val="18"/>
        </w:rPr>
        <w:t>Trajanje izvedbe</w:t>
      </w:r>
      <w:r w:rsidRPr="00680F2B">
        <w:rPr>
          <w:rFonts w:eastAsia="Times New Roman" w:cs="Calibri"/>
          <w:szCs w:val="18"/>
        </w:rPr>
        <w:t>: Listopad – studeni (jednodnevno) 2018.</w:t>
      </w:r>
    </w:p>
    <w:p w:rsidR="00481DAD" w:rsidRPr="00680F2B" w:rsidRDefault="00481DAD" w:rsidP="00481DAD">
      <w:pPr>
        <w:ind w:left="720"/>
        <w:rPr>
          <w:rFonts w:eastAsia="Times New Roman" w:cs="Calibri"/>
          <w:szCs w:val="18"/>
        </w:rPr>
      </w:pPr>
    </w:p>
    <w:p w:rsidR="00481DAD" w:rsidRPr="00680F2B" w:rsidRDefault="00481DAD" w:rsidP="00481DAD">
      <w:pPr>
        <w:spacing w:before="120" w:after="120"/>
        <w:rPr>
          <w:rFonts w:eastAsia="Times New Roman"/>
          <w:b/>
          <w:szCs w:val="18"/>
        </w:rPr>
      </w:pPr>
      <w:r w:rsidRPr="00680F2B">
        <w:rPr>
          <w:rFonts w:eastAsia="Times New Roman"/>
          <w:b/>
          <w:szCs w:val="18"/>
        </w:rPr>
        <w:t>Resursi:</w:t>
      </w:r>
    </w:p>
    <w:p w:rsidR="00481DAD" w:rsidRPr="00680F2B" w:rsidRDefault="00481DAD" w:rsidP="00481DAD">
      <w:pPr>
        <w:rPr>
          <w:szCs w:val="18"/>
        </w:rPr>
      </w:pPr>
      <w:r w:rsidRPr="00680F2B">
        <w:rPr>
          <w:b/>
          <w:szCs w:val="18"/>
        </w:rPr>
        <w:t>Potrebni resursi</w:t>
      </w:r>
      <w:r w:rsidRPr="00680F2B">
        <w:rPr>
          <w:szCs w:val="18"/>
        </w:rPr>
        <w:t>: učiteljice, vanjski suradnici, udžbenici određene tematike,  nastavna sredstva i pomagala, knjižnica, muzej, materijalna sredstva za rad</w:t>
      </w:r>
    </w:p>
    <w:p w:rsidR="00481DAD" w:rsidRPr="00680F2B" w:rsidRDefault="00481DAD" w:rsidP="00481DAD">
      <w:pPr>
        <w:rPr>
          <w:szCs w:val="18"/>
        </w:rPr>
      </w:pPr>
      <w:r w:rsidRPr="00680F2B">
        <w:rPr>
          <w:b/>
          <w:szCs w:val="18"/>
        </w:rPr>
        <w:t>Mogućnosti</w:t>
      </w:r>
      <w:r w:rsidRPr="00680F2B">
        <w:rPr>
          <w:szCs w:val="18"/>
        </w:rPr>
        <w:t xml:space="preserve">: uključivanje roditelja i donacije </w:t>
      </w:r>
    </w:p>
    <w:p w:rsidR="00481DAD" w:rsidRPr="00680F2B" w:rsidRDefault="00481DAD" w:rsidP="00481DAD">
      <w:pPr>
        <w:rPr>
          <w:szCs w:val="18"/>
        </w:rPr>
      </w:pPr>
      <w:r w:rsidRPr="00680F2B">
        <w:rPr>
          <w:b/>
          <w:szCs w:val="18"/>
        </w:rPr>
        <w:t>Moguće teškoće</w:t>
      </w:r>
      <w:r w:rsidRPr="00680F2B">
        <w:rPr>
          <w:szCs w:val="18"/>
        </w:rPr>
        <w:t>: materijalna sredstva, nedostatak vremena za vrijeme nastave, organizacijske teškoće izvan nastave</w:t>
      </w:r>
    </w:p>
    <w:p w:rsidR="00481DAD" w:rsidRPr="00680F2B" w:rsidRDefault="00481DAD" w:rsidP="00481DAD">
      <w:pPr>
        <w:spacing w:before="120" w:after="120"/>
        <w:rPr>
          <w:szCs w:val="18"/>
        </w:rPr>
      </w:pPr>
      <w:r w:rsidRPr="00680F2B">
        <w:rPr>
          <w:b/>
          <w:szCs w:val="18"/>
        </w:rPr>
        <w:t>Način praćenja i provjere ishoda/postignuća</w:t>
      </w:r>
      <w:r w:rsidRPr="00680F2B">
        <w:rPr>
          <w:szCs w:val="18"/>
        </w:rPr>
        <w:t>: izložba učeničkih radova, školski list,  kviz znanja, plakati, samoprocjena, prezentacija projekta</w:t>
      </w:r>
    </w:p>
    <w:p w:rsidR="00481DAD" w:rsidRPr="00680F2B" w:rsidRDefault="00481DAD" w:rsidP="00481DAD">
      <w:pPr>
        <w:rPr>
          <w:szCs w:val="18"/>
        </w:rPr>
      </w:pPr>
      <w:r w:rsidRPr="00680F2B">
        <w:rPr>
          <w:b/>
          <w:szCs w:val="18"/>
        </w:rPr>
        <w:t>Odgovorne osobe</w:t>
      </w:r>
      <w:r w:rsidRPr="00680F2B">
        <w:rPr>
          <w:szCs w:val="18"/>
        </w:rPr>
        <w:t>: učiteljice 4. razreda</w:t>
      </w:r>
    </w:p>
    <w:p w:rsidR="00481DAD" w:rsidRPr="00431BE7" w:rsidRDefault="00481DAD" w:rsidP="00045C92">
      <w:pPr>
        <w:rPr>
          <w:szCs w:val="18"/>
          <w:lang w:eastAsia="hr-HR"/>
        </w:rPr>
      </w:pPr>
    </w:p>
    <w:p w:rsidR="007118D2" w:rsidRPr="004673E3" w:rsidRDefault="00CE2AA7" w:rsidP="00C402F8">
      <w:pPr>
        <w:pStyle w:val="Heading1"/>
        <w:rPr>
          <w:lang w:eastAsia="hr-HR"/>
        </w:rPr>
      </w:pPr>
      <w:bookmarkStart w:id="131" w:name="_Toc525736591"/>
      <w:r w:rsidRPr="004673E3">
        <w:rPr>
          <w:lang w:eastAsia="hr-HR"/>
        </w:rPr>
        <w:t>6.  UMJETNI</w:t>
      </w:r>
      <w:r w:rsidRPr="004673E3">
        <w:rPr>
          <w:rFonts w:hint="eastAsia"/>
          <w:lang w:eastAsia="hr-HR"/>
        </w:rPr>
        <w:t>Č</w:t>
      </w:r>
      <w:r w:rsidRPr="004673E3">
        <w:rPr>
          <w:lang w:eastAsia="hr-HR"/>
        </w:rPr>
        <w:t>KO PODRU</w:t>
      </w:r>
      <w:r w:rsidRPr="004673E3">
        <w:rPr>
          <w:rFonts w:hint="eastAsia"/>
          <w:lang w:eastAsia="hr-HR"/>
        </w:rPr>
        <w:t>Č</w:t>
      </w:r>
      <w:r w:rsidRPr="004673E3">
        <w:rPr>
          <w:lang w:eastAsia="hr-HR"/>
        </w:rPr>
        <w:t>JE</w:t>
      </w:r>
      <w:bookmarkEnd w:id="131"/>
    </w:p>
    <w:p w:rsidR="00B67952" w:rsidRDefault="00CE2AA7" w:rsidP="00E051F9">
      <w:pPr>
        <w:pStyle w:val="Heading2"/>
        <w:rPr>
          <w:lang w:eastAsia="hr-HR"/>
        </w:rPr>
      </w:pPr>
      <w:bookmarkStart w:id="132" w:name="_Toc525736592"/>
      <w:r>
        <w:rPr>
          <w:lang w:eastAsia="hr-HR"/>
        </w:rPr>
        <w:t>6.1. IZVANNASTAVNE AKTIVNOSTI</w:t>
      </w:r>
      <w:bookmarkEnd w:id="132"/>
    </w:p>
    <w:p w:rsidR="00B67952" w:rsidRDefault="00E96884" w:rsidP="00E96884">
      <w:pPr>
        <w:pStyle w:val="Heading3"/>
        <w:rPr>
          <w:lang w:eastAsia="hr-HR"/>
        </w:rPr>
      </w:pPr>
      <w:bookmarkStart w:id="133" w:name="_Toc525736593"/>
      <w:r>
        <w:rPr>
          <w:lang w:eastAsia="hr-HR"/>
        </w:rPr>
        <w:t xml:space="preserve">6.1.1. </w:t>
      </w:r>
      <w:r w:rsidR="00CE2AA7">
        <w:rPr>
          <w:lang w:eastAsia="hr-HR"/>
        </w:rPr>
        <w:t xml:space="preserve">Mali </w:t>
      </w:r>
      <w:r>
        <w:rPr>
          <w:lang w:eastAsia="hr-HR"/>
        </w:rPr>
        <w:t>i veliki zbor</w:t>
      </w:r>
      <w:bookmarkEnd w:id="133"/>
    </w:p>
    <w:p w:rsidR="002A2EB2" w:rsidRPr="004673E3" w:rsidRDefault="002A2EB2" w:rsidP="002A2EB2">
      <w:pPr>
        <w:spacing w:after="120"/>
        <w:ind w:firstLine="708"/>
        <w:rPr>
          <w:szCs w:val="18"/>
        </w:rPr>
      </w:pPr>
      <w:r w:rsidRPr="004673E3">
        <w:rPr>
          <w:b/>
          <w:szCs w:val="18"/>
        </w:rPr>
        <w:t>Ciklus</w:t>
      </w:r>
      <w:r w:rsidRPr="004673E3">
        <w:rPr>
          <w:szCs w:val="18"/>
        </w:rPr>
        <w:t xml:space="preserve"> (razred): 1. - 3. ciklus (1. – 8. r.) </w:t>
      </w:r>
    </w:p>
    <w:p w:rsidR="002A2EB2" w:rsidRPr="004673E3" w:rsidRDefault="002A2EB2" w:rsidP="002A2EB2">
      <w:pPr>
        <w:spacing w:after="120"/>
        <w:rPr>
          <w:szCs w:val="18"/>
        </w:rPr>
      </w:pPr>
      <w:r w:rsidRPr="004673E3">
        <w:rPr>
          <w:b/>
          <w:szCs w:val="18"/>
        </w:rPr>
        <w:t>Cilj</w:t>
      </w:r>
      <w:r w:rsidRPr="004673E3">
        <w:rPr>
          <w:szCs w:val="18"/>
        </w:rPr>
        <w:t xml:space="preserve">: razviti interes za bavljenje glazbom  </w:t>
      </w:r>
    </w:p>
    <w:p w:rsidR="002A2EB2" w:rsidRPr="004673E3" w:rsidRDefault="002A2EB2" w:rsidP="002A2EB2">
      <w:pPr>
        <w:spacing w:after="120"/>
        <w:rPr>
          <w:szCs w:val="18"/>
        </w:rPr>
      </w:pPr>
      <w:r w:rsidRPr="004673E3">
        <w:rPr>
          <w:b/>
          <w:szCs w:val="18"/>
        </w:rPr>
        <w:t>Obrazloženje cilja</w:t>
      </w:r>
      <w:r w:rsidRPr="004673E3">
        <w:rPr>
          <w:szCs w:val="18"/>
        </w:rPr>
        <w:t>: Učenici će kroz izvannastavnu aktivnosti otkrivati radost skupnog muziciranja, razvijati intonativne, ritamske i interpretativne sposobnosti, usredotočenost, samopouzdanje, suradništvo, sklonost prema glazbi.</w:t>
      </w:r>
    </w:p>
    <w:p w:rsidR="002A2EB2" w:rsidRPr="004673E3" w:rsidRDefault="002A2EB2" w:rsidP="002A2EB2">
      <w:pPr>
        <w:spacing w:after="120"/>
        <w:rPr>
          <w:szCs w:val="18"/>
        </w:rPr>
      </w:pPr>
      <w:r w:rsidRPr="004673E3">
        <w:rPr>
          <w:b/>
          <w:szCs w:val="18"/>
        </w:rPr>
        <w:t>Očekivani ishodi/postignuća</w:t>
      </w:r>
      <w:r w:rsidRPr="004673E3">
        <w:rPr>
          <w:szCs w:val="18"/>
        </w:rPr>
        <w:t>:</w:t>
      </w:r>
    </w:p>
    <w:p w:rsidR="002A2EB2" w:rsidRPr="004673E3" w:rsidRDefault="002A2EB2" w:rsidP="009C528B">
      <w:pPr>
        <w:pStyle w:val="ListParagraph"/>
        <w:numPr>
          <w:ilvl w:val="0"/>
          <w:numId w:val="21"/>
        </w:numPr>
        <w:rPr>
          <w:szCs w:val="18"/>
        </w:rPr>
      </w:pPr>
      <w:r w:rsidRPr="004673E3">
        <w:rPr>
          <w:szCs w:val="18"/>
        </w:rPr>
        <w:t xml:space="preserve">lijepo i izražajno pjevati </w:t>
      </w:r>
    </w:p>
    <w:p w:rsidR="002A2EB2" w:rsidRPr="004673E3" w:rsidRDefault="002A2EB2" w:rsidP="009C528B">
      <w:pPr>
        <w:pStyle w:val="ListParagraph"/>
        <w:numPr>
          <w:ilvl w:val="0"/>
          <w:numId w:val="21"/>
        </w:numPr>
        <w:rPr>
          <w:szCs w:val="18"/>
        </w:rPr>
      </w:pPr>
      <w:r w:rsidRPr="004673E3">
        <w:rPr>
          <w:szCs w:val="18"/>
        </w:rPr>
        <w:t>skupno muzicirati</w:t>
      </w:r>
    </w:p>
    <w:p w:rsidR="002A2EB2" w:rsidRPr="004673E3" w:rsidRDefault="002A2EB2" w:rsidP="009C528B">
      <w:pPr>
        <w:pStyle w:val="ListParagraph"/>
        <w:numPr>
          <w:ilvl w:val="0"/>
          <w:numId w:val="21"/>
        </w:numPr>
        <w:rPr>
          <w:szCs w:val="18"/>
        </w:rPr>
      </w:pPr>
      <w:r w:rsidRPr="004673E3">
        <w:rPr>
          <w:szCs w:val="18"/>
        </w:rPr>
        <w:t>iskazati interes za bavljenje glazbom</w:t>
      </w:r>
    </w:p>
    <w:p w:rsidR="002A2EB2" w:rsidRPr="004673E3" w:rsidRDefault="002A2EB2" w:rsidP="009C528B">
      <w:pPr>
        <w:pStyle w:val="ListParagraph"/>
        <w:numPr>
          <w:ilvl w:val="0"/>
          <w:numId w:val="21"/>
        </w:numPr>
        <w:rPr>
          <w:szCs w:val="18"/>
        </w:rPr>
      </w:pPr>
      <w:r w:rsidRPr="004673E3">
        <w:rPr>
          <w:szCs w:val="18"/>
        </w:rPr>
        <w:t>iskazati suradništvo i ustrajnost</w:t>
      </w:r>
    </w:p>
    <w:p w:rsidR="002A2EB2" w:rsidRPr="004673E3" w:rsidRDefault="002A2EB2" w:rsidP="009C528B">
      <w:pPr>
        <w:pStyle w:val="ListParagraph"/>
        <w:numPr>
          <w:ilvl w:val="0"/>
          <w:numId w:val="21"/>
        </w:numPr>
        <w:spacing w:after="120"/>
        <w:rPr>
          <w:szCs w:val="18"/>
        </w:rPr>
      </w:pPr>
      <w:r w:rsidRPr="004673E3">
        <w:rPr>
          <w:szCs w:val="18"/>
        </w:rPr>
        <w:t>nastupiti na javnoj priredbi</w:t>
      </w:r>
    </w:p>
    <w:p w:rsidR="002A2EB2" w:rsidRPr="004673E3" w:rsidRDefault="002A2EB2" w:rsidP="002A2EB2">
      <w:pPr>
        <w:spacing w:after="120"/>
        <w:rPr>
          <w:szCs w:val="18"/>
        </w:rPr>
      </w:pPr>
      <w:r w:rsidRPr="004673E3">
        <w:rPr>
          <w:b/>
          <w:szCs w:val="18"/>
        </w:rPr>
        <w:t>NAČIN REALIZACIJE</w:t>
      </w:r>
      <w:r w:rsidRPr="004673E3">
        <w:rPr>
          <w:szCs w:val="18"/>
        </w:rPr>
        <w:t xml:space="preserve">: </w:t>
      </w:r>
    </w:p>
    <w:p w:rsidR="002A2EB2" w:rsidRPr="004673E3" w:rsidRDefault="002A2EB2" w:rsidP="002A2EB2">
      <w:pPr>
        <w:pStyle w:val="ListParagraph"/>
        <w:ind w:left="0"/>
        <w:rPr>
          <w:rFonts w:cs="Times New Roman"/>
          <w:szCs w:val="18"/>
        </w:rPr>
      </w:pPr>
      <w:r w:rsidRPr="004673E3">
        <w:rPr>
          <w:rFonts w:cs="Times New Roman"/>
          <w:b/>
          <w:szCs w:val="18"/>
        </w:rPr>
        <w:lastRenderedPageBreak/>
        <w:t>Oblik</w:t>
      </w:r>
      <w:r w:rsidRPr="004673E3">
        <w:rPr>
          <w:rFonts w:cs="Times New Roman"/>
          <w:szCs w:val="18"/>
        </w:rPr>
        <w:t>: izvannastavna aktivnost</w:t>
      </w:r>
    </w:p>
    <w:p w:rsidR="002A2EB2" w:rsidRPr="004673E3" w:rsidRDefault="002A2EB2" w:rsidP="002A2EB2">
      <w:pPr>
        <w:pStyle w:val="ListParagraph"/>
        <w:ind w:left="0"/>
        <w:rPr>
          <w:rFonts w:cs="Times New Roman"/>
          <w:szCs w:val="18"/>
        </w:rPr>
      </w:pPr>
      <w:r w:rsidRPr="004673E3">
        <w:rPr>
          <w:rFonts w:cs="Times New Roman"/>
          <w:b/>
          <w:szCs w:val="18"/>
        </w:rPr>
        <w:t>Sudionici</w:t>
      </w:r>
      <w:r w:rsidRPr="004673E3">
        <w:rPr>
          <w:rFonts w:cs="Times New Roman"/>
          <w:szCs w:val="18"/>
        </w:rPr>
        <w:t>: učenici, učiteljica glazbene kulture</w:t>
      </w:r>
    </w:p>
    <w:p w:rsidR="002A2EB2" w:rsidRPr="004673E3" w:rsidRDefault="002A2EB2" w:rsidP="002A2EB2">
      <w:pPr>
        <w:pStyle w:val="ListParagraph"/>
        <w:ind w:left="0"/>
        <w:rPr>
          <w:rFonts w:cs="Times New Roman"/>
          <w:szCs w:val="18"/>
        </w:rPr>
      </w:pPr>
      <w:r w:rsidRPr="004673E3">
        <w:rPr>
          <w:rFonts w:cs="Times New Roman"/>
          <w:b/>
          <w:szCs w:val="18"/>
        </w:rPr>
        <w:t>Načini učenja</w:t>
      </w:r>
      <w:r w:rsidRPr="004673E3">
        <w:rPr>
          <w:rFonts w:cs="Times New Roman"/>
          <w:szCs w:val="18"/>
        </w:rPr>
        <w:t xml:space="preserve">: pjevanje </w:t>
      </w:r>
    </w:p>
    <w:p w:rsidR="002A2EB2" w:rsidRPr="004673E3" w:rsidRDefault="002A2EB2" w:rsidP="002A2EB2">
      <w:pPr>
        <w:pStyle w:val="ListParagraph"/>
        <w:ind w:left="0"/>
        <w:rPr>
          <w:rFonts w:cs="Times New Roman"/>
          <w:szCs w:val="18"/>
        </w:rPr>
      </w:pPr>
      <w:r w:rsidRPr="004673E3">
        <w:rPr>
          <w:rFonts w:cs="Times New Roman"/>
          <w:b/>
          <w:szCs w:val="18"/>
        </w:rPr>
        <w:t>Metode poučavanja</w:t>
      </w:r>
      <w:r w:rsidRPr="004673E3">
        <w:rPr>
          <w:rFonts w:cs="Times New Roman"/>
          <w:szCs w:val="18"/>
        </w:rPr>
        <w:t>: demonstriranje, razgovor</w:t>
      </w:r>
    </w:p>
    <w:p w:rsidR="002A2EB2" w:rsidRPr="004673E3" w:rsidRDefault="002A2EB2" w:rsidP="002A2EB2">
      <w:pPr>
        <w:pStyle w:val="ListParagraph"/>
        <w:ind w:left="0"/>
        <w:rPr>
          <w:rFonts w:cs="Times New Roman"/>
          <w:szCs w:val="18"/>
        </w:rPr>
      </w:pPr>
      <w:r w:rsidRPr="004673E3">
        <w:rPr>
          <w:rFonts w:cs="Times New Roman"/>
          <w:b/>
          <w:szCs w:val="18"/>
        </w:rPr>
        <w:t>Trajanje izvedbe</w:t>
      </w:r>
      <w:r w:rsidRPr="004673E3">
        <w:rPr>
          <w:rFonts w:cs="Times New Roman"/>
          <w:szCs w:val="18"/>
        </w:rPr>
        <w:t>: nastavna godina</w:t>
      </w:r>
    </w:p>
    <w:p w:rsidR="002A2EB2" w:rsidRPr="004673E3" w:rsidRDefault="002A2EB2" w:rsidP="002A2EB2">
      <w:pPr>
        <w:spacing w:before="120" w:after="120"/>
        <w:ind w:firstLine="708"/>
        <w:rPr>
          <w:szCs w:val="18"/>
        </w:rPr>
      </w:pPr>
      <w:r w:rsidRPr="004673E3">
        <w:rPr>
          <w:b/>
          <w:szCs w:val="18"/>
        </w:rPr>
        <w:t>Resursi</w:t>
      </w:r>
      <w:r w:rsidRPr="004673E3">
        <w:rPr>
          <w:szCs w:val="18"/>
        </w:rPr>
        <w:t xml:space="preserve">: </w:t>
      </w:r>
    </w:p>
    <w:p w:rsidR="002A2EB2" w:rsidRPr="004673E3" w:rsidRDefault="002A2EB2" w:rsidP="002A2EB2">
      <w:pPr>
        <w:pStyle w:val="ListParagraph"/>
        <w:ind w:left="0"/>
        <w:rPr>
          <w:rFonts w:cs="Times New Roman"/>
          <w:szCs w:val="18"/>
        </w:rPr>
      </w:pPr>
      <w:r w:rsidRPr="004673E3">
        <w:rPr>
          <w:rFonts w:cs="Times New Roman"/>
          <w:b/>
          <w:szCs w:val="18"/>
        </w:rPr>
        <w:t>Potrebni resursi</w:t>
      </w:r>
      <w:r w:rsidRPr="004673E3">
        <w:rPr>
          <w:rFonts w:cs="Times New Roman"/>
          <w:szCs w:val="18"/>
        </w:rPr>
        <w:t xml:space="preserve">: učenici, učiteljica </w:t>
      </w:r>
    </w:p>
    <w:p w:rsidR="002A2EB2" w:rsidRPr="004673E3" w:rsidRDefault="002A2EB2" w:rsidP="002A2EB2">
      <w:pPr>
        <w:pStyle w:val="ListParagraph"/>
        <w:ind w:left="0"/>
        <w:rPr>
          <w:rFonts w:cs="Times New Roman"/>
          <w:szCs w:val="18"/>
        </w:rPr>
      </w:pPr>
      <w:r w:rsidRPr="004673E3">
        <w:rPr>
          <w:rFonts w:cs="Times New Roman"/>
          <w:b/>
          <w:szCs w:val="18"/>
        </w:rPr>
        <w:t>Mogućnosti</w:t>
      </w:r>
      <w:r w:rsidRPr="004673E3">
        <w:rPr>
          <w:rFonts w:cs="Times New Roman"/>
          <w:szCs w:val="18"/>
        </w:rPr>
        <w:t>: prostorni uvjeti i dostupna oprema</w:t>
      </w:r>
    </w:p>
    <w:p w:rsidR="002A2EB2" w:rsidRPr="004673E3" w:rsidRDefault="002A2EB2" w:rsidP="002A2EB2">
      <w:pPr>
        <w:pStyle w:val="ListParagraph"/>
        <w:spacing w:after="120"/>
        <w:ind w:left="0"/>
        <w:rPr>
          <w:rFonts w:cs="Times New Roman"/>
          <w:szCs w:val="18"/>
        </w:rPr>
      </w:pPr>
      <w:r w:rsidRPr="004673E3">
        <w:rPr>
          <w:rFonts w:cs="Times New Roman"/>
          <w:b/>
          <w:szCs w:val="18"/>
        </w:rPr>
        <w:t>Moguće teškoće</w:t>
      </w:r>
      <w:r w:rsidRPr="004673E3">
        <w:rPr>
          <w:rFonts w:cs="Times New Roman"/>
          <w:szCs w:val="18"/>
        </w:rPr>
        <w:t>: redovitost odlazaka i ustrajnost učenika</w:t>
      </w:r>
    </w:p>
    <w:p w:rsidR="002A2EB2" w:rsidRPr="004673E3" w:rsidRDefault="002A2EB2" w:rsidP="002A2EB2">
      <w:pPr>
        <w:spacing w:after="120"/>
        <w:rPr>
          <w:szCs w:val="18"/>
        </w:rPr>
      </w:pPr>
      <w:r w:rsidRPr="004673E3">
        <w:rPr>
          <w:b/>
          <w:szCs w:val="18"/>
        </w:rPr>
        <w:t>Način praćenja i provjere ishoda/postignuća</w:t>
      </w:r>
      <w:r w:rsidRPr="004673E3">
        <w:rPr>
          <w:szCs w:val="18"/>
        </w:rPr>
        <w:t>: javni nastup</w:t>
      </w:r>
    </w:p>
    <w:p w:rsidR="002A2EB2" w:rsidRPr="004673E3" w:rsidRDefault="002A2EB2" w:rsidP="002A2EB2">
      <w:pPr>
        <w:spacing w:after="120"/>
        <w:rPr>
          <w:szCs w:val="18"/>
        </w:rPr>
      </w:pPr>
      <w:r w:rsidRPr="004673E3">
        <w:rPr>
          <w:b/>
          <w:szCs w:val="18"/>
        </w:rPr>
        <w:t>Odgovorne osobe</w:t>
      </w:r>
      <w:r w:rsidRPr="004673E3">
        <w:rPr>
          <w:szCs w:val="18"/>
        </w:rPr>
        <w:t xml:space="preserve">: </w:t>
      </w:r>
      <w:r>
        <w:rPr>
          <w:szCs w:val="18"/>
        </w:rPr>
        <w:t>Yoshka Jurić</w:t>
      </w:r>
      <w:r w:rsidRPr="004673E3">
        <w:rPr>
          <w:szCs w:val="18"/>
        </w:rPr>
        <w:t xml:space="preserve">, učiteljica glazbene kulture </w:t>
      </w:r>
    </w:p>
    <w:p w:rsidR="00E96884" w:rsidRDefault="00E96884" w:rsidP="00E96884">
      <w:pPr>
        <w:pStyle w:val="Heading3"/>
        <w:rPr>
          <w:lang w:eastAsia="hr-HR"/>
        </w:rPr>
      </w:pPr>
      <w:bookmarkStart w:id="134" w:name="_Toc525736594"/>
      <w:r>
        <w:rPr>
          <w:lang w:eastAsia="hr-HR"/>
        </w:rPr>
        <w:t xml:space="preserve">6.1.2. </w:t>
      </w:r>
      <w:r w:rsidR="00CE2AA7">
        <w:rPr>
          <w:lang w:eastAsia="hr-HR"/>
        </w:rPr>
        <w:t xml:space="preserve">Likovna </w:t>
      </w:r>
      <w:r>
        <w:rPr>
          <w:lang w:eastAsia="hr-HR"/>
        </w:rPr>
        <w:t>grupa</w:t>
      </w:r>
      <w:bookmarkEnd w:id="134"/>
    </w:p>
    <w:p w:rsidR="00795784" w:rsidRPr="00431BE7" w:rsidRDefault="00795784" w:rsidP="00795784">
      <w:pPr>
        <w:spacing w:after="120"/>
        <w:ind w:firstLine="708"/>
        <w:rPr>
          <w:szCs w:val="18"/>
        </w:rPr>
      </w:pPr>
      <w:r w:rsidRPr="00431BE7">
        <w:rPr>
          <w:b/>
          <w:szCs w:val="18"/>
        </w:rPr>
        <w:t>Ciklus</w:t>
      </w:r>
      <w:r w:rsidRPr="00431BE7">
        <w:rPr>
          <w:szCs w:val="18"/>
        </w:rPr>
        <w:t xml:space="preserve"> (razred):  1. ciklus (1. - 4. razred)</w:t>
      </w:r>
    </w:p>
    <w:p w:rsidR="00795784" w:rsidRPr="00431BE7" w:rsidRDefault="00795784" w:rsidP="00795784">
      <w:pPr>
        <w:spacing w:after="120"/>
        <w:rPr>
          <w:szCs w:val="18"/>
        </w:rPr>
      </w:pPr>
      <w:r w:rsidRPr="00431BE7">
        <w:rPr>
          <w:b/>
          <w:szCs w:val="18"/>
        </w:rPr>
        <w:t>Cilj</w:t>
      </w:r>
      <w:r w:rsidRPr="00431BE7">
        <w:rPr>
          <w:szCs w:val="18"/>
        </w:rPr>
        <w:t xml:space="preserve">:  poticati kreativnost u likovnom izričaju, kritički se osvrnuti na vlastiti uradak </w:t>
      </w:r>
    </w:p>
    <w:p w:rsidR="00795784" w:rsidRPr="00431BE7" w:rsidRDefault="00795784" w:rsidP="00795784">
      <w:pPr>
        <w:spacing w:after="120"/>
        <w:rPr>
          <w:szCs w:val="18"/>
        </w:rPr>
      </w:pPr>
      <w:r w:rsidRPr="00431BE7">
        <w:rPr>
          <w:b/>
          <w:szCs w:val="18"/>
        </w:rPr>
        <w:t>Obrazloženje cilja</w:t>
      </w:r>
      <w:r w:rsidRPr="00431BE7">
        <w:rPr>
          <w:szCs w:val="18"/>
        </w:rPr>
        <w:t>:  Ima dosta zainteresiranih učenika koji imaju potrebu za kreativnim likovnim izražavanjem,  a nedovoljan je broj sati LK u redovnoj nastavi.</w:t>
      </w:r>
    </w:p>
    <w:p w:rsidR="00795784" w:rsidRPr="00431BE7" w:rsidRDefault="00795784" w:rsidP="00795784">
      <w:pPr>
        <w:spacing w:after="120"/>
        <w:rPr>
          <w:szCs w:val="18"/>
        </w:rPr>
      </w:pPr>
      <w:r w:rsidRPr="00431BE7">
        <w:rPr>
          <w:b/>
          <w:szCs w:val="18"/>
        </w:rPr>
        <w:t>Očekivani ishodi/postignuća</w:t>
      </w:r>
      <w:r w:rsidRPr="00431BE7">
        <w:rPr>
          <w:szCs w:val="18"/>
        </w:rPr>
        <w:t>:</w:t>
      </w:r>
    </w:p>
    <w:p w:rsidR="00795784" w:rsidRPr="00431BE7" w:rsidRDefault="00795784" w:rsidP="009C528B">
      <w:pPr>
        <w:pStyle w:val="ListParagraph"/>
        <w:numPr>
          <w:ilvl w:val="0"/>
          <w:numId w:val="19"/>
        </w:numPr>
        <w:jc w:val="left"/>
        <w:rPr>
          <w:szCs w:val="18"/>
        </w:rPr>
      </w:pPr>
      <w:r w:rsidRPr="00431BE7">
        <w:rPr>
          <w:szCs w:val="18"/>
        </w:rPr>
        <w:t>uspješno vizualno opažati, uočavati proporcije u prirodi</w:t>
      </w:r>
    </w:p>
    <w:p w:rsidR="00795784" w:rsidRPr="00431BE7" w:rsidRDefault="00795784" w:rsidP="009C528B">
      <w:pPr>
        <w:pStyle w:val="ListParagraph"/>
        <w:numPr>
          <w:ilvl w:val="0"/>
          <w:numId w:val="19"/>
        </w:numPr>
        <w:jc w:val="left"/>
        <w:rPr>
          <w:szCs w:val="18"/>
        </w:rPr>
      </w:pPr>
      <w:r w:rsidRPr="00431BE7">
        <w:rPr>
          <w:szCs w:val="18"/>
        </w:rPr>
        <w:t>uočavati i realizirati likovni problem na kreativan način</w:t>
      </w:r>
    </w:p>
    <w:p w:rsidR="00795784" w:rsidRPr="00431BE7" w:rsidRDefault="00795784" w:rsidP="009C528B">
      <w:pPr>
        <w:pStyle w:val="ListParagraph"/>
        <w:numPr>
          <w:ilvl w:val="0"/>
          <w:numId w:val="19"/>
        </w:numPr>
        <w:jc w:val="left"/>
        <w:rPr>
          <w:szCs w:val="18"/>
        </w:rPr>
      </w:pPr>
      <w:r w:rsidRPr="00431BE7">
        <w:rPr>
          <w:szCs w:val="18"/>
        </w:rPr>
        <w:t>služiti se i izražavati različitim likovnim tehnikama</w:t>
      </w:r>
    </w:p>
    <w:p w:rsidR="00795784" w:rsidRPr="00431BE7" w:rsidRDefault="00795784" w:rsidP="009C528B">
      <w:pPr>
        <w:pStyle w:val="ListParagraph"/>
        <w:numPr>
          <w:ilvl w:val="0"/>
          <w:numId w:val="19"/>
        </w:numPr>
        <w:jc w:val="left"/>
        <w:rPr>
          <w:szCs w:val="18"/>
        </w:rPr>
      </w:pPr>
      <w:r w:rsidRPr="00431BE7">
        <w:rPr>
          <w:szCs w:val="18"/>
        </w:rPr>
        <w:t>definirati likovne pojmove u različitim likovnim tehnikama</w:t>
      </w:r>
    </w:p>
    <w:p w:rsidR="00795784" w:rsidRPr="00431BE7" w:rsidRDefault="00795784" w:rsidP="009C528B">
      <w:pPr>
        <w:pStyle w:val="ListParagraph"/>
        <w:numPr>
          <w:ilvl w:val="0"/>
          <w:numId w:val="19"/>
        </w:numPr>
        <w:jc w:val="left"/>
        <w:rPr>
          <w:szCs w:val="18"/>
        </w:rPr>
      </w:pPr>
      <w:r w:rsidRPr="00431BE7">
        <w:rPr>
          <w:szCs w:val="18"/>
        </w:rPr>
        <w:t>analizirati likovne uratke vrednovanjem i samovrednovanjem</w:t>
      </w:r>
    </w:p>
    <w:p w:rsidR="00795784" w:rsidRPr="00431BE7" w:rsidRDefault="00795784" w:rsidP="009C528B">
      <w:pPr>
        <w:pStyle w:val="ListParagraph"/>
        <w:numPr>
          <w:ilvl w:val="0"/>
          <w:numId w:val="19"/>
        </w:numPr>
        <w:jc w:val="left"/>
        <w:rPr>
          <w:szCs w:val="18"/>
        </w:rPr>
      </w:pPr>
      <w:r w:rsidRPr="00431BE7">
        <w:rPr>
          <w:szCs w:val="18"/>
        </w:rPr>
        <w:t>biti uporni, strpljivi, samostalni u likovnom izričaju</w:t>
      </w:r>
    </w:p>
    <w:p w:rsidR="00795784" w:rsidRPr="00431BE7" w:rsidRDefault="00795784" w:rsidP="009C528B">
      <w:pPr>
        <w:pStyle w:val="ListParagraph"/>
        <w:numPr>
          <w:ilvl w:val="0"/>
          <w:numId w:val="19"/>
        </w:numPr>
        <w:jc w:val="left"/>
        <w:rPr>
          <w:szCs w:val="18"/>
        </w:rPr>
      </w:pPr>
      <w:r w:rsidRPr="00431BE7">
        <w:rPr>
          <w:szCs w:val="18"/>
        </w:rPr>
        <w:t>svojim kreativnim radovima dati uporabnu vrijednost</w:t>
      </w:r>
    </w:p>
    <w:p w:rsidR="00795784" w:rsidRPr="00431BE7" w:rsidRDefault="00795784" w:rsidP="009C528B">
      <w:pPr>
        <w:pStyle w:val="ListParagraph"/>
        <w:numPr>
          <w:ilvl w:val="0"/>
          <w:numId w:val="19"/>
        </w:numPr>
        <w:jc w:val="left"/>
        <w:rPr>
          <w:szCs w:val="18"/>
        </w:rPr>
      </w:pPr>
      <w:r w:rsidRPr="00431BE7">
        <w:rPr>
          <w:szCs w:val="18"/>
        </w:rPr>
        <w:t>kreativno koristiti otpadni materijal</w:t>
      </w:r>
    </w:p>
    <w:p w:rsidR="00795784" w:rsidRPr="00431BE7" w:rsidRDefault="00795784" w:rsidP="00795784">
      <w:pPr>
        <w:spacing w:before="120" w:after="120"/>
        <w:rPr>
          <w:szCs w:val="18"/>
        </w:rPr>
      </w:pPr>
      <w:r w:rsidRPr="00431BE7">
        <w:rPr>
          <w:b/>
          <w:szCs w:val="18"/>
        </w:rPr>
        <w:t>NAČIN REALIZACIJE</w:t>
      </w:r>
      <w:r w:rsidRPr="00431BE7">
        <w:rPr>
          <w:szCs w:val="18"/>
        </w:rPr>
        <w:t xml:space="preserve">: </w:t>
      </w:r>
    </w:p>
    <w:p w:rsidR="00795784" w:rsidRPr="00431BE7" w:rsidRDefault="00795784" w:rsidP="00795784">
      <w:pPr>
        <w:pStyle w:val="ListParagraph"/>
        <w:spacing w:after="120"/>
        <w:ind w:left="0"/>
        <w:contextualSpacing/>
        <w:rPr>
          <w:rFonts w:cs="Times New Roman"/>
          <w:szCs w:val="18"/>
        </w:rPr>
      </w:pPr>
      <w:r w:rsidRPr="00431BE7">
        <w:rPr>
          <w:rFonts w:cs="Times New Roman"/>
          <w:b/>
          <w:szCs w:val="18"/>
        </w:rPr>
        <w:t>Oblik</w:t>
      </w:r>
      <w:r w:rsidRPr="00431BE7">
        <w:rPr>
          <w:rFonts w:cs="Times New Roman"/>
          <w:szCs w:val="18"/>
        </w:rPr>
        <w:t>: INA (Mala likovna grupa)</w:t>
      </w:r>
    </w:p>
    <w:p w:rsidR="00795784" w:rsidRPr="00431BE7" w:rsidRDefault="00795784" w:rsidP="00795784">
      <w:pPr>
        <w:pStyle w:val="ListParagraph"/>
        <w:spacing w:after="120"/>
        <w:ind w:left="0"/>
        <w:contextualSpacing/>
        <w:rPr>
          <w:rFonts w:cs="Times New Roman"/>
          <w:szCs w:val="18"/>
        </w:rPr>
      </w:pPr>
      <w:r w:rsidRPr="00431BE7">
        <w:rPr>
          <w:rFonts w:cs="Times New Roman"/>
          <w:b/>
          <w:szCs w:val="18"/>
        </w:rPr>
        <w:t>Sudionici</w:t>
      </w:r>
      <w:r w:rsidRPr="00431BE7">
        <w:rPr>
          <w:rFonts w:cs="Times New Roman"/>
          <w:szCs w:val="18"/>
        </w:rPr>
        <w:t>:  učenici, učiteljica</w:t>
      </w:r>
    </w:p>
    <w:p w:rsidR="00795784" w:rsidRPr="00431BE7" w:rsidRDefault="00795784" w:rsidP="00795784">
      <w:pPr>
        <w:pStyle w:val="ListParagraph"/>
        <w:spacing w:after="120"/>
        <w:ind w:left="0"/>
        <w:contextualSpacing/>
        <w:rPr>
          <w:rFonts w:cs="Times New Roman"/>
          <w:szCs w:val="18"/>
        </w:rPr>
      </w:pPr>
      <w:r w:rsidRPr="00431BE7">
        <w:rPr>
          <w:rFonts w:cs="Times New Roman"/>
          <w:b/>
          <w:szCs w:val="18"/>
        </w:rPr>
        <w:t>Načini učenja</w:t>
      </w:r>
      <w:r w:rsidRPr="00431BE7">
        <w:rPr>
          <w:rFonts w:cs="Times New Roman"/>
          <w:szCs w:val="18"/>
        </w:rPr>
        <w:t>:  koristeći različite likovne tehnike i različite materijale, učenici će kreativno rješavati zadani likovni problem, koristeći pri tom motive iz neposredne stvarnosti, dizajnirati će predmete od priručnog (otpadnog) materijala i tako utjecati na ekološku svijest; osmišljavat će i dizajnirati diplome i medalje koje će se koristi u sportskim uspjesima</w:t>
      </w:r>
    </w:p>
    <w:p w:rsidR="00795784" w:rsidRPr="00431BE7" w:rsidRDefault="00795784" w:rsidP="00795784">
      <w:pPr>
        <w:pStyle w:val="ListParagraph"/>
        <w:spacing w:after="120"/>
        <w:ind w:left="0"/>
        <w:contextualSpacing/>
        <w:rPr>
          <w:rFonts w:cs="Times New Roman"/>
          <w:szCs w:val="18"/>
        </w:rPr>
      </w:pPr>
      <w:r w:rsidRPr="00431BE7">
        <w:rPr>
          <w:rFonts w:cs="Times New Roman"/>
          <w:b/>
          <w:szCs w:val="18"/>
        </w:rPr>
        <w:t>Metode poučavanja</w:t>
      </w:r>
      <w:r w:rsidRPr="00431BE7">
        <w:rPr>
          <w:rFonts w:cs="Times New Roman"/>
          <w:szCs w:val="18"/>
        </w:rPr>
        <w:t>: učiteljica usmjerava, potiče i vodi rad, demonstrira različite  tehnike, upoznaje učenike s vrijednim umjetničkim djelima, ukazuje vrijednost truda, upornosti, kreativnosti</w:t>
      </w:r>
      <w:r w:rsidRPr="00431BE7">
        <w:rPr>
          <w:rFonts w:cs="Times New Roman"/>
          <w:szCs w:val="18"/>
        </w:rPr>
        <w:br/>
      </w:r>
      <w:r w:rsidRPr="00431BE7">
        <w:rPr>
          <w:rFonts w:cs="Times New Roman"/>
          <w:b/>
          <w:szCs w:val="18"/>
        </w:rPr>
        <w:t>Trajanje izvedbe</w:t>
      </w:r>
      <w:r w:rsidRPr="00431BE7">
        <w:rPr>
          <w:rFonts w:cs="Times New Roman"/>
          <w:szCs w:val="18"/>
        </w:rPr>
        <w:t>: tijekom godine, 1 sat tjedno</w:t>
      </w:r>
    </w:p>
    <w:p w:rsidR="00795784" w:rsidRPr="00431BE7" w:rsidRDefault="00795784" w:rsidP="00795784">
      <w:pPr>
        <w:spacing w:after="120"/>
        <w:ind w:firstLine="708"/>
        <w:rPr>
          <w:b/>
          <w:szCs w:val="18"/>
        </w:rPr>
      </w:pPr>
      <w:r w:rsidRPr="00431BE7">
        <w:rPr>
          <w:b/>
          <w:szCs w:val="18"/>
        </w:rPr>
        <w:t>Resursi:</w:t>
      </w:r>
    </w:p>
    <w:p w:rsidR="00795784" w:rsidRPr="00431BE7" w:rsidRDefault="00795784" w:rsidP="00795784">
      <w:pPr>
        <w:rPr>
          <w:szCs w:val="18"/>
        </w:rPr>
      </w:pPr>
      <w:r w:rsidRPr="00431BE7">
        <w:rPr>
          <w:b/>
          <w:szCs w:val="18"/>
        </w:rPr>
        <w:t>Potrebni resursi</w:t>
      </w:r>
      <w:r w:rsidRPr="00431BE7">
        <w:rPr>
          <w:szCs w:val="18"/>
        </w:rPr>
        <w:t>: likovna mapa, pribor za rad različitim tehnikama (boje, flomasteri, pastele, vodene boje, tempere, kolaž-papir, škare, ljepilo, glina,  otpadni materijal, žica, plastika, limenke, tkanina, gumbi i  sl.)</w:t>
      </w:r>
    </w:p>
    <w:p w:rsidR="00795784" w:rsidRPr="00431BE7" w:rsidRDefault="00795784" w:rsidP="00795784">
      <w:pPr>
        <w:pStyle w:val="ListParagraph"/>
        <w:ind w:left="0"/>
        <w:rPr>
          <w:rFonts w:cs="Times New Roman"/>
          <w:szCs w:val="18"/>
        </w:rPr>
      </w:pPr>
      <w:r w:rsidRPr="00431BE7">
        <w:rPr>
          <w:rFonts w:cs="Times New Roman"/>
          <w:b/>
          <w:szCs w:val="18"/>
        </w:rPr>
        <w:t>Mogućnosti</w:t>
      </w:r>
      <w:r w:rsidRPr="00431BE7">
        <w:rPr>
          <w:rFonts w:cs="Times New Roman"/>
          <w:szCs w:val="18"/>
        </w:rPr>
        <w:t>: koordinacija s profesorom likovne kulture, zajedničke izložbe u školi, Gradskoj knjižnici</w:t>
      </w:r>
    </w:p>
    <w:p w:rsidR="00795784" w:rsidRPr="00431BE7" w:rsidRDefault="00795784" w:rsidP="00795784">
      <w:pPr>
        <w:pStyle w:val="ListParagraph"/>
        <w:ind w:left="0"/>
        <w:rPr>
          <w:rFonts w:cs="Times New Roman"/>
          <w:szCs w:val="18"/>
        </w:rPr>
      </w:pPr>
      <w:r w:rsidRPr="00431BE7">
        <w:rPr>
          <w:rFonts w:cs="Times New Roman"/>
          <w:b/>
          <w:szCs w:val="18"/>
        </w:rPr>
        <w:t>Moguće teškoće</w:t>
      </w:r>
      <w:r w:rsidRPr="00431BE7">
        <w:rPr>
          <w:rFonts w:cs="Times New Roman"/>
          <w:szCs w:val="18"/>
        </w:rPr>
        <w:t>: neprimjereni prostor za spremanje radova, prekratko vrijeme rada (1 sat tjedno)</w:t>
      </w:r>
    </w:p>
    <w:p w:rsidR="00795784" w:rsidRPr="00431BE7" w:rsidRDefault="00795784" w:rsidP="00795784">
      <w:pPr>
        <w:spacing w:before="120"/>
        <w:rPr>
          <w:szCs w:val="18"/>
        </w:rPr>
      </w:pPr>
      <w:r w:rsidRPr="00431BE7">
        <w:rPr>
          <w:b/>
          <w:szCs w:val="18"/>
        </w:rPr>
        <w:t>Način praćenja i provjere ishoda/postignuća</w:t>
      </w:r>
      <w:r w:rsidRPr="00431BE7">
        <w:rPr>
          <w:szCs w:val="18"/>
        </w:rPr>
        <w:t>: procjena, samoprocjena, izložbe, sudjelovanje na likovni natječajima</w:t>
      </w:r>
    </w:p>
    <w:p w:rsidR="00795784" w:rsidRPr="00155F06" w:rsidRDefault="00795784" w:rsidP="00795784">
      <w:pPr>
        <w:spacing w:before="120"/>
      </w:pPr>
      <w:r w:rsidRPr="00431BE7">
        <w:rPr>
          <w:b/>
          <w:szCs w:val="18"/>
        </w:rPr>
        <w:t>Odgovorne osobe</w:t>
      </w:r>
      <w:r w:rsidRPr="00431BE7">
        <w:rPr>
          <w:szCs w:val="18"/>
        </w:rPr>
        <w:t xml:space="preserve">: učiteljica RN </w:t>
      </w:r>
      <w:r w:rsidR="00F20AC9">
        <w:rPr>
          <w:szCs w:val="18"/>
        </w:rPr>
        <w:t>Nevenka Glumac Trlek</w:t>
      </w:r>
    </w:p>
    <w:p w:rsidR="00E96884" w:rsidRDefault="00E96884" w:rsidP="00E96884">
      <w:pPr>
        <w:pStyle w:val="Heading3"/>
        <w:rPr>
          <w:lang w:eastAsia="hr-HR"/>
        </w:rPr>
      </w:pPr>
      <w:bookmarkStart w:id="135" w:name="_Toc525736595"/>
      <w:r>
        <w:rPr>
          <w:lang w:eastAsia="hr-HR"/>
        </w:rPr>
        <w:lastRenderedPageBreak/>
        <w:t xml:space="preserve">6.1.3. </w:t>
      </w:r>
      <w:r w:rsidR="00CE2AA7">
        <w:rPr>
          <w:lang w:eastAsia="hr-HR"/>
        </w:rPr>
        <w:t xml:space="preserve">Mala </w:t>
      </w:r>
      <w:r>
        <w:rPr>
          <w:lang w:eastAsia="hr-HR"/>
        </w:rPr>
        <w:t>i velika dramsk</w:t>
      </w:r>
      <w:r w:rsidR="003A043A">
        <w:rPr>
          <w:lang w:eastAsia="hr-HR"/>
        </w:rPr>
        <w:t>a</w:t>
      </w:r>
      <w:r>
        <w:rPr>
          <w:lang w:eastAsia="hr-HR"/>
        </w:rPr>
        <w:t xml:space="preserve"> grupa</w:t>
      </w:r>
      <w:bookmarkEnd w:id="135"/>
    </w:p>
    <w:p w:rsidR="00BE77B5" w:rsidRPr="004673E3" w:rsidRDefault="00BE77B5" w:rsidP="00BE77B5">
      <w:pPr>
        <w:spacing w:before="120"/>
        <w:ind w:firstLine="708"/>
        <w:rPr>
          <w:szCs w:val="18"/>
        </w:rPr>
      </w:pPr>
      <w:r w:rsidRPr="004673E3">
        <w:rPr>
          <w:b/>
          <w:szCs w:val="18"/>
        </w:rPr>
        <w:t>Ciklus (razred</w:t>
      </w:r>
      <w:r w:rsidRPr="004673E3">
        <w:rPr>
          <w:szCs w:val="18"/>
        </w:rPr>
        <w:t>): 1. ciklus (1. -</w:t>
      </w:r>
      <w:r w:rsidR="00AC11E5">
        <w:rPr>
          <w:szCs w:val="18"/>
        </w:rPr>
        <w:t xml:space="preserve"> 8</w:t>
      </w:r>
      <w:r w:rsidRPr="004673E3">
        <w:rPr>
          <w:szCs w:val="18"/>
        </w:rPr>
        <w:t>.r.)</w:t>
      </w:r>
    </w:p>
    <w:p w:rsidR="00BE77B5" w:rsidRPr="004673E3" w:rsidRDefault="00BE77B5" w:rsidP="00BE77B5">
      <w:pPr>
        <w:spacing w:before="120"/>
        <w:rPr>
          <w:szCs w:val="18"/>
        </w:rPr>
      </w:pPr>
      <w:r w:rsidRPr="004673E3">
        <w:rPr>
          <w:b/>
          <w:szCs w:val="18"/>
        </w:rPr>
        <w:t>Cilj</w:t>
      </w:r>
      <w:r w:rsidRPr="004673E3">
        <w:rPr>
          <w:szCs w:val="18"/>
        </w:rPr>
        <w:t xml:space="preserve">:Razvijanje učeničkog stvaralačkog izražavanja u hrvatskom standardnom i zavičajnom govoru, razvijanje učenikovih potreba i interesa za istraživanjem jezika, razumijevanje književne umjetnosti te promicanje općih i humanističkih vrijednosti. </w:t>
      </w:r>
    </w:p>
    <w:p w:rsidR="00BE77B5" w:rsidRPr="004673E3" w:rsidRDefault="00BE77B5" w:rsidP="00BE77B5">
      <w:pPr>
        <w:spacing w:before="120"/>
        <w:rPr>
          <w:szCs w:val="18"/>
        </w:rPr>
      </w:pPr>
      <w:r w:rsidRPr="004673E3">
        <w:rPr>
          <w:b/>
          <w:szCs w:val="18"/>
        </w:rPr>
        <w:t>Obrazloženje cilja</w:t>
      </w:r>
      <w:r w:rsidRPr="004673E3">
        <w:rPr>
          <w:szCs w:val="18"/>
        </w:rPr>
        <w:t>: Učenici će sudjelovanjem na satima dramsko recitatorskog odgoja razvijati kreativnost, te će neki od učenika postati kreativni pojedinci, koji će aktivno sudjelovati u oblikovanju kulture svoje škole, naselja, grada.</w:t>
      </w:r>
    </w:p>
    <w:p w:rsidR="00BE77B5" w:rsidRPr="004673E3" w:rsidRDefault="00BE77B5" w:rsidP="00BE77B5">
      <w:pPr>
        <w:spacing w:before="120" w:after="120"/>
        <w:rPr>
          <w:b/>
          <w:szCs w:val="18"/>
        </w:rPr>
      </w:pPr>
      <w:r w:rsidRPr="004673E3">
        <w:rPr>
          <w:b/>
          <w:szCs w:val="18"/>
        </w:rPr>
        <w:t xml:space="preserve">Očekivani ishodi/postignuća: </w:t>
      </w:r>
    </w:p>
    <w:p w:rsidR="00BE77B5" w:rsidRPr="004673E3" w:rsidRDefault="00BE77B5" w:rsidP="009C528B">
      <w:pPr>
        <w:pStyle w:val="ListParagraph"/>
        <w:numPr>
          <w:ilvl w:val="0"/>
          <w:numId w:val="18"/>
        </w:numPr>
        <w:spacing w:after="200"/>
        <w:contextualSpacing/>
        <w:rPr>
          <w:szCs w:val="18"/>
        </w:rPr>
      </w:pPr>
      <w:r w:rsidRPr="004673E3">
        <w:rPr>
          <w:szCs w:val="18"/>
        </w:rPr>
        <w:t>ovladati jezikom dramske umjetnosti – aktivno sudjelovati u kulturnim događajima škole</w:t>
      </w:r>
    </w:p>
    <w:p w:rsidR="00BE77B5" w:rsidRPr="004673E3" w:rsidRDefault="00BE77B5" w:rsidP="009C528B">
      <w:pPr>
        <w:pStyle w:val="ListParagraph"/>
        <w:numPr>
          <w:ilvl w:val="0"/>
          <w:numId w:val="18"/>
        </w:numPr>
        <w:spacing w:after="200"/>
        <w:contextualSpacing/>
        <w:rPr>
          <w:szCs w:val="18"/>
        </w:rPr>
      </w:pPr>
      <w:r w:rsidRPr="004673E3">
        <w:rPr>
          <w:szCs w:val="18"/>
        </w:rPr>
        <w:t>razvijati zanimanje, osjetljivost i kritičnost za dramsku umjetnost</w:t>
      </w:r>
    </w:p>
    <w:p w:rsidR="00BE77B5" w:rsidRPr="004673E3" w:rsidRDefault="00BE77B5" w:rsidP="009C528B">
      <w:pPr>
        <w:pStyle w:val="ListParagraph"/>
        <w:numPr>
          <w:ilvl w:val="0"/>
          <w:numId w:val="18"/>
        </w:numPr>
        <w:spacing w:after="200"/>
        <w:contextualSpacing/>
        <w:rPr>
          <w:szCs w:val="18"/>
        </w:rPr>
      </w:pPr>
      <w:r w:rsidRPr="004673E3">
        <w:rPr>
          <w:szCs w:val="18"/>
        </w:rPr>
        <w:t>razviti komunikacijske vještine putem dramske umjetnosti</w:t>
      </w:r>
    </w:p>
    <w:p w:rsidR="00BE77B5" w:rsidRPr="004673E3" w:rsidRDefault="00BE77B5" w:rsidP="009C528B">
      <w:pPr>
        <w:pStyle w:val="ListParagraph"/>
        <w:numPr>
          <w:ilvl w:val="0"/>
          <w:numId w:val="18"/>
        </w:numPr>
        <w:rPr>
          <w:szCs w:val="18"/>
        </w:rPr>
      </w:pPr>
      <w:r w:rsidRPr="004673E3">
        <w:rPr>
          <w:szCs w:val="18"/>
        </w:rPr>
        <w:t>razviti samopoštovanje, samopouzdanje i svijest o vlastitim potrebama</w:t>
      </w:r>
    </w:p>
    <w:p w:rsidR="00BE77B5" w:rsidRPr="004673E3" w:rsidRDefault="00BE77B5" w:rsidP="00BE77B5">
      <w:pPr>
        <w:spacing w:before="120" w:after="120"/>
        <w:rPr>
          <w:b/>
          <w:szCs w:val="18"/>
        </w:rPr>
      </w:pPr>
      <w:r w:rsidRPr="004673E3">
        <w:rPr>
          <w:b/>
          <w:szCs w:val="18"/>
        </w:rPr>
        <w:t>NAČIN REALIZACIJE:</w:t>
      </w:r>
    </w:p>
    <w:p w:rsidR="00BE77B5" w:rsidRPr="004673E3" w:rsidRDefault="00BE77B5" w:rsidP="00BE77B5">
      <w:pPr>
        <w:pStyle w:val="ListParagraph"/>
        <w:ind w:left="0"/>
        <w:rPr>
          <w:szCs w:val="18"/>
        </w:rPr>
      </w:pPr>
      <w:r w:rsidRPr="004673E3">
        <w:rPr>
          <w:b/>
          <w:szCs w:val="18"/>
        </w:rPr>
        <w:t>Oblik</w:t>
      </w:r>
      <w:r w:rsidRPr="004673E3">
        <w:rPr>
          <w:szCs w:val="18"/>
        </w:rPr>
        <w:t>: individualni, skupni, u paru</w:t>
      </w:r>
    </w:p>
    <w:p w:rsidR="00BE77B5" w:rsidRPr="004673E3" w:rsidRDefault="00BE77B5" w:rsidP="00BE77B5">
      <w:pPr>
        <w:pStyle w:val="ListParagraph"/>
        <w:ind w:left="0"/>
        <w:rPr>
          <w:szCs w:val="18"/>
        </w:rPr>
      </w:pPr>
      <w:r w:rsidRPr="004673E3">
        <w:rPr>
          <w:b/>
          <w:szCs w:val="18"/>
        </w:rPr>
        <w:t>Sudionici</w:t>
      </w:r>
      <w:r w:rsidRPr="004673E3">
        <w:rPr>
          <w:szCs w:val="18"/>
        </w:rPr>
        <w:t>: učenici od 1. do 4. razreda</w:t>
      </w:r>
    </w:p>
    <w:p w:rsidR="00BE77B5" w:rsidRPr="004673E3" w:rsidRDefault="00BE77B5" w:rsidP="00BE77B5">
      <w:pPr>
        <w:pStyle w:val="ListParagraph"/>
        <w:ind w:left="0"/>
        <w:rPr>
          <w:szCs w:val="18"/>
        </w:rPr>
      </w:pPr>
      <w:r w:rsidRPr="004673E3">
        <w:rPr>
          <w:b/>
          <w:szCs w:val="18"/>
        </w:rPr>
        <w:t>Načini učenja</w:t>
      </w:r>
      <w:r w:rsidRPr="004673E3">
        <w:rPr>
          <w:szCs w:val="18"/>
        </w:rPr>
        <w:t>: sudjelovanje na školskim priredbama, gledanje kazališnih predstava, slobodni razgovor i gluma</w:t>
      </w:r>
    </w:p>
    <w:p w:rsidR="00BE77B5" w:rsidRPr="004673E3" w:rsidRDefault="00BE77B5" w:rsidP="00BE77B5">
      <w:pPr>
        <w:pStyle w:val="ListParagraph"/>
        <w:ind w:left="0"/>
        <w:rPr>
          <w:szCs w:val="18"/>
        </w:rPr>
      </w:pPr>
      <w:r w:rsidRPr="004673E3">
        <w:rPr>
          <w:b/>
          <w:szCs w:val="18"/>
        </w:rPr>
        <w:t>Metode poučavanja</w:t>
      </w:r>
      <w:r w:rsidRPr="004673E3">
        <w:rPr>
          <w:szCs w:val="18"/>
        </w:rPr>
        <w:t>: pisanje, čitanje, rad na tekstu, dramske igre</w:t>
      </w:r>
    </w:p>
    <w:p w:rsidR="00BE77B5" w:rsidRPr="004673E3" w:rsidRDefault="00BE77B5" w:rsidP="00BE77B5">
      <w:pPr>
        <w:pStyle w:val="ListParagraph"/>
        <w:ind w:left="0"/>
        <w:rPr>
          <w:szCs w:val="18"/>
        </w:rPr>
      </w:pPr>
      <w:r w:rsidRPr="004673E3">
        <w:rPr>
          <w:b/>
          <w:szCs w:val="18"/>
        </w:rPr>
        <w:t>Trajanje izvedbe</w:t>
      </w:r>
      <w:r w:rsidRPr="004673E3">
        <w:rPr>
          <w:szCs w:val="18"/>
        </w:rPr>
        <w:t>: tijekom školske godine</w:t>
      </w:r>
    </w:p>
    <w:p w:rsidR="00BE77B5" w:rsidRPr="004673E3" w:rsidRDefault="00BE77B5" w:rsidP="00BE77B5">
      <w:pPr>
        <w:spacing w:before="120" w:after="120"/>
        <w:ind w:firstLine="708"/>
        <w:rPr>
          <w:szCs w:val="18"/>
        </w:rPr>
      </w:pPr>
      <w:r w:rsidRPr="004673E3">
        <w:rPr>
          <w:b/>
          <w:szCs w:val="18"/>
        </w:rPr>
        <w:t>Resursi</w:t>
      </w:r>
      <w:r w:rsidRPr="004673E3">
        <w:rPr>
          <w:szCs w:val="18"/>
        </w:rPr>
        <w:t xml:space="preserve">: </w:t>
      </w:r>
    </w:p>
    <w:p w:rsidR="00BE77B5" w:rsidRPr="004673E3" w:rsidRDefault="00BE77B5" w:rsidP="00BE77B5">
      <w:pPr>
        <w:pStyle w:val="ListParagraph"/>
        <w:ind w:left="0"/>
        <w:rPr>
          <w:szCs w:val="18"/>
        </w:rPr>
      </w:pPr>
      <w:r w:rsidRPr="004673E3">
        <w:rPr>
          <w:b/>
          <w:szCs w:val="18"/>
        </w:rPr>
        <w:t>Potrebni resursi</w:t>
      </w:r>
      <w:r w:rsidRPr="004673E3">
        <w:rPr>
          <w:szCs w:val="18"/>
        </w:rPr>
        <w:t>: učenici, učiteljica, prof. glazbenog odgoja, prof. likovne kulture, rekviziti za igrokaz, glazba, kostimi</w:t>
      </w:r>
    </w:p>
    <w:p w:rsidR="00BE77B5" w:rsidRPr="004673E3" w:rsidRDefault="00BE77B5" w:rsidP="00BE77B5">
      <w:pPr>
        <w:pStyle w:val="ListParagraph"/>
        <w:ind w:left="0"/>
        <w:rPr>
          <w:szCs w:val="18"/>
        </w:rPr>
      </w:pPr>
      <w:r w:rsidRPr="004673E3">
        <w:rPr>
          <w:b/>
          <w:szCs w:val="18"/>
        </w:rPr>
        <w:t>Mogućnosti</w:t>
      </w:r>
      <w:r w:rsidRPr="004673E3">
        <w:rPr>
          <w:szCs w:val="18"/>
        </w:rPr>
        <w:t>: resursi unutar škole; koordinacija sa prof. likovne i glazbene kulture</w:t>
      </w:r>
    </w:p>
    <w:p w:rsidR="00BE77B5" w:rsidRPr="004673E3" w:rsidRDefault="00BE77B5" w:rsidP="00BE77B5">
      <w:pPr>
        <w:pStyle w:val="ListParagraph"/>
        <w:spacing w:after="120"/>
        <w:ind w:left="0"/>
        <w:rPr>
          <w:szCs w:val="18"/>
        </w:rPr>
      </w:pPr>
      <w:r w:rsidRPr="004673E3">
        <w:rPr>
          <w:b/>
          <w:szCs w:val="18"/>
        </w:rPr>
        <w:t>Moguće teškoće</w:t>
      </w:r>
      <w:r w:rsidRPr="004673E3">
        <w:rPr>
          <w:szCs w:val="18"/>
        </w:rPr>
        <w:t>: moguće su financijske poteškoće ako se ne nađu troškovi za predstave dramsko recitatorske grupe</w:t>
      </w:r>
    </w:p>
    <w:p w:rsidR="00BE77B5" w:rsidRPr="004673E3" w:rsidRDefault="00BE77B5" w:rsidP="00BE77B5">
      <w:pPr>
        <w:spacing w:after="120"/>
        <w:rPr>
          <w:szCs w:val="18"/>
        </w:rPr>
      </w:pPr>
      <w:r w:rsidRPr="004673E3">
        <w:rPr>
          <w:b/>
          <w:szCs w:val="18"/>
        </w:rPr>
        <w:t>Način praćenja i provjere ishoda/postignuća</w:t>
      </w:r>
      <w:r w:rsidRPr="004673E3">
        <w:rPr>
          <w:szCs w:val="18"/>
        </w:rPr>
        <w:t>: kritički i samokritički osvrt na igrokaze i pojedinačne nastupe</w:t>
      </w:r>
    </w:p>
    <w:p w:rsidR="00BE77B5" w:rsidRPr="004673E3" w:rsidRDefault="00BE77B5" w:rsidP="00BE77B5">
      <w:pPr>
        <w:spacing w:after="120"/>
        <w:rPr>
          <w:szCs w:val="18"/>
        </w:rPr>
      </w:pPr>
      <w:r w:rsidRPr="004673E3">
        <w:rPr>
          <w:b/>
          <w:szCs w:val="18"/>
        </w:rPr>
        <w:t>Odgovorne osobe</w:t>
      </w:r>
      <w:r w:rsidRPr="004673E3">
        <w:rPr>
          <w:szCs w:val="18"/>
        </w:rPr>
        <w:t>: Gordana Miho</w:t>
      </w:r>
      <w:r>
        <w:rPr>
          <w:szCs w:val="18"/>
        </w:rPr>
        <w:t xml:space="preserve">vić, učiteljica RN i Zrinka </w:t>
      </w:r>
      <w:r w:rsidR="00CB54A7">
        <w:rPr>
          <w:szCs w:val="18"/>
        </w:rPr>
        <w:t>Debeljak</w:t>
      </w:r>
      <w:r w:rsidRPr="004673E3">
        <w:rPr>
          <w:szCs w:val="18"/>
        </w:rPr>
        <w:t>, prof. hrvatskog jezika</w:t>
      </w:r>
    </w:p>
    <w:p w:rsidR="00E96884" w:rsidRDefault="00E96884" w:rsidP="00E96884">
      <w:pPr>
        <w:pStyle w:val="Heading3"/>
        <w:rPr>
          <w:lang w:eastAsia="hr-HR"/>
        </w:rPr>
      </w:pPr>
      <w:bookmarkStart w:id="136" w:name="_Toc525736596"/>
      <w:r>
        <w:rPr>
          <w:lang w:eastAsia="hr-HR"/>
        </w:rPr>
        <w:t xml:space="preserve">6.1.4. </w:t>
      </w:r>
      <w:r w:rsidR="00CE2AA7">
        <w:rPr>
          <w:lang w:eastAsia="hr-HR"/>
        </w:rPr>
        <w:t xml:space="preserve">Mali </w:t>
      </w:r>
      <w:r>
        <w:rPr>
          <w:lang w:eastAsia="hr-HR"/>
        </w:rPr>
        <w:t>rukotvorci</w:t>
      </w:r>
      <w:bookmarkEnd w:id="136"/>
    </w:p>
    <w:p w:rsidR="00512F3E" w:rsidRPr="004673E3" w:rsidRDefault="00512F3E" w:rsidP="00512F3E">
      <w:pPr>
        <w:spacing w:after="120"/>
        <w:rPr>
          <w:szCs w:val="18"/>
        </w:rPr>
      </w:pPr>
      <w:r w:rsidRPr="004673E3">
        <w:rPr>
          <w:b/>
          <w:szCs w:val="18"/>
        </w:rPr>
        <w:t>Ciklus</w:t>
      </w:r>
      <w:r w:rsidRPr="004673E3">
        <w:rPr>
          <w:szCs w:val="18"/>
        </w:rPr>
        <w:t xml:space="preserve"> (razred):</w:t>
      </w:r>
      <w:r w:rsidR="000F16D9">
        <w:rPr>
          <w:szCs w:val="18"/>
        </w:rPr>
        <w:t xml:space="preserve"> </w:t>
      </w:r>
      <w:r w:rsidRPr="004673E3">
        <w:rPr>
          <w:szCs w:val="18"/>
        </w:rPr>
        <w:t>1</w:t>
      </w:r>
      <w:r w:rsidR="000F16D9">
        <w:rPr>
          <w:szCs w:val="18"/>
        </w:rPr>
        <w:t>. ciklus (1.-4. r.)</w:t>
      </w:r>
    </w:p>
    <w:p w:rsidR="00512F3E" w:rsidRPr="004673E3" w:rsidRDefault="00512F3E" w:rsidP="00512F3E">
      <w:pPr>
        <w:spacing w:after="120"/>
        <w:rPr>
          <w:szCs w:val="18"/>
        </w:rPr>
      </w:pPr>
      <w:r w:rsidRPr="004673E3">
        <w:rPr>
          <w:b/>
          <w:szCs w:val="18"/>
        </w:rPr>
        <w:t>Cilj</w:t>
      </w:r>
      <w:r w:rsidRPr="004673E3">
        <w:rPr>
          <w:szCs w:val="18"/>
        </w:rPr>
        <w:t>: Aktivirati, usmjeravati i razvijati stvaralačke sposobnosti učenika; razvijati estetske vrijednosti, njegovati tradiciju i vrijednost ručnog rada; kroz navedena područja promicati vrijednosti rada, te odgovornost za rezultate; kroz aktivnosti ručnog rada sudjelovati u kulturnom životu lokalne zajednice i šire; poticati razvoj fine motorike potrebne u svim životnim okruženjima</w:t>
      </w:r>
    </w:p>
    <w:p w:rsidR="00512F3E" w:rsidRPr="004673E3" w:rsidRDefault="00512F3E" w:rsidP="00512F3E">
      <w:pPr>
        <w:spacing w:after="120"/>
        <w:rPr>
          <w:szCs w:val="18"/>
        </w:rPr>
      </w:pPr>
      <w:r w:rsidRPr="004673E3">
        <w:rPr>
          <w:b/>
          <w:szCs w:val="18"/>
        </w:rPr>
        <w:t>Obrazloženje cilja</w:t>
      </w:r>
      <w:r w:rsidRPr="004673E3">
        <w:rPr>
          <w:szCs w:val="18"/>
        </w:rPr>
        <w:t>: Temeljem razgovora s učenicima i uvidom u konkretne praktične aktivnosti može se zaključiti kako učenici u nastavi likovne kulture pokazuju velik interes za ručni rad.</w:t>
      </w:r>
    </w:p>
    <w:p w:rsidR="00512F3E" w:rsidRPr="004673E3" w:rsidRDefault="00512F3E" w:rsidP="00512F3E">
      <w:pPr>
        <w:pStyle w:val="ListParagraph"/>
        <w:spacing w:before="120" w:after="120"/>
        <w:ind w:left="0"/>
        <w:rPr>
          <w:rFonts w:cs="Times New Roman"/>
          <w:szCs w:val="18"/>
        </w:rPr>
      </w:pPr>
      <w:r w:rsidRPr="004673E3">
        <w:rPr>
          <w:rFonts w:cs="Times New Roman"/>
          <w:b/>
          <w:szCs w:val="18"/>
        </w:rPr>
        <w:t>Očekivani ishodi/postignuća:</w:t>
      </w:r>
      <w:r w:rsidRPr="004673E3">
        <w:rPr>
          <w:rFonts w:cs="Times New Roman"/>
          <w:szCs w:val="18"/>
        </w:rPr>
        <w:t xml:space="preserve"> </w:t>
      </w:r>
    </w:p>
    <w:p w:rsidR="00512F3E" w:rsidRPr="004673E3" w:rsidRDefault="00512F3E" w:rsidP="009C528B">
      <w:pPr>
        <w:pStyle w:val="ListParagraph"/>
        <w:numPr>
          <w:ilvl w:val="0"/>
          <w:numId w:val="20"/>
        </w:numPr>
        <w:spacing w:after="120"/>
        <w:contextualSpacing/>
        <w:rPr>
          <w:rFonts w:cs="Times New Roman"/>
          <w:szCs w:val="18"/>
        </w:rPr>
      </w:pPr>
      <w:r w:rsidRPr="004673E3">
        <w:rPr>
          <w:rFonts w:cs="Times New Roman"/>
          <w:szCs w:val="18"/>
        </w:rPr>
        <w:t>koristiti, kombinirati, složiti  prikladne materijale za rad</w:t>
      </w:r>
    </w:p>
    <w:p w:rsidR="00512F3E" w:rsidRPr="004673E3" w:rsidRDefault="00512F3E" w:rsidP="009C528B">
      <w:pPr>
        <w:pStyle w:val="ListParagraph"/>
        <w:numPr>
          <w:ilvl w:val="0"/>
          <w:numId w:val="20"/>
        </w:numPr>
        <w:spacing w:after="120"/>
        <w:contextualSpacing/>
        <w:rPr>
          <w:rFonts w:cs="Times New Roman"/>
          <w:szCs w:val="18"/>
        </w:rPr>
      </w:pPr>
      <w:r w:rsidRPr="004673E3">
        <w:rPr>
          <w:rFonts w:cs="Times New Roman"/>
          <w:szCs w:val="18"/>
        </w:rPr>
        <w:t>stvarati različite predmete kroz aktivnost ručnog rada</w:t>
      </w:r>
    </w:p>
    <w:p w:rsidR="00512F3E" w:rsidRPr="004673E3" w:rsidRDefault="00512F3E" w:rsidP="009C528B">
      <w:pPr>
        <w:pStyle w:val="ListParagraph"/>
        <w:numPr>
          <w:ilvl w:val="0"/>
          <w:numId w:val="20"/>
        </w:numPr>
        <w:spacing w:after="120"/>
        <w:contextualSpacing/>
        <w:rPr>
          <w:rFonts w:cs="Times New Roman"/>
          <w:szCs w:val="18"/>
        </w:rPr>
      </w:pPr>
      <w:r w:rsidRPr="004673E3">
        <w:rPr>
          <w:rFonts w:cs="Times New Roman"/>
          <w:szCs w:val="18"/>
        </w:rPr>
        <w:t>kreirati nove oblike i predmete uporabom starih</w:t>
      </w:r>
    </w:p>
    <w:p w:rsidR="00512F3E" w:rsidRPr="004673E3" w:rsidRDefault="00512F3E" w:rsidP="009C528B">
      <w:pPr>
        <w:pStyle w:val="ListParagraph"/>
        <w:numPr>
          <w:ilvl w:val="0"/>
          <w:numId w:val="20"/>
        </w:numPr>
        <w:spacing w:after="120"/>
        <w:contextualSpacing/>
        <w:rPr>
          <w:rFonts w:cs="Times New Roman"/>
          <w:szCs w:val="18"/>
        </w:rPr>
      </w:pPr>
      <w:r w:rsidRPr="004673E3">
        <w:rPr>
          <w:rFonts w:cs="Times New Roman"/>
          <w:szCs w:val="18"/>
        </w:rPr>
        <w:t>demonstrirati ručni rad</w:t>
      </w:r>
    </w:p>
    <w:p w:rsidR="00512F3E" w:rsidRPr="004673E3" w:rsidRDefault="00512F3E" w:rsidP="00512F3E">
      <w:pPr>
        <w:spacing w:after="120"/>
        <w:rPr>
          <w:szCs w:val="18"/>
        </w:rPr>
      </w:pPr>
      <w:r w:rsidRPr="004673E3">
        <w:rPr>
          <w:b/>
          <w:szCs w:val="18"/>
        </w:rPr>
        <w:t>NAČIN REALIZACIJE</w:t>
      </w:r>
      <w:r w:rsidRPr="004673E3">
        <w:rPr>
          <w:szCs w:val="18"/>
        </w:rPr>
        <w:t xml:space="preserve">: </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izvannastavna aktivnost</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učenici, učiteljic</w:t>
      </w:r>
      <w:r w:rsidR="00C07CEF">
        <w:rPr>
          <w:rFonts w:cs="Times New Roman"/>
          <w:szCs w:val="18"/>
        </w:rPr>
        <w:t>e</w:t>
      </w:r>
      <w:r w:rsidRPr="004673E3">
        <w:rPr>
          <w:rFonts w:cs="Times New Roman"/>
          <w:szCs w:val="18"/>
        </w:rPr>
        <w:t xml:space="preserve"> </w:t>
      </w:r>
      <w:r>
        <w:rPr>
          <w:rFonts w:cs="Times New Roman"/>
          <w:szCs w:val="18"/>
        </w:rPr>
        <w:t>Sandra Sau</w:t>
      </w:r>
      <w:r w:rsidR="00C07CEF">
        <w:rPr>
          <w:rFonts w:cs="Times New Roman"/>
          <w:szCs w:val="18"/>
        </w:rPr>
        <w:t xml:space="preserve"> i Aleksandra Grget</w:t>
      </w:r>
      <w:r w:rsidRPr="004673E3">
        <w:rPr>
          <w:rFonts w:cs="Times New Roman"/>
          <w:szCs w:val="18"/>
        </w:rPr>
        <w:t>, roditelji</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lastRenderedPageBreak/>
        <w:t>Načini učenja</w:t>
      </w:r>
      <w:r w:rsidRPr="004673E3">
        <w:rPr>
          <w:rFonts w:cs="Times New Roman"/>
          <w:szCs w:val="18"/>
        </w:rPr>
        <w:t>: učenici će izabrati, prikupljati, prepoznati, izdvojiti prikladne materijale za rad, rezati, krojiti, šivati, plesti, vesti, oblikovati, lijepiti,  izrađivati ukrasne predmete</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učiteljica priprema materijale, zadatke, daje uputstva, demonstrira, koordinira rad grupe ili pojedinca, usmjerava</w:t>
      </w:r>
    </w:p>
    <w:p w:rsidR="00512F3E" w:rsidRPr="004673E3" w:rsidRDefault="00512F3E" w:rsidP="00512F3E">
      <w:pPr>
        <w:pStyle w:val="ListParagraph"/>
        <w:ind w:left="0"/>
        <w:rPr>
          <w:rFonts w:cs="Times New Roman"/>
          <w:szCs w:val="18"/>
        </w:rPr>
      </w:pPr>
      <w:r w:rsidRPr="004673E3">
        <w:rPr>
          <w:rFonts w:cs="Times New Roman"/>
          <w:b/>
          <w:szCs w:val="18"/>
        </w:rPr>
        <w:t>Trajanje izvedbe</w:t>
      </w:r>
      <w:r w:rsidRPr="004673E3">
        <w:rPr>
          <w:rFonts w:cs="Times New Roman"/>
          <w:szCs w:val="18"/>
        </w:rPr>
        <w:t xml:space="preserve">: tijekom nastavne godine </w:t>
      </w:r>
    </w:p>
    <w:p w:rsidR="00512F3E" w:rsidRPr="004673E3" w:rsidRDefault="00512F3E" w:rsidP="00512F3E">
      <w:pPr>
        <w:pStyle w:val="ListParagraph"/>
        <w:spacing w:before="120" w:after="120"/>
        <w:ind w:left="0" w:firstLine="709"/>
        <w:rPr>
          <w:rFonts w:cs="Times New Roman"/>
          <w:szCs w:val="18"/>
        </w:rPr>
      </w:pPr>
      <w:r w:rsidRPr="004673E3">
        <w:rPr>
          <w:rFonts w:cs="Times New Roman"/>
          <w:b/>
          <w:szCs w:val="18"/>
        </w:rPr>
        <w:t>Resursi</w:t>
      </w:r>
      <w:r w:rsidRPr="004673E3">
        <w:rPr>
          <w:rFonts w:cs="Times New Roman"/>
          <w:szCs w:val="18"/>
        </w:rPr>
        <w:t xml:space="preserve">: </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Potrebni resursi</w:t>
      </w:r>
      <w:r w:rsidRPr="004673E3">
        <w:rPr>
          <w:rFonts w:cs="Times New Roman"/>
          <w:szCs w:val="18"/>
        </w:rPr>
        <w:t>: ljudski resursi, materijalni resursi</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Mogućnosti</w:t>
      </w:r>
      <w:r w:rsidRPr="004673E3">
        <w:rPr>
          <w:rFonts w:cs="Times New Roman"/>
          <w:szCs w:val="18"/>
        </w:rPr>
        <w:t>: resursi unutar škole, resursi izvan škole</w:t>
      </w:r>
    </w:p>
    <w:p w:rsidR="00512F3E" w:rsidRPr="004673E3" w:rsidRDefault="00512F3E" w:rsidP="00512F3E">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teškoće u organizaciji, nedovoljno prikupljanje materijala</w:t>
      </w:r>
    </w:p>
    <w:p w:rsidR="00512F3E" w:rsidRPr="004673E3" w:rsidRDefault="00512F3E" w:rsidP="00512F3E">
      <w:pPr>
        <w:spacing w:after="120"/>
        <w:rPr>
          <w:szCs w:val="18"/>
        </w:rPr>
      </w:pPr>
      <w:r w:rsidRPr="004673E3">
        <w:rPr>
          <w:b/>
          <w:szCs w:val="18"/>
        </w:rPr>
        <w:t>Način praćenja i provjere ishoda/postignuća</w:t>
      </w:r>
      <w:r w:rsidRPr="004673E3">
        <w:rPr>
          <w:szCs w:val="18"/>
        </w:rPr>
        <w:t>: web- stranica škole,  izložba učeničkih radova, izložba za Dan kruha, božićni sajam, školski list</w:t>
      </w:r>
    </w:p>
    <w:p w:rsidR="00512F3E" w:rsidRPr="004673E3" w:rsidRDefault="00512F3E" w:rsidP="00512F3E">
      <w:pPr>
        <w:spacing w:after="120"/>
        <w:rPr>
          <w:szCs w:val="18"/>
        </w:rPr>
      </w:pPr>
      <w:r w:rsidRPr="004673E3">
        <w:rPr>
          <w:b/>
          <w:szCs w:val="18"/>
        </w:rPr>
        <w:t>Odgovorne  osobe</w:t>
      </w:r>
      <w:r w:rsidRPr="004673E3">
        <w:rPr>
          <w:szCs w:val="18"/>
        </w:rPr>
        <w:t>: učiteljica Sandra Sau</w:t>
      </w:r>
      <w:r w:rsidR="000F16D9">
        <w:rPr>
          <w:szCs w:val="18"/>
        </w:rPr>
        <w:t xml:space="preserve"> i Aleksandra Grget</w:t>
      </w:r>
    </w:p>
    <w:p w:rsidR="00E96884" w:rsidRDefault="00E96884" w:rsidP="00E96884">
      <w:pPr>
        <w:pStyle w:val="Heading3"/>
        <w:rPr>
          <w:lang w:eastAsia="hr-HR"/>
        </w:rPr>
      </w:pPr>
      <w:bookmarkStart w:id="137" w:name="_Toc525736597"/>
      <w:r>
        <w:rPr>
          <w:lang w:eastAsia="hr-HR"/>
        </w:rPr>
        <w:t xml:space="preserve">6.1.5. </w:t>
      </w:r>
      <w:r w:rsidR="00CE2AA7">
        <w:rPr>
          <w:lang w:eastAsia="hr-HR"/>
        </w:rPr>
        <w:t xml:space="preserve">Filmska </w:t>
      </w:r>
      <w:r>
        <w:rPr>
          <w:lang w:eastAsia="hr-HR"/>
        </w:rPr>
        <w:t>grupa</w:t>
      </w:r>
      <w:bookmarkEnd w:id="137"/>
    </w:p>
    <w:p w:rsidR="00D14661" w:rsidRPr="004673E3" w:rsidRDefault="00D14661" w:rsidP="00D14661">
      <w:pPr>
        <w:spacing w:before="120"/>
        <w:ind w:firstLine="708"/>
        <w:rPr>
          <w:szCs w:val="18"/>
        </w:rPr>
      </w:pPr>
      <w:r w:rsidRPr="004673E3">
        <w:rPr>
          <w:b/>
          <w:szCs w:val="18"/>
        </w:rPr>
        <w:t>Ciklus/razred</w:t>
      </w:r>
      <w:r w:rsidRPr="004673E3">
        <w:rPr>
          <w:szCs w:val="18"/>
        </w:rPr>
        <w:t>: II. i III. ciklus (5. - 8.r.)</w:t>
      </w:r>
    </w:p>
    <w:p w:rsidR="00D14661" w:rsidRPr="004673E3" w:rsidRDefault="00D14661" w:rsidP="00D14661">
      <w:pPr>
        <w:spacing w:before="120"/>
        <w:rPr>
          <w:szCs w:val="18"/>
        </w:rPr>
      </w:pPr>
      <w:r w:rsidRPr="004673E3">
        <w:rPr>
          <w:b/>
          <w:szCs w:val="18"/>
        </w:rPr>
        <w:t>Cilj:</w:t>
      </w:r>
      <w:r w:rsidRPr="004673E3">
        <w:rPr>
          <w:szCs w:val="18"/>
        </w:rPr>
        <w:t xml:space="preserve"> Razviti praktično-radne vještine i kulturu rada samostalnim i skupnim oblicima umjetničkih aktivnosti i učeničkoga stvaralaštva, koje će učenici moći primijeniti u svakodnevnom životu </w:t>
      </w:r>
    </w:p>
    <w:p w:rsidR="00D14661" w:rsidRPr="004673E3" w:rsidRDefault="00D14661" w:rsidP="00D14661">
      <w:pPr>
        <w:spacing w:before="120"/>
        <w:rPr>
          <w:szCs w:val="18"/>
        </w:rPr>
      </w:pPr>
      <w:r w:rsidRPr="004673E3">
        <w:rPr>
          <w:b/>
          <w:szCs w:val="18"/>
        </w:rPr>
        <w:t>Obrazloženje cilja:</w:t>
      </w:r>
      <w:r w:rsidRPr="004673E3">
        <w:rPr>
          <w:szCs w:val="18"/>
        </w:rPr>
        <w:t xml:space="preserve"> Kulturno-umjetnička djelatnost škole raspoređena je tijekom cijele školske godine na niz datuma i djelatnosti, od kojih mnoge često obuhvaćaju razne događaje. Učenici će sudjelovati u filmskom dokumentiranju svih važnijih događaja na području škole. Prepoznati filmsku kulturu kao bitan dio kulture i društva kroz razlikovanje estetskih, etičkih i utilitarnih vrijednosti u primjerenim filmskim djelima, vlastitom i tuđem stvaralaštvu te u svom neposrednom okruženju jedan je od temeljnih ciljeva filmske grupe.    </w:t>
      </w:r>
    </w:p>
    <w:p w:rsidR="00D14661" w:rsidRPr="004673E3" w:rsidRDefault="00D14661" w:rsidP="00D14661">
      <w:pPr>
        <w:spacing w:before="120" w:after="120"/>
        <w:rPr>
          <w:b/>
          <w:szCs w:val="18"/>
        </w:rPr>
      </w:pPr>
      <w:r w:rsidRPr="004673E3">
        <w:rPr>
          <w:b/>
          <w:szCs w:val="18"/>
        </w:rPr>
        <w:t xml:space="preserve">Očekivani ishodi/postignuća: </w:t>
      </w:r>
    </w:p>
    <w:p w:rsidR="00D14661" w:rsidRPr="004673E3" w:rsidRDefault="00D14661" w:rsidP="009C528B">
      <w:pPr>
        <w:pStyle w:val="ListParagraph"/>
        <w:numPr>
          <w:ilvl w:val="0"/>
          <w:numId w:val="14"/>
        </w:numPr>
        <w:rPr>
          <w:szCs w:val="18"/>
        </w:rPr>
      </w:pPr>
      <w:r w:rsidRPr="004673E3">
        <w:rPr>
          <w:szCs w:val="18"/>
        </w:rPr>
        <w:t xml:space="preserve">planirati istraživački pristup radu /odabirati, urediti i organizirati vizualni materijal u cilju izražavanja ideja;  </w:t>
      </w:r>
    </w:p>
    <w:p w:rsidR="00D14661" w:rsidRPr="004673E3" w:rsidRDefault="00D14661" w:rsidP="009C528B">
      <w:pPr>
        <w:pStyle w:val="ListParagraph"/>
        <w:numPr>
          <w:ilvl w:val="0"/>
          <w:numId w:val="14"/>
        </w:numPr>
        <w:rPr>
          <w:szCs w:val="18"/>
        </w:rPr>
      </w:pPr>
      <w:r w:rsidRPr="004673E3">
        <w:rPr>
          <w:szCs w:val="18"/>
        </w:rPr>
        <w:t xml:space="preserve">razviti percepciju, razumijevanje i vrednovanje učeničkih filmskih uradaka  </w:t>
      </w:r>
    </w:p>
    <w:p w:rsidR="00D14661" w:rsidRPr="004673E3" w:rsidRDefault="00D14661" w:rsidP="009C528B">
      <w:pPr>
        <w:pStyle w:val="ListParagraph"/>
        <w:numPr>
          <w:ilvl w:val="0"/>
          <w:numId w:val="14"/>
        </w:numPr>
        <w:rPr>
          <w:szCs w:val="18"/>
        </w:rPr>
      </w:pPr>
      <w:r w:rsidRPr="004673E3">
        <w:rPr>
          <w:szCs w:val="18"/>
        </w:rPr>
        <w:t>razviti  ustrajnost u aktivnostima, posebno u učenju vještina izražavanja na područjima vizualnog stvaralaštva / film, fotografija, dizajn,crtež/</w:t>
      </w:r>
    </w:p>
    <w:p w:rsidR="00D14661" w:rsidRPr="004673E3" w:rsidRDefault="00D14661" w:rsidP="009C528B">
      <w:pPr>
        <w:pStyle w:val="ListParagraph"/>
        <w:numPr>
          <w:ilvl w:val="0"/>
          <w:numId w:val="14"/>
        </w:numPr>
        <w:rPr>
          <w:szCs w:val="18"/>
        </w:rPr>
      </w:pPr>
      <w:r w:rsidRPr="004673E3">
        <w:rPr>
          <w:szCs w:val="18"/>
        </w:rPr>
        <w:t xml:space="preserve">usvojiti temeljna znanja i pozitivan odnos prema hrvatskoj filmskoj kulturi i filmskim kulturama  </w:t>
      </w:r>
    </w:p>
    <w:p w:rsidR="00D14661" w:rsidRPr="004673E3" w:rsidRDefault="00D14661" w:rsidP="00D14661">
      <w:pPr>
        <w:spacing w:before="120" w:after="120"/>
        <w:rPr>
          <w:b/>
          <w:szCs w:val="18"/>
        </w:rPr>
      </w:pPr>
      <w:r w:rsidRPr="004673E3">
        <w:rPr>
          <w:b/>
          <w:szCs w:val="18"/>
        </w:rPr>
        <w:t>NAČIN REALIZACIJE:</w:t>
      </w:r>
    </w:p>
    <w:p w:rsidR="00D14661" w:rsidRPr="004673E3" w:rsidRDefault="00D14661" w:rsidP="00D14661">
      <w:pPr>
        <w:rPr>
          <w:szCs w:val="18"/>
        </w:rPr>
      </w:pPr>
      <w:r w:rsidRPr="004673E3">
        <w:rPr>
          <w:b/>
          <w:szCs w:val="18"/>
        </w:rPr>
        <w:t>Oblik</w:t>
      </w:r>
      <w:r w:rsidRPr="004673E3">
        <w:rPr>
          <w:szCs w:val="18"/>
        </w:rPr>
        <w:t>: individualni rad, rad u paru, rad u timovima, grupni rad</w:t>
      </w:r>
    </w:p>
    <w:p w:rsidR="00D14661" w:rsidRPr="004673E3" w:rsidRDefault="00D14661" w:rsidP="00D14661">
      <w:pPr>
        <w:rPr>
          <w:szCs w:val="18"/>
        </w:rPr>
      </w:pPr>
      <w:r w:rsidRPr="004673E3">
        <w:rPr>
          <w:b/>
          <w:szCs w:val="18"/>
        </w:rPr>
        <w:t>Način učenja</w:t>
      </w:r>
      <w:r w:rsidRPr="004673E3">
        <w:rPr>
          <w:szCs w:val="18"/>
        </w:rPr>
        <w:t>: analitičko promatranje, igra, gluma ,učenje teorije, povijesti filma /, snimanje,  oluja ideja, vježbanje fine motorike ruke i koordinacije, osnove tehnike snimanja.</w:t>
      </w:r>
    </w:p>
    <w:p w:rsidR="00D14661" w:rsidRPr="004673E3" w:rsidRDefault="00D14661" w:rsidP="00D14661">
      <w:pPr>
        <w:rPr>
          <w:szCs w:val="18"/>
        </w:rPr>
      </w:pPr>
      <w:r w:rsidRPr="004673E3">
        <w:rPr>
          <w:b/>
          <w:szCs w:val="18"/>
        </w:rPr>
        <w:t>Metode poučavanja</w:t>
      </w:r>
      <w:r w:rsidRPr="004673E3">
        <w:rPr>
          <w:szCs w:val="18"/>
        </w:rPr>
        <w:t>: razgovor, rad s tekstom, demonstracija, rad na filmskom djelu, ponavljanje.</w:t>
      </w:r>
    </w:p>
    <w:p w:rsidR="00D14661" w:rsidRPr="004673E3" w:rsidRDefault="00D14661" w:rsidP="00D14661">
      <w:pPr>
        <w:rPr>
          <w:szCs w:val="18"/>
        </w:rPr>
      </w:pPr>
      <w:r w:rsidRPr="004673E3">
        <w:rPr>
          <w:b/>
          <w:szCs w:val="18"/>
        </w:rPr>
        <w:t>Trajanje izvedbe</w:t>
      </w:r>
      <w:r w:rsidRPr="004673E3">
        <w:rPr>
          <w:szCs w:val="18"/>
        </w:rPr>
        <w:t>: tijekom cijele školske godine, 1-2 sata tjedno</w:t>
      </w:r>
    </w:p>
    <w:p w:rsidR="00D14661" w:rsidRPr="004673E3" w:rsidRDefault="00D14661" w:rsidP="00D14661">
      <w:pPr>
        <w:spacing w:before="120" w:after="120"/>
        <w:ind w:firstLine="709"/>
        <w:rPr>
          <w:b/>
          <w:szCs w:val="18"/>
        </w:rPr>
      </w:pPr>
      <w:r w:rsidRPr="004673E3">
        <w:rPr>
          <w:b/>
          <w:szCs w:val="18"/>
        </w:rPr>
        <w:t>Resursi:</w:t>
      </w:r>
    </w:p>
    <w:p w:rsidR="00D14661" w:rsidRPr="004673E3" w:rsidRDefault="00D14661" w:rsidP="00D14661">
      <w:pPr>
        <w:rPr>
          <w:b/>
          <w:szCs w:val="18"/>
        </w:rPr>
      </w:pPr>
      <w:r w:rsidRPr="004673E3">
        <w:rPr>
          <w:b/>
          <w:szCs w:val="18"/>
        </w:rPr>
        <w:t>Potrebni resursi, moguće teškoće:</w:t>
      </w:r>
      <w:r w:rsidRPr="004673E3">
        <w:rPr>
          <w:szCs w:val="18"/>
        </w:rPr>
        <w:t xml:space="preserve"> Troškove materijala snose učitelj, učenici, a ponekad i škola. Problem je pronaći termin koji odgovara svim zainteresiranim učenicima, a i omogućiti da je učionica slobodna za filmsku grupu.  </w:t>
      </w:r>
    </w:p>
    <w:p w:rsidR="00D14661" w:rsidRPr="004673E3" w:rsidRDefault="00D14661" w:rsidP="00D14661">
      <w:pPr>
        <w:spacing w:before="120"/>
        <w:rPr>
          <w:szCs w:val="18"/>
        </w:rPr>
      </w:pPr>
      <w:r w:rsidRPr="004673E3">
        <w:rPr>
          <w:b/>
          <w:szCs w:val="18"/>
        </w:rPr>
        <w:t>Način praćenja i provedbe ishoda/postignuća:</w:t>
      </w:r>
      <w:r w:rsidRPr="004673E3">
        <w:rPr>
          <w:szCs w:val="18"/>
        </w:rPr>
        <w:t xml:space="preserve"> Radovi će biti prikazani na raznim svečanostima,  Danu škole, natjecanjima.</w:t>
      </w:r>
    </w:p>
    <w:p w:rsidR="00D14661" w:rsidRDefault="00D14661" w:rsidP="00D14661">
      <w:pPr>
        <w:spacing w:before="120"/>
        <w:rPr>
          <w:szCs w:val="18"/>
        </w:rPr>
      </w:pPr>
      <w:r w:rsidRPr="004673E3">
        <w:rPr>
          <w:b/>
          <w:szCs w:val="18"/>
        </w:rPr>
        <w:t>Odgovorna osoba</w:t>
      </w:r>
      <w:r w:rsidRPr="004673E3">
        <w:rPr>
          <w:szCs w:val="18"/>
        </w:rPr>
        <w:t>: Branko Farac, profesor likovne kulture (voditelj filmske grupe)</w:t>
      </w:r>
    </w:p>
    <w:p w:rsidR="002E7507" w:rsidRDefault="002E7507" w:rsidP="002E7507">
      <w:pPr>
        <w:pStyle w:val="Heading3"/>
      </w:pPr>
      <w:bookmarkStart w:id="138" w:name="_Toc525736598"/>
      <w:r>
        <w:t>6.1.6. Origami</w:t>
      </w:r>
      <w:bookmarkEnd w:id="138"/>
    </w:p>
    <w:p w:rsidR="002E7507" w:rsidRPr="002E7507" w:rsidRDefault="002E7507" w:rsidP="002E7507">
      <w:pPr>
        <w:spacing w:after="120"/>
        <w:ind w:left="708"/>
        <w:rPr>
          <w:szCs w:val="18"/>
        </w:rPr>
      </w:pPr>
      <w:r w:rsidRPr="002E7507">
        <w:rPr>
          <w:b/>
          <w:szCs w:val="18"/>
        </w:rPr>
        <w:t>Ciklus</w:t>
      </w:r>
      <w:r w:rsidRPr="002E7507">
        <w:rPr>
          <w:szCs w:val="18"/>
        </w:rPr>
        <w:t xml:space="preserve"> (razred): 1. ciklus – </w:t>
      </w:r>
      <w:r w:rsidR="000F16D9">
        <w:rPr>
          <w:szCs w:val="18"/>
        </w:rPr>
        <w:t>4</w:t>
      </w:r>
      <w:r w:rsidRPr="002E7507">
        <w:rPr>
          <w:szCs w:val="18"/>
        </w:rPr>
        <w:t>. razred</w:t>
      </w:r>
    </w:p>
    <w:p w:rsidR="002E7507" w:rsidRPr="002E7507" w:rsidRDefault="002E7507" w:rsidP="002E7507">
      <w:pPr>
        <w:spacing w:after="120"/>
        <w:rPr>
          <w:szCs w:val="18"/>
        </w:rPr>
      </w:pPr>
      <w:r w:rsidRPr="002E7507">
        <w:rPr>
          <w:b/>
          <w:szCs w:val="18"/>
        </w:rPr>
        <w:lastRenderedPageBreak/>
        <w:t>Cilj</w:t>
      </w:r>
      <w:r w:rsidRPr="002E7507">
        <w:rPr>
          <w:szCs w:val="18"/>
        </w:rPr>
        <w:t>: Djelovati na razvoj i poboljšanje grafomotorike šake i prstiju, okulomotorne koordinacije, te usmjeravati i produljivati pažnju, strpljenje i upornost u radu.</w:t>
      </w:r>
    </w:p>
    <w:p w:rsidR="002E7507" w:rsidRPr="002E7507" w:rsidRDefault="002E7507" w:rsidP="002E7507">
      <w:pPr>
        <w:spacing w:after="120"/>
        <w:rPr>
          <w:szCs w:val="18"/>
        </w:rPr>
      </w:pPr>
      <w:r w:rsidRPr="002E7507">
        <w:rPr>
          <w:b/>
          <w:szCs w:val="18"/>
        </w:rPr>
        <w:t>Obrazloženje cilja</w:t>
      </w:r>
      <w:r w:rsidRPr="002E7507">
        <w:rPr>
          <w:szCs w:val="18"/>
        </w:rPr>
        <w:t>: Promatranjem i praćenjem učenika tijekom godina, uočeno je da je pažnja, kao i strpljenje učenika sve kratkotrajnije, slabije, kao i njihova upornost u radu. Često je i kod učenika 3., pa i viših razreda okulomotorna koordinacija, kao i fina grafomotorika još uvijek slabije razvijena u odnosu na prošle generacije.</w:t>
      </w:r>
    </w:p>
    <w:p w:rsidR="002E7507" w:rsidRPr="002E7507" w:rsidRDefault="002E7507" w:rsidP="002E7507">
      <w:pPr>
        <w:spacing w:after="120"/>
        <w:rPr>
          <w:szCs w:val="18"/>
        </w:rPr>
      </w:pPr>
      <w:r w:rsidRPr="002E7507">
        <w:rPr>
          <w:b/>
          <w:szCs w:val="18"/>
        </w:rPr>
        <w:t>Očekivani ishodi/postignuća</w:t>
      </w:r>
      <w:r w:rsidRPr="002E7507">
        <w:rPr>
          <w:szCs w:val="18"/>
        </w:rPr>
        <w:t xml:space="preserve">: </w:t>
      </w:r>
    </w:p>
    <w:p w:rsidR="002E7507" w:rsidRPr="002E7507" w:rsidRDefault="002E7507" w:rsidP="002E7507">
      <w:pPr>
        <w:pStyle w:val="ListParagraph"/>
        <w:numPr>
          <w:ilvl w:val="0"/>
          <w:numId w:val="14"/>
        </w:numPr>
        <w:rPr>
          <w:szCs w:val="18"/>
        </w:rPr>
      </w:pPr>
      <w:r w:rsidRPr="002E7507">
        <w:rPr>
          <w:szCs w:val="18"/>
        </w:rPr>
        <w:t>poboljšati finu motoriku prstiju, okulomotornu koordinaciju</w:t>
      </w:r>
    </w:p>
    <w:p w:rsidR="002E7507" w:rsidRPr="002E7507" w:rsidRDefault="002E7507" w:rsidP="002E7507">
      <w:pPr>
        <w:pStyle w:val="ListParagraph"/>
        <w:numPr>
          <w:ilvl w:val="0"/>
          <w:numId w:val="14"/>
        </w:numPr>
        <w:rPr>
          <w:szCs w:val="18"/>
        </w:rPr>
      </w:pPr>
      <w:r w:rsidRPr="002E7507">
        <w:rPr>
          <w:szCs w:val="18"/>
        </w:rPr>
        <w:t>mirnim i tihim oblicima rada povećat će svoju pažnju, usredotočenost na ono što rade</w:t>
      </w:r>
    </w:p>
    <w:p w:rsidR="002E7507" w:rsidRPr="002E7507" w:rsidRDefault="002E7507" w:rsidP="002E7507">
      <w:pPr>
        <w:pStyle w:val="ListParagraph"/>
        <w:numPr>
          <w:ilvl w:val="0"/>
          <w:numId w:val="14"/>
        </w:numPr>
        <w:rPr>
          <w:szCs w:val="18"/>
        </w:rPr>
      </w:pPr>
      <w:r w:rsidRPr="002E7507">
        <w:rPr>
          <w:szCs w:val="18"/>
        </w:rPr>
        <w:t>upoznati dio kulture japanskog naroda</w:t>
      </w:r>
    </w:p>
    <w:p w:rsidR="002E7507" w:rsidRPr="002E7507" w:rsidRDefault="002E7507" w:rsidP="002E7507">
      <w:pPr>
        <w:spacing w:before="120" w:after="120"/>
        <w:rPr>
          <w:szCs w:val="18"/>
        </w:rPr>
      </w:pPr>
      <w:r w:rsidRPr="002E7507">
        <w:rPr>
          <w:b/>
          <w:szCs w:val="18"/>
        </w:rPr>
        <w:t>NAČIN REALIZACIJE</w:t>
      </w:r>
      <w:r w:rsidRPr="002E7507">
        <w:rPr>
          <w:szCs w:val="18"/>
        </w:rPr>
        <w:t xml:space="preserve">: </w:t>
      </w:r>
    </w:p>
    <w:p w:rsidR="002E7507" w:rsidRPr="002E7507" w:rsidRDefault="002E7507" w:rsidP="002E7507">
      <w:pPr>
        <w:spacing w:after="120"/>
        <w:contextualSpacing/>
        <w:rPr>
          <w:szCs w:val="18"/>
        </w:rPr>
      </w:pPr>
      <w:r w:rsidRPr="002E7507">
        <w:rPr>
          <w:b/>
          <w:szCs w:val="18"/>
        </w:rPr>
        <w:t>Oblik</w:t>
      </w:r>
      <w:r w:rsidRPr="002E7507">
        <w:rPr>
          <w:szCs w:val="18"/>
        </w:rPr>
        <w:t>: izvannastavna aktivnost</w:t>
      </w:r>
    </w:p>
    <w:p w:rsidR="002E7507" w:rsidRPr="002E7507" w:rsidRDefault="002E7507" w:rsidP="002E7507">
      <w:pPr>
        <w:spacing w:after="120"/>
        <w:contextualSpacing/>
        <w:rPr>
          <w:szCs w:val="18"/>
        </w:rPr>
      </w:pPr>
      <w:r w:rsidRPr="002E7507">
        <w:rPr>
          <w:b/>
          <w:szCs w:val="18"/>
        </w:rPr>
        <w:t>Načini učenja</w:t>
      </w:r>
      <w:r w:rsidRPr="002E7507">
        <w:rPr>
          <w:szCs w:val="18"/>
        </w:rPr>
        <w:t>: Razni načini savijanja papira i izrada različitih likova, tema, motiva.</w:t>
      </w:r>
    </w:p>
    <w:p w:rsidR="002E7507" w:rsidRPr="002E7507" w:rsidRDefault="002E7507" w:rsidP="002E7507">
      <w:pPr>
        <w:spacing w:after="120"/>
        <w:contextualSpacing/>
        <w:rPr>
          <w:szCs w:val="18"/>
        </w:rPr>
      </w:pPr>
      <w:r w:rsidRPr="002E7507">
        <w:rPr>
          <w:b/>
          <w:szCs w:val="18"/>
        </w:rPr>
        <w:t>Metode poučavanja</w:t>
      </w:r>
      <w:r w:rsidRPr="002E7507">
        <w:rPr>
          <w:szCs w:val="18"/>
        </w:rPr>
        <w:t>: Učitelj će pripremati materijale za grupne radove, rad u paru i individualne radove, koordinirati rad, voditi učenike kroz rad uputama, demonstrirati pokrete, voditi analizu radova i diskusiju, te pratiti i vrednovati aktivnosti.</w:t>
      </w:r>
    </w:p>
    <w:p w:rsidR="002E7507" w:rsidRPr="002E7507" w:rsidRDefault="002E7507" w:rsidP="002E7507">
      <w:pPr>
        <w:spacing w:after="120"/>
        <w:rPr>
          <w:szCs w:val="18"/>
        </w:rPr>
      </w:pPr>
      <w:r w:rsidRPr="002E7507">
        <w:rPr>
          <w:b/>
          <w:szCs w:val="18"/>
        </w:rPr>
        <w:t>Trajanje izvedbe</w:t>
      </w:r>
      <w:r w:rsidRPr="002E7507">
        <w:rPr>
          <w:szCs w:val="18"/>
        </w:rPr>
        <w:t xml:space="preserve">: tijekom školske godine  </w:t>
      </w:r>
      <w:r w:rsidR="00FC460E">
        <w:rPr>
          <w:szCs w:val="18"/>
        </w:rPr>
        <w:t>2018./2019.</w:t>
      </w:r>
    </w:p>
    <w:p w:rsidR="002E7507" w:rsidRPr="002E7507" w:rsidRDefault="002E7507" w:rsidP="002E7507">
      <w:pPr>
        <w:spacing w:after="120"/>
        <w:rPr>
          <w:szCs w:val="18"/>
        </w:rPr>
      </w:pPr>
      <w:r w:rsidRPr="002E7507">
        <w:rPr>
          <w:b/>
          <w:szCs w:val="18"/>
        </w:rPr>
        <w:t>Potrebni resursi</w:t>
      </w:r>
      <w:r w:rsidRPr="002E7507">
        <w:rPr>
          <w:szCs w:val="18"/>
        </w:rPr>
        <w:t xml:space="preserve">:  </w:t>
      </w:r>
    </w:p>
    <w:p w:rsidR="002E7507" w:rsidRPr="002E7507" w:rsidRDefault="002E7507" w:rsidP="002E7507">
      <w:pPr>
        <w:rPr>
          <w:szCs w:val="18"/>
        </w:rPr>
      </w:pPr>
      <w:r w:rsidRPr="002E7507">
        <w:rPr>
          <w:b/>
          <w:szCs w:val="18"/>
        </w:rPr>
        <w:t>ljudski resursi</w:t>
      </w:r>
      <w:r w:rsidRPr="002E7507">
        <w:rPr>
          <w:szCs w:val="18"/>
        </w:rPr>
        <w:t>: učiteljica</w:t>
      </w:r>
    </w:p>
    <w:p w:rsidR="002E7507" w:rsidRPr="002E7507" w:rsidRDefault="002E7507" w:rsidP="002E7507">
      <w:pPr>
        <w:spacing w:after="120"/>
        <w:contextualSpacing/>
        <w:rPr>
          <w:szCs w:val="18"/>
        </w:rPr>
      </w:pPr>
      <w:r w:rsidRPr="002E7507">
        <w:rPr>
          <w:szCs w:val="18"/>
        </w:rPr>
        <w:t>materijalni resursi: razne vrste papira; CD – player, CD s motivacijskom glazbom</w:t>
      </w:r>
    </w:p>
    <w:p w:rsidR="002E7507" w:rsidRPr="002E7507" w:rsidRDefault="002E7507" w:rsidP="002E7507">
      <w:pPr>
        <w:spacing w:after="120"/>
        <w:contextualSpacing/>
        <w:rPr>
          <w:szCs w:val="18"/>
        </w:rPr>
      </w:pPr>
      <w:r w:rsidRPr="002E7507">
        <w:rPr>
          <w:b/>
          <w:szCs w:val="18"/>
        </w:rPr>
        <w:t>Mogućnosti</w:t>
      </w:r>
      <w:r w:rsidRPr="002E7507">
        <w:rPr>
          <w:szCs w:val="18"/>
        </w:rPr>
        <w:t xml:space="preserve">: </w:t>
      </w:r>
    </w:p>
    <w:p w:rsidR="002E7507" w:rsidRPr="002E7507" w:rsidRDefault="002E7507" w:rsidP="002E7507">
      <w:pPr>
        <w:spacing w:after="120"/>
        <w:contextualSpacing/>
        <w:rPr>
          <w:szCs w:val="18"/>
        </w:rPr>
      </w:pPr>
      <w:r w:rsidRPr="002E7507">
        <w:rPr>
          <w:szCs w:val="18"/>
        </w:rPr>
        <w:t>resursi unutar škole: podrška ravnateljice i stručne pedagoške službe, suradnja učiteljica, prostorni uvjeti, dostupnost potrebne literature i potrošnog materijala;</w:t>
      </w:r>
    </w:p>
    <w:p w:rsidR="002E7507" w:rsidRPr="002E7507" w:rsidRDefault="002E7507" w:rsidP="002E7507">
      <w:pPr>
        <w:spacing w:after="120"/>
        <w:contextualSpacing/>
        <w:rPr>
          <w:szCs w:val="18"/>
        </w:rPr>
      </w:pPr>
      <w:r w:rsidRPr="002E7507">
        <w:rPr>
          <w:szCs w:val="18"/>
        </w:rPr>
        <w:t>resursi izvan škole: usavršavanje za učitelje, donacije roditelja</w:t>
      </w:r>
    </w:p>
    <w:p w:rsidR="002E7507" w:rsidRPr="002E7507" w:rsidRDefault="002E7507" w:rsidP="002E7507">
      <w:pPr>
        <w:spacing w:after="120"/>
        <w:contextualSpacing/>
        <w:rPr>
          <w:szCs w:val="18"/>
        </w:rPr>
      </w:pPr>
      <w:r w:rsidRPr="002E7507">
        <w:rPr>
          <w:b/>
          <w:szCs w:val="18"/>
        </w:rPr>
        <w:t>Moguće teškoće</w:t>
      </w:r>
      <w:r w:rsidRPr="002E7507">
        <w:rPr>
          <w:szCs w:val="18"/>
        </w:rPr>
        <w:t>: materijalni troškovi u slučaju nemogućnosti doniranja</w:t>
      </w:r>
    </w:p>
    <w:p w:rsidR="002E7507" w:rsidRPr="002E7507" w:rsidRDefault="002E7507" w:rsidP="002E7507">
      <w:pPr>
        <w:spacing w:after="120"/>
        <w:jc w:val="left"/>
        <w:rPr>
          <w:szCs w:val="18"/>
        </w:rPr>
      </w:pPr>
      <w:r w:rsidRPr="002E7507">
        <w:rPr>
          <w:b/>
          <w:szCs w:val="18"/>
        </w:rPr>
        <w:t>Način praćenja i provjere ishoda/postignuća</w:t>
      </w:r>
      <w:r w:rsidRPr="002E7507">
        <w:rPr>
          <w:szCs w:val="18"/>
        </w:rPr>
        <w:t>: Rad učenika će biti sustavno praćen i bilježen u smislu unapređenja fine grafomotorike šake i prstiju, produljenjem usmjerene pažnje na rad, koncentracije, izložbom učeničkih radova i učeničkim samovrednovanjem.</w:t>
      </w:r>
    </w:p>
    <w:p w:rsidR="002E7507" w:rsidRPr="002E7507" w:rsidRDefault="002E7507" w:rsidP="002E7507">
      <w:pPr>
        <w:spacing w:after="120"/>
        <w:rPr>
          <w:szCs w:val="18"/>
        </w:rPr>
      </w:pPr>
      <w:r w:rsidRPr="002E7507">
        <w:rPr>
          <w:b/>
          <w:szCs w:val="18"/>
        </w:rPr>
        <w:t>Odgovorne osobe</w:t>
      </w:r>
      <w:r w:rsidRPr="002E7507">
        <w:rPr>
          <w:szCs w:val="18"/>
        </w:rPr>
        <w:t>: BrunetaTkalec</w:t>
      </w:r>
    </w:p>
    <w:p w:rsidR="00B67952" w:rsidRDefault="00CE2AA7" w:rsidP="00E051F9">
      <w:pPr>
        <w:pStyle w:val="Heading2"/>
        <w:rPr>
          <w:lang w:eastAsia="hr-HR"/>
        </w:rPr>
      </w:pPr>
      <w:bookmarkStart w:id="139" w:name="_Toc525736599"/>
      <w:r>
        <w:rPr>
          <w:lang w:eastAsia="hr-HR"/>
        </w:rPr>
        <w:t>6.2. TERENSKA NASTAVA</w:t>
      </w:r>
      <w:bookmarkEnd w:id="139"/>
    </w:p>
    <w:p w:rsidR="00DF17DA" w:rsidRDefault="00E96884" w:rsidP="00DF17DA">
      <w:pPr>
        <w:pStyle w:val="Heading3"/>
        <w:rPr>
          <w:lang w:eastAsia="hr-HR"/>
        </w:rPr>
      </w:pPr>
      <w:bookmarkStart w:id="140" w:name="_Toc525736600"/>
      <w:r>
        <w:rPr>
          <w:lang w:eastAsia="hr-HR"/>
        </w:rPr>
        <w:t xml:space="preserve">6.2.1. </w:t>
      </w:r>
      <w:r w:rsidR="00CE2AA7">
        <w:rPr>
          <w:lang w:eastAsia="hr-HR"/>
        </w:rPr>
        <w:t xml:space="preserve">Posjet </w:t>
      </w:r>
      <w:r>
        <w:rPr>
          <w:lang w:eastAsia="hr-HR"/>
        </w:rPr>
        <w:t>kulturni</w:t>
      </w:r>
      <w:r w:rsidR="00362F91">
        <w:rPr>
          <w:lang w:eastAsia="hr-HR"/>
        </w:rPr>
        <w:t>m</w:t>
      </w:r>
      <w:r>
        <w:rPr>
          <w:lang w:eastAsia="hr-HR"/>
        </w:rPr>
        <w:t xml:space="preserve"> ustanovama (kino, kazalište, muzej, koncertna dvorana</w:t>
      </w:r>
      <w:r w:rsidR="00DF17DA">
        <w:rPr>
          <w:lang w:eastAsia="hr-HR"/>
        </w:rPr>
        <w:t>)</w:t>
      </w:r>
      <w:bookmarkEnd w:id="140"/>
    </w:p>
    <w:p w:rsidR="00362F91" w:rsidRPr="004673E3" w:rsidRDefault="00362F91" w:rsidP="00362F91">
      <w:pPr>
        <w:spacing w:after="120"/>
        <w:ind w:firstLine="708"/>
        <w:rPr>
          <w:szCs w:val="18"/>
        </w:rPr>
      </w:pPr>
      <w:r w:rsidRPr="004673E3">
        <w:rPr>
          <w:b/>
          <w:szCs w:val="18"/>
        </w:rPr>
        <w:t>Ciklus</w:t>
      </w:r>
      <w:r>
        <w:rPr>
          <w:szCs w:val="18"/>
        </w:rPr>
        <w:t xml:space="preserve"> (razred): 1</w:t>
      </w:r>
      <w:r w:rsidRPr="004673E3">
        <w:rPr>
          <w:szCs w:val="18"/>
        </w:rPr>
        <w:t>. i 3. ciklus (5. – 8. r.)</w:t>
      </w:r>
    </w:p>
    <w:p w:rsidR="00362F91" w:rsidRPr="004673E3" w:rsidRDefault="00362F91" w:rsidP="00362F91">
      <w:pPr>
        <w:spacing w:after="120"/>
        <w:rPr>
          <w:szCs w:val="18"/>
        </w:rPr>
      </w:pPr>
      <w:r w:rsidRPr="004673E3">
        <w:rPr>
          <w:b/>
          <w:szCs w:val="18"/>
        </w:rPr>
        <w:t>Cilj</w:t>
      </w:r>
      <w:r>
        <w:rPr>
          <w:szCs w:val="18"/>
        </w:rPr>
        <w:t>: Razvijati i poticati interes za posjete kinu i kazalištu, upoznavanje s prostorom kazališta i kina, sa zanimanjem glumac, razvijati kod djece naviku kulturnog ponašanja u javnim ustanovama…</w:t>
      </w:r>
    </w:p>
    <w:p w:rsidR="00362F91" w:rsidRPr="00B2246E" w:rsidRDefault="00362F91" w:rsidP="00362F91">
      <w:r w:rsidRPr="004673E3">
        <w:rPr>
          <w:b/>
          <w:szCs w:val="18"/>
        </w:rPr>
        <w:t>Obrazloženje cilja</w:t>
      </w:r>
      <w:r w:rsidRPr="004673E3">
        <w:rPr>
          <w:szCs w:val="18"/>
        </w:rPr>
        <w:t xml:space="preserve">: </w:t>
      </w:r>
      <w:r>
        <w:t>Razvijati kod učenika želju za odlaskom u kulturne javne ustanove i osposobiti ih za kulturno ponašanje u kazalištu (kinu). Iskoristiti ove medije za jezičnu komunikaciju koja će im omogućiti da lakše ovladaju sadržajima određenih nastavnih predmeta. Očekivati da učenici oblikuju svoje ideje, osjećaje,doživljaje i iskustva u svim umjetničkim područjima te pritom osjetiti zadovoljstvo stvaranja.</w:t>
      </w:r>
    </w:p>
    <w:p w:rsidR="00362F91" w:rsidRPr="004673E3" w:rsidRDefault="00362F91" w:rsidP="00362F91">
      <w:pPr>
        <w:spacing w:after="120"/>
        <w:rPr>
          <w:szCs w:val="18"/>
        </w:rPr>
      </w:pPr>
    </w:p>
    <w:p w:rsidR="00362F91" w:rsidRPr="004673E3" w:rsidRDefault="00362F91" w:rsidP="00362F91">
      <w:pPr>
        <w:spacing w:after="120"/>
        <w:rPr>
          <w:szCs w:val="18"/>
        </w:rPr>
      </w:pPr>
      <w:r w:rsidRPr="004673E3">
        <w:rPr>
          <w:b/>
          <w:szCs w:val="18"/>
        </w:rPr>
        <w:t>Očekivani ishodi/postignuća</w:t>
      </w:r>
      <w:r w:rsidRPr="004673E3">
        <w:rPr>
          <w:szCs w:val="18"/>
        </w:rPr>
        <w:t>:</w:t>
      </w:r>
    </w:p>
    <w:p w:rsidR="00362F91" w:rsidRPr="004673E3" w:rsidRDefault="00362F91" w:rsidP="00362F91">
      <w:pPr>
        <w:pStyle w:val="ListParagraph"/>
        <w:numPr>
          <w:ilvl w:val="0"/>
          <w:numId w:val="3"/>
        </w:numPr>
        <w:ind w:left="714" w:hanging="357"/>
        <w:rPr>
          <w:szCs w:val="18"/>
        </w:rPr>
      </w:pPr>
      <w:r>
        <w:rPr>
          <w:szCs w:val="18"/>
        </w:rPr>
        <w:t>učenici će razviti zanimanje za vizualnu, glazbenu, filmsku, medijsku, govornu, dramsku i plesnu umjetnost i izražavanje.</w:t>
      </w:r>
    </w:p>
    <w:p w:rsidR="00362F91" w:rsidRPr="004673E3" w:rsidRDefault="00362F91" w:rsidP="00362F91">
      <w:pPr>
        <w:pStyle w:val="ListParagraph"/>
        <w:numPr>
          <w:ilvl w:val="0"/>
          <w:numId w:val="3"/>
        </w:numPr>
        <w:ind w:left="714" w:hanging="357"/>
        <w:rPr>
          <w:szCs w:val="18"/>
        </w:rPr>
      </w:pPr>
      <w:r w:rsidRPr="004673E3">
        <w:rPr>
          <w:szCs w:val="18"/>
        </w:rPr>
        <w:t>u</w:t>
      </w:r>
      <w:r>
        <w:rPr>
          <w:szCs w:val="18"/>
        </w:rPr>
        <w:t>čenici će usvojiti temeljna znanja i pozitivan odnos prema hrvatskoj kulturi i kulturama drugih naroda, prema kulturnoj baštini te univerzalnim humanističkim vrijednostima.</w:t>
      </w:r>
    </w:p>
    <w:p w:rsidR="00362F91" w:rsidRDefault="00362F91" w:rsidP="00362F91">
      <w:pPr>
        <w:pStyle w:val="ListParagraph"/>
        <w:numPr>
          <w:ilvl w:val="0"/>
          <w:numId w:val="3"/>
        </w:numPr>
        <w:ind w:left="714" w:hanging="357"/>
        <w:rPr>
          <w:szCs w:val="18"/>
        </w:rPr>
      </w:pPr>
      <w:r w:rsidRPr="004673E3">
        <w:rPr>
          <w:szCs w:val="18"/>
        </w:rPr>
        <w:lastRenderedPageBreak/>
        <w:t xml:space="preserve">učenici </w:t>
      </w:r>
      <w:r>
        <w:rPr>
          <w:szCs w:val="18"/>
        </w:rPr>
        <w:t>će razviti komunikacijske vještine putem umjetničkog izraza</w:t>
      </w:r>
      <w:r w:rsidRPr="004673E3">
        <w:rPr>
          <w:szCs w:val="18"/>
        </w:rPr>
        <w:t xml:space="preserve">. </w:t>
      </w:r>
    </w:p>
    <w:p w:rsidR="00362F91" w:rsidRPr="004673E3" w:rsidRDefault="00362F91" w:rsidP="00362F91">
      <w:pPr>
        <w:pStyle w:val="ListParagraph"/>
        <w:numPr>
          <w:ilvl w:val="0"/>
          <w:numId w:val="3"/>
        </w:numPr>
        <w:ind w:left="714" w:hanging="357"/>
        <w:rPr>
          <w:szCs w:val="18"/>
        </w:rPr>
      </w:pPr>
      <w:r>
        <w:rPr>
          <w:szCs w:val="18"/>
        </w:rPr>
        <w:t>učenici će dobiti želju za odlaskom u kulturne javne ustanove /kazalište, kino…/.</w:t>
      </w:r>
    </w:p>
    <w:p w:rsidR="00362F91" w:rsidRPr="004673E3" w:rsidRDefault="00362F91" w:rsidP="00362F91">
      <w:pPr>
        <w:spacing w:before="120" w:after="120"/>
        <w:rPr>
          <w:szCs w:val="18"/>
        </w:rPr>
      </w:pPr>
      <w:r w:rsidRPr="004673E3">
        <w:rPr>
          <w:b/>
          <w:szCs w:val="18"/>
        </w:rPr>
        <w:t>NAČIN REALIZACIJE</w:t>
      </w:r>
      <w:r w:rsidRPr="004673E3">
        <w:rPr>
          <w:szCs w:val="18"/>
        </w:rPr>
        <w:t xml:space="preserve">: </w:t>
      </w:r>
    </w:p>
    <w:p w:rsidR="00362F91" w:rsidRPr="004673E3" w:rsidRDefault="00362F91" w:rsidP="00362F91">
      <w:pPr>
        <w:pStyle w:val="ListParagraph"/>
        <w:spacing w:after="120"/>
        <w:ind w:left="0"/>
        <w:contextualSpacing/>
        <w:rPr>
          <w:rFonts w:cs="Times New Roman"/>
          <w:szCs w:val="18"/>
        </w:rPr>
      </w:pPr>
      <w:r w:rsidRPr="004673E3">
        <w:rPr>
          <w:rFonts w:cs="Times New Roman"/>
          <w:b/>
          <w:szCs w:val="18"/>
        </w:rPr>
        <w:t>Oblik</w:t>
      </w:r>
      <w:r>
        <w:rPr>
          <w:rFonts w:cs="Times New Roman"/>
          <w:szCs w:val="18"/>
        </w:rPr>
        <w:t>: U okviru redovne nastave.</w:t>
      </w:r>
    </w:p>
    <w:p w:rsidR="00362F91" w:rsidRPr="004673E3" w:rsidRDefault="00362F91" w:rsidP="00362F91">
      <w:pPr>
        <w:pStyle w:val="ListParagraph"/>
        <w:spacing w:after="120"/>
        <w:ind w:left="0"/>
        <w:contextualSpacing/>
        <w:rPr>
          <w:rFonts w:cs="Times New Roman"/>
          <w:szCs w:val="18"/>
        </w:rPr>
      </w:pPr>
      <w:r w:rsidRPr="004673E3">
        <w:rPr>
          <w:rFonts w:cs="Times New Roman"/>
          <w:b/>
          <w:szCs w:val="18"/>
        </w:rPr>
        <w:t>Sudionici</w:t>
      </w:r>
      <w:r>
        <w:rPr>
          <w:rFonts w:cs="Times New Roman"/>
          <w:szCs w:val="18"/>
        </w:rPr>
        <w:t>: Učenici od 1. do 8.r.</w:t>
      </w:r>
    </w:p>
    <w:p w:rsidR="00362F91" w:rsidRPr="004673E3" w:rsidRDefault="00362F91" w:rsidP="00362F91">
      <w:pPr>
        <w:pStyle w:val="ListParagraph"/>
        <w:spacing w:after="120"/>
        <w:ind w:left="0"/>
        <w:contextualSpacing/>
        <w:rPr>
          <w:rFonts w:cs="Times New Roman"/>
          <w:szCs w:val="18"/>
        </w:rPr>
      </w:pPr>
      <w:r w:rsidRPr="004673E3">
        <w:rPr>
          <w:rFonts w:cs="Times New Roman"/>
          <w:b/>
          <w:szCs w:val="18"/>
        </w:rPr>
        <w:t>Načini učenja</w:t>
      </w:r>
      <w:r>
        <w:rPr>
          <w:rFonts w:cs="Times New Roman"/>
          <w:szCs w:val="18"/>
        </w:rPr>
        <w:t>: Prezentiranje, pisanje zabilježaka, dramatizacija, promatranje.</w:t>
      </w:r>
    </w:p>
    <w:p w:rsidR="00362F91" w:rsidRPr="004673E3" w:rsidRDefault="00362F91" w:rsidP="00362F91">
      <w:pPr>
        <w:pStyle w:val="ListParagraph"/>
        <w:spacing w:after="120"/>
        <w:ind w:left="0"/>
        <w:contextualSpacing/>
        <w:rPr>
          <w:rFonts w:cs="Times New Roman"/>
          <w:szCs w:val="18"/>
        </w:rPr>
      </w:pPr>
      <w:r w:rsidRPr="004673E3">
        <w:rPr>
          <w:rFonts w:cs="Times New Roman"/>
          <w:b/>
          <w:szCs w:val="18"/>
        </w:rPr>
        <w:t>Metode poučavanja</w:t>
      </w:r>
      <w:r>
        <w:rPr>
          <w:rFonts w:cs="Times New Roman"/>
          <w:szCs w:val="18"/>
        </w:rPr>
        <w:t>: Metoda usmjerenog razgovora, posjeta i suradnja s kazalištem, KD Lisinski /Hrvatska glazbena mladež/ i kinom.</w:t>
      </w:r>
    </w:p>
    <w:p w:rsidR="00362F91" w:rsidRPr="004673E3" w:rsidRDefault="00362F91" w:rsidP="00362F91">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xml:space="preserve">: </w:t>
      </w:r>
      <w:r>
        <w:rPr>
          <w:rFonts w:cs="Times New Roman"/>
          <w:szCs w:val="18"/>
        </w:rPr>
        <w:t>Tijekom školske godine.</w:t>
      </w:r>
    </w:p>
    <w:p w:rsidR="00362F91" w:rsidRPr="004673E3" w:rsidRDefault="00362F91" w:rsidP="00362F91">
      <w:pPr>
        <w:spacing w:after="120"/>
        <w:ind w:firstLine="708"/>
        <w:rPr>
          <w:szCs w:val="18"/>
        </w:rPr>
      </w:pPr>
      <w:r w:rsidRPr="004673E3">
        <w:rPr>
          <w:b/>
          <w:szCs w:val="18"/>
        </w:rPr>
        <w:t>Resursi</w:t>
      </w:r>
      <w:r w:rsidRPr="004673E3">
        <w:rPr>
          <w:szCs w:val="18"/>
        </w:rPr>
        <w:t xml:space="preserve">: </w:t>
      </w:r>
    </w:p>
    <w:p w:rsidR="00362F91" w:rsidRPr="004673E3" w:rsidRDefault="00362F91" w:rsidP="00362F91">
      <w:pPr>
        <w:pStyle w:val="ListParagraph"/>
        <w:spacing w:after="120"/>
        <w:ind w:left="0"/>
        <w:contextualSpacing/>
        <w:rPr>
          <w:rFonts w:cs="Times New Roman"/>
          <w:szCs w:val="18"/>
        </w:rPr>
      </w:pPr>
      <w:r w:rsidRPr="004673E3">
        <w:rPr>
          <w:rFonts w:cs="Times New Roman"/>
          <w:b/>
          <w:szCs w:val="18"/>
        </w:rPr>
        <w:t>Potrebni resursi</w:t>
      </w:r>
      <w:r>
        <w:rPr>
          <w:rFonts w:cs="Times New Roman"/>
          <w:szCs w:val="18"/>
        </w:rPr>
        <w:t>: kompjutor,</w:t>
      </w:r>
      <w:r w:rsidRPr="004673E3">
        <w:rPr>
          <w:rFonts w:cs="Times New Roman"/>
          <w:szCs w:val="18"/>
        </w:rPr>
        <w:t xml:space="preserve"> papir, podrška ravnatelja, suradnja učitelja i stručnih suradnika,</w:t>
      </w:r>
      <w:r>
        <w:rPr>
          <w:rFonts w:cs="Times New Roman"/>
          <w:szCs w:val="18"/>
        </w:rPr>
        <w:t xml:space="preserve"> roditelja, literatura u knjižnici, materijali za grupni rad, novčana sredstva, autobusni prijevoz… </w:t>
      </w:r>
    </w:p>
    <w:p w:rsidR="00362F91" w:rsidRPr="004673E3" w:rsidRDefault="00362F91" w:rsidP="00362F91">
      <w:pPr>
        <w:pStyle w:val="ListParagraph"/>
        <w:spacing w:after="120"/>
        <w:ind w:left="0"/>
        <w:contextualSpacing/>
        <w:rPr>
          <w:rFonts w:cs="Times New Roman"/>
          <w:szCs w:val="18"/>
        </w:rPr>
      </w:pPr>
      <w:r w:rsidRPr="004673E3">
        <w:rPr>
          <w:rFonts w:cs="Times New Roman"/>
          <w:b/>
          <w:szCs w:val="18"/>
        </w:rPr>
        <w:t>Mogućnosti</w:t>
      </w:r>
      <w:r>
        <w:rPr>
          <w:rFonts w:cs="Times New Roman"/>
          <w:szCs w:val="18"/>
        </w:rPr>
        <w:t>: S</w:t>
      </w:r>
      <w:r w:rsidRPr="004673E3">
        <w:rPr>
          <w:rFonts w:cs="Times New Roman"/>
          <w:szCs w:val="18"/>
        </w:rPr>
        <w:t>uradnja s učiteljima</w:t>
      </w:r>
      <w:r>
        <w:rPr>
          <w:rFonts w:cs="Times New Roman"/>
          <w:szCs w:val="18"/>
        </w:rPr>
        <w:t>.</w:t>
      </w:r>
    </w:p>
    <w:p w:rsidR="00362F91" w:rsidRPr="004673E3" w:rsidRDefault="00362F91" w:rsidP="00362F91">
      <w:pPr>
        <w:pStyle w:val="ListParagraph"/>
        <w:spacing w:after="120"/>
        <w:ind w:left="0"/>
        <w:contextualSpacing/>
        <w:rPr>
          <w:rFonts w:cs="Times New Roman"/>
          <w:szCs w:val="18"/>
        </w:rPr>
      </w:pPr>
      <w:r w:rsidRPr="004673E3">
        <w:rPr>
          <w:rFonts w:cs="Times New Roman"/>
          <w:b/>
          <w:szCs w:val="18"/>
        </w:rPr>
        <w:t>Moguće teškoće</w:t>
      </w:r>
      <w:r>
        <w:rPr>
          <w:rFonts w:cs="Times New Roman"/>
          <w:szCs w:val="18"/>
        </w:rPr>
        <w:t>: N</w:t>
      </w:r>
      <w:r w:rsidRPr="004673E3">
        <w:rPr>
          <w:rFonts w:cs="Times New Roman"/>
          <w:szCs w:val="18"/>
        </w:rPr>
        <w:t>edostatak materijalnih sredstava</w:t>
      </w:r>
      <w:r>
        <w:rPr>
          <w:rFonts w:cs="Times New Roman"/>
          <w:szCs w:val="18"/>
        </w:rPr>
        <w:t>.</w:t>
      </w:r>
    </w:p>
    <w:p w:rsidR="00362F91" w:rsidRPr="004673E3" w:rsidRDefault="00362F91" w:rsidP="00362F91">
      <w:pPr>
        <w:spacing w:after="120"/>
        <w:rPr>
          <w:szCs w:val="18"/>
        </w:rPr>
      </w:pPr>
      <w:r w:rsidRPr="004673E3">
        <w:rPr>
          <w:b/>
          <w:szCs w:val="18"/>
        </w:rPr>
        <w:t>Način praćenja i provjere ishoda/postignuća</w:t>
      </w:r>
      <w:r>
        <w:rPr>
          <w:szCs w:val="18"/>
        </w:rPr>
        <w:t>: Pisani radovi, crtanje, vrednovanje učeničkog rada ocjenom.</w:t>
      </w:r>
    </w:p>
    <w:p w:rsidR="00E96884" w:rsidRDefault="00362F91" w:rsidP="00362F91">
      <w:pPr>
        <w:rPr>
          <w:szCs w:val="18"/>
        </w:rPr>
      </w:pPr>
      <w:r w:rsidRPr="004673E3">
        <w:rPr>
          <w:b/>
          <w:szCs w:val="18"/>
        </w:rPr>
        <w:t>Odgovorne osobe</w:t>
      </w:r>
      <w:r>
        <w:rPr>
          <w:szCs w:val="18"/>
        </w:rPr>
        <w:t>: Knjižničarka Josipa Mrnjavac, učiteljice 1. - 4.r., razrednici 5. - 8.r., prof. hrvatskog jezika, prof. glazbenog odgoja i prof. likovne kulture.</w:t>
      </w:r>
    </w:p>
    <w:p w:rsidR="00DF17DA" w:rsidRDefault="00DF17DA" w:rsidP="00362F91">
      <w:pPr>
        <w:rPr>
          <w:szCs w:val="18"/>
        </w:rPr>
      </w:pPr>
    </w:p>
    <w:p w:rsidR="00DF17DA" w:rsidRDefault="00DF17DA" w:rsidP="00DF17DA">
      <w:pPr>
        <w:pStyle w:val="Heading3"/>
        <w:rPr>
          <w:lang w:eastAsia="hr-HR"/>
        </w:rPr>
      </w:pPr>
      <w:bookmarkStart w:id="141" w:name="_Toc525736601"/>
      <w:r>
        <w:rPr>
          <w:lang w:eastAsia="hr-HR"/>
        </w:rPr>
        <w:t xml:space="preserve">6.2.2. </w:t>
      </w:r>
      <w:r w:rsidR="000063B0">
        <w:rPr>
          <w:lang w:eastAsia="hr-HR"/>
        </w:rPr>
        <w:t xml:space="preserve">Posjet Virovitici – snimanje </w:t>
      </w:r>
      <w:r>
        <w:rPr>
          <w:lang w:eastAsia="hr-HR"/>
        </w:rPr>
        <w:t>školske himne</w:t>
      </w:r>
      <w:bookmarkEnd w:id="141"/>
      <w:r>
        <w:rPr>
          <w:lang w:eastAsia="hr-HR"/>
        </w:rPr>
        <w:t xml:space="preserve">  </w:t>
      </w:r>
    </w:p>
    <w:p w:rsidR="00DF17DA" w:rsidRPr="004673E3" w:rsidRDefault="00DF17DA" w:rsidP="00DF17DA">
      <w:pPr>
        <w:spacing w:after="120"/>
        <w:ind w:firstLine="708"/>
        <w:rPr>
          <w:szCs w:val="18"/>
        </w:rPr>
      </w:pPr>
      <w:r w:rsidRPr="004673E3">
        <w:rPr>
          <w:b/>
          <w:szCs w:val="18"/>
        </w:rPr>
        <w:t>Ciklus</w:t>
      </w:r>
      <w:r>
        <w:rPr>
          <w:szCs w:val="18"/>
        </w:rPr>
        <w:t xml:space="preserve"> (razred): 1. ciklus </w:t>
      </w:r>
      <w:r w:rsidRPr="004673E3">
        <w:rPr>
          <w:szCs w:val="18"/>
        </w:rPr>
        <w:t>(</w:t>
      </w:r>
      <w:r>
        <w:rPr>
          <w:szCs w:val="18"/>
        </w:rPr>
        <w:t>2</w:t>
      </w:r>
      <w:r w:rsidRPr="004673E3">
        <w:rPr>
          <w:szCs w:val="18"/>
        </w:rPr>
        <w:t>.</w:t>
      </w:r>
      <w:r>
        <w:rPr>
          <w:szCs w:val="18"/>
        </w:rPr>
        <w:t>r</w:t>
      </w:r>
      <w:r w:rsidRPr="004673E3">
        <w:rPr>
          <w:szCs w:val="18"/>
        </w:rPr>
        <w:t xml:space="preserve"> – </w:t>
      </w:r>
      <w:r>
        <w:rPr>
          <w:szCs w:val="18"/>
        </w:rPr>
        <w:t>4</w:t>
      </w:r>
      <w:r w:rsidRPr="004673E3">
        <w:rPr>
          <w:szCs w:val="18"/>
        </w:rPr>
        <w:t>.r.)</w:t>
      </w:r>
    </w:p>
    <w:p w:rsidR="00DF17DA" w:rsidRPr="004673E3" w:rsidRDefault="00DF17DA" w:rsidP="00DF17DA">
      <w:pPr>
        <w:spacing w:after="120"/>
        <w:rPr>
          <w:szCs w:val="18"/>
        </w:rPr>
      </w:pPr>
      <w:r w:rsidRPr="004673E3">
        <w:rPr>
          <w:b/>
          <w:szCs w:val="18"/>
        </w:rPr>
        <w:t>Cilj</w:t>
      </w:r>
      <w:r>
        <w:rPr>
          <w:szCs w:val="18"/>
        </w:rPr>
        <w:t>:</w:t>
      </w:r>
      <w:r w:rsidR="00EC621A">
        <w:rPr>
          <w:szCs w:val="18"/>
        </w:rPr>
        <w:t xml:space="preserve"> snimiti audio snimku školske himne</w:t>
      </w:r>
      <w:r w:rsidR="00EE2AEE">
        <w:rPr>
          <w:szCs w:val="18"/>
        </w:rPr>
        <w:t>, posjet gradu Virovitici i Glazbenoj školi Ian Vlašimski</w:t>
      </w:r>
    </w:p>
    <w:p w:rsidR="00DF17DA" w:rsidRDefault="00DF17DA" w:rsidP="00DF17DA">
      <w:r w:rsidRPr="004673E3">
        <w:rPr>
          <w:b/>
          <w:szCs w:val="18"/>
        </w:rPr>
        <w:t>Obrazloženje cilja</w:t>
      </w:r>
      <w:r w:rsidRPr="004673E3">
        <w:rPr>
          <w:szCs w:val="18"/>
        </w:rPr>
        <w:t xml:space="preserve">: </w:t>
      </w:r>
      <w:r w:rsidR="00EE2AEE">
        <w:rPr>
          <w:szCs w:val="18"/>
        </w:rPr>
        <w:t>budući škola ima tekst i note za školsku himn</w:t>
      </w:r>
      <w:r w:rsidR="00FE3C02">
        <w:rPr>
          <w:szCs w:val="18"/>
        </w:rPr>
        <w:t>u,</w:t>
      </w:r>
      <w:r w:rsidR="00EE2AEE">
        <w:rPr>
          <w:szCs w:val="18"/>
        </w:rPr>
        <w:t xml:space="preserve"> želimo snimiti reprezentativn</w:t>
      </w:r>
      <w:r w:rsidR="00FE3C02">
        <w:rPr>
          <w:szCs w:val="18"/>
        </w:rPr>
        <w:t>u</w:t>
      </w:r>
      <w:r w:rsidR="00EE2AEE">
        <w:rPr>
          <w:szCs w:val="18"/>
        </w:rPr>
        <w:t xml:space="preserve"> audio snimku škol</w:t>
      </w:r>
      <w:r w:rsidR="00FE3C02">
        <w:rPr>
          <w:szCs w:val="18"/>
        </w:rPr>
        <w:t>ske himne</w:t>
      </w:r>
      <w:r w:rsidR="002E7AC2">
        <w:rPr>
          <w:szCs w:val="18"/>
        </w:rPr>
        <w:t xml:space="preserve"> kojom bismo prezentirali našu školu</w:t>
      </w:r>
      <w:r w:rsidR="00CB3823">
        <w:rPr>
          <w:szCs w:val="18"/>
        </w:rPr>
        <w:t xml:space="preserve"> </w:t>
      </w:r>
    </w:p>
    <w:p w:rsidR="00DF17DA" w:rsidRPr="00B2246E" w:rsidRDefault="00DF17DA" w:rsidP="00DF17DA"/>
    <w:p w:rsidR="00DF17DA" w:rsidRPr="004673E3" w:rsidRDefault="00DF17DA" w:rsidP="00DF17DA">
      <w:pPr>
        <w:spacing w:after="120"/>
        <w:rPr>
          <w:szCs w:val="18"/>
        </w:rPr>
      </w:pPr>
    </w:p>
    <w:p w:rsidR="00DF17DA" w:rsidRPr="004673E3" w:rsidRDefault="00DF17DA" w:rsidP="00DF17DA">
      <w:pPr>
        <w:spacing w:after="120"/>
        <w:rPr>
          <w:szCs w:val="18"/>
        </w:rPr>
      </w:pPr>
      <w:r w:rsidRPr="004673E3">
        <w:rPr>
          <w:b/>
          <w:szCs w:val="18"/>
        </w:rPr>
        <w:t>Očekivani ishodi/postignuća</w:t>
      </w:r>
      <w:r w:rsidRPr="004673E3">
        <w:rPr>
          <w:szCs w:val="18"/>
        </w:rPr>
        <w:t>:</w:t>
      </w:r>
    </w:p>
    <w:p w:rsidR="00EC621A" w:rsidRPr="00EC621A" w:rsidRDefault="00EC621A" w:rsidP="00EC621A">
      <w:pPr>
        <w:pStyle w:val="ListParagraph"/>
        <w:numPr>
          <w:ilvl w:val="0"/>
          <w:numId w:val="3"/>
        </w:numPr>
        <w:ind w:left="714" w:hanging="357"/>
        <w:rPr>
          <w:rFonts w:cs="Times New Roman"/>
          <w:szCs w:val="18"/>
        </w:rPr>
      </w:pPr>
      <w:r w:rsidRPr="00EC621A">
        <w:rPr>
          <w:rFonts w:cs="Times New Roman"/>
          <w:szCs w:val="18"/>
        </w:rPr>
        <w:t xml:space="preserve">lijepo i izražajno pjevati </w:t>
      </w:r>
    </w:p>
    <w:p w:rsidR="00EC621A" w:rsidRPr="00EC621A" w:rsidRDefault="00EC621A" w:rsidP="00EC621A">
      <w:pPr>
        <w:pStyle w:val="ListParagraph"/>
        <w:numPr>
          <w:ilvl w:val="0"/>
          <w:numId w:val="3"/>
        </w:numPr>
        <w:ind w:left="714" w:hanging="357"/>
        <w:rPr>
          <w:rFonts w:cs="Times New Roman"/>
          <w:szCs w:val="18"/>
        </w:rPr>
      </w:pPr>
      <w:r w:rsidRPr="00EC621A">
        <w:rPr>
          <w:rFonts w:cs="Times New Roman"/>
          <w:szCs w:val="18"/>
        </w:rPr>
        <w:t>skupno muzicirati</w:t>
      </w:r>
    </w:p>
    <w:p w:rsidR="00EC621A" w:rsidRPr="00EC621A" w:rsidRDefault="00EC621A" w:rsidP="00EC621A">
      <w:pPr>
        <w:pStyle w:val="ListParagraph"/>
        <w:numPr>
          <w:ilvl w:val="0"/>
          <w:numId w:val="3"/>
        </w:numPr>
        <w:ind w:left="714" w:hanging="357"/>
        <w:rPr>
          <w:rFonts w:cs="Times New Roman"/>
          <w:szCs w:val="18"/>
        </w:rPr>
      </w:pPr>
      <w:r w:rsidRPr="00EC621A">
        <w:rPr>
          <w:rFonts w:cs="Times New Roman"/>
          <w:szCs w:val="18"/>
        </w:rPr>
        <w:t>iskazati interes za bavljenje glazbom</w:t>
      </w:r>
    </w:p>
    <w:p w:rsidR="00DF17DA" w:rsidRPr="004673E3" w:rsidRDefault="00EC621A" w:rsidP="00EC621A">
      <w:pPr>
        <w:pStyle w:val="ListParagraph"/>
        <w:numPr>
          <w:ilvl w:val="0"/>
          <w:numId w:val="3"/>
        </w:numPr>
        <w:ind w:left="714" w:hanging="357"/>
        <w:rPr>
          <w:szCs w:val="18"/>
        </w:rPr>
      </w:pPr>
      <w:r w:rsidRPr="00EC621A">
        <w:rPr>
          <w:rFonts w:cs="Times New Roman"/>
          <w:szCs w:val="18"/>
        </w:rPr>
        <w:t>iskazati suradništvo i ustrajnost</w:t>
      </w:r>
    </w:p>
    <w:p w:rsidR="00DF17DA" w:rsidRPr="004673E3" w:rsidRDefault="00DF17DA" w:rsidP="00DF17DA">
      <w:pPr>
        <w:spacing w:before="120" w:after="120"/>
        <w:rPr>
          <w:szCs w:val="18"/>
        </w:rPr>
      </w:pPr>
      <w:r w:rsidRPr="004673E3">
        <w:rPr>
          <w:b/>
          <w:szCs w:val="18"/>
        </w:rPr>
        <w:t>NAČIN REALIZACIJE</w:t>
      </w:r>
      <w:r w:rsidRPr="004673E3">
        <w:rPr>
          <w:szCs w:val="18"/>
        </w:rPr>
        <w:t xml:space="preserve">: </w:t>
      </w:r>
    </w:p>
    <w:p w:rsidR="00DF17DA" w:rsidRPr="004673E3" w:rsidRDefault="00DF17DA" w:rsidP="00DF17DA">
      <w:pPr>
        <w:pStyle w:val="ListParagraph"/>
        <w:spacing w:after="120"/>
        <w:ind w:left="0"/>
        <w:contextualSpacing/>
        <w:rPr>
          <w:rFonts w:cs="Times New Roman"/>
          <w:szCs w:val="18"/>
        </w:rPr>
      </w:pPr>
      <w:r w:rsidRPr="004673E3">
        <w:rPr>
          <w:rFonts w:cs="Times New Roman"/>
          <w:b/>
          <w:szCs w:val="18"/>
        </w:rPr>
        <w:t>Oblik</w:t>
      </w:r>
      <w:r>
        <w:rPr>
          <w:rFonts w:cs="Times New Roman"/>
          <w:szCs w:val="18"/>
        </w:rPr>
        <w:t xml:space="preserve">: </w:t>
      </w:r>
      <w:r w:rsidR="00EC621A">
        <w:rPr>
          <w:rFonts w:cs="Times New Roman"/>
          <w:szCs w:val="18"/>
        </w:rPr>
        <w:t xml:space="preserve">izvannastavna aktivnost, </w:t>
      </w:r>
      <w:r>
        <w:rPr>
          <w:rFonts w:cs="Times New Roman"/>
          <w:szCs w:val="18"/>
        </w:rPr>
        <w:t>terenska nastava</w:t>
      </w:r>
    </w:p>
    <w:p w:rsidR="00DF17DA" w:rsidRPr="004673E3" w:rsidRDefault="00DF17DA" w:rsidP="00DF17DA">
      <w:pPr>
        <w:pStyle w:val="ListParagraph"/>
        <w:spacing w:after="120"/>
        <w:ind w:left="0"/>
        <w:contextualSpacing/>
        <w:rPr>
          <w:rFonts w:cs="Times New Roman"/>
          <w:szCs w:val="18"/>
        </w:rPr>
      </w:pPr>
      <w:r w:rsidRPr="004673E3">
        <w:rPr>
          <w:rFonts w:cs="Times New Roman"/>
          <w:b/>
          <w:szCs w:val="18"/>
        </w:rPr>
        <w:t>Sudionici</w:t>
      </w:r>
      <w:r>
        <w:rPr>
          <w:rFonts w:cs="Times New Roman"/>
          <w:szCs w:val="18"/>
        </w:rPr>
        <w:t>: učenici od 2. do 4.</w:t>
      </w:r>
      <w:r w:rsidR="002E7AC2">
        <w:rPr>
          <w:rFonts w:cs="Times New Roman"/>
          <w:szCs w:val="18"/>
        </w:rPr>
        <w:t xml:space="preserve"> </w:t>
      </w:r>
      <w:r>
        <w:rPr>
          <w:rFonts w:cs="Times New Roman"/>
          <w:szCs w:val="18"/>
        </w:rPr>
        <w:t xml:space="preserve">r. </w:t>
      </w:r>
      <w:r w:rsidR="00EC621A">
        <w:rPr>
          <w:rFonts w:cs="Times New Roman"/>
          <w:szCs w:val="18"/>
        </w:rPr>
        <w:t xml:space="preserve">- </w:t>
      </w:r>
      <w:r>
        <w:rPr>
          <w:rFonts w:cs="Times New Roman"/>
          <w:szCs w:val="18"/>
        </w:rPr>
        <w:t>polaznici malog zbora</w:t>
      </w:r>
    </w:p>
    <w:p w:rsidR="00DF17DA" w:rsidRPr="004673E3" w:rsidRDefault="00DF17DA" w:rsidP="00DF17DA">
      <w:pPr>
        <w:pStyle w:val="ListParagraph"/>
        <w:spacing w:after="120"/>
        <w:ind w:left="0"/>
        <w:contextualSpacing/>
        <w:rPr>
          <w:rFonts w:cs="Times New Roman"/>
          <w:szCs w:val="18"/>
        </w:rPr>
      </w:pPr>
      <w:r w:rsidRPr="004673E3">
        <w:rPr>
          <w:rFonts w:cs="Times New Roman"/>
          <w:b/>
          <w:szCs w:val="18"/>
        </w:rPr>
        <w:t>Načini učenja</w:t>
      </w:r>
      <w:r>
        <w:rPr>
          <w:rFonts w:cs="Times New Roman"/>
          <w:szCs w:val="18"/>
        </w:rPr>
        <w:t xml:space="preserve">: </w:t>
      </w:r>
      <w:r w:rsidR="00EC621A">
        <w:rPr>
          <w:rFonts w:cs="Times New Roman"/>
          <w:szCs w:val="18"/>
        </w:rPr>
        <w:t>pjevanje</w:t>
      </w:r>
    </w:p>
    <w:p w:rsidR="00DF17DA" w:rsidRPr="004673E3" w:rsidRDefault="00DF17DA" w:rsidP="00DF17DA">
      <w:pPr>
        <w:pStyle w:val="ListParagraph"/>
        <w:spacing w:after="120"/>
        <w:ind w:left="0"/>
        <w:contextualSpacing/>
        <w:rPr>
          <w:rFonts w:cs="Times New Roman"/>
          <w:szCs w:val="18"/>
        </w:rPr>
      </w:pPr>
      <w:r w:rsidRPr="004673E3">
        <w:rPr>
          <w:rFonts w:cs="Times New Roman"/>
          <w:b/>
          <w:szCs w:val="18"/>
        </w:rPr>
        <w:t>Metode poučavanja</w:t>
      </w:r>
      <w:r>
        <w:rPr>
          <w:rFonts w:cs="Times New Roman"/>
          <w:szCs w:val="18"/>
        </w:rPr>
        <w:t xml:space="preserve">: </w:t>
      </w:r>
      <w:r w:rsidR="004C2D46">
        <w:rPr>
          <w:rFonts w:cs="Times New Roman"/>
          <w:szCs w:val="18"/>
        </w:rPr>
        <w:t>demonstriranje, uvježbavanje</w:t>
      </w:r>
    </w:p>
    <w:p w:rsidR="00DF17DA" w:rsidRPr="004673E3" w:rsidRDefault="00DF17DA" w:rsidP="00DF17DA">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xml:space="preserve">: </w:t>
      </w:r>
      <w:r>
        <w:rPr>
          <w:rFonts w:cs="Times New Roman"/>
          <w:szCs w:val="18"/>
        </w:rPr>
        <w:t>24.10.2018.</w:t>
      </w:r>
    </w:p>
    <w:p w:rsidR="00DF17DA" w:rsidRPr="004673E3" w:rsidRDefault="00DF17DA" w:rsidP="00DF17DA">
      <w:pPr>
        <w:spacing w:after="120"/>
        <w:ind w:firstLine="708"/>
        <w:rPr>
          <w:szCs w:val="18"/>
        </w:rPr>
      </w:pPr>
      <w:r w:rsidRPr="004673E3">
        <w:rPr>
          <w:b/>
          <w:szCs w:val="18"/>
        </w:rPr>
        <w:t>Resursi</w:t>
      </w:r>
      <w:r w:rsidRPr="004673E3">
        <w:rPr>
          <w:szCs w:val="18"/>
        </w:rPr>
        <w:t xml:space="preserve">: </w:t>
      </w:r>
    </w:p>
    <w:p w:rsidR="00DF17DA" w:rsidRPr="004673E3" w:rsidRDefault="00DF17DA" w:rsidP="00DF17DA">
      <w:pPr>
        <w:pStyle w:val="ListParagraph"/>
        <w:spacing w:after="120"/>
        <w:ind w:left="0"/>
        <w:contextualSpacing/>
        <w:rPr>
          <w:rFonts w:cs="Times New Roman"/>
          <w:szCs w:val="18"/>
        </w:rPr>
      </w:pPr>
      <w:r w:rsidRPr="004673E3">
        <w:rPr>
          <w:rFonts w:cs="Times New Roman"/>
          <w:b/>
          <w:szCs w:val="18"/>
        </w:rPr>
        <w:t>Potrebni resursi</w:t>
      </w:r>
      <w:r>
        <w:rPr>
          <w:rFonts w:cs="Times New Roman"/>
          <w:szCs w:val="18"/>
        </w:rPr>
        <w:t xml:space="preserve">: </w:t>
      </w:r>
      <w:r w:rsidR="00EC621A">
        <w:rPr>
          <w:rFonts w:cs="Times New Roman"/>
          <w:szCs w:val="18"/>
        </w:rPr>
        <w:t>učenici, voditeljica zbora</w:t>
      </w:r>
      <w:r w:rsidR="004C2D46">
        <w:rPr>
          <w:rFonts w:cs="Times New Roman"/>
          <w:szCs w:val="18"/>
        </w:rPr>
        <w:t xml:space="preserve">, </w:t>
      </w:r>
      <w:r w:rsidR="002E7AC2">
        <w:rPr>
          <w:rFonts w:cs="Times New Roman"/>
          <w:szCs w:val="18"/>
        </w:rPr>
        <w:t xml:space="preserve">tonski studio, </w:t>
      </w:r>
      <w:r w:rsidR="00FE3C02">
        <w:rPr>
          <w:rFonts w:cs="Times New Roman"/>
          <w:szCs w:val="18"/>
        </w:rPr>
        <w:t xml:space="preserve">financijska sredstva za </w:t>
      </w:r>
      <w:r w:rsidR="004C2D46">
        <w:rPr>
          <w:rFonts w:cs="Times New Roman"/>
          <w:szCs w:val="18"/>
        </w:rPr>
        <w:t>autobus</w:t>
      </w:r>
      <w:r w:rsidR="00FE3C02">
        <w:rPr>
          <w:rFonts w:cs="Times New Roman"/>
          <w:szCs w:val="18"/>
        </w:rPr>
        <w:t>ni prijevoz</w:t>
      </w:r>
    </w:p>
    <w:p w:rsidR="00DF17DA" w:rsidRPr="004673E3" w:rsidRDefault="00DF17DA" w:rsidP="00DF17DA">
      <w:pPr>
        <w:pStyle w:val="ListParagraph"/>
        <w:spacing w:after="120"/>
        <w:ind w:left="0"/>
        <w:contextualSpacing/>
        <w:rPr>
          <w:rFonts w:cs="Times New Roman"/>
          <w:szCs w:val="18"/>
        </w:rPr>
      </w:pPr>
      <w:r w:rsidRPr="004673E3">
        <w:rPr>
          <w:rFonts w:cs="Times New Roman"/>
          <w:b/>
          <w:szCs w:val="18"/>
        </w:rPr>
        <w:t>Mogućnosti</w:t>
      </w:r>
      <w:r>
        <w:rPr>
          <w:rFonts w:cs="Times New Roman"/>
          <w:szCs w:val="18"/>
        </w:rPr>
        <w:t xml:space="preserve">: </w:t>
      </w:r>
      <w:r w:rsidR="00EC621A">
        <w:rPr>
          <w:rFonts w:cs="Times New Roman"/>
          <w:szCs w:val="18"/>
        </w:rPr>
        <w:t>prostorni uvjeti, dostupna oprema, motivacija za aktivnost</w:t>
      </w:r>
    </w:p>
    <w:p w:rsidR="00DF17DA" w:rsidRPr="004673E3" w:rsidRDefault="00DF17DA" w:rsidP="00DF17DA">
      <w:pPr>
        <w:pStyle w:val="ListParagraph"/>
        <w:spacing w:after="120"/>
        <w:ind w:left="0"/>
        <w:contextualSpacing/>
        <w:rPr>
          <w:rFonts w:cs="Times New Roman"/>
          <w:szCs w:val="18"/>
        </w:rPr>
      </w:pPr>
      <w:r w:rsidRPr="004673E3">
        <w:rPr>
          <w:rFonts w:cs="Times New Roman"/>
          <w:b/>
          <w:szCs w:val="18"/>
        </w:rPr>
        <w:t>Moguće teškoće</w:t>
      </w:r>
      <w:r>
        <w:rPr>
          <w:rFonts w:cs="Times New Roman"/>
          <w:szCs w:val="18"/>
        </w:rPr>
        <w:t>:</w:t>
      </w:r>
      <w:r w:rsidR="00EC621A">
        <w:rPr>
          <w:rFonts w:cs="Times New Roman"/>
          <w:szCs w:val="18"/>
        </w:rPr>
        <w:t xml:space="preserve"> </w:t>
      </w:r>
      <w:r w:rsidR="002E7AC2">
        <w:rPr>
          <w:rFonts w:cs="Times New Roman"/>
          <w:szCs w:val="18"/>
        </w:rPr>
        <w:t>lokacija snimanja</w:t>
      </w:r>
    </w:p>
    <w:p w:rsidR="00DF17DA" w:rsidRPr="004673E3" w:rsidRDefault="00DF17DA" w:rsidP="00DF17DA">
      <w:pPr>
        <w:spacing w:after="120"/>
        <w:rPr>
          <w:szCs w:val="18"/>
        </w:rPr>
      </w:pPr>
      <w:r w:rsidRPr="004673E3">
        <w:rPr>
          <w:b/>
          <w:szCs w:val="18"/>
        </w:rPr>
        <w:t>Način praćenja i provjere ishoda/postignuća</w:t>
      </w:r>
      <w:r>
        <w:rPr>
          <w:szCs w:val="18"/>
        </w:rPr>
        <w:t xml:space="preserve">: audio snimka školske himne </w:t>
      </w:r>
    </w:p>
    <w:p w:rsidR="00DF17DA" w:rsidRDefault="00DF17DA" w:rsidP="00DF17DA">
      <w:pPr>
        <w:rPr>
          <w:lang w:eastAsia="hr-HR"/>
        </w:rPr>
      </w:pPr>
      <w:r w:rsidRPr="004673E3">
        <w:rPr>
          <w:b/>
          <w:szCs w:val="18"/>
        </w:rPr>
        <w:t>Odgovorne osobe</w:t>
      </w:r>
      <w:r>
        <w:rPr>
          <w:szCs w:val="18"/>
        </w:rPr>
        <w:t xml:space="preserve">: ravnateljica </w:t>
      </w:r>
      <w:r w:rsidR="00EC621A">
        <w:rPr>
          <w:szCs w:val="18"/>
        </w:rPr>
        <w:t>i prof. glazbene kulture</w:t>
      </w:r>
    </w:p>
    <w:p w:rsidR="00DF17DA" w:rsidRPr="00DF17DA" w:rsidRDefault="00DF17DA" w:rsidP="00DF17DA">
      <w:pPr>
        <w:rPr>
          <w:lang w:eastAsia="hr-HR"/>
        </w:rPr>
      </w:pPr>
    </w:p>
    <w:p w:rsidR="007118D2" w:rsidRPr="004673E3" w:rsidRDefault="00CE2AA7" w:rsidP="00C402F8">
      <w:pPr>
        <w:pStyle w:val="Heading1"/>
        <w:rPr>
          <w:color w:val="1D1D1B"/>
          <w:lang w:eastAsia="hr-HR"/>
        </w:rPr>
      </w:pPr>
      <w:bookmarkStart w:id="142" w:name="_Toc525736602"/>
      <w:r w:rsidRPr="004673E3">
        <w:rPr>
          <w:lang w:eastAsia="hr-HR"/>
        </w:rPr>
        <w:lastRenderedPageBreak/>
        <w:t xml:space="preserve">7.  </w:t>
      </w:r>
      <w:r w:rsidRPr="00C402F8">
        <w:rPr>
          <w:lang w:eastAsia="hr-HR"/>
        </w:rPr>
        <w:t>TJELESNO I ZDRAVSTVENO PODRU</w:t>
      </w:r>
      <w:r w:rsidRPr="00C402F8">
        <w:rPr>
          <w:rFonts w:hint="eastAsia"/>
          <w:lang w:eastAsia="hr-HR"/>
        </w:rPr>
        <w:t>Č</w:t>
      </w:r>
      <w:r w:rsidRPr="00C402F8">
        <w:rPr>
          <w:lang w:eastAsia="hr-HR"/>
        </w:rPr>
        <w:t>JE</w:t>
      </w:r>
      <w:bookmarkEnd w:id="142"/>
    </w:p>
    <w:p w:rsidR="005A2367" w:rsidRDefault="00CE2AA7" w:rsidP="00E051F9">
      <w:pPr>
        <w:pStyle w:val="Heading2"/>
        <w:rPr>
          <w:lang w:eastAsia="hr-HR"/>
        </w:rPr>
      </w:pPr>
      <w:bookmarkStart w:id="143" w:name="_Toc525736603"/>
      <w:r>
        <w:rPr>
          <w:lang w:eastAsia="hr-HR"/>
        </w:rPr>
        <w:t>7.1. IZVANNASTAVNE AKTIVNOSTI</w:t>
      </w:r>
      <w:bookmarkEnd w:id="143"/>
    </w:p>
    <w:p w:rsidR="005A2367" w:rsidRDefault="00E96884" w:rsidP="00E96884">
      <w:pPr>
        <w:pStyle w:val="Heading3"/>
        <w:rPr>
          <w:lang w:eastAsia="hr-HR"/>
        </w:rPr>
      </w:pPr>
      <w:bookmarkStart w:id="144" w:name="_Toc525736604"/>
      <w:r>
        <w:rPr>
          <w:lang w:eastAsia="hr-HR"/>
        </w:rPr>
        <w:t>7.1.</w:t>
      </w:r>
      <w:r w:rsidR="008D1B8F">
        <w:rPr>
          <w:lang w:eastAsia="hr-HR"/>
        </w:rPr>
        <w:t>1</w:t>
      </w:r>
      <w:r>
        <w:rPr>
          <w:lang w:eastAsia="hr-HR"/>
        </w:rPr>
        <w:t xml:space="preserve">. </w:t>
      </w:r>
      <w:r w:rsidR="00CE2AA7">
        <w:rPr>
          <w:lang w:eastAsia="hr-HR"/>
        </w:rPr>
        <w:t>Rolanje</w:t>
      </w:r>
      <w:bookmarkEnd w:id="144"/>
    </w:p>
    <w:p w:rsidR="00856A80" w:rsidRPr="004673E3" w:rsidRDefault="00856A80" w:rsidP="00856A80">
      <w:pPr>
        <w:pStyle w:val="ListParagraph"/>
        <w:spacing w:before="120"/>
        <w:ind w:left="0" w:firstLine="708"/>
        <w:rPr>
          <w:rFonts w:cs="Times New Roman"/>
          <w:szCs w:val="18"/>
        </w:rPr>
      </w:pPr>
      <w:r w:rsidRPr="004673E3">
        <w:rPr>
          <w:rFonts w:cs="Times New Roman"/>
          <w:b/>
          <w:szCs w:val="18"/>
        </w:rPr>
        <w:t>Ciklus (razred ):</w:t>
      </w:r>
      <w:r w:rsidRPr="004673E3">
        <w:rPr>
          <w:rFonts w:cs="Times New Roman"/>
          <w:szCs w:val="18"/>
        </w:rPr>
        <w:t xml:space="preserve">  1. – 3. ciklus (1. – 8. r.)</w:t>
      </w:r>
    </w:p>
    <w:p w:rsidR="00856A80" w:rsidRPr="004673E3" w:rsidRDefault="00856A80" w:rsidP="00856A80">
      <w:pPr>
        <w:pStyle w:val="ListParagraph"/>
        <w:spacing w:before="120"/>
        <w:ind w:left="0"/>
        <w:rPr>
          <w:rFonts w:cs="Times New Roman"/>
          <w:szCs w:val="18"/>
        </w:rPr>
      </w:pPr>
      <w:r w:rsidRPr="004673E3">
        <w:rPr>
          <w:rFonts w:cs="Times New Roman"/>
          <w:b/>
          <w:szCs w:val="18"/>
        </w:rPr>
        <w:t>Cilj</w:t>
      </w:r>
      <w:r w:rsidRPr="004673E3">
        <w:rPr>
          <w:rFonts w:cs="Times New Roman"/>
          <w:szCs w:val="18"/>
        </w:rPr>
        <w:t>: korištenjem primjerenih rolerskih vježbi utjecati na razvoj funkcionalnih i motoričkih sposobnosti</w:t>
      </w:r>
    </w:p>
    <w:p w:rsidR="00856A80" w:rsidRPr="004673E3" w:rsidRDefault="00856A80" w:rsidP="00856A80">
      <w:pPr>
        <w:pStyle w:val="ListParagraph"/>
        <w:spacing w:before="120"/>
        <w:ind w:left="0"/>
        <w:rPr>
          <w:rFonts w:cs="Times New Roman"/>
          <w:szCs w:val="18"/>
        </w:rPr>
      </w:pPr>
      <w:r w:rsidRPr="004673E3">
        <w:rPr>
          <w:rFonts w:cs="Times New Roman"/>
          <w:b/>
          <w:szCs w:val="18"/>
        </w:rPr>
        <w:t>Obrazloženje cilja</w:t>
      </w:r>
      <w:r w:rsidRPr="004673E3">
        <w:rPr>
          <w:rFonts w:cs="Times New Roman"/>
          <w:szCs w:val="18"/>
        </w:rPr>
        <w:t>: Usvajanjem i usavršavanjem znanja iz rolanja,  potaknuti učenike na bavljenje sportskim aktivnostima što razvija krvožilni i dišni sustav, izdržljivost, snagu, ravnotežu, brzine i koordinaciju te neposredno pridonosi zdravlju učenika.</w:t>
      </w:r>
    </w:p>
    <w:p w:rsidR="00856A80" w:rsidRPr="004673E3" w:rsidRDefault="00856A80" w:rsidP="00856A80">
      <w:pPr>
        <w:pStyle w:val="ListParagraph"/>
        <w:spacing w:before="120" w:after="120"/>
        <w:ind w:left="0"/>
        <w:rPr>
          <w:rFonts w:cs="Times New Roman"/>
          <w:szCs w:val="18"/>
        </w:rPr>
      </w:pPr>
      <w:r w:rsidRPr="004673E3">
        <w:rPr>
          <w:rFonts w:cs="Times New Roman"/>
          <w:b/>
          <w:szCs w:val="18"/>
        </w:rPr>
        <w:t>Očekivani ishodi/postignuća</w:t>
      </w:r>
      <w:r w:rsidRPr="004673E3">
        <w:rPr>
          <w:rFonts w:cs="Times New Roman"/>
          <w:szCs w:val="18"/>
        </w:rPr>
        <w:t xml:space="preserve">: </w:t>
      </w:r>
    </w:p>
    <w:p w:rsidR="00856A80" w:rsidRPr="004673E3" w:rsidRDefault="00856A80" w:rsidP="009C528B">
      <w:pPr>
        <w:pStyle w:val="ListParagraph"/>
        <w:numPr>
          <w:ilvl w:val="0"/>
          <w:numId w:val="11"/>
        </w:numPr>
        <w:rPr>
          <w:szCs w:val="18"/>
        </w:rPr>
      </w:pPr>
      <w:r w:rsidRPr="004673E3">
        <w:rPr>
          <w:szCs w:val="18"/>
        </w:rPr>
        <w:t>kretati se i boraviti na svježem zraku</w:t>
      </w:r>
    </w:p>
    <w:p w:rsidR="00856A80" w:rsidRPr="004673E3" w:rsidRDefault="00856A80" w:rsidP="009C528B">
      <w:pPr>
        <w:pStyle w:val="ListParagraph"/>
        <w:numPr>
          <w:ilvl w:val="0"/>
          <w:numId w:val="11"/>
        </w:numPr>
        <w:rPr>
          <w:szCs w:val="18"/>
        </w:rPr>
      </w:pPr>
      <w:r w:rsidRPr="004673E3">
        <w:rPr>
          <w:szCs w:val="18"/>
        </w:rPr>
        <w:t>poboljšati funkcionalne i motoričke sposobnosti</w:t>
      </w:r>
    </w:p>
    <w:p w:rsidR="00856A80" w:rsidRPr="004673E3" w:rsidRDefault="00856A80" w:rsidP="009C528B">
      <w:pPr>
        <w:pStyle w:val="ListParagraph"/>
        <w:numPr>
          <w:ilvl w:val="0"/>
          <w:numId w:val="11"/>
        </w:numPr>
        <w:rPr>
          <w:szCs w:val="18"/>
        </w:rPr>
      </w:pPr>
      <w:r w:rsidRPr="004673E3">
        <w:rPr>
          <w:szCs w:val="18"/>
        </w:rPr>
        <w:t>razvoj lokomotorne muskulature</w:t>
      </w:r>
    </w:p>
    <w:p w:rsidR="00856A80" w:rsidRPr="004673E3" w:rsidRDefault="00856A80" w:rsidP="009C528B">
      <w:pPr>
        <w:pStyle w:val="ListParagraph"/>
        <w:numPr>
          <w:ilvl w:val="0"/>
          <w:numId w:val="11"/>
        </w:numPr>
        <w:rPr>
          <w:szCs w:val="18"/>
        </w:rPr>
      </w:pPr>
      <w:r w:rsidRPr="004673E3">
        <w:rPr>
          <w:szCs w:val="18"/>
        </w:rPr>
        <w:t>usvojiti i usavršiti tehniku rolanja</w:t>
      </w:r>
    </w:p>
    <w:p w:rsidR="00856A80" w:rsidRPr="004673E3" w:rsidRDefault="00856A80" w:rsidP="009C528B">
      <w:pPr>
        <w:pStyle w:val="ListParagraph"/>
        <w:numPr>
          <w:ilvl w:val="0"/>
          <w:numId w:val="11"/>
        </w:numPr>
        <w:rPr>
          <w:szCs w:val="18"/>
        </w:rPr>
      </w:pPr>
      <w:r w:rsidRPr="004673E3">
        <w:rPr>
          <w:szCs w:val="18"/>
        </w:rPr>
        <w:t>ostvariti svoj maksimalni rezultat na natjecanju</w:t>
      </w:r>
    </w:p>
    <w:p w:rsidR="00856A80" w:rsidRPr="004673E3" w:rsidRDefault="00856A80" w:rsidP="00856A80">
      <w:pPr>
        <w:pStyle w:val="ListParagraph"/>
        <w:spacing w:before="120" w:after="120"/>
        <w:ind w:left="0"/>
        <w:rPr>
          <w:rFonts w:cs="Times New Roman"/>
          <w:b/>
          <w:szCs w:val="18"/>
        </w:rPr>
      </w:pPr>
      <w:r w:rsidRPr="004673E3">
        <w:rPr>
          <w:rFonts w:cs="Times New Roman"/>
          <w:b/>
          <w:szCs w:val="18"/>
        </w:rPr>
        <w:t xml:space="preserve">NAČIN REALIZACIJE: </w:t>
      </w:r>
    </w:p>
    <w:p w:rsidR="00856A80" w:rsidRPr="004673E3" w:rsidRDefault="00856A80" w:rsidP="00856A80">
      <w:pPr>
        <w:pStyle w:val="ListParagraph"/>
        <w:ind w:left="0"/>
        <w:rPr>
          <w:rFonts w:cs="Times New Roman"/>
          <w:b/>
          <w:szCs w:val="18"/>
        </w:rPr>
      </w:pPr>
      <w:r w:rsidRPr="004673E3">
        <w:rPr>
          <w:rFonts w:cs="Times New Roman"/>
          <w:b/>
          <w:szCs w:val="18"/>
        </w:rPr>
        <w:t xml:space="preserve">Oblik: </w:t>
      </w:r>
      <w:r w:rsidRPr="004673E3">
        <w:rPr>
          <w:rFonts w:cs="Times New Roman"/>
          <w:szCs w:val="18"/>
        </w:rPr>
        <w:t>izvannastavna  aktivnost</w:t>
      </w:r>
    </w:p>
    <w:p w:rsidR="00856A80" w:rsidRPr="004673E3" w:rsidRDefault="00856A80" w:rsidP="00856A80">
      <w:pPr>
        <w:pStyle w:val="ListParagraph"/>
        <w:ind w:left="0"/>
        <w:rPr>
          <w:rFonts w:cs="Times New Roman"/>
          <w:b/>
          <w:szCs w:val="18"/>
        </w:rPr>
      </w:pPr>
      <w:r w:rsidRPr="004673E3">
        <w:rPr>
          <w:rFonts w:cs="Times New Roman"/>
          <w:b/>
          <w:szCs w:val="18"/>
        </w:rPr>
        <w:t xml:space="preserve">Sudionici: </w:t>
      </w:r>
      <w:r w:rsidRPr="004673E3">
        <w:rPr>
          <w:rFonts w:cs="Times New Roman"/>
          <w:szCs w:val="18"/>
        </w:rPr>
        <w:t>učenici od 1. do 8. razreda i učitelj TZK-a</w:t>
      </w:r>
    </w:p>
    <w:p w:rsidR="00856A80" w:rsidRPr="004673E3" w:rsidRDefault="00856A80" w:rsidP="00856A80">
      <w:pPr>
        <w:pStyle w:val="ListParagraph"/>
        <w:ind w:left="0"/>
        <w:rPr>
          <w:rFonts w:cs="Times New Roman"/>
          <w:szCs w:val="18"/>
        </w:rPr>
      </w:pPr>
      <w:r w:rsidRPr="004673E3">
        <w:rPr>
          <w:rFonts w:cs="Times New Roman"/>
          <w:b/>
          <w:szCs w:val="18"/>
        </w:rPr>
        <w:t xml:space="preserve">Način učenja: </w:t>
      </w:r>
      <w:r w:rsidRPr="004673E3">
        <w:rPr>
          <w:rFonts w:cs="Times New Roman"/>
          <w:szCs w:val="18"/>
        </w:rPr>
        <w:t>usavršavanje tehnike rolanja – položaj tijela pri rolanju, rolerski korak, zavoj u lijevu i desnu stranu, kočenje stoperom i „T“ kočenje, start; rad na ravnoteži, koordinaciji rolerskog koraka , brzinskom rolanju i rolanju na duge pruge kroz razne elementarne i štafetne igre,  kondicijske i brzinske treninge</w:t>
      </w:r>
    </w:p>
    <w:p w:rsidR="00856A80" w:rsidRPr="004673E3" w:rsidRDefault="00856A80" w:rsidP="00856A80">
      <w:pPr>
        <w:pStyle w:val="ListParagraph"/>
        <w:ind w:left="0"/>
        <w:rPr>
          <w:rFonts w:cs="Times New Roman"/>
          <w:b/>
          <w:szCs w:val="18"/>
        </w:rPr>
      </w:pPr>
      <w:r w:rsidRPr="004673E3">
        <w:rPr>
          <w:rFonts w:cs="Times New Roman"/>
          <w:b/>
          <w:szCs w:val="18"/>
        </w:rPr>
        <w:t xml:space="preserve">Metode podučavanja: </w:t>
      </w:r>
      <w:r w:rsidRPr="004673E3">
        <w:rPr>
          <w:rFonts w:cs="Times New Roman"/>
          <w:szCs w:val="18"/>
        </w:rPr>
        <w:t>frontalni i grupni rad, te individualni pristup učeniku.</w:t>
      </w:r>
    </w:p>
    <w:p w:rsidR="00856A80" w:rsidRPr="004673E3" w:rsidRDefault="00856A80" w:rsidP="00856A80">
      <w:pPr>
        <w:pStyle w:val="ListParagraph"/>
        <w:ind w:left="0"/>
        <w:rPr>
          <w:rFonts w:cs="Times New Roman"/>
          <w:szCs w:val="18"/>
        </w:rPr>
      </w:pPr>
      <w:r w:rsidRPr="004673E3">
        <w:rPr>
          <w:rFonts w:cs="Times New Roman"/>
          <w:b/>
          <w:szCs w:val="18"/>
        </w:rPr>
        <w:t>Trajanje izvedbe</w:t>
      </w:r>
      <w:r w:rsidRPr="004673E3">
        <w:rPr>
          <w:rFonts w:cs="Times New Roman"/>
          <w:szCs w:val="18"/>
        </w:rPr>
        <w:t xml:space="preserve">:  Kroz školsku godinu </w:t>
      </w:r>
      <w:r w:rsidR="00FC460E">
        <w:rPr>
          <w:rFonts w:cs="Times New Roman"/>
          <w:szCs w:val="18"/>
        </w:rPr>
        <w:t>2018./2019.</w:t>
      </w:r>
      <w:r w:rsidRPr="004673E3">
        <w:rPr>
          <w:rFonts w:cs="Times New Roman"/>
          <w:szCs w:val="18"/>
        </w:rPr>
        <w:t xml:space="preserve"> – 2.sata  tjedno</w:t>
      </w:r>
    </w:p>
    <w:p w:rsidR="00856A80" w:rsidRPr="004673E3" w:rsidRDefault="00856A80" w:rsidP="00856A80">
      <w:pPr>
        <w:pStyle w:val="ListParagraph"/>
        <w:spacing w:before="120"/>
        <w:ind w:left="0" w:firstLine="709"/>
        <w:rPr>
          <w:rFonts w:cs="Times New Roman"/>
          <w:b/>
          <w:szCs w:val="18"/>
        </w:rPr>
      </w:pPr>
      <w:r w:rsidRPr="004673E3">
        <w:rPr>
          <w:rFonts w:cs="Times New Roman"/>
          <w:b/>
          <w:szCs w:val="18"/>
        </w:rPr>
        <w:t>Resursi:</w:t>
      </w:r>
    </w:p>
    <w:p w:rsidR="00856A80" w:rsidRPr="004673E3" w:rsidRDefault="00856A80" w:rsidP="00856A80">
      <w:pPr>
        <w:pStyle w:val="ListParagraph"/>
        <w:ind w:left="0"/>
        <w:rPr>
          <w:rFonts w:cs="Times New Roman"/>
          <w:b/>
          <w:szCs w:val="18"/>
        </w:rPr>
      </w:pPr>
      <w:r w:rsidRPr="004673E3">
        <w:rPr>
          <w:rFonts w:cs="Times New Roman"/>
          <w:b/>
          <w:szCs w:val="18"/>
        </w:rPr>
        <w:t>Potrebni resursi:</w:t>
      </w:r>
      <w:r w:rsidRPr="004673E3">
        <w:rPr>
          <w:rFonts w:cs="Times New Roman"/>
          <w:szCs w:val="18"/>
        </w:rPr>
        <w:t xml:space="preserve"> </w:t>
      </w:r>
    </w:p>
    <w:p w:rsidR="00856A80" w:rsidRPr="004673E3" w:rsidRDefault="00856A80" w:rsidP="00856A80">
      <w:pPr>
        <w:pStyle w:val="ListParagraph"/>
        <w:ind w:left="0"/>
        <w:rPr>
          <w:rFonts w:cs="Times New Roman"/>
          <w:szCs w:val="18"/>
        </w:rPr>
      </w:pPr>
      <w:r w:rsidRPr="004673E3">
        <w:rPr>
          <w:rFonts w:cs="Times New Roman"/>
          <w:szCs w:val="18"/>
        </w:rPr>
        <w:t>Materijalni resursi: role i štitnici, kružna staza za rolanje, dvorana i sitni rekviziti.</w:t>
      </w:r>
    </w:p>
    <w:p w:rsidR="00856A80" w:rsidRPr="004673E3" w:rsidRDefault="00856A80" w:rsidP="00856A80">
      <w:pPr>
        <w:pStyle w:val="ListParagraph"/>
        <w:ind w:left="0"/>
        <w:rPr>
          <w:rFonts w:cs="Times New Roman"/>
          <w:szCs w:val="18"/>
        </w:rPr>
      </w:pPr>
      <w:r w:rsidRPr="004673E3">
        <w:rPr>
          <w:rFonts w:cs="Times New Roman"/>
          <w:szCs w:val="18"/>
        </w:rPr>
        <w:t>Ljudski resursi:  učitelj, suradnja sa razrednicima i  roditeljima, ravnateljica.</w:t>
      </w:r>
    </w:p>
    <w:p w:rsidR="00856A80" w:rsidRPr="004673E3" w:rsidRDefault="00856A80" w:rsidP="00856A80">
      <w:pPr>
        <w:pStyle w:val="ListParagraph"/>
        <w:ind w:left="0"/>
        <w:rPr>
          <w:rFonts w:cs="Times New Roman"/>
          <w:szCs w:val="18"/>
        </w:rPr>
      </w:pPr>
      <w:r w:rsidRPr="004673E3">
        <w:rPr>
          <w:rFonts w:cs="Times New Roman"/>
          <w:b/>
          <w:szCs w:val="18"/>
        </w:rPr>
        <w:t>Moguće teškoće:</w:t>
      </w:r>
      <w:r w:rsidRPr="004673E3">
        <w:rPr>
          <w:rFonts w:cs="Times New Roman"/>
          <w:szCs w:val="18"/>
        </w:rPr>
        <w:t xml:space="preserve">  Nabavka natjecateljskih /profi/ rola.</w:t>
      </w:r>
    </w:p>
    <w:p w:rsidR="00856A80" w:rsidRPr="004673E3" w:rsidRDefault="00856A80" w:rsidP="00856A80">
      <w:pPr>
        <w:pStyle w:val="ListParagraph"/>
        <w:spacing w:before="120"/>
        <w:ind w:left="0"/>
        <w:rPr>
          <w:rFonts w:cs="Times New Roman"/>
          <w:b/>
          <w:szCs w:val="18"/>
        </w:rPr>
      </w:pPr>
      <w:r w:rsidRPr="004673E3">
        <w:rPr>
          <w:rFonts w:cs="Times New Roman"/>
          <w:b/>
          <w:szCs w:val="18"/>
        </w:rPr>
        <w:t>Način praćenja i provjere ishoda/postignuća:</w:t>
      </w:r>
    </w:p>
    <w:p w:rsidR="00856A80" w:rsidRPr="004673E3" w:rsidRDefault="00856A80" w:rsidP="00856A80">
      <w:pPr>
        <w:pStyle w:val="ListParagraph"/>
        <w:ind w:left="0"/>
        <w:rPr>
          <w:rFonts w:cs="Times New Roman"/>
          <w:szCs w:val="18"/>
        </w:rPr>
      </w:pPr>
      <w:r w:rsidRPr="004673E3">
        <w:rPr>
          <w:rFonts w:cs="Times New Roman"/>
          <w:szCs w:val="18"/>
        </w:rPr>
        <w:t>Statistička obrada podataka</w:t>
      </w:r>
      <w:r w:rsidRPr="004673E3">
        <w:rPr>
          <w:rFonts w:cs="Times New Roman"/>
          <w:b/>
          <w:szCs w:val="18"/>
        </w:rPr>
        <w:t>:</w:t>
      </w:r>
      <w:r w:rsidRPr="004673E3">
        <w:rPr>
          <w:rFonts w:cs="Times New Roman"/>
          <w:szCs w:val="18"/>
        </w:rPr>
        <w:t xml:space="preserve"> rezultati na natjecanju  Zagrebačke rolerske lige i Otvorenom prvenstvu Hrvatske</w:t>
      </w:r>
    </w:p>
    <w:p w:rsidR="00856A80" w:rsidRPr="004673E3" w:rsidRDefault="00856A80" w:rsidP="00856A80">
      <w:pPr>
        <w:pStyle w:val="ListParagraph"/>
        <w:ind w:left="0"/>
        <w:rPr>
          <w:rFonts w:cs="Times New Roman"/>
          <w:szCs w:val="18"/>
        </w:rPr>
      </w:pPr>
      <w:r w:rsidRPr="004673E3">
        <w:rPr>
          <w:rFonts w:cs="Times New Roman"/>
          <w:szCs w:val="18"/>
        </w:rPr>
        <w:t>Analiza kvalitetnih izvora informacija</w:t>
      </w:r>
      <w:r w:rsidRPr="004673E3">
        <w:rPr>
          <w:rFonts w:cs="Times New Roman"/>
          <w:b/>
          <w:szCs w:val="18"/>
        </w:rPr>
        <w:t>:</w:t>
      </w:r>
      <w:r w:rsidRPr="004673E3">
        <w:rPr>
          <w:rFonts w:cs="Times New Roman"/>
          <w:szCs w:val="18"/>
        </w:rPr>
        <w:t xml:space="preserve">  web-stranica rolerskog saveza, fotografije i izvješća s natjecanja.</w:t>
      </w:r>
    </w:p>
    <w:p w:rsidR="00856A80" w:rsidRPr="004673E3" w:rsidRDefault="00856A80" w:rsidP="00856A80">
      <w:pPr>
        <w:pStyle w:val="ListParagraph"/>
        <w:spacing w:before="120"/>
        <w:ind w:left="0"/>
        <w:rPr>
          <w:rFonts w:cs="Times New Roman"/>
          <w:szCs w:val="18"/>
        </w:rPr>
      </w:pPr>
      <w:r w:rsidRPr="004673E3">
        <w:rPr>
          <w:rFonts w:cs="Times New Roman"/>
          <w:b/>
          <w:szCs w:val="18"/>
        </w:rPr>
        <w:t>Odgovorne osobe:</w:t>
      </w:r>
      <w:r w:rsidRPr="004673E3">
        <w:rPr>
          <w:rFonts w:cs="Times New Roman"/>
          <w:szCs w:val="18"/>
        </w:rPr>
        <w:t xml:space="preserve">  prof. TZK-a Vesnica  Roščić</w:t>
      </w:r>
    </w:p>
    <w:p w:rsidR="00BA3A9D" w:rsidRDefault="00BA3A9D" w:rsidP="00BA3A9D">
      <w:pPr>
        <w:pStyle w:val="Heading3"/>
        <w:rPr>
          <w:lang w:eastAsia="hr-HR"/>
        </w:rPr>
      </w:pPr>
      <w:bookmarkStart w:id="145" w:name="_Toc493058494"/>
      <w:bookmarkStart w:id="146" w:name="_Toc525736605"/>
      <w:r>
        <w:rPr>
          <w:lang w:eastAsia="hr-HR"/>
        </w:rPr>
        <w:t>7.1.</w:t>
      </w:r>
      <w:r w:rsidR="008D1B8F">
        <w:rPr>
          <w:lang w:eastAsia="hr-HR"/>
        </w:rPr>
        <w:t>2</w:t>
      </w:r>
      <w:r>
        <w:rPr>
          <w:lang w:eastAsia="hr-HR"/>
        </w:rPr>
        <w:t xml:space="preserve">. </w:t>
      </w:r>
      <w:bookmarkEnd w:id="145"/>
      <w:r>
        <w:rPr>
          <w:lang w:eastAsia="hr-HR"/>
        </w:rPr>
        <w:t>Odbojka</w:t>
      </w:r>
      <w:bookmarkEnd w:id="146"/>
    </w:p>
    <w:p w:rsidR="00BA3A9D" w:rsidRPr="004673E3" w:rsidRDefault="00BA3A9D" w:rsidP="00BA3A9D">
      <w:pPr>
        <w:pStyle w:val="ListParagraph"/>
        <w:spacing w:before="120"/>
        <w:rPr>
          <w:szCs w:val="18"/>
        </w:rPr>
      </w:pPr>
      <w:r w:rsidRPr="004673E3">
        <w:rPr>
          <w:b/>
          <w:szCs w:val="18"/>
        </w:rPr>
        <w:t>Ciklus (razred) :</w:t>
      </w:r>
      <w:r>
        <w:rPr>
          <w:szCs w:val="18"/>
        </w:rPr>
        <w:t xml:space="preserve"> 6</w:t>
      </w:r>
      <w:r w:rsidRPr="004673E3">
        <w:rPr>
          <w:szCs w:val="18"/>
        </w:rPr>
        <w:t>. – 8. razredi</w:t>
      </w:r>
    </w:p>
    <w:p w:rsidR="008D1B8F" w:rsidRDefault="000F16D9" w:rsidP="00BA3A9D">
      <w:pPr>
        <w:rPr>
          <w:color w:val="000000"/>
          <w:szCs w:val="18"/>
        </w:rPr>
      </w:pPr>
      <w:r>
        <w:rPr>
          <w:b/>
          <w:szCs w:val="18"/>
        </w:rPr>
        <w:t xml:space="preserve">Cilj: </w:t>
      </w:r>
      <w:r w:rsidR="00BA3A9D">
        <w:rPr>
          <w:color w:val="000000"/>
        </w:rPr>
        <w:t xml:space="preserve">usavršiti tehniku i taktiku odbojkaške igre, </w:t>
      </w:r>
      <w:r w:rsidR="00BA3A9D" w:rsidRPr="004673E3">
        <w:rPr>
          <w:color w:val="000000"/>
          <w:szCs w:val="18"/>
        </w:rPr>
        <w:t>utjecati na antropološ</w:t>
      </w:r>
      <w:r>
        <w:rPr>
          <w:color w:val="000000"/>
          <w:szCs w:val="18"/>
        </w:rPr>
        <w:t xml:space="preserve">ki status, razvoj sposobnosti i </w:t>
      </w:r>
      <w:r w:rsidR="008D1B8F">
        <w:rPr>
          <w:color w:val="000000"/>
          <w:szCs w:val="18"/>
        </w:rPr>
        <w:t>znanja</w:t>
      </w:r>
    </w:p>
    <w:p w:rsidR="00BA3A9D" w:rsidRPr="006C7A6C" w:rsidRDefault="00BA3A9D" w:rsidP="00BA3A9D">
      <w:r w:rsidRPr="004673E3">
        <w:rPr>
          <w:b/>
          <w:szCs w:val="18"/>
        </w:rPr>
        <w:t>Obrazloženje cilja</w:t>
      </w:r>
      <w:r w:rsidRPr="006C7A6C">
        <w:rPr>
          <w:b/>
        </w:rPr>
        <w:t>:</w:t>
      </w:r>
      <w:r>
        <w:rPr>
          <w:b/>
        </w:rPr>
        <w:t xml:space="preserve"> </w:t>
      </w:r>
      <w:r w:rsidRPr="00FB3F21">
        <w:t>Učenici će kroz treninge i natjecanja postići određeni nivo</w:t>
      </w:r>
      <w:r>
        <w:t xml:space="preserve"> </w:t>
      </w:r>
      <w:r w:rsidRPr="00FB3F21">
        <w:t>samopouzdanja i osobnu afirmaciju</w:t>
      </w:r>
      <w:r>
        <w:rPr>
          <w:b/>
        </w:rPr>
        <w:t xml:space="preserve"> </w:t>
      </w:r>
      <w:r>
        <w:t xml:space="preserve">. Naučene elemente tehnike i taktike moći će koristiti </w:t>
      </w:r>
      <w:r w:rsidRPr="00FB3F21">
        <w:t xml:space="preserve"> u slobodno vrijeme</w:t>
      </w:r>
      <w:r w:rsidRPr="004F1768">
        <w:t>.</w:t>
      </w:r>
    </w:p>
    <w:p w:rsidR="00BA3A9D" w:rsidRPr="004673E3" w:rsidRDefault="00BA3A9D" w:rsidP="00BA3A9D">
      <w:pPr>
        <w:spacing w:before="120"/>
        <w:rPr>
          <w:b/>
          <w:szCs w:val="18"/>
        </w:rPr>
      </w:pPr>
      <w:r w:rsidRPr="004673E3">
        <w:rPr>
          <w:b/>
          <w:szCs w:val="18"/>
        </w:rPr>
        <w:t>Očekivani ishodi/postignuća</w:t>
      </w:r>
    </w:p>
    <w:p w:rsidR="00BA3A9D" w:rsidRPr="00BA3A9D" w:rsidRDefault="00BA3A9D" w:rsidP="00BA3A9D">
      <w:pPr>
        <w:pStyle w:val="ListParagraph"/>
        <w:numPr>
          <w:ilvl w:val="0"/>
          <w:numId w:val="11"/>
        </w:numPr>
        <w:rPr>
          <w:szCs w:val="18"/>
        </w:rPr>
      </w:pPr>
      <w:r w:rsidRPr="00BA3A9D">
        <w:rPr>
          <w:szCs w:val="18"/>
        </w:rPr>
        <w:t>naučiti osnovne elemente tehnike odbojke (vršno odbijanje, podlaktično odbijanje lopte smeč, blok itd.)</w:t>
      </w:r>
    </w:p>
    <w:p w:rsidR="00BA3A9D" w:rsidRPr="00BA3A9D" w:rsidRDefault="00BA3A9D" w:rsidP="00BA3A9D">
      <w:pPr>
        <w:pStyle w:val="ListParagraph"/>
        <w:numPr>
          <w:ilvl w:val="0"/>
          <w:numId w:val="11"/>
        </w:numPr>
        <w:rPr>
          <w:szCs w:val="18"/>
        </w:rPr>
      </w:pPr>
      <w:r w:rsidRPr="00BA3A9D">
        <w:rPr>
          <w:szCs w:val="18"/>
        </w:rPr>
        <w:lastRenderedPageBreak/>
        <w:t>naučiti osnovne elemente taktike odbojkaške igre (napad, obrana, prijem itd.)</w:t>
      </w:r>
    </w:p>
    <w:p w:rsidR="00BA3A9D" w:rsidRPr="00BA3A9D" w:rsidRDefault="00BA3A9D" w:rsidP="00BA3A9D">
      <w:pPr>
        <w:pStyle w:val="ListParagraph"/>
        <w:numPr>
          <w:ilvl w:val="0"/>
          <w:numId w:val="11"/>
        </w:numPr>
        <w:rPr>
          <w:szCs w:val="18"/>
        </w:rPr>
      </w:pPr>
      <w:r w:rsidRPr="00BA3A9D">
        <w:rPr>
          <w:szCs w:val="18"/>
        </w:rPr>
        <w:t>naučiti pravila igre, sustav natjecanja u osnovnim školama.</w:t>
      </w:r>
    </w:p>
    <w:p w:rsidR="00BA3A9D" w:rsidRPr="00BA3A9D" w:rsidRDefault="00BA3A9D" w:rsidP="00BA3A9D">
      <w:pPr>
        <w:pStyle w:val="ListParagraph"/>
        <w:numPr>
          <w:ilvl w:val="0"/>
          <w:numId w:val="11"/>
        </w:numPr>
        <w:rPr>
          <w:szCs w:val="18"/>
        </w:rPr>
      </w:pPr>
      <w:r w:rsidRPr="00BA3A9D">
        <w:rPr>
          <w:szCs w:val="18"/>
        </w:rPr>
        <w:t>poboljšati motorička znanja, motorička postignuća i motoričke sposobnosti</w:t>
      </w:r>
    </w:p>
    <w:p w:rsidR="00BA3A9D" w:rsidRPr="004673E3" w:rsidRDefault="00BA3A9D" w:rsidP="00BA3A9D">
      <w:pPr>
        <w:spacing w:before="120" w:after="120"/>
        <w:rPr>
          <w:b/>
          <w:szCs w:val="18"/>
        </w:rPr>
      </w:pPr>
      <w:r w:rsidRPr="004673E3">
        <w:rPr>
          <w:b/>
          <w:szCs w:val="18"/>
        </w:rPr>
        <w:t>NAČIN REALIZACIJE:</w:t>
      </w:r>
    </w:p>
    <w:p w:rsidR="00BA3A9D" w:rsidRPr="004673E3" w:rsidRDefault="00BA3A9D" w:rsidP="00BA3A9D">
      <w:pPr>
        <w:contextualSpacing/>
        <w:rPr>
          <w:b/>
          <w:szCs w:val="18"/>
        </w:rPr>
      </w:pPr>
      <w:r w:rsidRPr="004673E3">
        <w:rPr>
          <w:b/>
          <w:szCs w:val="18"/>
        </w:rPr>
        <w:t xml:space="preserve">Oblik: </w:t>
      </w:r>
      <w:r w:rsidRPr="00BA3A9D">
        <w:rPr>
          <w:szCs w:val="18"/>
        </w:rPr>
        <w:t>Izvannastavna aktivnost</w:t>
      </w:r>
    </w:p>
    <w:p w:rsidR="00BA3A9D" w:rsidRPr="004673E3" w:rsidRDefault="00BA3A9D" w:rsidP="00BA3A9D">
      <w:pPr>
        <w:contextualSpacing/>
        <w:rPr>
          <w:b/>
          <w:szCs w:val="18"/>
        </w:rPr>
      </w:pPr>
      <w:r w:rsidRPr="004673E3">
        <w:rPr>
          <w:b/>
          <w:szCs w:val="18"/>
        </w:rPr>
        <w:t xml:space="preserve">Sudionici: </w:t>
      </w:r>
      <w:r>
        <w:rPr>
          <w:szCs w:val="18"/>
        </w:rPr>
        <w:t>Učenici i učenice od 6</w:t>
      </w:r>
      <w:r w:rsidRPr="004673E3">
        <w:rPr>
          <w:szCs w:val="18"/>
        </w:rPr>
        <w:t xml:space="preserve">. – 8. razreda </w:t>
      </w:r>
    </w:p>
    <w:p w:rsidR="00BA3A9D" w:rsidRPr="004673E3" w:rsidRDefault="00BA3A9D" w:rsidP="00BA3A9D">
      <w:pPr>
        <w:contextualSpacing/>
        <w:rPr>
          <w:b/>
          <w:szCs w:val="18"/>
        </w:rPr>
      </w:pPr>
      <w:r w:rsidRPr="004673E3">
        <w:rPr>
          <w:b/>
          <w:szCs w:val="18"/>
        </w:rPr>
        <w:t>Način učenja:</w:t>
      </w:r>
      <w:r w:rsidRPr="004673E3">
        <w:rPr>
          <w:szCs w:val="18"/>
        </w:rPr>
        <w:t>Osobno sudjelovanje učenika na sportskim natjecanjima, izrada plakata i mapa</w:t>
      </w:r>
      <w:r w:rsidRPr="004673E3">
        <w:rPr>
          <w:b/>
          <w:szCs w:val="18"/>
        </w:rPr>
        <w:t xml:space="preserve">, </w:t>
      </w:r>
      <w:r w:rsidRPr="004673E3">
        <w:rPr>
          <w:szCs w:val="18"/>
        </w:rPr>
        <w:t>fair play nagrade za izrazite pothvate ili ponašanje,  priče i poruke hrvatskih  sportaša</w:t>
      </w:r>
    </w:p>
    <w:p w:rsidR="00BA3A9D" w:rsidRPr="004673E3" w:rsidRDefault="00BA3A9D" w:rsidP="00BA3A9D">
      <w:pPr>
        <w:contextualSpacing/>
        <w:rPr>
          <w:b/>
          <w:szCs w:val="18"/>
        </w:rPr>
      </w:pPr>
      <w:r w:rsidRPr="004673E3">
        <w:rPr>
          <w:b/>
          <w:szCs w:val="18"/>
        </w:rPr>
        <w:t>Metode poučavanja:</w:t>
      </w:r>
      <w:r w:rsidRPr="004673E3">
        <w:rPr>
          <w:szCs w:val="18"/>
        </w:rPr>
        <w:t>Usmeno izlaganje, demonstracija , metoda postavljanja i rješavanja motoričkih zadataka.</w:t>
      </w:r>
    </w:p>
    <w:p w:rsidR="00BA3A9D" w:rsidRPr="004673E3" w:rsidRDefault="00BA3A9D" w:rsidP="00BA3A9D">
      <w:pPr>
        <w:contextualSpacing/>
        <w:rPr>
          <w:b/>
          <w:szCs w:val="18"/>
        </w:rPr>
      </w:pPr>
      <w:r w:rsidRPr="004673E3">
        <w:rPr>
          <w:b/>
          <w:szCs w:val="18"/>
        </w:rPr>
        <w:t>Trajanje izvedbe:</w:t>
      </w:r>
      <w:r w:rsidR="000F16D9">
        <w:rPr>
          <w:b/>
          <w:szCs w:val="18"/>
        </w:rPr>
        <w:t xml:space="preserve"> </w:t>
      </w:r>
      <w:r w:rsidR="000F16D9">
        <w:rPr>
          <w:szCs w:val="18"/>
        </w:rPr>
        <w:t>t</w:t>
      </w:r>
      <w:r w:rsidRPr="004673E3">
        <w:rPr>
          <w:szCs w:val="18"/>
        </w:rPr>
        <w:t xml:space="preserve">ijekom školske godine </w:t>
      </w:r>
      <w:r>
        <w:rPr>
          <w:szCs w:val="18"/>
        </w:rPr>
        <w:t>201</w:t>
      </w:r>
      <w:r w:rsidR="000F16D9">
        <w:rPr>
          <w:szCs w:val="18"/>
        </w:rPr>
        <w:t>8</w:t>
      </w:r>
      <w:r>
        <w:rPr>
          <w:szCs w:val="18"/>
        </w:rPr>
        <w:t>./1</w:t>
      </w:r>
      <w:r w:rsidR="000F16D9">
        <w:rPr>
          <w:szCs w:val="18"/>
        </w:rPr>
        <w:t>9</w:t>
      </w:r>
      <w:r>
        <w:rPr>
          <w:szCs w:val="18"/>
        </w:rPr>
        <w:t>.</w:t>
      </w:r>
    </w:p>
    <w:p w:rsidR="00BA3A9D" w:rsidRPr="004673E3" w:rsidRDefault="00BA3A9D" w:rsidP="00BA3A9D">
      <w:pPr>
        <w:spacing w:before="120" w:after="120"/>
        <w:ind w:firstLine="709"/>
        <w:rPr>
          <w:b/>
          <w:szCs w:val="18"/>
        </w:rPr>
      </w:pPr>
      <w:r w:rsidRPr="004673E3">
        <w:rPr>
          <w:b/>
          <w:szCs w:val="18"/>
        </w:rPr>
        <w:t xml:space="preserve"> Resursi:    </w:t>
      </w:r>
    </w:p>
    <w:p w:rsidR="00BA3A9D" w:rsidRPr="004673E3" w:rsidRDefault="00BA3A9D" w:rsidP="00AB6918">
      <w:pPr>
        <w:rPr>
          <w:szCs w:val="18"/>
        </w:rPr>
      </w:pPr>
      <w:r w:rsidRPr="004673E3">
        <w:rPr>
          <w:b/>
          <w:szCs w:val="18"/>
        </w:rPr>
        <w:t xml:space="preserve">Potrebni resursi: </w:t>
      </w:r>
      <w:r w:rsidRPr="004673E3">
        <w:rPr>
          <w:i/>
          <w:szCs w:val="18"/>
        </w:rPr>
        <w:t>Materijalni resursi</w:t>
      </w:r>
      <w:r w:rsidRPr="004673E3">
        <w:rPr>
          <w:szCs w:val="18"/>
        </w:rPr>
        <w:t>: sportska dvorana i igralište sa potrebnim rekvizitima i pomagalima za odvijanje sportskih priredbi i natjecanja.</w:t>
      </w:r>
      <w:r w:rsidRPr="004673E3">
        <w:rPr>
          <w:b/>
          <w:szCs w:val="18"/>
        </w:rPr>
        <w:t xml:space="preserve"> </w:t>
      </w:r>
      <w:r w:rsidRPr="004673E3">
        <w:rPr>
          <w:i/>
          <w:szCs w:val="18"/>
        </w:rPr>
        <w:t>Ljudski resursi</w:t>
      </w:r>
      <w:r w:rsidRPr="004673E3">
        <w:rPr>
          <w:b/>
          <w:szCs w:val="18"/>
        </w:rPr>
        <w:t xml:space="preserve">: </w:t>
      </w:r>
      <w:r w:rsidRPr="004673E3">
        <w:rPr>
          <w:szCs w:val="18"/>
        </w:rPr>
        <w:t>Učitelji tjelesne i zdravstvene kulture , učitelji</w:t>
      </w:r>
    </w:p>
    <w:p w:rsidR="00BA3A9D" w:rsidRPr="004673E3" w:rsidRDefault="00BA3A9D" w:rsidP="00BA3A9D">
      <w:pPr>
        <w:rPr>
          <w:b/>
          <w:szCs w:val="18"/>
        </w:rPr>
      </w:pPr>
      <w:r w:rsidRPr="004673E3">
        <w:rPr>
          <w:b/>
          <w:szCs w:val="18"/>
        </w:rPr>
        <w:t>Moguće teškoće</w:t>
      </w:r>
      <w:r w:rsidRPr="004673E3">
        <w:rPr>
          <w:szCs w:val="18"/>
        </w:rPr>
        <w:t>: Nedostatak sportskih rekvizita i pomagala te  nedostatak termina za održavanje sportskih natjecanja.</w:t>
      </w:r>
    </w:p>
    <w:p w:rsidR="00BA3A9D" w:rsidRPr="004673E3" w:rsidRDefault="00BA3A9D" w:rsidP="00BA3A9D">
      <w:pPr>
        <w:spacing w:before="120"/>
        <w:rPr>
          <w:b/>
          <w:szCs w:val="18"/>
        </w:rPr>
      </w:pPr>
      <w:r w:rsidRPr="004673E3">
        <w:rPr>
          <w:b/>
          <w:szCs w:val="18"/>
        </w:rPr>
        <w:t xml:space="preserve">Način praćenja i provjere ishoda/postignuća: </w:t>
      </w:r>
      <w:r w:rsidRPr="004673E3">
        <w:rPr>
          <w:szCs w:val="18"/>
        </w:rPr>
        <w:t>Rezultati na natjecanju,</w:t>
      </w:r>
      <w:r>
        <w:rPr>
          <w:szCs w:val="18"/>
        </w:rPr>
        <w:t xml:space="preserve"> </w:t>
      </w:r>
      <w:r w:rsidRPr="004673E3">
        <w:rPr>
          <w:szCs w:val="18"/>
        </w:rPr>
        <w:t>izvješćivanje</w:t>
      </w:r>
      <w:r w:rsidRPr="004673E3">
        <w:rPr>
          <w:b/>
          <w:szCs w:val="18"/>
        </w:rPr>
        <w:t xml:space="preserve"> </w:t>
      </w:r>
      <w:r w:rsidRPr="006F620B">
        <w:rPr>
          <w:szCs w:val="18"/>
        </w:rPr>
        <w:t>i</w:t>
      </w:r>
      <w:r w:rsidRPr="004673E3">
        <w:rPr>
          <w:b/>
          <w:szCs w:val="18"/>
        </w:rPr>
        <w:t xml:space="preserve"> </w:t>
      </w:r>
      <w:r w:rsidRPr="004673E3">
        <w:rPr>
          <w:szCs w:val="18"/>
        </w:rPr>
        <w:t>objava rezultata na web stranicama škole, školskom listu</w:t>
      </w:r>
    </w:p>
    <w:p w:rsidR="00BA3A9D" w:rsidRPr="004673E3" w:rsidRDefault="00BA3A9D" w:rsidP="00BA3A9D">
      <w:pPr>
        <w:spacing w:before="120"/>
        <w:rPr>
          <w:szCs w:val="18"/>
        </w:rPr>
      </w:pPr>
      <w:r w:rsidRPr="004673E3">
        <w:rPr>
          <w:b/>
          <w:szCs w:val="18"/>
        </w:rPr>
        <w:t>Odgovorna osoba:</w:t>
      </w:r>
      <w:r w:rsidR="00AB6918">
        <w:rPr>
          <w:b/>
          <w:szCs w:val="18"/>
        </w:rPr>
        <w:t xml:space="preserve"> </w:t>
      </w:r>
      <w:r w:rsidRPr="004673E3">
        <w:rPr>
          <w:szCs w:val="18"/>
        </w:rPr>
        <w:t>Željko Pavlić,</w:t>
      </w:r>
      <w:r>
        <w:rPr>
          <w:szCs w:val="18"/>
        </w:rPr>
        <w:t xml:space="preserve"> </w:t>
      </w:r>
      <w:r w:rsidRPr="004673E3">
        <w:rPr>
          <w:szCs w:val="18"/>
        </w:rPr>
        <w:t>prof. tjelesne i zdravstvene kulture.</w:t>
      </w:r>
    </w:p>
    <w:p w:rsidR="00E96884" w:rsidRDefault="00E96884" w:rsidP="00E96884">
      <w:pPr>
        <w:pStyle w:val="Heading3"/>
        <w:rPr>
          <w:lang w:eastAsia="hr-HR"/>
        </w:rPr>
      </w:pPr>
      <w:bookmarkStart w:id="147" w:name="_Toc525736606"/>
      <w:r>
        <w:rPr>
          <w:lang w:eastAsia="hr-HR"/>
        </w:rPr>
        <w:t>7.1.</w:t>
      </w:r>
      <w:r w:rsidR="00E7614D">
        <w:rPr>
          <w:lang w:eastAsia="hr-HR"/>
        </w:rPr>
        <w:t>3</w:t>
      </w:r>
      <w:r>
        <w:rPr>
          <w:lang w:eastAsia="hr-HR"/>
        </w:rPr>
        <w:t xml:space="preserve">. </w:t>
      </w:r>
      <w:r w:rsidR="00050AC2">
        <w:rPr>
          <w:lang w:eastAsia="hr-HR"/>
        </w:rPr>
        <w:t>Vježbaonica</w:t>
      </w:r>
      <w:bookmarkEnd w:id="147"/>
    </w:p>
    <w:p w:rsidR="00BE77B5" w:rsidRPr="004673E3" w:rsidRDefault="00BE77B5" w:rsidP="00BE77B5">
      <w:pPr>
        <w:pStyle w:val="ListParagraph"/>
        <w:spacing w:before="120"/>
        <w:ind w:left="0" w:firstLine="708"/>
        <w:rPr>
          <w:rFonts w:cs="Times New Roman"/>
          <w:szCs w:val="18"/>
        </w:rPr>
      </w:pPr>
      <w:r w:rsidRPr="004673E3">
        <w:rPr>
          <w:rFonts w:cs="Times New Roman"/>
          <w:b/>
          <w:szCs w:val="18"/>
        </w:rPr>
        <w:t xml:space="preserve">Ciklus: </w:t>
      </w:r>
      <w:r w:rsidR="00E7614D">
        <w:rPr>
          <w:rFonts w:cs="Times New Roman"/>
          <w:szCs w:val="18"/>
        </w:rPr>
        <w:t>2</w:t>
      </w:r>
      <w:r w:rsidRPr="004673E3">
        <w:rPr>
          <w:rFonts w:cs="Times New Roman"/>
          <w:szCs w:val="18"/>
        </w:rPr>
        <w:t xml:space="preserve">. </w:t>
      </w:r>
      <w:r w:rsidR="00050AC2">
        <w:rPr>
          <w:rFonts w:cs="Times New Roman"/>
          <w:szCs w:val="18"/>
        </w:rPr>
        <w:t xml:space="preserve">i 3. </w:t>
      </w:r>
      <w:r w:rsidRPr="004673E3">
        <w:rPr>
          <w:rFonts w:cs="Times New Roman"/>
          <w:szCs w:val="18"/>
        </w:rPr>
        <w:t>ciklus (</w:t>
      </w:r>
      <w:r w:rsidR="00050AC2">
        <w:rPr>
          <w:rFonts w:cs="Times New Roman"/>
          <w:szCs w:val="18"/>
        </w:rPr>
        <w:t>5</w:t>
      </w:r>
      <w:r w:rsidRPr="004673E3">
        <w:rPr>
          <w:rFonts w:cs="Times New Roman"/>
          <w:szCs w:val="18"/>
        </w:rPr>
        <w:t xml:space="preserve">. </w:t>
      </w:r>
      <w:r w:rsidR="00050AC2">
        <w:rPr>
          <w:rFonts w:cs="Times New Roman"/>
          <w:szCs w:val="18"/>
        </w:rPr>
        <w:t xml:space="preserve">– 8. </w:t>
      </w:r>
      <w:r w:rsidRPr="004673E3">
        <w:rPr>
          <w:rFonts w:cs="Times New Roman"/>
          <w:szCs w:val="18"/>
        </w:rPr>
        <w:t>razred)</w:t>
      </w:r>
    </w:p>
    <w:p w:rsidR="00463702" w:rsidRPr="004673E3" w:rsidRDefault="00BE77B5" w:rsidP="00463702">
      <w:pPr>
        <w:pStyle w:val="ListParagraph"/>
        <w:spacing w:before="120"/>
        <w:ind w:left="0"/>
        <w:rPr>
          <w:rFonts w:cs="Times New Roman"/>
          <w:szCs w:val="18"/>
        </w:rPr>
      </w:pPr>
      <w:r w:rsidRPr="004673E3">
        <w:rPr>
          <w:rFonts w:cs="Times New Roman"/>
          <w:b/>
          <w:szCs w:val="18"/>
        </w:rPr>
        <w:t>Cilj:</w:t>
      </w:r>
      <w:r w:rsidRPr="004673E3">
        <w:rPr>
          <w:rFonts w:cs="Times New Roman"/>
          <w:szCs w:val="18"/>
        </w:rPr>
        <w:t xml:space="preserve"> </w:t>
      </w:r>
      <w:r w:rsidR="00463702">
        <w:t>poboljšanje zdravstvenog statusa učenika, stvaranje zdravih životnih navika, povećanje interesa za tjelesnom aktivnošću učenika, uključivanje što većeg broja učenika (prvenstveno onih koji nisu u klubovima) u organizirane školske sportske aktivnosti.</w:t>
      </w:r>
    </w:p>
    <w:p w:rsidR="00BE77B5" w:rsidRPr="004673E3" w:rsidRDefault="00BE77B5" w:rsidP="00BE77B5">
      <w:pPr>
        <w:pStyle w:val="ListParagraph"/>
        <w:spacing w:before="120"/>
        <w:ind w:left="0"/>
        <w:rPr>
          <w:rFonts w:cs="Times New Roman"/>
          <w:szCs w:val="18"/>
        </w:rPr>
      </w:pPr>
    </w:p>
    <w:p w:rsidR="00BE77B5" w:rsidRPr="004673E3" w:rsidRDefault="00BE77B5" w:rsidP="00BE77B5">
      <w:pPr>
        <w:spacing w:before="120"/>
        <w:rPr>
          <w:bCs/>
          <w:szCs w:val="18"/>
        </w:rPr>
      </w:pPr>
      <w:r w:rsidRPr="004673E3">
        <w:rPr>
          <w:b/>
          <w:szCs w:val="18"/>
        </w:rPr>
        <w:t>Obrazloženje cilja:</w:t>
      </w:r>
      <w:r w:rsidRPr="004673E3">
        <w:rPr>
          <w:szCs w:val="18"/>
        </w:rPr>
        <w:t xml:space="preserve"> </w:t>
      </w:r>
      <w:r w:rsidRPr="004673E3">
        <w:rPr>
          <w:bCs/>
          <w:szCs w:val="18"/>
        </w:rPr>
        <w:t>Pružiti djeci mogućnosti za stjecanje osnovnih znanja , vještina i navika potrebnih za prilagodbu novim motoričkim aktivnostima, uz edukaciju o higijenskim navikama, djecu učiti i o tome koliko je važna zdrava prehrana za pravilan rast i razvoj.</w:t>
      </w:r>
    </w:p>
    <w:p w:rsidR="00BE77B5" w:rsidRPr="004673E3" w:rsidRDefault="00BE77B5" w:rsidP="00BE77B5">
      <w:pPr>
        <w:spacing w:before="120" w:after="120"/>
        <w:rPr>
          <w:b/>
          <w:szCs w:val="18"/>
        </w:rPr>
      </w:pPr>
      <w:r w:rsidRPr="004673E3">
        <w:rPr>
          <w:b/>
          <w:szCs w:val="18"/>
        </w:rPr>
        <w:t>Očekivani ishodi/postignuća:</w:t>
      </w:r>
    </w:p>
    <w:p w:rsidR="00BE77B5" w:rsidRPr="004673E3" w:rsidRDefault="00BE77B5" w:rsidP="009C528B">
      <w:pPr>
        <w:pStyle w:val="ListParagraph"/>
        <w:numPr>
          <w:ilvl w:val="0"/>
          <w:numId w:val="12"/>
        </w:numPr>
        <w:rPr>
          <w:bCs/>
          <w:szCs w:val="18"/>
        </w:rPr>
      </w:pPr>
      <w:r w:rsidRPr="004673E3">
        <w:rPr>
          <w:bCs/>
          <w:szCs w:val="18"/>
        </w:rPr>
        <w:t>primjenom različitih kinezioloških operatora  razviti  motoričke   sposobnosti, a naglasiti razvoj  koordinacije, ravnoteže i fleksibilnosti,</w:t>
      </w:r>
    </w:p>
    <w:p w:rsidR="00BE77B5" w:rsidRPr="004673E3" w:rsidRDefault="00BE77B5" w:rsidP="009C528B">
      <w:pPr>
        <w:pStyle w:val="ListParagraph"/>
        <w:numPr>
          <w:ilvl w:val="0"/>
          <w:numId w:val="12"/>
        </w:numPr>
        <w:rPr>
          <w:bCs/>
          <w:szCs w:val="18"/>
        </w:rPr>
      </w:pPr>
      <w:r w:rsidRPr="004673E3">
        <w:rPr>
          <w:bCs/>
          <w:szCs w:val="18"/>
        </w:rPr>
        <w:t>steći naviku redovitog tjelesnog vježbanja</w:t>
      </w:r>
    </w:p>
    <w:p w:rsidR="00BE77B5" w:rsidRPr="004673E3" w:rsidRDefault="00BE77B5" w:rsidP="009C528B">
      <w:pPr>
        <w:pStyle w:val="ListParagraph"/>
        <w:numPr>
          <w:ilvl w:val="0"/>
          <w:numId w:val="12"/>
        </w:numPr>
        <w:rPr>
          <w:bCs/>
          <w:szCs w:val="18"/>
        </w:rPr>
      </w:pPr>
      <w:r w:rsidRPr="004673E3">
        <w:rPr>
          <w:bCs/>
          <w:szCs w:val="18"/>
        </w:rPr>
        <w:t>razviti samostalnost u vježbanju</w:t>
      </w:r>
    </w:p>
    <w:p w:rsidR="00BE77B5" w:rsidRPr="004673E3" w:rsidRDefault="00BE77B5" w:rsidP="009C528B">
      <w:pPr>
        <w:pStyle w:val="ListParagraph"/>
        <w:numPr>
          <w:ilvl w:val="0"/>
          <w:numId w:val="12"/>
        </w:numPr>
        <w:rPr>
          <w:bCs/>
          <w:szCs w:val="18"/>
        </w:rPr>
      </w:pPr>
      <w:r w:rsidRPr="004673E3">
        <w:rPr>
          <w:bCs/>
          <w:szCs w:val="18"/>
        </w:rPr>
        <w:t>naučiti poštivati pravila igre i razviti fair play odnos u natjecanjima</w:t>
      </w:r>
    </w:p>
    <w:p w:rsidR="00BE77B5" w:rsidRPr="004673E3" w:rsidRDefault="00BE77B5" w:rsidP="00BE77B5">
      <w:pPr>
        <w:spacing w:before="120" w:after="120"/>
        <w:rPr>
          <w:bCs/>
          <w:szCs w:val="18"/>
        </w:rPr>
      </w:pPr>
      <w:r w:rsidRPr="004673E3">
        <w:rPr>
          <w:b/>
          <w:szCs w:val="18"/>
        </w:rPr>
        <w:t xml:space="preserve"> NAČIN REALIZACIJE:</w:t>
      </w:r>
    </w:p>
    <w:p w:rsidR="00BE77B5" w:rsidRPr="004673E3" w:rsidRDefault="00BE77B5" w:rsidP="00BE77B5">
      <w:pPr>
        <w:pStyle w:val="ListParagraph"/>
        <w:ind w:left="0"/>
        <w:contextualSpacing/>
        <w:rPr>
          <w:rFonts w:cs="Times New Roman"/>
          <w:b/>
          <w:szCs w:val="18"/>
        </w:rPr>
      </w:pPr>
      <w:r w:rsidRPr="004673E3">
        <w:rPr>
          <w:rFonts w:cs="Times New Roman"/>
          <w:b/>
          <w:szCs w:val="18"/>
        </w:rPr>
        <w:t xml:space="preserve">Oblik: </w:t>
      </w:r>
      <w:r w:rsidRPr="004673E3">
        <w:rPr>
          <w:rFonts w:cs="Times New Roman"/>
          <w:szCs w:val="18"/>
        </w:rPr>
        <w:t>izvannastavna aktivnost</w:t>
      </w:r>
    </w:p>
    <w:p w:rsidR="00BE77B5" w:rsidRPr="004673E3" w:rsidRDefault="00BE77B5" w:rsidP="00BE77B5">
      <w:pPr>
        <w:pStyle w:val="ListParagraph"/>
        <w:ind w:left="0"/>
        <w:contextualSpacing/>
        <w:rPr>
          <w:rFonts w:cs="Times New Roman"/>
          <w:b/>
          <w:szCs w:val="18"/>
        </w:rPr>
      </w:pPr>
      <w:r w:rsidRPr="004673E3">
        <w:rPr>
          <w:rFonts w:cs="Times New Roman"/>
          <w:b/>
          <w:szCs w:val="18"/>
        </w:rPr>
        <w:t xml:space="preserve">Sudionici: </w:t>
      </w:r>
      <w:r w:rsidR="00050AC2">
        <w:rPr>
          <w:rFonts w:cs="Times New Roman"/>
          <w:szCs w:val="18"/>
        </w:rPr>
        <w:t>učenici</w:t>
      </w:r>
      <w:r w:rsidR="00463702">
        <w:rPr>
          <w:rFonts w:cs="Times New Roman"/>
          <w:szCs w:val="18"/>
        </w:rPr>
        <w:t xml:space="preserve"> od 5.</w:t>
      </w:r>
      <w:r w:rsidR="00EA66CD">
        <w:rPr>
          <w:rFonts w:cs="Times New Roman"/>
          <w:szCs w:val="18"/>
        </w:rPr>
        <w:t xml:space="preserve"> do </w:t>
      </w:r>
      <w:r w:rsidR="00463702">
        <w:rPr>
          <w:rFonts w:cs="Times New Roman"/>
          <w:szCs w:val="18"/>
        </w:rPr>
        <w:t>8. r</w:t>
      </w:r>
      <w:r w:rsidR="00EA66CD">
        <w:rPr>
          <w:rFonts w:cs="Times New Roman"/>
          <w:szCs w:val="18"/>
        </w:rPr>
        <w:t>.</w:t>
      </w:r>
      <w:r w:rsidR="00050AC2">
        <w:rPr>
          <w:rFonts w:cs="Times New Roman"/>
          <w:szCs w:val="18"/>
        </w:rPr>
        <w:t>, učitelj</w:t>
      </w:r>
      <w:r w:rsidR="00463702">
        <w:rPr>
          <w:rFonts w:cs="Times New Roman"/>
          <w:szCs w:val="18"/>
        </w:rPr>
        <w:t xml:space="preserve"> TZK</w:t>
      </w:r>
    </w:p>
    <w:p w:rsidR="00BE77B5" w:rsidRPr="004673E3" w:rsidRDefault="00BE77B5" w:rsidP="00BE77B5">
      <w:pPr>
        <w:pStyle w:val="ListParagraph"/>
        <w:ind w:left="0"/>
        <w:contextualSpacing/>
        <w:rPr>
          <w:rFonts w:cs="Times New Roman"/>
          <w:b/>
          <w:szCs w:val="18"/>
        </w:rPr>
      </w:pPr>
      <w:r w:rsidRPr="004673E3">
        <w:rPr>
          <w:rFonts w:cs="Times New Roman"/>
          <w:b/>
          <w:szCs w:val="18"/>
        </w:rPr>
        <w:t>Način učenja:</w:t>
      </w:r>
      <w:r w:rsidR="00050AC2">
        <w:rPr>
          <w:rFonts w:cs="Times New Roman"/>
          <w:b/>
          <w:szCs w:val="18"/>
        </w:rPr>
        <w:t xml:space="preserve"> </w:t>
      </w:r>
      <w:r w:rsidRPr="004673E3">
        <w:rPr>
          <w:rFonts w:cs="Times New Roman"/>
          <w:szCs w:val="18"/>
        </w:rPr>
        <w:t>Osobno sudjelovanje učenika na sportskim natjecanjima, izrada plakata i mapa</w:t>
      </w:r>
      <w:r w:rsidRPr="004673E3">
        <w:rPr>
          <w:rFonts w:cs="Times New Roman"/>
          <w:b/>
          <w:szCs w:val="18"/>
        </w:rPr>
        <w:t xml:space="preserve">, </w:t>
      </w:r>
      <w:r w:rsidRPr="004673E3">
        <w:rPr>
          <w:rFonts w:cs="Times New Roman"/>
          <w:szCs w:val="18"/>
        </w:rPr>
        <w:t>fair play nagrade za izrazite pothvate ili ponašanje</w:t>
      </w:r>
    </w:p>
    <w:p w:rsidR="00463702" w:rsidRDefault="00BE77B5" w:rsidP="00BE77B5">
      <w:pPr>
        <w:pStyle w:val="ListParagraph"/>
        <w:ind w:left="0"/>
        <w:contextualSpacing/>
        <w:rPr>
          <w:rFonts w:cs="Times New Roman"/>
          <w:b/>
          <w:szCs w:val="18"/>
        </w:rPr>
      </w:pPr>
      <w:r w:rsidRPr="004673E3">
        <w:rPr>
          <w:rFonts w:cs="Times New Roman"/>
          <w:b/>
          <w:szCs w:val="18"/>
        </w:rPr>
        <w:t xml:space="preserve">Metode poučavanja: </w:t>
      </w:r>
      <w:r w:rsidR="00463702">
        <w:t>kroz pokazne treninge i demonstracije u klubovima upoznavanje s mnogim sportovima</w:t>
      </w:r>
      <w:r w:rsidR="00463702" w:rsidRPr="004673E3">
        <w:rPr>
          <w:rFonts w:cs="Times New Roman"/>
          <w:szCs w:val="18"/>
        </w:rPr>
        <w:t>, metoda postavljanja i rješavanja motoričkih zadataka</w:t>
      </w:r>
      <w:r w:rsidR="00463702" w:rsidRPr="004673E3">
        <w:rPr>
          <w:rFonts w:cs="Times New Roman"/>
          <w:b/>
          <w:szCs w:val="18"/>
        </w:rPr>
        <w:t xml:space="preserve"> </w:t>
      </w:r>
    </w:p>
    <w:p w:rsidR="00BE77B5" w:rsidRPr="004673E3" w:rsidRDefault="00BE77B5" w:rsidP="00BE77B5">
      <w:pPr>
        <w:pStyle w:val="ListParagraph"/>
        <w:ind w:left="0"/>
        <w:contextualSpacing/>
        <w:rPr>
          <w:rFonts w:cs="Times New Roman"/>
          <w:szCs w:val="18"/>
        </w:rPr>
      </w:pPr>
      <w:r w:rsidRPr="004673E3">
        <w:rPr>
          <w:rFonts w:cs="Times New Roman"/>
          <w:b/>
          <w:szCs w:val="18"/>
        </w:rPr>
        <w:t>Trajanje izvedbe:</w:t>
      </w:r>
      <w:r w:rsidRPr="004673E3">
        <w:rPr>
          <w:rFonts w:cs="Times New Roman"/>
          <w:b/>
          <w:bCs/>
          <w:szCs w:val="18"/>
        </w:rPr>
        <w:t xml:space="preserve"> </w:t>
      </w:r>
      <w:r w:rsidRPr="004673E3">
        <w:rPr>
          <w:rFonts w:cs="Times New Roman"/>
          <w:bCs/>
          <w:szCs w:val="18"/>
        </w:rPr>
        <w:t>1. polugodište: 0</w:t>
      </w:r>
      <w:r w:rsidR="00463DBF">
        <w:rPr>
          <w:rFonts w:cs="Times New Roman"/>
          <w:bCs/>
          <w:szCs w:val="18"/>
        </w:rPr>
        <w:t>2</w:t>
      </w:r>
      <w:r w:rsidRPr="004673E3">
        <w:rPr>
          <w:rFonts w:cs="Times New Roman"/>
          <w:bCs/>
          <w:szCs w:val="18"/>
        </w:rPr>
        <w:t>.10.201</w:t>
      </w:r>
      <w:r w:rsidR="00050AC2">
        <w:rPr>
          <w:rFonts w:cs="Times New Roman"/>
          <w:bCs/>
          <w:szCs w:val="18"/>
        </w:rPr>
        <w:t>8</w:t>
      </w:r>
      <w:r w:rsidRPr="004673E3">
        <w:rPr>
          <w:rFonts w:cs="Times New Roman"/>
          <w:bCs/>
          <w:szCs w:val="18"/>
        </w:rPr>
        <w:t xml:space="preserve">. – </w:t>
      </w:r>
      <w:r w:rsidR="00463702">
        <w:rPr>
          <w:rFonts w:cs="Times New Roman"/>
          <w:bCs/>
          <w:szCs w:val="18"/>
        </w:rPr>
        <w:t>31.5</w:t>
      </w:r>
      <w:r w:rsidRPr="004673E3">
        <w:rPr>
          <w:rFonts w:cs="Times New Roman"/>
          <w:bCs/>
          <w:szCs w:val="18"/>
        </w:rPr>
        <w:t>.201</w:t>
      </w:r>
      <w:r w:rsidR="00463702">
        <w:rPr>
          <w:rFonts w:cs="Times New Roman"/>
          <w:bCs/>
          <w:szCs w:val="18"/>
        </w:rPr>
        <w:t>9</w:t>
      </w:r>
      <w:r w:rsidRPr="004673E3">
        <w:rPr>
          <w:rFonts w:cs="Times New Roman"/>
          <w:bCs/>
          <w:szCs w:val="18"/>
        </w:rPr>
        <w:t xml:space="preserve">.  </w:t>
      </w:r>
    </w:p>
    <w:p w:rsidR="00BE77B5" w:rsidRPr="004673E3" w:rsidRDefault="00BE77B5" w:rsidP="00BE77B5">
      <w:pPr>
        <w:spacing w:before="120" w:after="120"/>
        <w:ind w:firstLine="708"/>
        <w:rPr>
          <w:szCs w:val="18"/>
        </w:rPr>
      </w:pPr>
      <w:r w:rsidRPr="004673E3">
        <w:rPr>
          <w:b/>
          <w:szCs w:val="18"/>
        </w:rPr>
        <w:t>Resursi</w:t>
      </w:r>
      <w:r w:rsidRPr="004673E3">
        <w:rPr>
          <w:szCs w:val="18"/>
        </w:rPr>
        <w:t>:</w:t>
      </w:r>
    </w:p>
    <w:p w:rsidR="00BE77B5" w:rsidRPr="004673E3" w:rsidRDefault="00BE77B5" w:rsidP="00BE77B5">
      <w:pPr>
        <w:rPr>
          <w:szCs w:val="18"/>
        </w:rPr>
      </w:pPr>
      <w:r w:rsidRPr="004673E3">
        <w:rPr>
          <w:b/>
          <w:szCs w:val="18"/>
        </w:rPr>
        <w:t>Potrebni resursi:</w:t>
      </w:r>
      <w:r w:rsidRPr="004673E3">
        <w:rPr>
          <w:szCs w:val="18"/>
        </w:rPr>
        <w:t xml:space="preserve"> </w:t>
      </w:r>
      <w:r w:rsidRPr="004673E3">
        <w:rPr>
          <w:i/>
          <w:szCs w:val="18"/>
        </w:rPr>
        <w:t>Materijalni resursi</w:t>
      </w:r>
      <w:r w:rsidRPr="004673E3">
        <w:rPr>
          <w:szCs w:val="18"/>
        </w:rPr>
        <w:t>: sportska dvorana i igralište  sa svim potrebnim rekvizitima i pomagalima za odvijanje sportskih priredbi i natjecanja</w:t>
      </w:r>
    </w:p>
    <w:p w:rsidR="00BE77B5" w:rsidRPr="004673E3" w:rsidRDefault="00BE77B5" w:rsidP="00BE77B5">
      <w:pPr>
        <w:rPr>
          <w:b/>
          <w:szCs w:val="18"/>
        </w:rPr>
      </w:pPr>
      <w:r w:rsidRPr="004673E3">
        <w:rPr>
          <w:i/>
          <w:szCs w:val="18"/>
        </w:rPr>
        <w:t>Ljudski resursi</w:t>
      </w:r>
      <w:r w:rsidRPr="004673E3">
        <w:rPr>
          <w:b/>
          <w:szCs w:val="18"/>
        </w:rPr>
        <w:t xml:space="preserve">: </w:t>
      </w:r>
      <w:r w:rsidRPr="004673E3">
        <w:rPr>
          <w:szCs w:val="18"/>
        </w:rPr>
        <w:t xml:space="preserve">učitelji tjelesne i zdravstvene kulture </w:t>
      </w:r>
    </w:p>
    <w:p w:rsidR="00BE77B5" w:rsidRPr="004673E3" w:rsidRDefault="00BE77B5" w:rsidP="00BE77B5">
      <w:pPr>
        <w:pStyle w:val="ListParagraph"/>
        <w:ind w:left="0"/>
        <w:contextualSpacing/>
        <w:rPr>
          <w:rFonts w:cs="Times New Roman"/>
          <w:b/>
          <w:szCs w:val="18"/>
        </w:rPr>
      </w:pPr>
      <w:r w:rsidRPr="004673E3">
        <w:rPr>
          <w:rFonts w:cs="Times New Roman"/>
          <w:b/>
          <w:szCs w:val="18"/>
        </w:rPr>
        <w:lastRenderedPageBreak/>
        <w:t>Moguće teškoće</w:t>
      </w:r>
      <w:r w:rsidRPr="004673E3">
        <w:rPr>
          <w:rFonts w:cs="Times New Roman"/>
          <w:szCs w:val="18"/>
        </w:rPr>
        <w:t>: nedostatak sportskih rekvizita i pomagala</w:t>
      </w:r>
    </w:p>
    <w:p w:rsidR="00BE77B5" w:rsidRPr="004673E3" w:rsidRDefault="00BE77B5" w:rsidP="006C7D70">
      <w:pPr>
        <w:pStyle w:val="ListParagraph"/>
        <w:spacing w:before="120" w:after="120"/>
        <w:ind w:left="0"/>
        <w:rPr>
          <w:rFonts w:cs="Times New Roman"/>
          <w:b/>
          <w:szCs w:val="18"/>
        </w:rPr>
      </w:pPr>
      <w:r w:rsidRPr="004673E3">
        <w:rPr>
          <w:rFonts w:cs="Times New Roman"/>
          <w:b/>
          <w:szCs w:val="18"/>
        </w:rPr>
        <w:t xml:space="preserve">Način praćenja i provjere ishoda/postignuća: </w:t>
      </w:r>
      <w:r w:rsidRPr="004673E3">
        <w:rPr>
          <w:rFonts w:cs="Times New Roman"/>
          <w:szCs w:val="18"/>
        </w:rPr>
        <w:t>rezultati na natjecanju, izvješćivanje</w:t>
      </w:r>
      <w:r w:rsidRPr="004673E3">
        <w:rPr>
          <w:rFonts w:cs="Times New Roman"/>
          <w:b/>
          <w:szCs w:val="18"/>
        </w:rPr>
        <w:t xml:space="preserve"> </w:t>
      </w:r>
      <w:r w:rsidRPr="004673E3">
        <w:rPr>
          <w:rFonts w:cs="Times New Roman"/>
          <w:szCs w:val="18"/>
        </w:rPr>
        <w:t>i objava rezultata na web-stranicama škole,  školskom listu, izrada iskaznica, fotografiranje</w:t>
      </w:r>
    </w:p>
    <w:p w:rsidR="005A2367" w:rsidRDefault="00BE77B5" w:rsidP="00BE77B5">
      <w:pPr>
        <w:rPr>
          <w:lang w:eastAsia="hr-HR"/>
        </w:rPr>
      </w:pPr>
      <w:r w:rsidRPr="004673E3">
        <w:rPr>
          <w:b/>
          <w:szCs w:val="18"/>
        </w:rPr>
        <w:t xml:space="preserve">Odgovorna osoba: </w:t>
      </w:r>
      <w:r w:rsidRPr="004673E3">
        <w:rPr>
          <w:szCs w:val="18"/>
        </w:rPr>
        <w:t>Željko Pavlić, prof. tjelesne i zdravstvene kulture</w:t>
      </w:r>
      <w:r w:rsidR="005A2367">
        <w:rPr>
          <w:lang w:eastAsia="hr-HR"/>
        </w:rPr>
        <w:t xml:space="preserve"> </w:t>
      </w:r>
    </w:p>
    <w:p w:rsidR="008D1B8F" w:rsidRPr="00680F2B" w:rsidRDefault="008D1B8F" w:rsidP="008D1B8F">
      <w:pPr>
        <w:pStyle w:val="Heading3"/>
      </w:pPr>
      <w:bookmarkStart w:id="148" w:name="_Toc525736607"/>
      <w:r>
        <w:t>7.1.</w:t>
      </w:r>
      <w:r w:rsidR="00E7614D">
        <w:t>4</w:t>
      </w:r>
      <w:r>
        <w:t xml:space="preserve">. </w:t>
      </w:r>
      <w:r w:rsidRPr="00680F2B">
        <w:t>Izviđači</w:t>
      </w:r>
      <w:r w:rsidR="00E7614D">
        <w:t xml:space="preserve"> u školi i izvan škole </w:t>
      </w:r>
      <w:r w:rsidR="002B0E5D">
        <w:t>(suradnja)</w:t>
      </w:r>
      <w:bookmarkEnd w:id="148"/>
    </w:p>
    <w:p w:rsidR="008D1B8F" w:rsidRPr="00680F2B" w:rsidRDefault="008D1B8F" w:rsidP="008D1B8F">
      <w:pPr>
        <w:spacing w:before="120"/>
        <w:ind w:firstLine="708"/>
        <w:rPr>
          <w:szCs w:val="18"/>
        </w:rPr>
      </w:pPr>
      <w:r w:rsidRPr="00680F2B">
        <w:rPr>
          <w:b/>
          <w:szCs w:val="18"/>
        </w:rPr>
        <w:t xml:space="preserve">Ciklus: </w:t>
      </w:r>
      <w:r w:rsidRPr="00680F2B">
        <w:rPr>
          <w:szCs w:val="18"/>
        </w:rPr>
        <w:t>1. ciklus i 2.ciklus ( od 2.r. do 7.r.)</w:t>
      </w:r>
    </w:p>
    <w:p w:rsidR="008D1B8F" w:rsidRPr="00680F2B" w:rsidRDefault="008D1B8F" w:rsidP="008D1B8F">
      <w:pPr>
        <w:spacing w:before="120"/>
        <w:rPr>
          <w:szCs w:val="18"/>
        </w:rPr>
      </w:pPr>
      <w:r w:rsidRPr="00680F2B">
        <w:rPr>
          <w:b/>
          <w:szCs w:val="18"/>
        </w:rPr>
        <w:t>Cilj:</w:t>
      </w:r>
      <w:r w:rsidR="00E7614D">
        <w:rPr>
          <w:b/>
          <w:szCs w:val="18"/>
        </w:rPr>
        <w:t xml:space="preserve"> </w:t>
      </w:r>
      <w:r w:rsidRPr="00680F2B">
        <w:rPr>
          <w:bCs/>
          <w:szCs w:val="18"/>
        </w:rPr>
        <w:t>sudjelovanje u razvoju društva uz poticanje odgovornosti za razvoj samoga sebe te uz priznavanje i poštivanje dostojanstva drugog čovjeka i integriteta svijeta prirode</w:t>
      </w:r>
    </w:p>
    <w:p w:rsidR="008D1B8F" w:rsidRPr="00680F2B" w:rsidRDefault="008D1B8F" w:rsidP="008D1B8F">
      <w:pPr>
        <w:spacing w:before="120"/>
        <w:rPr>
          <w:szCs w:val="18"/>
        </w:rPr>
      </w:pPr>
      <w:r w:rsidRPr="00680F2B">
        <w:rPr>
          <w:rFonts w:cs="Calibri"/>
          <w:b/>
          <w:szCs w:val="18"/>
        </w:rPr>
        <w:t>Obrazloženje cilja:</w:t>
      </w:r>
      <w:r w:rsidRPr="00680F2B">
        <w:rPr>
          <w:rFonts w:cs="Calibri"/>
          <w:szCs w:val="18"/>
        </w:rPr>
        <w:t xml:space="preserve"> </w:t>
      </w:r>
      <w:r w:rsidRPr="00680F2B">
        <w:rPr>
          <w:bCs/>
          <w:szCs w:val="18"/>
        </w:rPr>
        <w:t>razvijati zdravstvenu kulturu u svrhu čuvanja i unapređenja vlastitog tjelesnog i psihičkog zdravlja i zdravlja okoline, zadovoljiti dječje potrebe za kretanjem i socijalizacijom, promicati odanost domovini i duhovnim načelima vlastite religije i društva uz promicanje lokalnog, nacionalnog i međunarodnog mira, razumijevanja i suradnje te tolerancije i empatije</w:t>
      </w:r>
    </w:p>
    <w:p w:rsidR="008D1B8F" w:rsidRPr="00680F2B" w:rsidRDefault="008D1B8F" w:rsidP="008D1B8F">
      <w:pPr>
        <w:spacing w:before="120" w:after="120"/>
        <w:rPr>
          <w:b/>
          <w:szCs w:val="18"/>
        </w:rPr>
      </w:pPr>
      <w:r w:rsidRPr="00680F2B">
        <w:rPr>
          <w:b/>
          <w:szCs w:val="18"/>
        </w:rPr>
        <w:t>Očekivani ishodi/postignuća:</w:t>
      </w:r>
    </w:p>
    <w:p w:rsidR="008D1B8F" w:rsidRPr="00680F2B" w:rsidRDefault="008D1B8F" w:rsidP="008D1B8F">
      <w:pPr>
        <w:numPr>
          <w:ilvl w:val="0"/>
          <w:numId w:val="12"/>
        </w:numPr>
        <w:rPr>
          <w:rFonts w:cs="Calibri"/>
          <w:bCs/>
          <w:szCs w:val="18"/>
        </w:rPr>
      </w:pPr>
      <w:r w:rsidRPr="00680F2B">
        <w:rPr>
          <w:rFonts w:cs="Calibri"/>
          <w:bCs/>
          <w:szCs w:val="18"/>
        </w:rPr>
        <w:t>provedbom različitih izviđačkih natjecanja i igara razviti  motoričke sposobnosti</w:t>
      </w:r>
    </w:p>
    <w:p w:rsidR="008D1B8F" w:rsidRPr="00680F2B" w:rsidRDefault="008D1B8F" w:rsidP="008D1B8F">
      <w:pPr>
        <w:numPr>
          <w:ilvl w:val="0"/>
          <w:numId w:val="12"/>
        </w:numPr>
        <w:rPr>
          <w:rFonts w:cs="Calibri"/>
          <w:bCs/>
          <w:szCs w:val="18"/>
        </w:rPr>
      </w:pPr>
      <w:r w:rsidRPr="00680F2B">
        <w:rPr>
          <w:rFonts w:cs="Calibri"/>
          <w:bCs/>
          <w:szCs w:val="18"/>
        </w:rPr>
        <w:t>steći naviku redovitog kretanja –mobilnosti u prirodi i društvu</w:t>
      </w:r>
    </w:p>
    <w:p w:rsidR="008D1B8F" w:rsidRPr="00680F2B" w:rsidRDefault="008D1B8F" w:rsidP="008D1B8F">
      <w:pPr>
        <w:numPr>
          <w:ilvl w:val="0"/>
          <w:numId w:val="12"/>
        </w:numPr>
        <w:rPr>
          <w:rFonts w:cs="Calibri"/>
          <w:bCs/>
          <w:szCs w:val="18"/>
        </w:rPr>
      </w:pPr>
      <w:r w:rsidRPr="00680F2B">
        <w:rPr>
          <w:rFonts w:cs="Calibri"/>
          <w:bCs/>
          <w:szCs w:val="18"/>
        </w:rPr>
        <w:t>razviti samostalnost u prirodi i društvu</w:t>
      </w:r>
    </w:p>
    <w:p w:rsidR="008D1B8F" w:rsidRPr="00680F2B" w:rsidRDefault="008D1B8F" w:rsidP="008D1B8F">
      <w:pPr>
        <w:numPr>
          <w:ilvl w:val="0"/>
          <w:numId w:val="12"/>
        </w:numPr>
        <w:rPr>
          <w:rFonts w:cs="Calibri"/>
          <w:bCs/>
          <w:szCs w:val="18"/>
        </w:rPr>
      </w:pPr>
      <w:r w:rsidRPr="00680F2B">
        <w:rPr>
          <w:rFonts w:cs="Calibri"/>
          <w:bCs/>
          <w:szCs w:val="18"/>
        </w:rPr>
        <w:t xml:space="preserve">naučiti poštivati dogovore i pravila igre </w:t>
      </w:r>
    </w:p>
    <w:p w:rsidR="008D1B8F" w:rsidRPr="00680F2B" w:rsidRDefault="008D1B8F" w:rsidP="008D1B8F">
      <w:pPr>
        <w:numPr>
          <w:ilvl w:val="0"/>
          <w:numId w:val="12"/>
        </w:numPr>
        <w:rPr>
          <w:rFonts w:cs="Calibri"/>
          <w:bCs/>
          <w:szCs w:val="18"/>
        </w:rPr>
      </w:pPr>
      <w:r w:rsidRPr="00680F2B">
        <w:rPr>
          <w:rFonts w:cs="Calibri"/>
          <w:bCs/>
          <w:szCs w:val="18"/>
        </w:rPr>
        <w:t>razvijati samopouzdanje i osjećaj odgovornosti za osobna postignuća</w:t>
      </w:r>
    </w:p>
    <w:p w:rsidR="008D1B8F" w:rsidRPr="00680F2B" w:rsidRDefault="008D1B8F" w:rsidP="008D1B8F">
      <w:pPr>
        <w:numPr>
          <w:ilvl w:val="0"/>
          <w:numId w:val="12"/>
        </w:numPr>
        <w:rPr>
          <w:rFonts w:cs="Calibri"/>
          <w:bCs/>
          <w:szCs w:val="18"/>
        </w:rPr>
      </w:pPr>
      <w:r w:rsidRPr="00680F2B">
        <w:rPr>
          <w:rFonts w:cs="Calibri"/>
          <w:bCs/>
          <w:szCs w:val="18"/>
        </w:rPr>
        <w:t>uvažavati ostale sudionike izviđačkih aktivnosti i pomagati im u timskom radu</w:t>
      </w:r>
    </w:p>
    <w:p w:rsidR="008D1B8F" w:rsidRPr="00680F2B" w:rsidRDefault="008D1B8F" w:rsidP="008D1B8F">
      <w:pPr>
        <w:spacing w:before="120" w:after="120"/>
        <w:rPr>
          <w:bCs/>
          <w:szCs w:val="18"/>
        </w:rPr>
      </w:pPr>
      <w:r w:rsidRPr="00680F2B">
        <w:rPr>
          <w:b/>
          <w:szCs w:val="18"/>
        </w:rPr>
        <w:t xml:space="preserve"> NAČIN REALIZACIJE:</w:t>
      </w:r>
    </w:p>
    <w:p w:rsidR="008D1B8F" w:rsidRPr="00680F2B" w:rsidRDefault="008D1B8F" w:rsidP="008D1B8F">
      <w:pPr>
        <w:contextualSpacing/>
        <w:rPr>
          <w:b/>
          <w:szCs w:val="18"/>
        </w:rPr>
      </w:pPr>
      <w:r w:rsidRPr="00680F2B">
        <w:rPr>
          <w:b/>
          <w:szCs w:val="18"/>
        </w:rPr>
        <w:t xml:space="preserve">Oblik: </w:t>
      </w:r>
      <w:r w:rsidRPr="00680F2B">
        <w:rPr>
          <w:szCs w:val="18"/>
        </w:rPr>
        <w:t>izvannastavna aktivnost</w:t>
      </w:r>
    </w:p>
    <w:p w:rsidR="008D1B8F" w:rsidRPr="00680F2B" w:rsidRDefault="008D1B8F" w:rsidP="008D1B8F">
      <w:pPr>
        <w:contextualSpacing/>
        <w:rPr>
          <w:b/>
          <w:szCs w:val="18"/>
        </w:rPr>
      </w:pPr>
      <w:r w:rsidRPr="00680F2B">
        <w:rPr>
          <w:b/>
          <w:szCs w:val="18"/>
        </w:rPr>
        <w:t>Sudionici:</w:t>
      </w:r>
      <w:r w:rsidRPr="00E7614D">
        <w:rPr>
          <w:szCs w:val="18"/>
        </w:rPr>
        <w:t xml:space="preserve"> učenici, učitelji i vanjski suradnici izviđačke organizacije</w:t>
      </w:r>
    </w:p>
    <w:p w:rsidR="008D1B8F" w:rsidRPr="00680F2B" w:rsidRDefault="008D1B8F" w:rsidP="008D1B8F">
      <w:pPr>
        <w:contextualSpacing/>
        <w:rPr>
          <w:b/>
          <w:szCs w:val="18"/>
        </w:rPr>
      </w:pPr>
      <w:r w:rsidRPr="00680F2B">
        <w:rPr>
          <w:b/>
          <w:szCs w:val="18"/>
        </w:rPr>
        <w:t>Način učenja:</w:t>
      </w:r>
      <w:r w:rsidR="00E7614D">
        <w:rPr>
          <w:b/>
          <w:szCs w:val="18"/>
        </w:rPr>
        <w:t xml:space="preserve"> </w:t>
      </w:r>
      <w:r w:rsidRPr="00680F2B">
        <w:rPr>
          <w:szCs w:val="18"/>
        </w:rPr>
        <w:t>Osobno sudjelovanje učenika na izviđačkim sastancima subotom,</w:t>
      </w:r>
      <w:r w:rsidR="00E7614D">
        <w:rPr>
          <w:szCs w:val="18"/>
        </w:rPr>
        <w:t xml:space="preserve"> </w:t>
      </w:r>
      <w:r w:rsidRPr="00680F2B">
        <w:rPr>
          <w:szCs w:val="18"/>
        </w:rPr>
        <w:t>sportskim izviđačkim natjecanjima,</w:t>
      </w:r>
      <w:r w:rsidR="00E7614D">
        <w:rPr>
          <w:szCs w:val="18"/>
        </w:rPr>
        <w:t xml:space="preserve"> </w:t>
      </w:r>
      <w:r w:rsidRPr="00680F2B">
        <w:rPr>
          <w:szCs w:val="18"/>
        </w:rPr>
        <w:t>izletima u prirodu, zimovanjima, ljetovanjima, logorovanjima, izrada plakata i mapa</w:t>
      </w:r>
      <w:r w:rsidRPr="00680F2B">
        <w:rPr>
          <w:b/>
          <w:szCs w:val="18"/>
        </w:rPr>
        <w:t xml:space="preserve">, </w:t>
      </w:r>
      <w:r w:rsidRPr="00680F2B">
        <w:rPr>
          <w:szCs w:val="18"/>
        </w:rPr>
        <w:t>izviđačkih novina, izviđačkih bilježnica</w:t>
      </w:r>
    </w:p>
    <w:p w:rsidR="008D1B8F" w:rsidRPr="00680F2B" w:rsidRDefault="008D1B8F" w:rsidP="008D1B8F">
      <w:pPr>
        <w:contextualSpacing/>
        <w:rPr>
          <w:szCs w:val="18"/>
        </w:rPr>
      </w:pPr>
      <w:r w:rsidRPr="00680F2B">
        <w:rPr>
          <w:b/>
          <w:szCs w:val="18"/>
        </w:rPr>
        <w:t xml:space="preserve">Metode poučavanja: </w:t>
      </w:r>
      <w:r w:rsidRPr="00680F2B">
        <w:rPr>
          <w:szCs w:val="18"/>
        </w:rPr>
        <w:t>usmeno izlaganje, demonstracija, razgovor,metoda praktičnih radova i rada sa tekstom, metoda igre</w:t>
      </w:r>
    </w:p>
    <w:p w:rsidR="008D1B8F" w:rsidRPr="00680F2B" w:rsidRDefault="008D1B8F" w:rsidP="008D1B8F">
      <w:pPr>
        <w:contextualSpacing/>
        <w:rPr>
          <w:szCs w:val="18"/>
        </w:rPr>
      </w:pPr>
      <w:r w:rsidRPr="00680F2B">
        <w:rPr>
          <w:b/>
          <w:szCs w:val="18"/>
        </w:rPr>
        <w:t>Trajanje izvedbe:</w:t>
      </w:r>
      <w:r w:rsidRPr="00680F2B">
        <w:rPr>
          <w:b/>
          <w:bCs/>
          <w:szCs w:val="18"/>
        </w:rPr>
        <w:t xml:space="preserve"> </w:t>
      </w:r>
      <w:r w:rsidRPr="00680F2B">
        <w:rPr>
          <w:bCs/>
          <w:szCs w:val="18"/>
        </w:rPr>
        <w:t>školska godina 2018./2019.</w:t>
      </w:r>
    </w:p>
    <w:p w:rsidR="008D1B8F" w:rsidRPr="00680F2B" w:rsidRDefault="008D1B8F" w:rsidP="008D1B8F">
      <w:pPr>
        <w:spacing w:before="120" w:after="120"/>
        <w:ind w:firstLine="708"/>
        <w:rPr>
          <w:szCs w:val="18"/>
        </w:rPr>
      </w:pPr>
      <w:r w:rsidRPr="00680F2B">
        <w:rPr>
          <w:b/>
          <w:szCs w:val="18"/>
        </w:rPr>
        <w:t>Resursi</w:t>
      </w:r>
      <w:r w:rsidRPr="00680F2B">
        <w:rPr>
          <w:szCs w:val="18"/>
        </w:rPr>
        <w:t>:</w:t>
      </w:r>
    </w:p>
    <w:p w:rsidR="008D1B8F" w:rsidRPr="00680F2B" w:rsidRDefault="008D1B8F" w:rsidP="008D1B8F">
      <w:pPr>
        <w:rPr>
          <w:szCs w:val="18"/>
        </w:rPr>
      </w:pPr>
      <w:r w:rsidRPr="00680F2B">
        <w:rPr>
          <w:b/>
          <w:szCs w:val="18"/>
        </w:rPr>
        <w:t>Potrebni resursi:</w:t>
      </w:r>
      <w:r w:rsidRPr="00680F2B">
        <w:rPr>
          <w:szCs w:val="18"/>
        </w:rPr>
        <w:t xml:space="preserve"> </w:t>
      </w:r>
      <w:r w:rsidRPr="00680F2B">
        <w:rPr>
          <w:i/>
          <w:szCs w:val="18"/>
        </w:rPr>
        <w:t>Materijalni resursi</w:t>
      </w:r>
      <w:r w:rsidRPr="00680F2B">
        <w:rPr>
          <w:szCs w:val="18"/>
        </w:rPr>
        <w:t>: sportska dvorana i igralište  sa svim potrebnim rekvizitima i pomagalima za odvijanje izviđačkih aktivnosti, sastanaka, boravak u prirodi i natjecanja</w:t>
      </w:r>
    </w:p>
    <w:p w:rsidR="008D1B8F" w:rsidRPr="00680F2B" w:rsidRDefault="008D1B8F" w:rsidP="008D1B8F">
      <w:pPr>
        <w:rPr>
          <w:b/>
          <w:szCs w:val="18"/>
        </w:rPr>
      </w:pPr>
      <w:r w:rsidRPr="00680F2B">
        <w:rPr>
          <w:i/>
          <w:szCs w:val="18"/>
        </w:rPr>
        <w:t>Ljudski resursi</w:t>
      </w:r>
      <w:r w:rsidRPr="00680F2B">
        <w:rPr>
          <w:b/>
          <w:szCs w:val="18"/>
        </w:rPr>
        <w:t xml:space="preserve">: </w:t>
      </w:r>
      <w:r w:rsidRPr="00680F2B">
        <w:rPr>
          <w:szCs w:val="18"/>
        </w:rPr>
        <w:t xml:space="preserve">kontakt učiteljica u školi, izviđački voditelji-vanjski suradnici- članovi izviđačkog odreda u Podsusedu </w:t>
      </w:r>
    </w:p>
    <w:p w:rsidR="008D1B8F" w:rsidRPr="00680F2B" w:rsidRDefault="008D1B8F" w:rsidP="008D1B8F">
      <w:pPr>
        <w:contextualSpacing/>
        <w:rPr>
          <w:b/>
          <w:szCs w:val="18"/>
        </w:rPr>
      </w:pPr>
      <w:r w:rsidRPr="00680F2B">
        <w:rPr>
          <w:b/>
          <w:szCs w:val="18"/>
        </w:rPr>
        <w:t>Moguće teškoće</w:t>
      </w:r>
      <w:r w:rsidRPr="00680F2B">
        <w:rPr>
          <w:szCs w:val="18"/>
        </w:rPr>
        <w:t>: manji odaziv djece koja su uključena u ostale izvannastavne ili izvanškolske aktivnosti čije se provođenje poklapa s planom izviđačkih aktivnosti</w:t>
      </w:r>
    </w:p>
    <w:p w:rsidR="008D1B8F" w:rsidRPr="00680F2B" w:rsidRDefault="008D1B8F" w:rsidP="008D1B8F">
      <w:pPr>
        <w:spacing w:before="120" w:after="120"/>
        <w:rPr>
          <w:b/>
          <w:szCs w:val="18"/>
        </w:rPr>
      </w:pPr>
      <w:r w:rsidRPr="00680F2B">
        <w:rPr>
          <w:b/>
          <w:szCs w:val="18"/>
        </w:rPr>
        <w:t xml:space="preserve">Način praćenja i provjere ishoda/postignuća: </w:t>
      </w:r>
      <w:r w:rsidRPr="00680F2B">
        <w:rPr>
          <w:szCs w:val="18"/>
        </w:rPr>
        <w:t>rezultati na natjecanju, izvješćivanje</w:t>
      </w:r>
      <w:r w:rsidRPr="00680F2B">
        <w:rPr>
          <w:b/>
          <w:szCs w:val="18"/>
        </w:rPr>
        <w:t xml:space="preserve"> </w:t>
      </w:r>
      <w:r w:rsidRPr="00680F2B">
        <w:rPr>
          <w:szCs w:val="18"/>
        </w:rPr>
        <w:t>i objava rezultata na učiteljskim vijećima i web-stranicama škole, prezentacije rada i postignuća izviđača u Podsusedu na školskim kulturnim i sportskim događanjima i priredbama, osvajanjem „letova“ i „vještina“ mlađih izviđača te „listova“ i „vještarstava“ starijih izviđača.</w:t>
      </w:r>
    </w:p>
    <w:p w:rsidR="008D1B8F" w:rsidRDefault="008D1B8F" w:rsidP="008D1B8F">
      <w:pPr>
        <w:rPr>
          <w:szCs w:val="18"/>
        </w:rPr>
      </w:pPr>
      <w:r w:rsidRPr="00680F2B">
        <w:rPr>
          <w:b/>
          <w:szCs w:val="18"/>
        </w:rPr>
        <w:t xml:space="preserve"> Odgovorna osoba: </w:t>
      </w:r>
      <w:r w:rsidRPr="008D1B8F">
        <w:rPr>
          <w:szCs w:val="18"/>
        </w:rPr>
        <w:t>dipl</w:t>
      </w:r>
      <w:r w:rsidRPr="00680F2B">
        <w:rPr>
          <w:b/>
          <w:szCs w:val="18"/>
        </w:rPr>
        <w:t xml:space="preserve">. </w:t>
      </w:r>
      <w:r w:rsidRPr="008D1B8F">
        <w:rPr>
          <w:szCs w:val="18"/>
        </w:rPr>
        <w:t>učiteljica</w:t>
      </w:r>
      <w:r w:rsidRPr="00680F2B">
        <w:rPr>
          <w:b/>
          <w:szCs w:val="18"/>
        </w:rPr>
        <w:t xml:space="preserve"> </w:t>
      </w:r>
      <w:r w:rsidRPr="00680F2B">
        <w:rPr>
          <w:szCs w:val="18"/>
        </w:rPr>
        <w:t>Ljiljana Petkoviček</w:t>
      </w:r>
      <w:r w:rsidR="00E7614D">
        <w:rPr>
          <w:szCs w:val="18"/>
        </w:rPr>
        <w:t xml:space="preserve"> i vanjeski suradnici izviđačke organizacije</w:t>
      </w:r>
    </w:p>
    <w:p w:rsidR="008D1B8F" w:rsidRDefault="008D1B8F" w:rsidP="008D1B8F">
      <w:pPr>
        <w:rPr>
          <w:szCs w:val="18"/>
        </w:rPr>
      </w:pPr>
    </w:p>
    <w:p w:rsidR="008D1B8F" w:rsidRPr="009D4785" w:rsidRDefault="008D1B8F" w:rsidP="008D1B8F">
      <w:pPr>
        <w:pStyle w:val="Heading3"/>
      </w:pPr>
      <w:bookmarkStart w:id="149" w:name="_Toc525736608"/>
      <w:r w:rsidRPr="009D4785">
        <w:t>7.1.</w:t>
      </w:r>
      <w:r w:rsidR="00E7614D">
        <w:t>5.</w:t>
      </w:r>
      <w:r w:rsidRPr="009D4785">
        <w:t xml:space="preserve"> Mali planinari</w:t>
      </w:r>
      <w:bookmarkEnd w:id="149"/>
    </w:p>
    <w:p w:rsidR="008D1B8F" w:rsidRPr="009D4785" w:rsidRDefault="008D1B8F" w:rsidP="008D1B8F">
      <w:pPr>
        <w:rPr>
          <w:szCs w:val="18"/>
        </w:rPr>
      </w:pPr>
      <w:r>
        <w:rPr>
          <w:b/>
          <w:szCs w:val="18"/>
        </w:rPr>
        <w:tab/>
      </w:r>
      <w:r w:rsidRPr="009D4785">
        <w:rPr>
          <w:b/>
          <w:szCs w:val="18"/>
        </w:rPr>
        <w:t>Ciklus</w:t>
      </w:r>
      <w:r>
        <w:rPr>
          <w:b/>
          <w:szCs w:val="18"/>
        </w:rPr>
        <w:t xml:space="preserve">: </w:t>
      </w:r>
      <w:r w:rsidRPr="008D1B8F">
        <w:rPr>
          <w:szCs w:val="18"/>
        </w:rPr>
        <w:t>1. ciklus</w:t>
      </w:r>
      <w:r w:rsidRPr="009D4785">
        <w:rPr>
          <w:szCs w:val="18"/>
        </w:rPr>
        <w:t xml:space="preserve"> ( 2.-4.razred)</w:t>
      </w:r>
    </w:p>
    <w:p w:rsidR="008D1B8F" w:rsidRPr="009D4785" w:rsidRDefault="008D1B8F" w:rsidP="008D1B8F">
      <w:pPr>
        <w:rPr>
          <w:bCs/>
          <w:szCs w:val="18"/>
        </w:rPr>
      </w:pPr>
      <w:r w:rsidRPr="009D4785">
        <w:rPr>
          <w:b/>
          <w:szCs w:val="18"/>
        </w:rPr>
        <w:t xml:space="preserve">Cilj: </w:t>
      </w:r>
      <w:r w:rsidRPr="009D4785">
        <w:rPr>
          <w:szCs w:val="18"/>
        </w:rPr>
        <w:t xml:space="preserve"> </w:t>
      </w:r>
      <w:r w:rsidRPr="009D4785">
        <w:rPr>
          <w:bCs/>
          <w:szCs w:val="18"/>
        </w:rPr>
        <w:t xml:space="preserve">poticati potrebu </w:t>
      </w:r>
      <w:r w:rsidRPr="009D4785">
        <w:rPr>
          <w:rFonts w:cs="Arial"/>
          <w:color w:val="000000"/>
          <w:szCs w:val="18"/>
        </w:rPr>
        <w:t>odlaska na planinarske izlete sa djecom osnovnoškolskog uzrasta,</w:t>
      </w:r>
      <w:r w:rsidRPr="009D4785">
        <w:rPr>
          <w:bCs/>
          <w:szCs w:val="18"/>
        </w:rPr>
        <w:t xml:space="preserve"> zadovoljiti dječje potrebe za kretanjem </w:t>
      </w:r>
    </w:p>
    <w:p w:rsidR="008D1B8F" w:rsidRPr="009D4785" w:rsidRDefault="008D1B8F" w:rsidP="008D1B8F">
      <w:pPr>
        <w:spacing w:before="120"/>
        <w:rPr>
          <w:bCs/>
          <w:szCs w:val="18"/>
        </w:rPr>
      </w:pPr>
      <w:r w:rsidRPr="009D4785">
        <w:rPr>
          <w:b/>
          <w:bCs/>
          <w:szCs w:val="18"/>
        </w:rPr>
        <w:lastRenderedPageBreak/>
        <w:t>Obrazloženje cilja:</w:t>
      </w:r>
      <w:r w:rsidRPr="009D4785">
        <w:rPr>
          <w:bCs/>
          <w:szCs w:val="18"/>
        </w:rPr>
        <w:t xml:space="preserve"> Pružiti djeci mogućnosti za stjecanje osnovnih znanja i vještina potrebnih za  boravak u prirodi. Uz edukaciju o očuvanju prirode. Djecu učiti i o tome koliko je važno kretanje na svježem zraku za pravilan rast i razvoj.</w:t>
      </w:r>
    </w:p>
    <w:p w:rsidR="008D1B8F" w:rsidRPr="009D4785" w:rsidRDefault="008D1B8F" w:rsidP="008D1B8F">
      <w:pPr>
        <w:spacing w:before="120" w:after="120"/>
        <w:rPr>
          <w:b/>
          <w:szCs w:val="18"/>
        </w:rPr>
      </w:pPr>
      <w:r w:rsidRPr="009D4785">
        <w:rPr>
          <w:b/>
          <w:szCs w:val="18"/>
        </w:rPr>
        <w:t>Očekivani ishodi/postignuća:</w:t>
      </w:r>
    </w:p>
    <w:p w:rsidR="008D1B8F" w:rsidRPr="009D4785" w:rsidRDefault="008D1B8F" w:rsidP="008D1B8F">
      <w:pPr>
        <w:pStyle w:val="ListParagraph"/>
        <w:numPr>
          <w:ilvl w:val="0"/>
          <w:numId w:val="12"/>
        </w:numPr>
        <w:rPr>
          <w:bCs/>
          <w:szCs w:val="18"/>
        </w:rPr>
      </w:pPr>
      <w:r w:rsidRPr="009D4785">
        <w:rPr>
          <w:bCs/>
          <w:szCs w:val="18"/>
        </w:rPr>
        <w:t>primjenom različitih vježbi razviti  motoričke   sposobnosti, a naglasiti razvoj  koordinacije, ravnoteže i fleksibilnosti,</w:t>
      </w:r>
    </w:p>
    <w:p w:rsidR="008D1B8F" w:rsidRPr="009D4785" w:rsidRDefault="008D1B8F" w:rsidP="008D1B8F">
      <w:pPr>
        <w:pStyle w:val="ListParagraph"/>
        <w:numPr>
          <w:ilvl w:val="0"/>
          <w:numId w:val="12"/>
        </w:numPr>
        <w:rPr>
          <w:bCs/>
          <w:szCs w:val="18"/>
        </w:rPr>
      </w:pPr>
      <w:r w:rsidRPr="009D4785">
        <w:rPr>
          <w:bCs/>
          <w:szCs w:val="18"/>
        </w:rPr>
        <w:t>steći naviku odlaska u prirodu,šumu,planinu</w:t>
      </w:r>
    </w:p>
    <w:p w:rsidR="008D1B8F" w:rsidRPr="009D4785" w:rsidRDefault="008D1B8F" w:rsidP="008D1B8F">
      <w:pPr>
        <w:pStyle w:val="ListParagraph"/>
        <w:numPr>
          <w:ilvl w:val="0"/>
          <w:numId w:val="12"/>
        </w:numPr>
        <w:rPr>
          <w:bCs/>
          <w:szCs w:val="18"/>
        </w:rPr>
      </w:pPr>
      <w:r w:rsidRPr="009D4785">
        <w:rPr>
          <w:bCs/>
          <w:szCs w:val="18"/>
        </w:rPr>
        <w:t>razviti samostalnost u orijentaciji</w:t>
      </w:r>
    </w:p>
    <w:p w:rsidR="008D1B8F" w:rsidRPr="009D4785" w:rsidRDefault="008D1B8F" w:rsidP="008D1B8F">
      <w:pPr>
        <w:pStyle w:val="ListParagraph"/>
        <w:numPr>
          <w:ilvl w:val="0"/>
          <w:numId w:val="12"/>
        </w:numPr>
        <w:rPr>
          <w:bCs/>
          <w:szCs w:val="18"/>
        </w:rPr>
      </w:pPr>
      <w:r w:rsidRPr="009D4785">
        <w:rPr>
          <w:bCs/>
          <w:szCs w:val="18"/>
        </w:rPr>
        <w:t>naučiti poštivati pravila,pomagati drugima,razvijati osjećaj za zajednicu</w:t>
      </w:r>
    </w:p>
    <w:p w:rsidR="008D1B8F" w:rsidRPr="009D4785" w:rsidRDefault="008D1B8F" w:rsidP="008D1B8F">
      <w:pPr>
        <w:spacing w:before="120" w:after="120"/>
        <w:rPr>
          <w:bCs/>
          <w:szCs w:val="18"/>
        </w:rPr>
      </w:pPr>
      <w:r w:rsidRPr="009D4785">
        <w:rPr>
          <w:b/>
          <w:szCs w:val="18"/>
        </w:rPr>
        <w:t>NAČIN REALIZACIJE:</w:t>
      </w:r>
    </w:p>
    <w:p w:rsidR="008D1B8F" w:rsidRPr="009D4785" w:rsidRDefault="008D1B8F" w:rsidP="008D1B8F">
      <w:pPr>
        <w:contextualSpacing/>
        <w:rPr>
          <w:b/>
          <w:szCs w:val="18"/>
        </w:rPr>
      </w:pPr>
      <w:r w:rsidRPr="009D4785">
        <w:rPr>
          <w:b/>
          <w:szCs w:val="18"/>
        </w:rPr>
        <w:t xml:space="preserve">Oblik: </w:t>
      </w:r>
      <w:r w:rsidRPr="009D4785">
        <w:rPr>
          <w:szCs w:val="18"/>
        </w:rPr>
        <w:t>izvannastavna aktivnost</w:t>
      </w:r>
    </w:p>
    <w:p w:rsidR="008D1B8F" w:rsidRPr="009D4785" w:rsidRDefault="008D1B8F" w:rsidP="008D1B8F">
      <w:pPr>
        <w:contextualSpacing/>
        <w:rPr>
          <w:b/>
          <w:szCs w:val="18"/>
        </w:rPr>
      </w:pPr>
      <w:r w:rsidRPr="009D4785">
        <w:rPr>
          <w:b/>
          <w:szCs w:val="18"/>
        </w:rPr>
        <w:t>Sudionici: učenici 2.-4.  razreda</w:t>
      </w:r>
    </w:p>
    <w:p w:rsidR="008D1B8F" w:rsidRPr="009D4785" w:rsidRDefault="008D1B8F" w:rsidP="008D1B8F">
      <w:pPr>
        <w:contextualSpacing/>
        <w:rPr>
          <w:b/>
          <w:szCs w:val="18"/>
        </w:rPr>
      </w:pPr>
      <w:r w:rsidRPr="009D4785">
        <w:rPr>
          <w:b/>
          <w:szCs w:val="18"/>
        </w:rPr>
        <w:t xml:space="preserve">Način učenja: </w:t>
      </w:r>
      <w:r w:rsidRPr="009D4785">
        <w:rPr>
          <w:szCs w:val="18"/>
        </w:rPr>
        <w:t>Osobno sudjelovanje učenika na izletim,izrada plakata i mapa</w:t>
      </w:r>
      <w:r w:rsidRPr="009D4785">
        <w:rPr>
          <w:b/>
          <w:szCs w:val="18"/>
        </w:rPr>
        <w:t xml:space="preserve">, </w:t>
      </w:r>
      <w:r w:rsidRPr="009D4785">
        <w:rPr>
          <w:szCs w:val="18"/>
        </w:rPr>
        <w:t>prisustvovanje predavanjima(planinari PD Susedgrad)</w:t>
      </w:r>
    </w:p>
    <w:p w:rsidR="008D1B8F" w:rsidRPr="009D4785" w:rsidRDefault="008D1B8F" w:rsidP="008D1B8F">
      <w:pPr>
        <w:pStyle w:val="ListParagraph"/>
        <w:ind w:left="0"/>
        <w:contextualSpacing/>
        <w:rPr>
          <w:rFonts w:cs="Times New Roman"/>
          <w:szCs w:val="18"/>
        </w:rPr>
      </w:pPr>
      <w:r w:rsidRPr="009D4785">
        <w:rPr>
          <w:rFonts w:cs="Times New Roman"/>
          <w:b/>
          <w:szCs w:val="18"/>
        </w:rPr>
        <w:t xml:space="preserve">Metode poučavanja: </w:t>
      </w:r>
      <w:r w:rsidRPr="009D4785">
        <w:rPr>
          <w:rFonts w:cs="Times New Roman"/>
          <w:szCs w:val="18"/>
        </w:rPr>
        <w:t>usmeno izlaganje, demonstracija, metoda postavljanja i rješavanja motoričkih zadataka.</w:t>
      </w:r>
    </w:p>
    <w:p w:rsidR="008D1B8F" w:rsidRPr="009D4785" w:rsidRDefault="008D1B8F" w:rsidP="008D1B8F">
      <w:pPr>
        <w:pStyle w:val="ListParagraph"/>
        <w:ind w:left="0"/>
        <w:contextualSpacing/>
        <w:rPr>
          <w:rFonts w:cs="Times New Roman"/>
          <w:szCs w:val="18"/>
        </w:rPr>
      </w:pPr>
      <w:r w:rsidRPr="009D4785">
        <w:rPr>
          <w:rFonts w:cs="Times New Roman"/>
          <w:b/>
          <w:szCs w:val="18"/>
        </w:rPr>
        <w:t>Trajanje izvedbe:</w:t>
      </w:r>
      <w:r w:rsidRPr="009D4785">
        <w:rPr>
          <w:rFonts w:cs="Times New Roman"/>
          <w:b/>
          <w:bCs/>
          <w:szCs w:val="18"/>
        </w:rPr>
        <w:t xml:space="preserve"> </w:t>
      </w:r>
      <w:r w:rsidRPr="009D4785">
        <w:rPr>
          <w:rFonts w:cs="Times New Roman"/>
          <w:bCs/>
          <w:szCs w:val="18"/>
        </w:rPr>
        <w:t xml:space="preserve">1. I 2. polugodište: - 02.10.2018. - 25.5.2019.;   </w:t>
      </w:r>
    </w:p>
    <w:p w:rsidR="008D1B8F" w:rsidRPr="009D4785" w:rsidRDefault="008D1B8F" w:rsidP="008D1B8F">
      <w:pPr>
        <w:spacing w:before="120" w:after="120"/>
        <w:ind w:firstLine="708"/>
        <w:rPr>
          <w:szCs w:val="18"/>
        </w:rPr>
      </w:pPr>
      <w:r w:rsidRPr="009D4785">
        <w:rPr>
          <w:b/>
          <w:szCs w:val="18"/>
        </w:rPr>
        <w:t>Resursi</w:t>
      </w:r>
      <w:r w:rsidRPr="009D4785">
        <w:rPr>
          <w:szCs w:val="18"/>
        </w:rPr>
        <w:t>:</w:t>
      </w:r>
    </w:p>
    <w:p w:rsidR="008D1B8F" w:rsidRPr="009D4785" w:rsidRDefault="008D1B8F" w:rsidP="008D1B8F">
      <w:pPr>
        <w:rPr>
          <w:szCs w:val="18"/>
        </w:rPr>
      </w:pPr>
      <w:r w:rsidRPr="009D4785">
        <w:rPr>
          <w:b/>
          <w:szCs w:val="18"/>
        </w:rPr>
        <w:t>Potrebni resursi:</w:t>
      </w:r>
      <w:r w:rsidRPr="009D4785">
        <w:rPr>
          <w:szCs w:val="18"/>
        </w:rPr>
        <w:t xml:space="preserve"> ruksak, tenisice-cipele za hodanje po šumi</w:t>
      </w:r>
    </w:p>
    <w:p w:rsidR="008D1B8F" w:rsidRPr="009D4785" w:rsidRDefault="008D1B8F" w:rsidP="008D1B8F">
      <w:pPr>
        <w:rPr>
          <w:b/>
          <w:szCs w:val="18"/>
        </w:rPr>
      </w:pPr>
      <w:r w:rsidRPr="009D4785">
        <w:rPr>
          <w:i/>
          <w:szCs w:val="18"/>
        </w:rPr>
        <w:t>Ljudski resursi</w:t>
      </w:r>
      <w:r w:rsidRPr="009D4785">
        <w:rPr>
          <w:b/>
          <w:szCs w:val="18"/>
        </w:rPr>
        <w:t xml:space="preserve">: </w:t>
      </w:r>
      <w:r w:rsidRPr="009D4785">
        <w:rPr>
          <w:szCs w:val="18"/>
        </w:rPr>
        <w:t>učiteljica Gabrijela Kostanjevac i članovi PD Susedgrad</w:t>
      </w:r>
    </w:p>
    <w:p w:rsidR="008D1B8F" w:rsidRPr="009D4785" w:rsidRDefault="008D1B8F" w:rsidP="008D1B8F">
      <w:pPr>
        <w:pStyle w:val="ListParagraph"/>
        <w:ind w:left="0"/>
        <w:contextualSpacing/>
        <w:rPr>
          <w:rFonts w:cs="Times New Roman"/>
          <w:b/>
          <w:szCs w:val="18"/>
        </w:rPr>
      </w:pPr>
      <w:r w:rsidRPr="009D4785">
        <w:rPr>
          <w:rFonts w:cs="Times New Roman"/>
          <w:b/>
          <w:szCs w:val="18"/>
        </w:rPr>
        <w:t>Moguće teškoće</w:t>
      </w:r>
      <w:r w:rsidRPr="009D4785">
        <w:rPr>
          <w:rFonts w:cs="Times New Roman"/>
          <w:szCs w:val="18"/>
        </w:rPr>
        <w:t>: nedostatak  rekvizita i slaba fizička kondicija</w:t>
      </w:r>
    </w:p>
    <w:p w:rsidR="008D1B8F" w:rsidRPr="009D4785" w:rsidRDefault="008D1B8F" w:rsidP="008D1B8F">
      <w:pPr>
        <w:pStyle w:val="ListParagraph"/>
        <w:spacing w:before="120" w:after="120"/>
        <w:ind w:left="0"/>
        <w:rPr>
          <w:rFonts w:cs="Times New Roman"/>
          <w:b/>
          <w:szCs w:val="18"/>
        </w:rPr>
      </w:pPr>
      <w:r w:rsidRPr="009D4785">
        <w:rPr>
          <w:rFonts w:cs="Times New Roman"/>
          <w:b/>
          <w:szCs w:val="18"/>
        </w:rPr>
        <w:t xml:space="preserve">Način praćenja i provjere ishoda/postignuća: </w:t>
      </w:r>
      <w:r w:rsidRPr="009D4785">
        <w:rPr>
          <w:rFonts w:cs="Times New Roman"/>
          <w:szCs w:val="18"/>
        </w:rPr>
        <w:t>izvješćivanje</w:t>
      </w:r>
      <w:r w:rsidRPr="009D4785">
        <w:rPr>
          <w:rFonts w:cs="Times New Roman"/>
          <w:b/>
          <w:szCs w:val="18"/>
        </w:rPr>
        <w:t xml:space="preserve"> </w:t>
      </w:r>
      <w:r w:rsidRPr="009D4785">
        <w:rPr>
          <w:rFonts w:cs="Times New Roman"/>
          <w:szCs w:val="18"/>
        </w:rPr>
        <w:t>i objava  na web-stranicama škole,  školskom listu, fotografiranje</w:t>
      </w:r>
    </w:p>
    <w:p w:rsidR="008D1B8F" w:rsidRPr="009D4785" w:rsidRDefault="008D1B8F" w:rsidP="008D1B8F">
      <w:pPr>
        <w:rPr>
          <w:szCs w:val="18"/>
          <w:lang w:eastAsia="hr-HR"/>
        </w:rPr>
      </w:pPr>
      <w:r w:rsidRPr="009D4785">
        <w:rPr>
          <w:b/>
          <w:szCs w:val="18"/>
        </w:rPr>
        <w:t xml:space="preserve">Odgovorna osoba: </w:t>
      </w:r>
      <w:r w:rsidRPr="009D4785">
        <w:rPr>
          <w:szCs w:val="18"/>
          <w:lang w:eastAsia="hr-HR"/>
        </w:rPr>
        <w:t>Gabrijela Kostanjevac i članovi PD Susedgrad</w:t>
      </w:r>
    </w:p>
    <w:p w:rsidR="008D1B8F" w:rsidRDefault="008D1B8F" w:rsidP="008D1B8F">
      <w:pPr>
        <w:rPr>
          <w:lang w:eastAsia="hr-HR"/>
        </w:rPr>
      </w:pPr>
    </w:p>
    <w:p w:rsidR="00914F88" w:rsidRDefault="00914F88" w:rsidP="00E051F9">
      <w:pPr>
        <w:pStyle w:val="Heading2"/>
        <w:rPr>
          <w:lang w:eastAsia="hr-HR"/>
        </w:rPr>
      </w:pPr>
      <w:bookmarkStart w:id="150" w:name="_Toc525736609"/>
      <w:r>
        <w:rPr>
          <w:lang w:eastAsia="hr-HR"/>
        </w:rPr>
        <w:t>7.2.</w:t>
      </w:r>
      <w:r w:rsidR="00856A80">
        <w:rPr>
          <w:lang w:eastAsia="hr-HR"/>
        </w:rPr>
        <w:t xml:space="preserve"> </w:t>
      </w:r>
      <w:r w:rsidR="00537868">
        <w:t>PROGRAMI / PROJEKTI</w:t>
      </w:r>
      <w:bookmarkEnd w:id="150"/>
    </w:p>
    <w:p w:rsidR="005A2367" w:rsidRDefault="00E96884" w:rsidP="00E96884">
      <w:pPr>
        <w:pStyle w:val="Heading3"/>
        <w:rPr>
          <w:lang w:eastAsia="hr-HR"/>
        </w:rPr>
      </w:pPr>
      <w:bookmarkStart w:id="151" w:name="_Toc525736610"/>
      <w:r>
        <w:rPr>
          <w:lang w:eastAsia="hr-HR"/>
        </w:rPr>
        <w:t>7.</w:t>
      </w:r>
      <w:r w:rsidR="00914F88">
        <w:rPr>
          <w:lang w:eastAsia="hr-HR"/>
        </w:rPr>
        <w:t>2</w:t>
      </w:r>
      <w:r>
        <w:rPr>
          <w:lang w:eastAsia="hr-HR"/>
        </w:rPr>
        <w:t xml:space="preserve">.1. </w:t>
      </w:r>
      <w:r w:rsidR="00CE2AA7">
        <w:rPr>
          <w:lang w:eastAsia="hr-HR"/>
        </w:rPr>
        <w:t xml:space="preserve">Vikendom </w:t>
      </w:r>
      <w:r>
        <w:rPr>
          <w:lang w:eastAsia="hr-HR"/>
        </w:rPr>
        <w:t>u sportske dvorane</w:t>
      </w:r>
      <w:bookmarkEnd w:id="151"/>
    </w:p>
    <w:p w:rsidR="00BE77B5" w:rsidRPr="004673E3" w:rsidRDefault="00BE77B5" w:rsidP="00BE77B5">
      <w:pPr>
        <w:spacing w:after="120"/>
        <w:ind w:firstLine="708"/>
        <w:rPr>
          <w:szCs w:val="18"/>
        </w:rPr>
      </w:pPr>
      <w:r w:rsidRPr="004673E3">
        <w:rPr>
          <w:b/>
          <w:szCs w:val="18"/>
        </w:rPr>
        <w:t>Ciklus</w:t>
      </w:r>
      <w:r w:rsidRPr="004673E3">
        <w:rPr>
          <w:szCs w:val="18"/>
        </w:rPr>
        <w:t xml:space="preserve"> (razred): 1. - 3. ciklus (1. – 8. r.)</w:t>
      </w:r>
    </w:p>
    <w:p w:rsidR="00BE77B5" w:rsidRPr="004673E3" w:rsidRDefault="00BE77B5" w:rsidP="00BE77B5">
      <w:pPr>
        <w:spacing w:after="120"/>
        <w:rPr>
          <w:szCs w:val="18"/>
        </w:rPr>
      </w:pPr>
      <w:r w:rsidRPr="004673E3">
        <w:rPr>
          <w:b/>
          <w:szCs w:val="18"/>
        </w:rPr>
        <w:t>Cilj</w:t>
      </w:r>
      <w:r w:rsidRPr="004673E3">
        <w:rPr>
          <w:szCs w:val="18"/>
        </w:rPr>
        <w:t xml:space="preserve">: Cilj programa </w:t>
      </w:r>
      <w:r w:rsidRPr="004673E3">
        <w:rPr>
          <w:i/>
          <w:szCs w:val="18"/>
        </w:rPr>
        <w:t>Vikendom u sportske dvorane</w:t>
      </w:r>
      <w:r w:rsidRPr="004673E3">
        <w:rPr>
          <w:szCs w:val="18"/>
        </w:rPr>
        <w:t xml:space="preserve">  je stvaranje navike bavljenja nekom sportskom aktivnošću više puta tjedno kao zdravstveno, socijalno i psihološki usmjerenom aktivnošću radi podizanja kvalitete života uz prevenciju svih oblika neprihvatljivog ponašanja.</w:t>
      </w:r>
    </w:p>
    <w:p w:rsidR="00BE77B5" w:rsidRPr="004673E3" w:rsidRDefault="00BE77B5" w:rsidP="00BE77B5">
      <w:pPr>
        <w:spacing w:after="120"/>
        <w:rPr>
          <w:szCs w:val="18"/>
        </w:rPr>
      </w:pPr>
      <w:r w:rsidRPr="004673E3">
        <w:rPr>
          <w:b/>
          <w:szCs w:val="18"/>
        </w:rPr>
        <w:t>Obrazloženje cilja</w:t>
      </w:r>
      <w:r w:rsidRPr="004673E3">
        <w:rPr>
          <w:szCs w:val="18"/>
        </w:rPr>
        <w:t xml:space="preserve">: Cilj programa se odnosi na stjecanje teorijskih i praktičnih znanja o očuvanju i promicanju zdravlja. </w:t>
      </w:r>
    </w:p>
    <w:p w:rsidR="00BE77B5" w:rsidRPr="004673E3" w:rsidRDefault="00BE77B5" w:rsidP="00BE77B5">
      <w:pPr>
        <w:spacing w:after="120"/>
        <w:rPr>
          <w:szCs w:val="18"/>
        </w:rPr>
      </w:pPr>
      <w:r w:rsidRPr="004673E3">
        <w:rPr>
          <w:b/>
          <w:szCs w:val="18"/>
        </w:rPr>
        <w:t>Očekivani ishodi/postignuća</w:t>
      </w:r>
      <w:r w:rsidRPr="004673E3">
        <w:rPr>
          <w:szCs w:val="18"/>
        </w:rPr>
        <w:t>:</w:t>
      </w:r>
    </w:p>
    <w:p w:rsidR="00BE77B5" w:rsidRPr="004673E3" w:rsidRDefault="00BE77B5" w:rsidP="009C528B">
      <w:pPr>
        <w:pStyle w:val="ListParagraph"/>
        <w:numPr>
          <w:ilvl w:val="0"/>
          <w:numId w:val="13"/>
        </w:numPr>
        <w:rPr>
          <w:szCs w:val="18"/>
        </w:rPr>
      </w:pPr>
      <w:r w:rsidRPr="004673E3">
        <w:rPr>
          <w:szCs w:val="18"/>
        </w:rPr>
        <w:t>usvajanje teorijskih znanja o razvoju antropoloških obilježja učenika (utjecaj vježbanja na pravilan rast i razvoj, utjecaj vježbanja na korekciju nekih morfoloških obilježja, utjecaj vježbanja na promjene motoričkih i funkcionalnih sposobnosti)</w:t>
      </w:r>
    </w:p>
    <w:p w:rsidR="00BE77B5" w:rsidRPr="004673E3" w:rsidRDefault="00BE77B5" w:rsidP="009C528B">
      <w:pPr>
        <w:pStyle w:val="ListParagraph"/>
        <w:numPr>
          <w:ilvl w:val="0"/>
          <w:numId w:val="13"/>
        </w:numPr>
        <w:rPr>
          <w:szCs w:val="18"/>
        </w:rPr>
      </w:pPr>
      <w:r w:rsidRPr="004673E3">
        <w:rPr>
          <w:szCs w:val="18"/>
        </w:rPr>
        <w:t>usvajanje i usavršavanje motoričkih znanja i poboljšavanje motoričkih postignuća učenika</w:t>
      </w:r>
    </w:p>
    <w:p w:rsidR="00BE77B5" w:rsidRPr="004673E3" w:rsidRDefault="00BE77B5" w:rsidP="009C528B">
      <w:pPr>
        <w:pStyle w:val="ListParagraph"/>
        <w:numPr>
          <w:ilvl w:val="0"/>
          <w:numId w:val="13"/>
        </w:numPr>
        <w:rPr>
          <w:szCs w:val="18"/>
        </w:rPr>
      </w:pPr>
      <w:r w:rsidRPr="004673E3">
        <w:rPr>
          <w:szCs w:val="18"/>
        </w:rPr>
        <w:t>upoznavanje s najučestalijim sportskih ozljedama i osnovnim načinima njihovog preveniranja</w:t>
      </w:r>
    </w:p>
    <w:p w:rsidR="00BE77B5" w:rsidRPr="004673E3" w:rsidRDefault="00BE77B5" w:rsidP="009C528B">
      <w:pPr>
        <w:pStyle w:val="ListParagraph"/>
        <w:numPr>
          <w:ilvl w:val="0"/>
          <w:numId w:val="13"/>
        </w:numPr>
        <w:rPr>
          <w:szCs w:val="18"/>
        </w:rPr>
      </w:pPr>
      <w:r w:rsidRPr="004673E3">
        <w:rPr>
          <w:szCs w:val="18"/>
        </w:rPr>
        <w:t>razvijanje kontrole pokreta</w:t>
      </w:r>
    </w:p>
    <w:p w:rsidR="00BE77B5" w:rsidRPr="004673E3" w:rsidRDefault="00BE77B5" w:rsidP="009C528B">
      <w:pPr>
        <w:pStyle w:val="ListParagraph"/>
        <w:numPr>
          <w:ilvl w:val="0"/>
          <w:numId w:val="13"/>
        </w:numPr>
        <w:rPr>
          <w:szCs w:val="18"/>
        </w:rPr>
      </w:pPr>
      <w:r w:rsidRPr="004673E3">
        <w:rPr>
          <w:szCs w:val="18"/>
        </w:rPr>
        <w:t>razvijanje brzine reakcije na zvučne i vidne podražaje</w:t>
      </w:r>
    </w:p>
    <w:p w:rsidR="00BE77B5" w:rsidRPr="004673E3" w:rsidRDefault="00BE77B5" w:rsidP="009C528B">
      <w:pPr>
        <w:pStyle w:val="ListParagraph"/>
        <w:numPr>
          <w:ilvl w:val="0"/>
          <w:numId w:val="13"/>
        </w:numPr>
        <w:rPr>
          <w:szCs w:val="18"/>
        </w:rPr>
      </w:pPr>
      <w:r w:rsidRPr="004673E3">
        <w:rPr>
          <w:szCs w:val="18"/>
        </w:rPr>
        <w:t>manipulacija predmetima</w:t>
      </w:r>
    </w:p>
    <w:p w:rsidR="00BE77B5" w:rsidRPr="004673E3" w:rsidRDefault="00BE77B5" w:rsidP="009C528B">
      <w:pPr>
        <w:pStyle w:val="ListParagraph"/>
        <w:numPr>
          <w:ilvl w:val="0"/>
          <w:numId w:val="13"/>
        </w:numPr>
        <w:rPr>
          <w:szCs w:val="18"/>
        </w:rPr>
      </w:pPr>
      <w:r w:rsidRPr="004673E3">
        <w:rPr>
          <w:szCs w:val="18"/>
        </w:rPr>
        <w:t>suradnja u prostoru s drugim učenicima</w:t>
      </w:r>
    </w:p>
    <w:p w:rsidR="00BE77B5" w:rsidRPr="004673E3" w:rsidRDefault="00BE77B5" w:rsidP="009C528B">
      <w:pPr>
        <w:pStyle w:val="ListParagraph"/>
        <w:numPr>
          <w:ilvl w:val="0"/>
          <w:numId w:val="13"/>
        </w:numPr>
        <w:rPr>
          <w:szCs w:val="18"/>
        </w:rPr>
      </w:pPr>
      <w:r w:rsidRPr="004673E3">
        <w:rPr>
          <w:szCs w:val="18"/>
        </w:rPr>
        <w:t>općenito poticati razvoj brzine, koordinacije i fleksibilnosti</w:t>
      </w:r>
    </w:p>
    <w:p w:rsidR="00BE77B5" w:rsidRPr="004673E3" w:rsidRDefault="00BE77B5" w:rsidP="009C528B">
      <w:pPr>
        <w:pStyle w:val="ListParagraph"/>
        <w:numPr>
          <w:ilvl w:val="0"/>
          <w:numId w:val="13"/>
        </w:numPr>
        <w:rPr>
          <w:szCs w:val="18"/>
        </w:rPr>
      </w:pPr>
      <w:r w:rsidRPr="004673E3">
        <w:rPr>
          <w:szCs w:val="18"/>
        </w:rPr>
        <w:lastRenderedPageBreak/>
        <w:t>održavanje higijenskih navika u cilju očuvanja i podizanja zdravlja, te upoznavanje s bolestima koje mogu nastati uslijed izostanka higijenskih navika</w:t>
      </w:r>
    </w:p>
    <w:p w:rsidR="00BE77B5" w:rsidRPr="004673E3" w:rsidRDefault="00BE77B5" w:rsidP="00BE77B5">
      <w:pPr>
        <w:spacing w:before="120" w:after="120"/>
        <w:rPr>
          <w:szCs w:val="18"/>
        </w:rPr>
      </w:pPr>
      <w:r w:rsidRPr="004673E3">
        <w:rPr>
          <w:b/>
          <w:szCs w:val="18"/>
        </w:rPr>
        <w:t>NAČIN REALIZACIJE</w:t>
      </w:r>
      <w:r w:rsidRPr="004673E3">
        <w:rPr>
          <w:szCs w:val="18"/>
        </w:rPr>
        <w:t xml:space="preserve">: </w:t>
      </w:r>
    </w:p>
    <w:p w:rsidR="00BE77B5" w:rsidRPr="004673E3" w:rsidRDefault="00BE77B5" w:rsidP="00BE77B5">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sat tjelesne i zdravstvene kulture</w:t>
      </w:r>
    </w:p>
    <w:p w:rsidR="00BE77B5" w:rsidRPr="004673E3" w:rsidRDefault="00BE77B5" w:rsidP="00BE77B5">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učenici od 1. do 8. razreda</w:t>
      </w:r>
    </w:p>
    <w:p w:rsidR="00BE77B5" w:rsidRPr="004673E3" w:rsidRDefault="00BE77B5" w:rsidP="00BE77B5">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metoda demonstracije, metoda učenja, metoda uvježbavanja, metoda vježbanja, metoda sigurnosti i nadzora</w:t>
      </w:r>
    </w:p>
    <w:p w:rsidR="00BE77B5" w:rsidRPr="004673E3" w:rsidRDefault="00BE77B5" w:rsidP="00BE77B5">
      <w:pPr>
        <w:pStyle w:val="ListParagraph"/>
        <w:ind w:left="0"/>
        <w:contextualSpacing/>
        <w:rPr>
          <w:rFonts w:cs="Times New Roman"/>
          <w:szCs w:val="18"/>
        </w:rPr>
      </w:pPr>
      <w:r w:rsidRPr="004673E3">
        <w:rPr>
          <w:rFonts w:cs="Times New Roman"/>
          <w:b/>
          <w:szCs w:val="18"/>
        </w:rPr>
        <w:t>Trajanje izvedbe</w:t>
      </w:r>
      <w:r w:rsidRPr="004673E3">
        <w:rPr>
          <w:rFonts w:cs="Times New Roman"/>
          <w:szCs w:val="18"/>
        </w:rPr>
        <w:t>: školski sat tijekom šk. god.</w:t>
      </w:r>
    </w:p>
    <w:p w:rsidR="00BE77B5" w:rsidRPr="004673E3" w:rsidRDefault="00BE77B5" w:rsidP="006C7D70">
      <w:pPr>
        <w:spacing w:before="120" w:after="120"/>
        <w:ind w:firstLine="709"/>
        <w:rPr>
          <w:szCs w:val="18"/>
        </w:rPr>
      </w:pPr>
      <w:r w:rsidRPr="004673E3">
        <w:rPr>
          <w:b/>
          <w:szCs w:val="18"/>
        </w:rPr>
        <w:t>Resursi</w:t>
      </w:r>
      <w:r w:rsidRPr="004673E3">
        <w:rPr>
          <w:szCs w:val="18"/>
        </w:rPr>
        <w:t xml:space="preserve">: </w:t>
      </w:r>
    </w:p>
    <w:p w:rsidR="00BE77B5" w:rsidRPr="004673E3" w:rsidRDefault="00BE77B5" w:rsidP="00BE77B5">
      <w:pPr>
        <w:pStyle w:val="ListParagraph"/>
        <w:spacing w:after="120"/>
        <w:ind w:left="0"/>
        <w:contextualSpacing/>
        <w:rPr>
          <w:rFonts w:cs="Times New Roman"/>
          <w:szCs w:val="18"/>
        </w:rPr>
      </w:pPr>
      <w:r w:rsidRPr="004673E3">
        <w:rPr>
          <w:rFonts w:cs="Times New Roman"/>
          <w:b/>
          <w:szCs w:val="18"/>
        </w:rPr>
        <w:t>Potrebni resursi</w:t>
      </w:r>
      <w:r w:rsidRPr="004673E3">
        <w:rPr>
          <w:rFonts w:cs="Times New Roman"/>
          <w:szCs w:val="18"/>
        </w:rPr>
        <w:t>: dvorana, igralište, rekviziti za atletiku, gimnastiku, nogomet, košarku, rukomet, badminton i stolni tenis</w:t>
      </w:r>
    </w:p>
    <w:p w:rsidR="00BE77B5" w:rsidRPr="004673E3" w:rsidRDefault="00BE77B5" w:rsidP="00BE77B5">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premala dvorana za veći broj sudionika, ograničen broj rekvizita za pojedine sportove</w:t>
      </w:r>
    </w:p>
    <w:p w:rsidR="00BE77B5" w:rsidRPr="004673E3" w:rsidRDefault="00BE77B5" w:rsidP="00BE77B5">
      <w:pPr>
        <w:spacing w:after="120"/>
        <w:rPr>
          <w:szCs w:val="18"/>
        </w:rPr>
      </w:pPr>
      <w:r w:rsidRPr="004673E3">
        <w:rPr>
          <w:b/>
          <w:szCs w:val="18"/>
        </w:rPr>
        <w:t>Način praćenja i provjere ishoda/postignuća</w:t>
      </w:r>
      <w:r w:rsidRPr="004673E3">
        <w:rPr>
          <w:szCs w:val="18"/>
        </w:rPr>
        <w:t>: vrednovanje motoričkih znanja, motoričkih dostignuća, motoričkih sposobnosti, funkcionalnih sposobnosti i odgojnih učinaka</w:t>
      </w:r>
    </w:p>
    <w:p w:rsidR="00BE77B5" w:rsidRDefault="00BE77B5" w:rsidP="00BE77B5">
      <w:pPr>
        <w:spacing w:after="120"/>
        <w:rPr>
          <w:szCs w:val="18"/>
        </w:rPr>
      </w:pPr>
      <w:r w:rsidRPr="004673E3">
        <w:rPr>
          <w:b/>
          <w:szCs w:val="18"/>
        </w:rPr>
        <w:t>Odgovorne osobe</w:t>
      </w:r>
      <w:r w:rsidRPr="004673E3">
        <w:rPr>
          <w:szCs w:val="18"/>
        </w:rPr>
        <w:t>: Šime Zubčič, profesor tjelesne i zdravstvene kulture</w:t>
      </w:r>
    </w:p>
    <w:p w:rsidR="00A872AE" w:rsidRDefault="00A872AE" w:rsidP="00A872AE">
      <w:pPr>
        <w:pStyle w:val="Heading3"/>
      </w:pPr>
      <w:bookmarkStart w:id="152" w:name="_Toc525736611"/>
      <w:r>
        <w:t>7.2.2. Europski školski sportski dan</w:t>
      </w:r>
      <w:bookmarkEnd w:id="152"/>
    </w:p>
    <w:p w:rsidR="008732CC" w:rsidRPr="008732CC" w:rsidRDefault="008732CC" w:rsidP="008732CC">
      <w:pPr>
        <w:ind w:firstLine="708"/>
        <w:rPr>
          <w:szCs w:val="18"/>
        </w:rPr>
      </w:pPr>
      <w:r w:rsidRPr="008732CC">
        <w:rPr>
          <w:b/>
          <w:szCs w:val="18"/>
        </w:rPr>
        <w:t>Ciklus</w:t>
      </w:r>
      <w:r w:rsidRPr="008732CC">
        <w:rPr>
          <w:szCs w:val="18"/>
        </w:rPr>
        <w:t xml:space="preserve"> (razred): 1. - 3. ciklus (1. – 8. r.)</w:t>
      </w:r>
    </w:p>
    <w:p w:rsidR="008732CC" w:rsidRPr="008732CC" w:rsidRDefault="008732CC" w:rsidP="008732CC">
      <w:pPr>
        <w:spacing w:before="120"/>
        <w:rPr>
          <w:szCs w:val="18"/>
        </w:rPr>
      </w:pPr>
      <w:r w:rsidRPr="008732CC">
        <w:rPr>
          <w:b/>
          <w:szCs w:val="18"/>
        </w:rPr>
        <w:t>Cilj</w:t>
      </w:r>
      <w:r w:rsidRPr="008732CC">
        <w:rPr>
          <w:szCs w:val="18"/>
        </w:rPr>
        <w:t>: Cilj obilježavanja europskog školskog sportskog dana je promocija tjelesne aktivnosti u funkciji očuvanja i poboljšanja zdravlja, iskustvo zabave i užitka kroz fizičku aktivnost kao i razvoj socijalne kompetencije među učenicima.</w:t>
      </w:r>
    </w:p>
    <w:p w:rsidR="008732CC" w:rsidRPr="008732CC" w:rsidRDefault="008732CC" w:rsidP="008732CC">
      <w:pPr>
        <w:spacing w:before="120"/>
        <w:rPr>
          <w:szCs w:val="18"/>
        </w:rPr>
      </w:pPr>
      <w:r w:rsidRPr="008732CC">
        <w:rPr>
          <w:b/>
          <w:szCs w:val="18"/>
        </w:rPr>
        <w:t>Obrazloženje cilja</w:t>
      </w:r>
      <w:r w:rsidRPr="008732CC">
        <w:rPr>
          <w:szCs w:val="18"/>
        </w:rPr>
        <w:t>: Cilj programa se odnosi na isticanje važnosti tjelesne aktivnosti za zdravlje.</w:t>
      </w:r>
    </w:p>
    <w:p w:rsidR="008732CC" w:rsidRPr="008732CC" w:rsidRDefault="008732CC" w:rsidP="008732CC">
      <w:pPr>
        <w:spacing w:before="120"/>
        <w:rPr>
          <w:szCs w:val="18"/>
        </w:rPr>
      </w:pPr>
      <w:r w:rsidRPr="008732CC">
        <w:rPr>
          <w:b/>
          <w:szCs w:val="18"/>
        </w:rPr>
        <w:t>Očekivani ishodi/postignuća</w:t>
      </w:r>
      <w:r w:rsidRPr="008732CC">
        <w:rPr>
          <w:szCs w:val="18"/>
        </w:rPr>
        <w:t>:</w:t>
      </w:r>
    </w:p>
    <w:p w:rsidR="008732CC" w:rsidRPr="008732CC" w:rsidRDefault="008732CC" w:rsidP="002E680E">
      <w:pPr>
        <w:numPr>
          <w:ilvl w:val="0"/>
          <w:numId w:val="41"/>
        </w:numPr>
        <w:rPr>
          <w:szCs w:val="18"/>
        </w:rPr>
      </w:pPr>
      <w:r w:rsidRPr="008732CC">
        <w:rPr>
          <w:szCs w:val="18"/>
        </w:rPr>
        <w:t>usvajanje teorijskih znanja o razvoju antropoloških obilježja učenika (utjecaj vježbanja na pravilan rast i razvoj, utjecaj vježbanja na korekciju nekih morfoloških obilježja, utjecaj vježbanja na promjene motoričkih i funkcionalnih sposobnosti)</w:t>
      </w:r>
    </w:p>
    <w:p w:rsidR="008732CC" w:rsidRPr="008732CC" w:rsidRDefault="008732CC" w:rsidP="002E680E">
      <w:pPr>
        <w:numPr>
          <w:ilvl w:val="0"/>
          <w:numId w:val="41"/>
        </w:numPr>
        <w:rPr>
          <w:szCs w:val="18"/>
        </w:rPr>
      </w:pPr>
      <w:r w:rsidRPr="008732CC">
        <w:rPr>
          <w:szCs w:val="18"/>
        </w:rPr>
        <w:t>suradnja u prostoru s drugim učenicima</w:t>
      </w:r>
    </w:p>
    <w:p w:rsidR="008732CC" w:rsidRPr="008732CC" w:rsidRDefault="008732CC" w:rsidP="002E680E">
      <w:pPr>
        <w:numPr>
          <w:ilvl w:val="0"/>
          <w:numId w:val="41"/>
        </w:numPr>
        <w:rPr>
          <w:szCs w:val="18"/>
        </w:rPr>
      </w:pPr>
      <w:r>
        <w:rPr>
          <w:szCs w:val="18"/>
        </w:rPr>
        <w:t>r</w:t>
      </w:r>
      <w:r w:rsidRPr="008732CC">
        <w:rPr>
          <w:szCs w:val="18"/>
        </w:rPr>
        <w:t>azvijanje i promicanje kulture ponašanja i pozitivnih međuljudskih odnosa (dosljednost u izvršavanju obveza i poštivanju pravila kućnog reda škole, kultura odnosa komunikacije prema profesorima i učenicima, poštivanje pravila sportskih igara, razvoj upornosti, samouvjerenosti i pozitivnog mišljenja o sebi i drugima).</w:t>
      </w:r>
    </w:p>
    <w:p w:rsidR="008732CC" w:rsidRPr="008732CC" w:rsidRDefault="008732CC" w:rsidP="008732CC">
      <w:pPr>
        <w:spacing w:before="120"/>
        <w:rPr>
          <w:szCs w:val="18"/>
        </w:rPr>
      </w:pPr>
      <w:r w:rsidRPr="008732CC">
        <w:rPr>
          <w:b/>
          <w:szCs w:val="18"/>
        </w:rPr>
        <w:t>NAČIN REALIZACIJE</w:t>
      </w:r>
      <w:r w:rsidRPr="008732CC">
        <w:rPr>
          <w:szCs w:val="18"/>
        </w:rPr>
        <w:t xml:space="preserve">: </w:t>
      </w:r>
    </w:p>
    <w:p w:rsidR="008732CC" w:rsidRPr="008732CC" w:rsidRDefault="008732CC" w:rsidP="008732CC">
      <w:pPr>
        <w:spacing w:before="120"/>
        <w:rPr>
          <w:szCs w:val="18"/>
        </w:rPr>
      </w:pPr>
      <w:r w:rsidRPr="008732CC">
        <w:rPr>
          <w:b/>
          <w:szCs w:val="18"/>
        </w:rPr>
        <w:t>Oblik</w:t>
      </w:r>
      <w:r w:rsidRPr="008732CC">
        <w:rPr>
          <w:szCs w:val="18"/>
        </w:rPr>
        <w:t xml:space="preserve">: </w:t>
      </w:r>
      <w:r w:rsidRPr="00AB6918">
        <w:rPr>
          <w:color w:val="FF0000"/>
          <w:szCs w:val="18"/>
        </w:rPr>
        <w:t>međurazredni turnir</w:t>
      </w:r>
    </w:p>
    <w:p w:rsidR="008732CC" w:rsidRPr="008732CC" w:rsidRDefault="008732CC" w:rsidP="008732CC">
      <w:pPr>
        <w:rPr>
          <w:szCs w:val="18"/>
        </w:rPr>
      </w:pPr>
      <w:r w:rsidRPr="008732CC">
        <w:rPr>
          <w:b/>
          <w:szCs w:val="18"/>
        </w:rPr>
        <w:t>Sudionici</w:t>
      </w:r>
      <w:r w:rsidRPr="008732CC">
        <w:rPr>
          <w:szCs w:val="18"/>
        </w:rPr>
        <w:t>: učenici od 1. do 8. razreda</w:t>
      </w:r>
    </w:p>
    <w:p w:rsidR="008732CC" w:rsidRPr="008732CC" w:rsidRDefault="008732CC" w:rsidP="008732CC">
      <w:pPr>
        <w:rPr>
          <w:szCs w:val="18"/>
        </w:rPr>
      </w:pPr>
      <w:r w:rsidRPr="008732CC">
        <w:rPr>
          <w:b/>
          <w:szCs w:val="18"/>
        </w:rPr>
        <w:t>Trajanje izvedbe</w:t>
      </w:r>
      <w:r w:rsidRPr="008732CC">
        <w:rPr>
          <w:szCs w:val="18"/>
        </w:rPr>
        <w:t xml:space="preserve">: 4. do </w:t>
      </w:r>
      <w:r w:rsidR="00916D6F">
        <w:rPr>
          <w:szCs w:val="18"/>
        </w:rPr>
        <w:t>6</w:t>
      </w:r>
      <w:r w:rsidRPr="008732CC">
        <w:rPr>
          <w:szCs w:val="18"/>
        </w:rPr>
        <w:t>. sati.</w:t>
      </w:r>
    </w:p>
    <w:p w:rsidR="008732CC" w:rsidRPr="008732CC" w:rsidRDefault="008732CC" w:rsidP="00916D6F">
      <w:pPr>
        <w:spacing w:before="120" w:after="120"/>
        <w:ind w:firstLine="709"/>
        <w:rPr>
          <w:szCs w:val="18"/>
        </w:rPr>
      </w:pPr>
      <w:r w:rsidRPr="008732CC">
        <w:rPr>
          <w:b/>
          <w:szCs w:val="18"/>
        </w:rPr>
        <w:t>Resursi</w:t>
      </w:r>
      <w:r w:rsidRPr="008732CC">
        <w:rPr>
          <w:szCs w:val="18"/>
        </w:rPr>
        <w:t xml:space="preserve">: </w:t>
      </w:r>
    </w:p>
    <w:p w:rsidR="008732CC" w:rsidRPr="008732CC" w:rsidRDefault="008732CC" w:rsidP="008732CC">
      <w:pPr>
        <w:rPr>
          <w:szCs w:val="18"/>
        </w:rPr>
      </w:pPr>
      <w:r w:rsidRPr="008732CC">
        <w:rPr>
          <w:b/>
          <w:szCs w:val="18"/>
        </w:rPr>
        <w:t>Potrebni resursi</w:t>
      </w:r>
      <w:r w:rsidRPr="008732CC">
        <w:rPr>
          <w:szCs w:val="18"/>
        </w:rPr>
        <w:t xml:space="preserve">: </w:t>
      </w:r>
      <w:r w:rsidR="00AB6918">
        <w:rPr>
          <w:szCs w:val="18"/>
        </w:rPr>
        <w:t>sportska oprema</w:t>
      </w:r>
    </w:p>
    <w:p w:rsidR="008732CC" w:rsidRPr="008732CC" w:rsidRDefault="008732CC" w:rsidP="008732CC">
      <w:pPr>
        <w:rPr>
          <w:szCs w:val="18"/>
        </w:rPr>
      </w:pPr>
      <w:r w:rsidRPr="008732CC">
        <w:rPr>
          <w:b/>
          <w:szCs w:val="18"/>
        </w:rPr>
        <w:t>Moguće teškoće</w:t>
      </w:r>
      <w:r w:rsidRPr="008732CC">
        <w:rPr>
          <w:szCs w:val="18"/>
        </w:rPr>
        <w:t>: loše vrijeme, prevelika pauza između utakmica, ozljede učenika.</w:t>
      </w:r>
    </w:p>
    <w:p w:rsidR="008732CC" w:rsidRPr="008732CC" w:rsidRDefault="008732CC" w:rsidP="008732CC">
      <w:pPr>
        <w:rPr>
          <w:szCs w:val="18"/>
        </w:rPr>
      </w:pPr>
      <w:r w:rsidRPr="008732CC">
        <w:rPr>
          <w:b/>
          <w:szCs w:val="18"/>
        </w:rPr>
        <w:t>Način praćenja i provjere ishoda/postignuća</w:t>
      </w:r>
      <w:r w:rsidRPr="008732CC">
        <w:rPr>
          <w:szCs w:val="18"/>
        </w:rPr>
        <w:t>: uključivanje učenika u sportske klubove da zadovolje svoje potrebe za tjelesnom aktivnošću.</w:t>
      </w:r>
    </w:p>
    <w:p w:rsidR="008732CC" w:rsidRPr="008732CC" w:rsidRDefault="008732CC" w:rsidP="008732CC">
      <w:pPr>
        <w:spacing w:before="120"/>
        <w:rPr>
          <w:szCs w:val="18"/>
        </w:rPr>
      </w:pPr>
      <w:r w:rsidRPr="008732CC">
        <w:rPr>
          <w:b/>
          <w:szCs w:val="18"/>
        </w:rPr>
        <w:t>Odgovorne osobe</w:t>
      </w:r>
      <w:r w:rsidRPr="008732CC">
        <w:rPr>
          <w:szCs w:val="18"/>
        </w:rPr>
        <w:t>: Željko Pavlić, Šime Zubčič, Vesnica Roščić profesori tjelesne i zdravstvene kulture.</w:t>
      </w:r>
    </w:p>
    <w:p w:rsidR="005A2367" w:rsidRDefault="00731EDE" w:rsidP="00731EDE">
      <w:pPr>
        <w:pStyle w:val="Heading3"/>
        <w:rPr>
          <w:lang w:eastAsia="hr-HR"/>
        </w:rPr>
      </w:pPr>
      <w:bookmarkStart w:id="153" w:name="_Toc525736612"/>
      <w:r>
        <w:rPr>
          <w:lang w:eastAsia="hr-HR"/>
        </w:rPr>
        <w:t>7.</w:t>
      </w:r>
      <w:r w:rsidR="00F84216">
        <w:rPr>
          <w:lang w:eastAsia="hr-HR"/>
        </w:rPr>
        <w:t>2</w:t>
      </w:r>
      <w:r>
        <w:rPr>
          <w:lang w:eastAsia="hr-HR"/>
        </w:rPr>
        <w:t>.</w:t>
      </w:r>
      <w:r w:rsidR="00F84216">
        <w:rPr>
          <w:lang w:eastAsia="hr-HR"/>
        </w:rPr>
        <w:t>3</w:t>
      </w:r>
      <w:r>
        <w:rPr>
          <w:lang w:eastAsia="hr-HR"/>
        </w:rPr>
        <w:t>. Višebojac</w:t>
      </w:r>
      <w:bookmarkEnd w:id="153"/>
    </w:p>
    <w:p w:rsidR="00731EDE" w:rsidRDefault="00731EDE" w:rsidP="00731EDE">
      <w:pPr>
        <w:ind w:firstLine="708"/>
        <w:rPr>
          <w:szCs w:val="18"/>
        </w:rPr>
      </w:pPr>
      <w:r w:rsidRPr="00731EDE">
        <w:rPr>
          <w:b/>
          <w:szCs w:val="18"/>
        </w:rPr>
        <w:t>Ciklus(razred) :</w:t>
      </w:r>
      <w:r w:rsidRPr="00731EDE">
        <w:rPr>
          <w:szCs w:val="18"/>
        </w:rPr>
        <w:t xml:space="preserve"> 2./5.-6.r./ </w:t>
      </w:r>
      <w:r>
        <w:rPr>
          <w:szCs w:val="18"/>
        </w:rPr>
        <w:t xml:space="preserve">i </w:t>
      </w:r>
      <w:r w:rsidRPr="00731EDE">
        <w:rPr>
          <w:szCs w:val="18"/>
        </w:rPr>
        <w:t>3. /7.-8.r.</w:t>
      </w:r>
    </w:p>
    <w:p w:rsidR="00731EDE" w:rsidRPr="00731EDE" w:rsidRDefault="00731EDE" w:rsidP="00731EDE">
      <w:pPr>
        <w:spacing w:before="120"/>
        <w:rPr>
          <w:szCs w:val="18"/>
        </w:rPr>
      </w:pPr>
      <w:r w:rsidRPr="00731EDE">
        <w:rPr>
          <w:b/>
          <w:szCs w:val="18"/>
        </w:rPr>
        <w:lastRenderedPageBreak/>
        <w:t>Cilj :</w:t>
      </w:r>
      <w:r w:rsidRPr="00731EDE">
        <w:rPr>
          <w:szCs w:val="18"/>
        </w:rPr>
        <w:t xml:space="preserve"> Natjecanje za najsportaša i najsportašice škole.  Biraju se najsportaši 5.-6.razreda i 7.-8.razreda</w:t>
      </w:r>
    </w:p>
    <w:p w:rsidR="00731EDE" w:rsidRPr="00731EDE" w:rsidRDefault="00731EDE" w:rsidP="00C535C9">
      <w:pPr>
        <w:spacing w:before="120"/>
        <w:rPr>
          <w:szCs w:val="18"/>
        </w:rPr>
      </w:pPr>
      <w:r w:rsidRPr="00731EDE">
        <w:rPr>
          <w:b/>
          <w:szCs w:val="18"/>
        </w:rPr>
        <w:t>Obrazloženje cilja :</w:t>
      </w:r>
      <w:r w:rsidRPr="00731EDE">
        <w:rPr>
          <w:szCs w:val="18"/>
        </w:rPr>
        <w:t xml:space="preserve"> Promocija tjelesnog vježbanja u svrhu  poticanja učenika na bavljenje sportskim aktivnostima što razvija krvožilni i dišni sustav , te razvoj motoričkih i funkcionalnih sposobnosti učenika. Poticanje i učenje kulture navijanja i prihvaćanje poraza kao i prihvaćanje pobjede na društveno prihvatljiv način.</w:t>
      </w:r>
    </w:p>
    <w:p w:rsidR="00731EDE" w:rsidRPr="00731EDE" w:rsidRDefault="00731EDE" w:rsidP="00C535C9">
      <w:pPr>
        <w:spacing w:before="120"/>
        <w:rPr>
          <w:b/>
          <w:szCs w:val="18"/>
        </w:rPr>
      </w:pPr>
      <w:r w:rsidRPr="00731EDE">
        <w:rPr>
          <w:b/>
          <w:szCs w:val="18"/>
        </w:rPr>
        <w:t>Očekivani ishodi/postignuća:</w:t>
      </w:r>
    </w:p>
    <w:p w:rsidR="00731EDE" w:rsidRPr="00AD4FA5" w:rsidRDefault="00731EDE" w:rsidP="002E680E">
      <w:pPr>
        <w:pStyle w:val="ListParagraph"/>
        <w:numPr>
          <w:ilvl w:val="0"/>
          <w:numId w:val="37"/>
        </w:numPr>
        <w:rPr>
          <w:szCs w:val="18"/>
        </w:rPr>
      </w:pPr>
      <w:r w:rsidRPr="00AD4FA5">
        <w:rPr>
          <w:szCs w:val="18"/>
        </w:rPr>
        <w:t>poštivanje kriterija za izbor predstavnika razreda</w:t>
      </w:r>
    </w:p>
    <w:p w:rsidR="00731EDE" w:rsidRPr="00AD4FA5" w:rsidRDefault="00731EDE" w:rsidP="002E680E">
      <w:pPr>
        <w:pStyle w:val="ListParagraph"/>
        <w:numPr>
          <w:ilvl w:val="0"/>
          <w:numId w:val="37"/>
        </w:numPr>
        <w:rPr>
          <w:szCs w:val="18"/>
        </w:rPr>
      </w:pPr>
      <w:r w:rsidRPr="00AD4FA5">
        <w:rPr>
          <w:szCs w:val="18"/>
        </w:rPr>
        <w:t>kulturno ponašanje pri natjecanju</w:t>
      </w:r>
    </w:p>
    <w:p w:rsidR="00731EDE" w:rsidRPr="00AD4FA5" w:rsidRDefault="00731EDE" w:rsidP="002E680E">
      <w:pPr>
        <w:pStyle w:val="ListParagraph"/>
        <w:numPr>
          <w:ilvl w:val="0"/>
          <w:numId w:val="37"/>
        </w:numPr>
        <w:rPr>
          <w:szCs w:val="18"/>
        </w:rPr>
      </w:pPr>
      <w:r w:rsidRPr="00AD4FA5">
        <w:rPr>
          <w:szCs w:val="18"/>
        </w:rPr>
        <w:t>postizanje najboljeg rezultata (najveći broj bodova)</w:t>
      </w:r>
    </w:p>
    <w:p w:rsidR="00C535C9" w:rsidRPr="004673E3" w:rsidRDefault="00C535C9" w:rsidP="00C535C9">
      <w:pPr>
        <w:spacing w:before="120" w:after="120"/>
        <w:rPr>
          <w:szCs w:val="18"/>
        </w:rPr>
      </w:pPr>
      <w:r w:rsidRPr="004673E3">
        <w:rPr>
          <w:b/>
          <w:szCs w:val="18"/>
        </w:rPr>
        <w:t>NAČIN REALIZACIJE</w:t>
      </w:r>
      <w:r w:rsidRPr="004673E3">
        <w:rPr>
          <w:szCs w:val="18"/>
        </w:rPr>
        <w:t xml:space="preserve">: </w:t>
      </w:r>
    </w:p>
    <w:p w:rsidR="00731EDE" w:rsidRPr="00731EDE" w:rsidRDefault="00C535C9" w:rsidP="00731EDE">
      <w:pPr>
        <w:rPr>
          <w:szCs w:val="18"/>
        </w:rPr>
      </w:pPr>
      <w:r w:rsidRPr="004673E3">
        <w:rPr>
          <w:b/>
          <w:szCs w:val="18"/>
        </w:rPr>
        <w:t>Oblik</w:t>
      </w:r>
      <w:r w:rsidRPr="004673E3">
        <w:rPr>
          <w:szCs w:val="18"/>
        </w:rPr>
        <w:t>:</w:t>
      </w:r>
      <w:r w:rsidR="00731EDE" w:rsidRPr="00731EDE">
        <w:rPr>
          <w:szCs w:val="18"/>
        </w:rPr>
        <w:t>Projekt</w:t>
      </w:r>
    </w:p>
    <w:p w:rsidR="00731EDE" w:rsidRPr="00731EDE" w:rsidRDefault="00C535C9" w:rsidP="00731EDE">
      <w:pPr>
        <w:rPr>
          <w:szCs w:val="18"/>
        </w:rPr>
      </w:pPr>
      <w:r w:rsidRPr="00C535C9">
        <w:rPr>
          <w:b/>
          <w:szCs w:val="18"/>
        </w:rPr>
        <w:t>S</w:t>
      </w:r>
      <w:r w:rsidR="00731EDE" w:rsidRPr="00C535C9">
        <w:rPr>
          <w:b/>
          <w:szCs w:val="18"/>
        </w:rPr>
        <w:t>udionici</w:t>
      </w:r>
      <w:r w:rsidR="00731EDE" w:rsidRPr="00731EDE">
        <w:rPr>
          <w:szCs w:val="18"/>
        </w:rPr>
        <w:t>: dva učenika iz  5.,</w:t>
      </w:r>
      <w:r>
        <w:rPr>
          <w:szCs w:val="18"/>
        </w:rPr>
        <w:t xml:space="preserve"> </w:t>
      </w:r>
      <w:r w:rsidR="00731EDE" w:rsidRPr="00731EDE">
        <w:rPr>
          <w:szCs w:val="18"/>
        </w:rPr>
        <w:t>6.,</w:t>
      </w:r>
      <w:r>
        <w:rPr>
          <w:szCs w:val="18"/>
        </w:rPr>
        <w:t xml:space="preserve"> </w:t>
      </w:r>
      <w:r w:rsidR="00731EDE" w:rsidRPr="00731EDE">
        <w:rPr>
          <w:szCs w:val="18"/>
        </w:rPr>
        <w:t xml:space="preserve">7. </w:t>
      </w:r>
      <w:r>
        <w:rPr>
          <w:szCs w:val="18"/>
        </w:rPr>
        <w:t>i</w:t>
      </w:r>
      <w:r w:rsidR="00731EDE" w:rsidRPr="00731EDE">
        <w:rPr>
          <w:szCs w:val="18"/>
        </w:rPr>
        <w:t xml:space="preserve"> 8.razreda i dvije učenice iz 5.,</w:t>
      </w:r>
      <w:r>
        <w:rPr>
          <w:szCs w:val="18"/>
        </w:rPr>
        <w:t xml:space="preserve"> </w:t>
      </w:r>
      <w:r w:rsidR="00731EDE" w:rsidRPr="00731EDE">
        <w:rPr>
          <w:szCs w:val="18"/>
        </w:rPr>
        <w:t>6.,</w:t>
      </w:r>
      <w:r>
        <w:rPr>
          <w:szCs w:val="18"/>
        </w:rPr>
        <w:t xml:space="preserve"> </w:t>
      </w:r>
      <w:r w:rsidR="00731EDE" w:rsidRPr="00731EDE">
        <w:rPr>
          <w:szCs w:val="18"/>
        </w:rPr>
        <w:t xml:space="preserve">7. </w:t>
      </w:r>
      <w:r>
        <w:rPr>
          <w:szCs w:val="18"/>
        </w:rPr>
        <w:t>i</w:t>
      </w:r>
      <w:r w:rsidR="00731EDE" w:rsidRPr="00731EDE">
        <w:rPr>
          <w:szCs w:val="18"/>
        </w:rPr>
        <w:t xml:space="preserve"> 8.razreda</w:t>
      </w:r>
    </w:p>
    <w:p w:rsidR="00731EDE" w:rsidRPr="00731EDE" w:rsidRDefault="00731EDE" w:rsidP="00C535C9">
      <w:pPr>
        <w:rPr>
          <w:szCs w:val="18"/>
        </w:rPr>
      </w:pPr>
      <w:r w:rsidRPr="00C535C9">
        <w:rPr>
          <w:b/>
          <w:szCs w:val="18"/>
        </w:rPr>
        <w:t xml:space="preserve">Način </w:t>
      </w:r>
      <w:r w:rsidR="00C535C9" w:rsidRPr="00C535C9">
        <w:rPr>
          <w:b/>
          <w:szCs w:val="18"/>
        </w:rPr>
        <w:t>učenja</w:t>
      </w:r>
      <w:r w:rsidRPr="00C535C9">
        <w:rPr>
          <w:b/>
          <w:szCs w:val="18"/>
        </w:rPr>
        <w:t>:</w:t>
      </w:r>
      <w:r w:rsidRPr="00731EDE">
        <w:rPr>
          <w:szCs w:val="18"/>
        </w:rPr>
        <w:t xml:space="preserve"> kroz nastavu TZK-a učenici se upoznaju sa zadacima i načinom izvedbe ,a odr</w:t>
      </w:r>
      <w:r w:rsidR="006E5FAD">
        <w:rPr>
          <w:szCs w:val="18"/>
        </w:rPr>
        <w:t>ž</w:t>
      </w:r>
      <w:r w:rsidRPr="00731EDE">
        <w:rPr>
          <w:szCs w:val="18"/>
        </w:rPr>
        <w:t xml:space="preserve">at će  se natjecanje u: </w:t>
      </w:r>
      <w:r w:rsidR="00C535C9" w:rsidRPr="00731EDE">
        <w:rPr>
          <w:szCs w:val="18"/>
        </w:rPr>
        <w:t>preciznosti</w:t>
      </w:r>
      <w:r w:rsidR="00C535C9">
        <w:rPr>
          <w:szCs w:val="18"/>
        </w:rPr>
        <w:t xml:space="preserve"> (s</w:t>
      </w:r>
      <w:r w:rsidRPr="00731EDE">
        <w:rPr>
          <w:szCs w:val="18"/>
        </w:rPr>
        <w:t>lobodna bacanja u košarci</w:t>
      </w:r>
      <w:r w:rsidR="00C535C9">
        <w:rPr>
          <w:szCs w:val="18"/>
        </w:rPr>
        <w:t>, s</w:t>
      </w:r>
      <w:r w:rsidRPr="00731EDE">
        <w:rPr>
          <w:szCs w:val="18"/>
        </w:rPr>
        <w:t>edmerac u rukometu</w:t>
      </w:r>
      <w:r w:rsidR="00C535C9">
        <w:rPr>
          <w:szCs w:val="18"/>
        </w:rPr>
        <w:t>, j</w:t>
      </w:r>
      <w:r w:rsidRPr="00731EDE">
        <w:rPr>
          <w:szCs w:val="18"/>
        </w:rPr>
        <w:t>edanaesterac u nogometu na mali gol</w:t>
      </w:r>
      <w:r w:rsidR="00C535C9">
        <w:rPr>
          <w:szCs w:val="18"/>
        </w:rPr>
        <w:t xml:space="preserve">), </w:t>
      </w:r>
      <w:r w:rsidR="00C535C9" w:rsidRPr="00731EDE">
        <w:rPr>
          <w:szCs w:val="18"/>
        </w:rPr>
        <w:t>eksplozivnoj snazi</w:t>
      </w:r>
      <w:r w:rsidRPr="00731EDE">
        <w:rPr>
          <w:szCs w:val="18"/>
        </w:rPr>
        <w:t xml:space="preserve"> </w:t>
      </w:r>
      <w:r w:rsidR="00C535C9">
        <w:rPr>
          <w:szCs w:val="18"/>
        </w:rPr>
        <w:t>(s</w:t>
      </w:r>
      <w:r w:rsidRPr="00731EDE">
        <w:rPr>
          <w:szCs w:val="18"/>
        </w:rPr>
        <w:t>kok u dalj s mjesta</w:t>
      </w:r>
      <w:r w:rsidR="00C535C9">
        <w:rPr>
          <w:szCs w:val="18"/>
        </w:rPr>
        <w:t>, p</w:t>
      </w:r>
      <w:r w:rsidRPr="00731EDE">
        <w:rPr>
          <w:szCs w:val="18"/>
        </w:rPr>
        <w:t>reskakivanje vijače 15“</w:t>
      </w:r>
      <w:r w:rsidR="00C535C9">
        <w:rPr>
          <w:szCs w:val="18"/>
        </w:rPr>
        <w:t xml:space="preserve">), </w:t>
      </w:r>
      <w:r w:rsidR="00C535C9" w:rsidRPr="00731EDE">
        <w:rPr>
          <w:szCs w:val="18"/>
        </w:rPr>
        <w:t>brzini</w:t>
      </w:r>
      <w:r w:rsidR="00C535C9">
        <w:rPr>
          <w:szCs w:val="18"/>
        </w:rPr>
        <w:t xml:space="preserve"> (t</w:t>
      </w:r>
      <w:r w:rsidRPr="00731EDE">
        <w:rPr>
          <w:szCs w:val="18"/>
        </w:rPr>
        <w:t>rčanje na 60 m iz niskog starta</w:t>
      </w:r>
      <w:r w:rsidR="00C535C9">
        <w:rPr>
          <w:szCs w:val="18"/>
        </w:rPr>
        <w:t xml:space="preserve">), </w:t>
      </w:r>
      <w:r w:rsidR="00C535C9" w:rsidRPr="00731EDE">
        <w:rPr>
          <w:szCs w:val="18"/>
        </w:rPr>
        <w:t>koordinacija</w:t>
      </w:r>
      <w:r w:rsidR="00C535C9">
        <w:rPr>
          <w:szCs w:val="18"/>
        </w:rPr>
        <w:t xml:space="preserve"> (p</w:t>
      </w:r>
      <w:r w:rsidRPr="00731EDE">
        <w:rPr>
          <w:szCs w:val="18"/>
        </w:rPr>
        <w:t>oligon prepreka kombinirani</w:t>
      </w:r>
      <w:r w:rsidR="00C535C9">
        <w:rPr>
          <w:szCs w:val="18"/>
        </w:rPr>
        <w:t>)</w:t>
      </w:r>
    </w:p>
    <w:p w:rsidR="00731EDE" w:rsidRPr="00731EDE" w:rsidRDefault="00731EDE" w:rsidP="00731EDE">
      <w:pPr>
        <w:rPr>
          <w:szCs w:val="18"/>
        </w:rPr>
      </w:pPr>
      <w:r w:rsidRPr="00731EDE">
        <w:rPr>
          <w:szCs w:val="18"/>
        </w:rPr>
        <w:t>-Metode provjere:  mjerenje vremena štopericom, dužine metrom i  kod preciznosti brojem realiziranih pogodaka</w:t>
      </w:r>
    </w:p>
    <w:p w:rsidR="00731EDE" w:rsidRPr="00731EDE" w:rsidRDefault="00731EDE" w:rsidP="00731EDE">
      <w:pPr>
        <w:rPr>
          <w:szCs w:val="18"/>
        </w:rPr>
      </w:pPr>
      <w:r w:rsidRPr="00C535C9">
        <w:rPr>
          <w:b/>
          <w:szCs w:val="18"/>
        </w:rPr>
        <w:t>Trajanje izvedbe</w:t>
      </w:r>
      <w:r w:rsidRPr="00731EDE">
        <w:rPr>
          <w:szCs w:val="18"/>
        </w:rPr>
        <w:t>: dvije subote ili nedjelje u travnju 2018.godine u dogovoru sa izabranim učenicima</w:t>
      </w:r>
    </w:p>
    <w:p w:rsidR="00731EDE" w:rsidRPr="00731EDE" w:rsidRDefault="00731EDE" w:rsidP="00245723">
      <w:pPr>
        <w:spacing w:before="120" w:after="120"/>
        <w:ind w:firstLine="709"/>
        <w:rPr>
          <w:b/>
          <w:szCs w:val="18"/>
        </w:rPr>
      </w:pPr>
      <w:r w:rsidRPr="00731EDE">
        <w:rPr>
          <w:b/>
          <w:szCs w:val="18"/>
        </w:rPr>
        <w:t xml:space="preserve">Resursi: </w:t>
      </w:r>
    </w:p>
    <w:p w:rsidR="00731EDE" w:rsidRPr="00731EDE" w:rsidRDefault="00731EDE" w:rsidP="00731EDE">
      <w:pPr>
        <w:rPr>
          <w:szCs w:val="18"/>
        </w:rPr>
      </w:pPr>
      <w:r w:rsidRPr="00245723">
        <w:rPr>
          <w:b/>
          <w:szCs w:val="18"/>
        </w:rPr>
        <w:t>Potrebni resursi:</w:t>
      </w:r>
      <w:r w:rsidRPr="00731EDE">
        <w:rPr>
          <w:szCs w:val="18"/>
        </w:rPr>
        <w:t xml:space="preserve">  Materijalni – atletska staza, nogometno – košarkaško – rukometno igralište i lopte, vijače, kod poligona sitni inventar koji imamo u dvorani i strunjače, štoperica i metar</w:t>
      </w:r>
    </w:p>
    <w:p w:rsidR="00731EDE" w:rsidRPr="00731EDE" w:rsidRDefault="00731EDE" w:rsidP="00731EDE">
      <w:pPr>
        <w:rPr>
          <w:szCs w:val="18"/>
        </w:rPr>
      </w:pPr>
      <w:r w:rsidRPr="00731EDE">
        <w:rPr>
          <w:szCs w:val="18"/>
        </w:rPr>
        <w:t>Ljudski resursi :  učitelji TZK, razrednici od 5. Do 8.razreda</w:t>
      </w:r>
    </w:p>
    <w:p w:rsidR="00731EDE" w:rsidRPr="00731EDE" w:rsidRDefault="00731EDE" w:rsidP="00731EDE">
      <w:pPr>
        <w:rPr>
          <w:szCs w:val="18"/>
        </w:rPr>
      </w:pPr>
      <w:r w:rsidRPr="00245723">
        <w:rPr>
          <w:b/>
          <w:szCs w:val="18"/>
        </w:rPr>
        <w:t>Moguće teškoće:</w:t>
      </w:r>
      <w:r w:rsidRPr="00731EDE">
        <w:rPr>
          <w:szCs w:val="18"/>
        </w:rPr>
        <w:t xml:space="preserve"> ne očekujemo ih</w:t>
      </w:r>
    </w:p>
    <w:p w:rsidR="00731EDE" w:rsidRPr="00731EDE" w:rsidRDefault="00731EDE" w:rsidP="00245723">
      <w:pPr>
        <w:spacing w:before="120"/>
        <w:rPr>
          <w:szCs w:val="18"/>
        </w:rPr>
      </w:pPr>
      <w:r w:rsidRPr="00731EDE">
        <w:rPr>
          <w:b/>
          <w:szCs w:val="18"/>
        </w:rPr>
        <w:t>Način praćenja i provjera ishoda/postignuća:</w:t>
      </w:r>
      <w:r w:rsidR="00245723">
        <w:rPr>
          <w:b/>
          <w:szCs w:val="18"/>
        </w:rPr>
        <w:t xml:space="preserve"> </w:t>
      </w:r>
      <w:r w:rsidRPr="00731EDE">
        <w:rPr>
          <w:szCs w:val="18"/>
        </w:rPr>
        <w:t>Statistička obrada podataka - bodovanje rezultata</w:t>
      </w:r>
    </w:p>
    <w:p w:rsidR="00731EDE" w:rsidRPr="00731EDE" w:rsidRDefault="00731EDE" w:rsidP="00731EDE">
      <w:pPr>
        <w:rPr>
          <w:szCs w:val="18"/>
        </w:rPr>
      </w:pPr>
      <w:r w:rsidRPr="00731EDE">
        <w:rPr>
          <w:szCs w:val="18"/>
        </w:rPr>
        <w:t>- Analiza kvalitetnih izvora informacija :  objava rezultata na web stranici škole i oglasnoj ploći, fotografije i moguće nagrade za najsportaša i najsportašicu 5.-6-razred i 7.-8.razred.</w:t>
      </w:r>
    </w:p>
    <w:p w:rsidR="00731EDE" w:rsidRDefault="00731EDE" w:rsidP="00245723">
      <w:pPr>
        <w:spacing w:before="120"/>
        <w:rPr>
          <w:szCs w:val="18"/>
        </w:rPr>
      </w:pPr>
      <w:r w:rsidRPr="00731EDE">
        <w:rPr>
          <w:b/>
          <w:szCs w:val="18"/>
        </w:rPr>
        <w:t>Odgovorne osobe :</w:t>
      </w:r>
      <w:r w:rsidRPr="00731EDE">
        <w:rPr>
          <w:szCs w:val="18"/>
        </w:rPr>
        <w:t xml:space="preserve">  prof. TZK-a  V.Roščić, Ž.Pavlić i Š. Zubčić</w:t>
      </w:r>
    </w:p>
    <w:p w:rsidR="00AB6918" w:rsidRDefault="00AB6918">
      <w:pPr>
        <w:spacing w:line="240" w:lineRule="auto"/>
        <w:jc w:val="left"/>
        <w:rPr>
          <w:szCs w:val="18"/>
        </w:rPr>
      </w:pPr>
    </w:p>
    <w:p w:rsidR="006C7D70" w:rsidRDefault="006C7D70" w:rsidP="006C7D70">
      <w:pPr>
        <w:pStyle w:val="Heading3"/>
      </w:pPr>
      <w:bookmarkStart w:id="154" w:name="_Toc525736613"/>
      <w:r>
        <w:t>7.</w:t>
      </w:r>
      <w:r w:rsidR="00F84216">
        <w:t>2</w:t>
      </w:r>
      <w:r>
        <w:t>.</w:t>
      </w:r>
      <w:r w:rsidR="00F84216">
        <w:t>4</w:t>
      </w:r>
      <w:r>
        <w:t>. Dječje tradicijske igre</w:t>
      </w:r>
      <w:bookmarkEnd w:id="154"/>
    </w:p>
    <w:p w:rsidR="006C7D70" w:rsidRPr="00D32A72" w:rsidRDefault="006C7D70" w:rsidP="006C7D70">
      <w:pPr>
        <w:spacing w:after="120" w:line="240" w:lineRule="auto"/>
        <w:ind w:firstLine="708"/>
        <w:rPr>
          <w:szCs w:val="18"/>
        </w:rPr>
      </w:pPr>
      <w:r w:rsidRPr="00D32A72">
        <w:rPr>
          <w:b/>
          <w:szCs w:val="18"/>
        </w:rPr>
        <w:t>Ciklus</w:t>
      </w:r>
      <w:r w:rsidRPr="00D32A72">
        <w:rPr>
          <w:szCs w:val="18"/>
        </w:rPr>
        <w:t xml:space="preserve"> (razred): 1. - 3. ciklus (1. – 4. r.) </w:t>
      </w:r>
    </w:p>
    <w:p w:rsidR="006C7D70" w:rsidRPr="00D32A72" w:rsidRDefault="006C7D70" w:rsidP="006C7D70">
      <w:pPr>
        <w:spacing w:after="120" w:line="240" w:lineRule="auto"/>
        <w:rPr>
          <w:b/>
          <w:szCs w:val="18"/>
        </w:rPr>
      </w:pPr>
      <w:r w:rsidRPr="00D32A72">
        <w:rPr>
          <w:b/>
          <w:szCs w:val="18"/>
        </w:rPr>
        <w:t>Cilj</w:t>
      </w:r>
      <w:r w:rsidRPr="00D32A72">
        <w:rPr>
          <w:szCs w:val="18"/>
        </w:rPr>
        <w:t xml:space="preserve">: </w:t>
      </w:r>
      <w:r w:rsidRPr="00426A40">
        <w:rPr>
          <w:szCs w:val="18"/>
        </w:rPr>
        <w:t>očuvanje tradicijske kulture kroz dječje tradicijske igre</w:t>
      </w:r>
      <w:r w:rsidRPr="00D32A72">
        <w:rPr>
          <w:b/>
          <w:szCs w:val="18"/>
        </w:rPr>
        <w:t xml:space="preserve"> </w:t>
      </w:r>
    </w:p>
    <w:p w:rsidR="006C7D70" w:rsidRPr="00D32A72" w:rsidRDefault="006C7D70" w:rsidP="006C7D70">
      <w:pPr>
        <w:spacing w:after="120" w:line="240" w:lineRule="auto"/>
        <w:rPr>
          <w:szCs w:val="18"/>
        </w:rPr>
      </w:pPr>
      <w:r w:rsidRPr="00D32A72">
        <w:rPr>
          <w:b/>
          <w:szCs w:val="18"/>
        </w:rPr>
        <w:t>Obrazloženje cilja</w:t>
      </w:r>
      <w:r w:rsidRPr="00D32A72">
        <w:rPr>
          <w:szCs w:val="18"/>
        </w:rPr>
        <w:t>:  Kroz različite  igre kojih su se u prošlosti igrali naši bake i djedovi  želimo razvijati ljubav prema tradicijskim vrijednostima i nacionalnoj baštini. Djeca su danas okrenuta suvremenoj tehnologiji , računalima, internetu, a kretanje i igre na zraku potisnute su u drugi plan. Sve to rezultira međusobnoj otuđenosti, ali i zdravstvenim teškoćama zbog premalo kretanja.</w:t>
      </w:r>
    </w:p>
    <w:p w:rsidR="006C7D70" w:rsidRPr="00D32A72" w:rsidRDefault="006C7D70" w:rsidP="006C7D70">
      <w:pPr>
        <w:spacing w:after="120" w:line="240" w:lineRule="auto"/>
        <w:rPr>
          <w:szCs w:val="18"/>
        </w:rPr>
      </w:pPr>
      <w:r w:rsidRPr="00D32A72">
        <w:rPr>
          <w:b/>
          <w:szCs w:val="18"/>
        </w:rPr>
        <w:t>Očekivani ishodi/postignuća</w:t>
      </w:r>
      <w:r w:rsidRPr="00D32A72">
        <w:rPr>
          <w:szCs w:val="18"/>
        </w:rPr>
        <w:t>:</w:t>
      </w:r>
    </w:p>
    <w:p w:rsidR="006C7D70" w:rsidRPr="00D32A72" w:rsidRDefault="006C7D70" w:rsidP="002E680E">
      <w:pPr>
        <w:pStyle w:val="ListParagraph"/>
        <w:numPr>
          <w:ilvl w:val="0"/>
          <w:numId w:val="46"/>
        </w:numPr>
        <w:rPr>
          <w:rFonts w:cs="Times New Roman"/>
          <w:szCs w:val="18"/>
        </w:rPr>
      </w:pPr>
      <w:r w:rsidRPr="00D32A72">
        <w:rPr>
          <w:rFonts w:cs="Times New Roman"/>
          <w:szCs w:val="18"/>
        </w:rPr>
        <w:t>kretati se i boraviti na svježem zraku</w:t>
      </w:r>
    </w:p>
    <w:p w:rsidR="006C7D70" w:rsidRPr="00D32A72" w:rsidRDefault="006C7D70" w:rsidP="002E680E">
      <w:pPr>
        <w:pStyle w:val="ListParagraph"/>
        <w:numPr>
          <w:ilvl w:val="0"/>
          <w:numId w:val="46"/>
        </w:numPr>
        <w:rPr>
          <w:rFonts w:cs="Times New Roman"/>
          <w:szCs w:val="18"/>
        </w:rPr>
      </w:pPr>
      <w:r w:rsidRPr="00D32A72">
        <w:rPr>
          <w:rFonts w:cs="Times New Roman"/>
          <w:szCs w:val="18"/>
        </w:rPr>
        <w:t>poboljšati funkcionalne i motoričke sposobnosti</w:t>
      </w:r>
    </w:p>
    <w:p w:rsidR="006C7D70" w:rsidRPr="00D32A72" w:rsidRDefault="006C7D70" w:rsidP="002E680E">
      <w:pPr>
        <w:pStyle w:val="ListParagraph"/>
        <w:numPr>
          <w:ilvl w:val="0"/>
          <w:numId w:val="46"/>
        </w:numPr>
        <w:rPr>
          <w:rFonts w:cs="Times New Roman"/>
          <w:szCs w:val="18"/>
        </w:rPr>
      </w:pPr>
      <w:r w:rsidRPr="00D32A72">
        <w:rPr>
          <w:rFonts w:cs="Times New Roman"/>
          <w:szCs w:val="18"/>
        </w:rPr>
        <w:t xml:space="preserve">usvojiti i usavršiti tehnike raznih igara </w:t>
      </w:r>
    </w:p>
    <w:p w:rsidR="006C7D70" w:rsidRPr="00D32A72" w:rsidRDefault="006C7D70" w:rsidP="002E680E">
      <w:pPr>
        <w:numPr>
          <w:ilvl w:val="0"/>
          <w:numId w:val="46"/>
        </w:numPr>
        <w:ind w:left="1066" w:hanging="357"/>
        <w:jc w:val="left"/>
        <w:rPr>
          <w:szCs w:val="18"/>
        </w:rPr>
      </w:pPr>
      <w:r w:rsidRPr="00D32A72">
        <w:rPr>
          <w:szCs w:val="18"/>
        </w:rPr>
        <w:t xml:space="preserve">razvijati motoriku i koordinaciju pokreta  ruke i noge </w:t>
      </w:r>
    </w:p>
    <w:p w:rsidR="006C7D70" w:rsidRPr="00D32A72" w:rsidRDefault="006C7D70" w:rsidP="002E680E">
      <w:pPr>
        <w:numPr>
          <w:ilvl w:val="0"/>
          <w:numId w:val="46"/>
        </w:numPr>
        <w:ind w:left="1066" w:hanging="357"/>
        <w:jc w:val="left"/>
        <w:rPr>
          <w:szCs w:val="18"/>
        </w:rPr>
      </w:pPr>
      <w:r w:rsidRPr="00D32A72">
        <w:rPr>
          <w:szCs w:val="18"/>
        </w:rPr>
        <w:t>iskazati suradništvo i ustrajnost</w:t>
      </w:r>
    </w:p>
    <w:p w:rsidR="006C7D70" w:rsidRPr="00D32A72" w:rsidRDefault="006C7D70" w:rsidP="002E680E">
      <w:pPr>
        <w:pStyle w:val="ListParagraph"/>
        <w:numPr>
          <w:ilvl w:val="0"/>
          <w:numId w:val="46"/>
        </w:numPr>
        <w:rPr>
          <w:rFonts w:cs="Times New Roman"/>
          <w:szCs w:val="18"/>
        </w:rPr>
      </w:pPr>
      <w:r w:rsidRPr="00D32A72">
        <w:rPr>
          <w:rFonts w:cs="Times New Roman"/>
          <w:szCs w:val="18"/>
        </w:rPr>
        <w:t>ostvariti svoj maksimalni rezultat na natjecanju</w:t>
      </w:r>
    </w:p>
    <w:p w:rsidR="006C7D70" w:rsidRPr="00D32A72" w:rsidRDefault="006C7D70" w:rsidP="00624DBC">
      <w:pPr>
        <w:spacing w:before="120" w:after="120"/>
        <w:rPr>
          <w:szCs w:val="18"/>
        </w:rPr>
      </w:pPr>
      <w:r w:rsidRPr="00D32A72">
        <w:rPr>
          <w:b/>
          <w:szCs w:val="18"/>
        </w:rPr>
        <w:t>NAČIN REALIZACIJE</w:t>
      </w:r>
      <w:r w:rsidRPr="00D32A72">
        <w:rPr>
          <w:szCs w:val="18"/>
        </w:rPr>
        <w:t xml:space="preserve">:   </w:t>
      </w:r>
    </w:p>
    <w:p w:rsidR="006C7D70" w:rsidRPr="00D32A72" w:rsidRDefault="006C7D70" w:rsidP="00C00589">
      <w:pPr>
        <w:pStyle w:val="ListParagraph"/>
        <w:ind w:left="0"/>
        <w:rPr>
          <w:szCs w:val="18"/>
        </w:rPr>
      </w:pPr>
      <w:r w:rsidRPr="00C00589">
        <w:rPr>
          <w:rFonts w:cs="Times New Roman"/>
          <w:b/>
          <w:szCs w:val="18"/>
        </w:rPr>
        <w:t>Oblik</w:t>
      </w:r>
      <w:r w:rsidRPr="00D32A72">
        <w:rPr>
          <w:szCs w:val="18"/>
        </w:rPr>
        <w:t xml:space="preserve">: </w:t>
      </w:r>
      <w:r w:rsidR="004F7A91" w:rsidRPr="00D32A72">
        <w:rPr>
          <w:szCs w:val="18"/>
        </w:rPr>
        <w:t>projekt u suradnji s KUD</w:t>
      </w:r>
      <w:r w:rsidR="004F7A91">
        <w:rPr>
          <w:szCs w:val="18"/>
        </w:rPr>
        <w:t>-om</w:t>
      </w:r>
      <w:r w:rsidR="004F7A91" w:rsidRPr="00D32A72">
        <w:rPr>
          <w:szCs w:val="18"/>
        </w:rPr>
        <w:t xml:space="preserve"> Klas   </w:t>
      </w:r>
    </w:p>
    <w:p w:rsidR="006C7D70" w:rsidRPr="00D32A72" w:rsidRDefault="006C7D70" w:rsidP="006C7D70">
      <w:pPr>
        <w:pStyle w:val="ListParagraph"/>
        <w:ind w:left="0"/>
        <w:rPr>
          <w:rFonts w:cs="Times New Roman"/>
          <w:szCs w:val="18"/>
        </w:rPr>
      </w:pPr>
      <w:r w:rsidRPr="00D32A72">
        <w:rPr>
          <w:rFonts w:cs="Times New Roman"/>
          <w:b/>
          <w:szCs w:val="18"/>
        </w:rPr>
        <w:t>Sudionici</w:t>
      </w:r>
      <w:r w:rsidRPr="00D32A72">
        <w:rPr>
          <w:rFonts w:cs="Times New Roman"/>
          <w:szCs w:val="18"/>
        </w:rPr>
        <w:t xml:space="preserve">: učenici, učitelji,  učiteljice RN   </w:t>
      </w:r>
    </w:p>
    <w:p w:rsidR="006C7D70" w:rsidRPr="00D32A72" w:rsidRDefault="006C7D70" w:rsidP="006C7D70">
      <w:pPr>
        <w:pStyle w:val="ListParagraph"/>
        <w:ind w:left="0"/>
        <w:contextualSpacing/>
        <w:rPr>
          <w:rFonts w:cs="Times New Roman"/>
          <w:szCs w:val="18"/>
        </w:rPr>
      </w:pPr>
      <w:r w:rsidRPr="00D32A72">
        <w:rPr>
          <w:rFonts w:cs="Times New Roman"/>
          <w:b/>
          <w:szCs w:val="18"/>
        </w:rPr>
        <w:lastRenderedPageBreak/>
        <w:t>Metode poučavanja</w:t>
      </w:r>
      <w:r w:rsidRPr="00D32A72">
        <w:rPr>
          <w:rFonts w:cs="Times New Roman"/>
          <w:szCs w:val="18"/>
        </w:rPr>
        <w:t>: demonstriranje, vježbanje, metoda postavljanja i rješavanja motoričkih zadataka</w:t>
      </w:r>
    </w:p>
    <w:p w:rsidR="006C7D70" w:rsidRDefault="006C7D70" w:rsidP="006C7D70">
      <w:pPr>
        <w:pStyle w:val="ListParagraph"/>
        <w:ind w:left="0"/>
        <w:rPr>
          <w:rFonts w:cs="Times New Roman"/>
          <w:szCs w:val="18"/>
        </w:rPr>
      </w:pPr>
      <w:r w:rsidRPr="00D32A72">
        <w:rPr>
          <w:rFonts w:cs="Times New Roman"/>
          <w:b/>
          <w:szCs w:val="18"/>
        </w:rPr>
        <w:t>Trajanje izvedbe</w:t>
      </w:r>
      <w:r w:rsidRPr="00D32A72">
        <w:rPr>
          <w:rFonts w:cs="Times New Roman"/>
          <w:szCs w:val="18"/>
        </w:rPr>
        <w:t>: travanj 201</w:t>
      </w:r>
      <w:r w:rsidR="00AB6918">
        <w:rPr>
          <w:rFonts w:cs="Times New Roman"/>
          <w:szCs w:val="18"/>
        </w:rPr>
        <w:t>9</w:t>
      </w:r>
      <w:r w:rsidRPr="00D32A72">
        <w:rPr>
          <w:rFonts w:cs="Times New Roman"/>
          <w:szCs w:val="18"/>
        </w:rPr>
        <w:t>.</w:t>
      </w:r>
    </w:p>
    <w:p w:rsidR="006C7D70" w:rsidRPr="004673E3" w:rsidRDefault="006C7D70" w:rsidP="006C7D70">
      <w:pPr>
        <w:spacing w:before="120" w:after="120"/>
        <w:ind w:firstLine="709"/>
        <w:rPr>
          <w:b/>
          <w:szCs w:val="18"/>
        </w:rPr>
      </w:pPr>
      <w:r w:rsidRPr="004673E3">
        <w:rPr>
          <w:b/>
          <w:szCs w:val="18"/>
        </w:rPr>
        <w:t xml:space="preserve">Resursi:    </w:t>
      </w:r>
    </w:p>
    <w:p w:rsidR="006C7D70" w:rsidRPr="00D32A72" w:rsidRDefault="006C7D70" w:rsidP="006C7D70">
      <w:pPr>
        <w:pStyle w:val="ListParagraph"/>
        <w:ind w:left="0"/>
        <w:rPr>
          <w:rFonts w:cs="Times New Roman"/>
          <w:szCs w:val="18"/>
        </w:rPr>
      </w:pPr>
      <w:r w:rsidRPr="00D32A72">
        <w:rPr>
          <w:rFonts w:cs="Times New Roman"/>
          <w:b/>
          <w:szCs w:val="18"/>
        </w:rPr>
        <w:t>Mogućnosti</w:t>
      </w:r>
      <w:r w:rsidRPr="00D32A72">
        <w:rPr>
          <w:rFonts w:cs="Times New Roman"/>
          <w:szCs w:val="18"/>
        </w:rPr>
        <w:t>: prostorni uvjeti i dostupna oprema</w:t>
      </w:r>
    </w:p>
    <w:p w:rsidR="006C7D70" w:rsidRPr="00AB6918" w:rsidRDefault="006C7D70" w:rsidP="00AB6918">
      <w:pPr>
        <w:pStyle w:val="ListParagraph"/>
        <w:ind w:left="0"/>
        <w:rPr>
          <w:rFonts w:cs="Times New Roman"/>
          <w:b/>
          <w:szCs w:val="18"/>
        </w:rPr>
      </w:pPr>
      <w:r w:rsidRPr="00AB6918">
        <w:rPr>
          <w:rFonts w:cs="Times New Roman"/>
          <w:b/>
          <w:szCs w:val="18"/>
        </w:rPr>
        <w:t xml:space="preserve">Moguće teškoće:  </w:t>
      </w:r>
      <w:r w:rsidRPr="00AB6918">
        <w:rPr>
          <w:rFonts w:cs="Times New Roman"/>
          <w:szCs w:val="18"/>
        </w:rPr>
        <w:t>nedostatak sportskih rekvizita i pomagala, ozljede</w:t>
      </w:r>
      <w:r w:rsidRPr="00AB6918">
        <w:rPr>
          <w:rFonts w:cs="Times New Roman"/>
          <w:b/>
          <w:szCs w:val="18"/>
        </w:rPr>
        <w:t xml:space="preserve"> </w:t>
      </w:r>
    </w:p>
    <w:p w:rsidR="006C7D70" w:rsidRPr="00AB6918" w:rsidRDefault="006C7D70" w:rsidP="00AB6918">
      <w:pPr>
        <w:pStyle w:val="ListParagraph"/>
        <w:ind w:left="0"/>
        <w:rPr>
          <w:rFonts w:cs="Times New Roman"/>
          <w:szCs w:val="18"/>
        </w:rPr>
      </w:pPr>
      <w:r w:rsidRPr="00AB6918">
        <w:rPr>
          <w:rFonts w:cs="Times New Roman"/>
          <w:b/>
          <w:szCs w:val="18"/>
        </w:rPr>
        <w:t xml:space="preserve">Način praćenja i provjere ishoda/postignuća:  </w:t>
      </w:r>
      <w:r w:rsidRPr="00AB6918">
        <w:rPr>
          <w:rFonts w:cs="Times New Roman"/>
          <w:szCs w:val="18"/>
        </w:rPr>
        <w:t xml:space="preserve">natjecanje </w:t>
      </w:r>
    </w:p>
    <w:p w:rsidR="006C7D70" w:rsidRPr="00731EDE" w:rsidRDefault="006C7D70" w:rsidP="00AB6918">
      <w:pPr>
        <w:pStyle w:val="ListParagraph"/>
        <w:ind w:left="0"/>
        <w:rPr>
          <w:szCs w:val="18"/>
          <w:lang w:eastAsia="hr-HR"/>
        </w:rPr>
      </w:pPr>
      <w:r w:rsidRPr="00AB6918">
        <w:rPr>
          <w:rFonts w:cs="Times New Roman"/>
          <w:b/>
          <w:szCs w:val="18"/>
        </w:rPr>
        <w:t>Odgovorne</w:t>
      </w:r>
      <w:r w:rsidRPr="00D32A72">
        <w:rPr>
          <w:b/>
          <w:szCs w:val="18"/>
        </w:rPr>
        <w:t xml:space="preserve"> osobe</w:t>
      </w:r>
      <w:r w:rsidRPr="00D32A72">
        <w:rPr>
          <w:szCs w:val="18"/>
        </w:rPr>
        <w:t>: Ivana Radeljak,</w:t>
      </w:r>
      <w:r w:rsidR="00AB6918">
        <w:rPr>
          <w:szCs w:val="18"/>
        </w:rPr>
        <w:t xml:space="preserve"> </w:t>
      </w:r>
      <w:r w:rsidRPr="00D32A72">
        <w:rPr>
          <w:szCs w:val="18"/>
        </w:rPr>
        <w:t xml:space="preserve">učiteljica RN i član KUD–a  Klas,  pedagoginja Valerija Baran, voditeljica projekta    </w:t>
      </w:r>
    </w:p>
    <w:p w:rsidR="005F2DE8" w:rsidRPr="004673E3" w:rsidRDefault="005F2DE8" w:rsidP="00E051F9">
      <w:pPr>
        <w:pStyle w:val="Heading2"/>
      </w:pPr>
      <w:bookmarkStart w:id="155" w:name="_Toc460565796"/>
      <w:bookmarkStart w:id="156" w:name="_Toc462692452"/>
      <w:bookmarkStart w:id="157" w:name="_Toc525736614"/>
      <w:r w:rsidRPr="004673E3">
        <w:t>7.</w:t>
      </w:r>
      <w:r w:rsidR="00856A80">
        <w:t>4</w:t>
      </w:r>
      <w:r w:rsidRPr="004673E3">
        <w:t>. ŠKOLSKI SPORTSKI KLUB</w:t>
      </w:r>
      <w:bookmarkEnd w:id="155"/>
      <w:bookmarkEnd w:id="156"/>
      <w:bookmarkEnd w:id="157"/>
    </w:p>
    <w:p w:rsidR="005F2DE8" w:rsidRPr="004673E3" w:rsidRDefault="005F2DE8" w:rsidP="005F2DE8">
      <w:pPr>
        <w:spacing w:after="120"/>
        <w:ind w:left="708"/>
        <w:rPr>
          <w:szCs w:val="18"/>
        </w:rPr>
      </w:pPr>
      <w:r w:rsidRPr="004673E3">
        <w:rPr>
          <w:b/>
          <w:szCs w:val="18"/>
        </w:rPr>
        <w:t>Ciklus</w:t>
      </w:r>
      <w:r w:rsidRPr="004673E3">
        <w:rPr>
          <w:szCs w:val="18"/>
        </w:rPr>
        <w:t xml:space="preserve"> (razred):  </w:t>
      </w:r>
      <w:r w:rsidR="008F3A05" w:rsidRPr="004673E3">
        <w:rPr>
          <w:szCs w:val="18"/>
        </w:rPr>
        <w:t xml:space="preserve">2. - 3. </w:t>
      </w:r>
      <w:r w:rsidRPr="004673E3">
        <w:rPr>
          <w:szCs w:val="18"/>
        </w:rPr>
        <w:t>ciklus  (</w:t>
      </w:r>
      <w:r w:rsidR="00463DBF">
        <w:rPr>
          <w:szCs w:val="18"/>
        </w:rPr>
        <w:t xml:space="preserve">3. - </w:t>
      </w:r>
      <w:r w:rsidR="008F3A05" w:rsidRPr="004673E3">
        <w:rPr>
          <w:szCs w:val="18"/>
        </w:rPr>
        <w:t xml:space="preserve">8. </w:t>
      </w:r>
      <w:r w:rsidRPr="004673E3">
        <w:rPr>
          <w:szCs w:val="18"/>
        </w:rPr>
        <w:t>razred)</w:t>
      </w:r>
    </w:p>
    <w:p w:rsidR="00AD4FA5" w:rsidRDefault="008F3A05" w:rsidP="00AD4FA5">
      <w:pPr>
        <w:rPr>
          <w:bCs/>
        </w:rPr>
      </w:pPr>
      <w:r w:rsidRPr="004673E3">
        <w:rPr>
          <w:b/>
          <w:szCs w:val="18"/>
        </w:rPr>
        <w:t>Cilj:</w:t>
      </w:r>
      <w:r w:rsidRPr="004673E3">
        <w:rPr>
          <w:szCs w:val="18"/>
        </w:rPr>
        <w:t xml:space="preserve"> </w:t>
      </w:r>
      <w:r w:rsidR="00AD4FA5" w:rsidRPr="00AD4FA5">
        <w:rPr>
          <w:bCs/>
          <w:szCs w:val="18"/>
        </w:rPr>
        <w:t>Poticati višestrani psihosomatski razvoj djece, razvijati zdravstvenu kulturu u svrhu čuvanja i unapređenja vlastitog zdravlja i zdravlja okoline, zadovoljiti dječje potrebe za kretanjem, odnosno vježbanjem i putem toga stvoriti navike svakodnevnog tjelesnog vježbanja.</w:t>
      </w:r>
    </w:p>
    <w:p w:rsidR="00AD4FA5" w:rsidRPr="00AD4FA5" w:rsidRDefault="008F3A05" w:rsidP="00AD4FA5">
      <w:pPr>
        <w:spacing w:before="120"/>
        <w:rPr>
          <w:bCs/>
          <w:szCs w:val="18"/>
        </w:rPr>
      </w:pPr>
      <w:r w:rsidRPr="004673E3">
        <w:rPr>
          <w:b/>
          <w:szCs w:val="18"/>
        </w:rPr>
        <w:t>Obrazloženje cilja:</w:t>
      </w:r>
      <w:r w:rsidRPr="004673E3">
        <w:rPr>
          <w:szCs w:val="18"/>
        </w:rPr>
        <w:t xml:space="preserve"> </w:t>
      </w:r>
      <w:r w:rsidR="00AD4FA5" w:rsidRPr="00AD4FA5">
        <w:rPr>
          <w:bCs/>
          <w:szCs w:val="18"/>
        </w:rPr>
        <w:t>Pružiti djeci mogućnosti za stjecanje osnovnih znanja , vještina i navika potrebnih za prilagodbu novim motoričkim aktivnostima, uz edukaciju o higijenskim navikama, djecu učiti i o tome koliko je važna zdrava prehrana za pravilan rast i razvoj</w:t>
      </w:r>
    </w:p>
    <w:p w:rsidR="008F3A05" w:rsidRPr="004673E3" w:rsidRDefault="008F3A05" w:rsidP="008F3A05">
      <w:pPr>
        <w:spacing w:before="120"/>
        <w:rPr>
          <w:b/>
          <w:szCs w:val="18"/>
        </w:rPr>
      </w:pPr>
      <w:r w:rsidRPr="004673E3">
        <w:rPr>
          <w:b/>
          <w:szCs w:val="18"/>
        </w:rPr>
        <w:t>Očekivani ishodi/postignuća:</w:t>
      </w:r>
    </w:p>
    <w:p w:rsidR="00AD4FA5" w:rsidRPr="000B13CD" w:rsidRDefault="00AD4FA5" w:rsidP="002E680E">
      <w:pPr>
        <w:pStyle w:val="ListParagraph"/>
        <w:numPr>
          <w:ilvl w:val="0"/>
          <w:numId w:val="37"/>
        </w:numPr>
        <w:rPr>
          <w:szCs w:val="18"/>
        </w:rPr>
      </w:pPr>
      <w:r w:rsidRPr="000B13CD">
        <w:rPr>
          <w:szCs w:val="18"/>
        </w:rPr>
        <w:t xml:space="preserve">primjenom različitih kinezioloških operatora  razviti  motoričke  </w:t>
      </w:r>
    </w:p>
    <w:p w:rsidR="00AD4FA5" w:rsidRPr="000B13CD" w:rsidRDefault="00AD4FA5" w:rsidP="002E680E">
      <w:pPr>
        <w:pStyle w:val="ListParagraph"/>
        <w:numPr>
          <w:ilvl w:val="0"/>
          <w:numId w:val="37"/>
        </w:numPr>
        <w:rPr>
          <w:szCs w:val="18"/>
        </w:rPr>
      </w:pPr>
      <w:r w:rsidRPr="000B13CD">
        <w:rPr>
          <w:szCs w:val="18"/>
        </w:rPr>
        <w:t>sposobnosti, a naglasiti razvoj koordinacije, ravnoteže i fleksibilnosti,</w:t>
      </w:r>
    </w:p>
    <w:p w:rsidR="00AD4FA5" w:rsidRPr="000B13CD" w:rsidRDefault="00AD4FA5" w:rsidP="002E680E">
      <w:pPr>
        <w:pStyle w:val="ListParagraph"/>
        <w:numPr>
          <w:ilvl w:val="0"/>
          <w:numId w:val="37"/>
        </w:numPr>
        <w:rPr>
          <w:szCs w:val="18"/>
        </w:rPr>
      </w:pPr>
      <w:r w:rsidRPr="000B13CD">
        <w:rPr>
          <w:szCs w:val="18"/>
        </w:rPr>
        <w:t>steći naviku redovitog tjelesnog vježbanja</w:t>
      </w:r>
    </w:p>
    <w:p w:rsidR="00AD4FA5" w:rsidRPr="000B13CD" w:rsidRDefault="00AD4FA5" w:rsidP="002E680E">
      <w:pPr>
        <w:pStyle w:val="ListParagraph"/>
        <w:numPr>
          <w:ilvl w:val="0"/>
          <w:numId w:val="37"/>
        </w:numPr>
        <w:rPr>
          <w:szCs w:val="18"/>
        </w:rPr>
      </w:pPr>
      <w:r w:rsidRPr="000B13CD">
        <w:rPr>
          <w:szCs w:val="18"/>
        </w:rPr>
        <w:t>razviti samostalnost u vježbanju</w:t>
      </w:r>
    </w:p>
    <w:p w:rsidR="00AD4FA5" w:rsidRPr="000B13CD" w:rsidRDefault="00AD4FA5" w:rsidP="002E680E">
      <w:pPr>
        <w:pStyle w:val="ListParagraph"/>
        <w:numPr>
          <w:ilvl w:val="0"/>
          <w:numId w:val="37"/>
        </w:numPr>
        <w:rPr>
          <w:b/>
          <w:szCs w:val="18"/>
        </w:rPr>
      </w:pPr>
      <w:r w:rsidRPr="000B13CD">
        <w:rPr>
          <w:szCs w:val="18"/>
        </w:rPr>
        <w:t>naučiti poštivati</w:t>
      </w:r>
      <w:r w:rsidRPr="000B13CD">
        <w:rPr>
          <w:bCs/>
          <w:szCs w:val="18"/>
        </w:rPr>
        <w:t xml:space="preserve"> pravila igre i razviti fair play odnos u natjecanjima</w:t>
      </w:r>
    </w:p>
    <w:p w:rsidR="008F3A05" w:rsidRPr="00AD4FA5" w:rsidRDefault="00AD4FA5" w:rsidP="00AD4FA5">
      <w:pPr>
        <w:spacing w:before="120" w:after="120"/>
        <w:rPr>
          <w:b/>
          <w:szCs w:val="18"/>
        </w:rPr>
      </w:pPr>
      <w:r>
        <w:rPr>
          <w:b/>
          <w:szCs w:val="18"/>
        </w:rPr>
        <w:t>N</w:t>
      </w:r>
      <w:r w:rsidR="008F3A05" w:rsidRPr="00AD4FA5">
        <w:rPr>
          <w:b/>
          <w:szCs w:val="18"/>
        </w:rPr>
        <w:t>AČIN REALIZACIJE:</w:t>
      </w:r>
    </w:p>
    <w:p w:rsidR="008F3A05" w:rsidRPr="004673E3" w:rsidRDefault="008F3A05" w:rsidP="00031FE5">
      <w:pPr>
        <w:rPr>
          <w:b/>
          <w:szCs w:val="18"/>
        </w:rPr>
      </w:pPr>
      <w:r w:rsidRPr="004673E3">
        <w:rPr>
          <w:b/>
          <w:szCs w:val="18"/>
        </w:rPr>
        <w:t xml:space="preserve">Oblik: </w:t>
      </w:r>
      <w:r w:rsidRPr="003A0BCF">
        <w:rPr>
          <w:szCs w:val="18"/>
        </w:rPr>
        <w:t>Izvannastavna aktivnost</w:t>
      </w:r>
    </w:p>
    <w:p w:rsidR="008F3A05" w:rsidRPr="004673E3" w:rsidRDefault="008F3A05" w:rsidP="00031FE5">
      <w:pPr>
        <w:rPr>
          <w:b/>
          <w:szCs w:val="18"/>
        </w:rPr>
      </w:pPr>
      <w:r w:rsidRPr="004673E3">
        <w:rPr>
          <w:b/>
          <w:szCs w:val="18"/>
        </w:rPr>
        <w:t xml:space="preserve">Sudionici: </w:t>
      </w:r>
      <w:r w:rsidRPr="004673E3">
        <w:rPr>
          <w:szCs w:val="18"/>
        </w:rPr>
        <w:t xml:space="preserve">Učenici i učenice od </w:t>
      </w:r>
      <w:r w:rsidR="00463DBF">
        <w:rPr>
          <w:szCs w:val="18"/>
        </w:rPr>
        <w:t>3</w:t>
      </w:r>
      <w:r w:rsidRPr="004673E3">
        <w:rPr>
          <w:szCs w:val="18"/>
        </w:rPr>
        <w:t xml:space="preserve">. – 8. razreda </w:t>
      </w:r>
    </w:p>
    <w:p w:rsidR="008F3A05" w:rsidRPr="004673E3" w:rsidRDefault="008F3A05" w:rsidP="00031FE5">
      <w:pPr>
        <w:rPr>
          <w:b/>
          <w:szCs w:val="18"/>
        </w:rPr>
      </w:pPr>
      <w:r w:rsidRPr="004673E3">
        <w:rPr>
          <w:b/>
          <w:szCs w:val="18"/>
        </w:rPr>
        <w:t>Način učenja:</w:t>
      </w:r>
      <w:r w:rsidR="00463DBF">
        <w:rPr>
          <w:b/>
          <w:szCs w:val="18"/>
        </w:rPr>
        <w:t xml:space="preserve"> </w:t>
      </w:r>
      <w:r w:rsidRPr="004673E3">
        <w:rPr>
          <w:szCs w:val="18"/>
        </w:rPr>
        <w:t>Osobno sudjelovanje učenika na sportskim natjecanjima</w:t>
      </w:r>
      <w:r w:rsidR="00AD4FA5">
        <w:rPr>
          <w:szCs w:val="18"/>
        </w:rPr>
        <w:t xml:space="preserve"> </w:t>
      </w:r>
      <w:r w:rsidR="00AD4FA5" w:rsidRPr="00AD4FA5">
        <w:rPr>
          <w:szCs w:val="18"/>
        </w:rPr>
        <w:t>(međurazrednim, prijateljskim – međuškolskim, gradskim, županijskim)</w:t>
      </w:r>
      <w:r w:rsidRPr="00AD4FA5">
        <w:rPr>
          <w:szCs w:val="18"/>
        </w:rPr>
        <w:t>, izrada plakata</w:t>
      </w:r>
      <w:r w:rsidRPr="004673E3">
        <w:rPr>
          <w:szCs w:val="18"/>
        </w:rPr>
        <w:t xml:space="preserve"> i mapa</w:t>
      </w:r>
      <w:r w:rsidRPr="004673E3">
        <w:rPr>
          <w:b/>
          <w:szCs w:val="18"/>
        </w:rPr>
        <w:t xml:space="preserve">, </w:t>
      </w:r>
      <w:r w:rsidRPr="004673E3">
        <w:rPr>
          <w:szCs w:val="18"/>
        </w:rPr>
        <w:t>fair play nagrade za izrazite pothvate ili ponašanje,  priče i poruke hrvatskih  sportaša</w:t>
      </w:r>
    </w:p>
    <w:p w:rsidR="008F3A05" w:rsidRPr="004673E3" w:rsidRDefault="008F3A05" w:rsidP="00031FE5">
      <w:pPr>
        <w:rPr>
          <w:b/>
          <w:szCs w:val="18"/>
        </w:rPr>
      </w:pPr>
      <w:r w:rsidRPr="004673E3">
        <w:rPr>
          <w:b/>
          <w:szCs w:val="18"/>
        </w:rPr>
        <w:t>Metode poučavanja:</w:t>
      </w:r>
      <w:r w:rsidR="001F5E0A">
        <w:rPr>
          <w:b/>
          <w:szCs w:val="18"/>
        </w:rPr>
        <w:t xml:space="preserve"> </w:t>
      </w:r>
      <w:r w:rsidRPr="004673E3">
        <w:rPr>
          <w:szCs w:val="18"/>
        </w:rPr>
        <w:t>Usmeno izlaganje, demonstracija, metoda postavljanja i rješavanja motoričkih zadataka.</w:t>
      </w:r>
    </w:p>
    <w:p w:rsidR="008F3A05" w:rsidRPr="004673E3" w:rsidRDefault="008F3A05" w:rsidP="00031FE5">
      <w:pPr>
        <w:rPr>
          <w:b/>
          <w:szCs w:val="18"/>
        </w:rPr>
      </w:pPr>
      <w:r w:rsidRPr="004673E3">
        <w:rPr>
          <w:b/>
          <w:szCs w:val="18"/>
        </w:rPr>
        <w:t>Trajanje izvedbe:</w:t>
      </w:r>
      <w:r w:rsidR="00463DBF">
        <w:rPr>
          <w:b/>
          <w:szCs w:val="18"/>
        </w:rPr>
        <w:t xml:space="preserve"> </w:t>
      </w:r>
      <w:r w:rsidR="00AB6918">
        <w:rPr>
          <w:szCs w:val="18"/>
        </w:rPr>
        <w:t>t</w:t>
      </w:r>
      <w:r w:rsidRPr="004673E3">
        <w:rPr>
          <w:szCs w:val="18"/>
        </w:rPr>
        <w:t>ijekom školske godine 201</w:t>
      </w:r>
      <w:r w:rsidR="00AB6918">
        <w:rPr>
          <w:szCs w:val="18"/>
        </w:rPr>
        <w:t>8</w:t>
      </w:r>
      <w:r w:rsidRPr="004673E3">
        <w:rPr>
          <w:szCs w:val="18"/>
        </w:rPr>
        <w:t>./1</w:t>
      </w:r>
      <w:r w:rsidR="00AB6918">
        <w:rPr>
          <w:szCs w:val="18"/>
        </w:rPr>
        <w:t>9</w:t>
      </w:r>
      <w:r w:rsidRPr="004673E3">
        <w:rPr>
          <w:szCs w:val="18"/>
        </w:rPr>
        <w:t>.</w:t>
      </w:r>
    </w:p>
    <w:p w:rsidR="008F3A05" w:rsidRPr="004673E3" w:rsidRDefault="008F3A05" w:rsidP="008F3A05">
      <w:pPr>
        <w:spacing w:before="120"/>
        <w:ind w:firstLine="708"/>
        <w:rPr>
          <w:b/>
          <w:szCs w:val="18"/>
        </w:rPr>
      </w:pPr>
      <w:r w:rsidRPr="004673E3">
        <w:rPr>
          <w:b/>
          <w:szCs w:val="18"/>
        </w:rPr>
        <w:t xml:space="preserve">Resursi:    </w:t>
      </w:r>
    </w:p>
    <w:p w:rsidR="008F3A05" w:rsidRPr="004673E3" w:rsidRDefault="008F3A05" w:rsidP="008F3A05">
      <w:pPr>
        <w:spacing w:before="120"/>
        <w:rPr>
          <w:b/>
          <w:szCs w:val="18"/>
        </w:rPr>
      </w:pPr>
      <w:r w:rsidRPr="004673E3">
        <w:rPr>
          <w:b/>
          <w:szCs w:val="18"/>
        </w:rPr>
        <w:t xml:space="preserve">Potrebni resursi: </w:t>
      </w:r>
      <w:r w:rsidRPr="004673E3">
        <w:rPr>
          <w:i/>
          <w:szCs w:val="18"/>
        </w:rPr>
        <w:t>Materijalni resursi</w:t>
      </w:r>
      <w:r w:rsidRPr="004673E3">
        <w:rPr>
          <w:szCs w:val="18"/>
        </w:rPr>
        <w:t>: sportska dvorana</w:t>
      </w:r>
      <w:r w:rsidR="00AD4FA5">
        <w:rPr>
          <w:szCs w:val="18"/>
        </w:rPr>
        <w:t xml:space="preserve">, dvorana Sutinska vrela </w:t>
      </w:r>
      <w:r w:rsidRPr="004673E3">
        <w:rPr>
          <w:szCs w:val="18"/>
        </w:rPr>
        <w:t>i igralište  sa svim potrebnim rekvizitima i pomagalima za odvijanje sportskih priredbi i natjecanja.</w:t>
      </w:r>
    </w:p>
    <w:p w:rsidR="008F3A05" w:rsidRPr="004673E3" w:rsidRDefault="008F3A05" w:rsidP="00263D15">
      <w:pPr>
        <w:rPr>
          <w:szCs w:val="18"/>
        </w:rPr>
      </w:pPr>
      <w:r w:rsidRPr="004673E3">
        <w:rPr>
          <w:i/>
          <w:szCs w:val="18"/>
        </w:rPr>
        <w:t>Ljudski resursi</w:t>
      </w:r>
      <w:r w:rsidRPr="004673E3">
        <w:rPr>
          <w:b/>
          <w:szCs w:val="18"/>
        </w:rPr>
        <w:t xml:space="preserve">: </w:t>
      </w:r>
      <w:r w:rsidRPr="004673E3">
        <w:rPr>
          <w:szCs w:val="18"/>
        </w:rPr>
        <w:t xml:space="preserve">Učitelji tjelesne i zdravstvene kulture, učitelji, </w:t>
      </w:r>
      <w:r w:rsidR="00263D15" w:rsidRPr="004673E3">
        <w:rPr>
          <w:szCs w:val="18"/>
        </w:rPr>
        <w:t xml:space="preserve">Školski </w:t>
      </w:r>
      <w:r w:rsidRPr="004673E3">
        <w:rPr>
          <w:szCs w:val="18"/>
        </w:rPr>
        <w:t>sportski savez Grada Zagreba</w:t>
      </w:r>
    </w:p>
    <w:p w:rsidR="008F3A05" w:rsidRPr="004673E3" w:rsidRDefault="008F3A05" w:rsidP="00031FE5">
      <w:pPr>
        <w:rPr>
          <w:szCs w:val="18"/>
        </w:rPr>
      </w:pPr>
      <w:r w:rsidRPr="004673E3">
        <w:rPr>
          <w:b/>
          <w:szCs w:val="18"/>
        </w:rPr>
        <w:t>Moguće teškoće</w:t>
      </w:r>
      <w:r w:rsidRPr="004673E3">
        <w:rPr>
          <w:szCs w:val="18"/>
        </w:rPr>
        <w:t>: Nedostatak sportskih rekvizita i pomagala te  nedostatak termina za održavanje sportskih natjecanja.</w:t>
      </w:r>
    </w:p>
    <w:p w:rsidR="008F3A05" w:rsidRPr="004673E3" w:rsidRDefault="008F3A05" w:rsidP="008F3A05">
      <w:pPr>
        <w:spacing w:before="120"/>
        <w:rPr>
          <w:szCs w:val="18"/>
        </w:rPr>
      </w:pPr>
      <w:r w:rsidRPr="004673E3">
        <w:rPr>
          <w:b/>
          <w:szCs w:val="18"/>
        </w:rPr>
        <w:t xml:space="preserve">Način praćenja i provjere ishoda/postignuća:  </w:t>
      </w:r>
      <w:r w:rsidRPr="004673E3">
        <w:rPr>
          <w:szCs w:val="18"/>
        </w:rPr>
        <w:t>Rezultati na natjecanju,</w:t>
      </w:r>
      <w:r w:rsidR="00AD4FA5">
        <w:rPr>
          <w:szCs w:val="18"/>
        </w:rPr>
        <w:t xml:space="preserve"> </w:t>
      </w:r>
      <w:r w:rsidRPr="004673E3">
        <w:rPr>
          <w:szCs w:val="18"/>
        </w:rPr>
        <w:t>izvješćivanje i objava rezultata na web stranicama škole, školskom listu</w:t>
      </w:r>
      <w:r w:rsidR="00AD4FA5">
        <w:rPr>
          <w:szCs w:val="18"/>
        </w:rPr>
        <w:t>, izrada iskaznice, fotografiranje</w:t>
      </w:r>
    </w:p>
    <w:p w:rsidR="008F3A05" w:rsidRPr="004673E3" w:rsidRDefault="008F3A05" w:rsidP="00031FE5">
      <w:pPr>
        <w:spacing w:before="120"/>
        <w:rPr>
          <w:szCs w:val="18"/>
        </w:rPr>
      </w:pPr>
      <w:r w:rsidRPr="004673E3">
        <w:rPr>
          <w:b/>
          <w:szCs w:val="18"/>
        </w:rPr>
        <w:t>Odgovorna osoba:</w:t>
      </w:r>
      <w:r w:rsidR="006B002B" w:rsidRPr="004673E3">
        <w:rPr>
          <w:b/>
          <w:szCs w:val="18"/>
        </w:rPr>
        <w:t xml:space="preserve"> </w:t>
      </w:r>
      <w:r w:rsidRPr="004673E3">
        <w:rPr>
          <w:szCs w:val="18"/>
        </w:rPr>
        <w:t>Željko Pavlić,</w:t>
      </w:r>
      <w:r w:rsidR="00AD4FA5">
        <w:rPr>
          <w:szCs w:val="18"/>
        </w:rPr>
        <w:t xml:space="preserve"> </w:t>
      </w:r>
      <w:r w:rsidRPr="004673E3">
        <w:rPr>
          <w:szCs w:val="18"/>
        </w:rPr>
        <w:t>prof. tjelesne i zdravstvene kulture.</w:t>
      </w:r>
    </w:p>
    <w:p w:rsidR="003E7BB8" w:rsidRDefault="003E7BB8" w:rsidP="003E7BB8">
      <w:pPr>
        <w:pStyle w:val="ListParagraph"/>
        <w:spacing w:before="120"/>
        <w:ind w:left="0"/>
        <w:rPr>
          <w:szCs w:val="18"/>
        </w:rPr>
      </w:pPr>
    </w:p>
    <w:p w:rsidR="003E7BB8" w:rsidRDefault="00CE2AA7" w:rsidP="004E3680">
      <w:pPr>
        <w:pStyle w:val="Heading1"/>
      </w:pPr>
      <w:bookmarkStart w:id="158" w:name="_Toc525736615"/>
      <w:r>
        <w:lastRenderedPageBreak/>
        <w:t>8. OSOBNI I SOCIJALNI RAZVOJ</w:t>
      </w:r>
      <w:r w:rsidR="00EE5DAB">
        <w:t xml:space="preserve"> - me</w:t>
      </w:r>
      <w:r w:rsidR="00EE5DAB">
        <w:rPr>
          <w:rFonts w:ascii="Arial" w:hAnsi="Arial" w:cs="Arial"/>
        </w:rPr>
        <w:t>đ</w:t>
      </w:r>
      <w:r w:rsidR="00EE5DAB">
        <w:t>upredmetna tema</w:t>
      </w:r>
      <w:bookmarkEnd w:id="158"/>
    </w:p>
    <w:p w:rsidR="002F14F3" w:rsidRDefault="002F14F3" w:rsidP="00E051F9">
      <w:pPr>
        <w:pStyle w:val="Heading2"/>
      </w:pPr>
      <w:bookmarkStart w:id="159" w:name="_Toc525736616"/>
      <w:r>
        <w:t>8.1. IZVANNASTAVNA AKTIVNOST</w:t>
      </w:r>
      <w:bookmarkEnd w:id="159"/>
    </w:p>
    <w:p w:rsidR="003860C2" w:rsidRPr="003860C2" w:rsidRDefault="003860C2" w:rsidP="003860C2">
      <w:pPr>
        <w:pStyle w:val="Heading3"/>
      </w:pPr>
      <w:bookmarkStart w:id="160" w:name="_Toc525736617"/>
      <w:r>
        <w:t>8.1.1. Vježbaonica sreće</w:t>
      </w:r>
      <w:bookmarkEnd w:id="160"/>
    </w:p>
    <w:p w:rsidR="003860C2" w:rsidRDefault="003860C2" w:rsidP="00820E7D">
      <w:pPr>
        <w:spacing w:line="240" w:lineRule="auto"/>
        <w:ind w:firstLine="709"/>
        <w:jc w:val="left"/>
        <w:rPr>
          <w:szCs w:val="18"/>
        </w:rPr>
      </w:pPr>
      <w:r w:rsidRPr="004673E3">
        <w:rPr>
          <w:b/>
          <w:szCs w:val="18"/>
        </w:rPr>
        <w:t>Ciklus</w:t>
      </w:r>
      <w:r w:rsidRPr="004673E3">
        <w:rPr>
          <w:szCs w:val="18"/>
        </w:rPr>
        <w:t xml:space="preserve"> (razred):  </w:t>
      </w:r>
      <w:r w:rsidR="00820E7D">
        <w:rPr>
          <w:szCs w:val="18"/>
        </w:rPr>
        <w:t>1</w:t>
      </w:r>
      <w:r w:rsidRPr="004673E3">
        <w:rPr>
          <w:szCs w:val="18"/>
        </w:rPr>
        <w:t>. -</w:t>
      </w:r>
      <w:r w:rsidR="00820E7D">
        <w:rPr>
          <w:szCs w:val="18"/>
        </w:rPr>
        <w:t>2</w:t>
      </w:r>
      <w:r w:rsidRPr="004673E3">
        <w:rPr>
          <w:szCs w:val="18"/>
        </w:rPr>
        <w:t>. ciklus  (</w:t>
      </w:r>
      <w:r w:rsidR="00820E7D">
        <w:rPr>
          <w:szCs w:val="18"/>
        </w:rPr>
        <w:t>2</w:t>
      </w:r>
      <w:r>
        <w:rPr>
          <w:szCs w:val="18"/>
        </w:rPr>
        <w:t xml:space="preserve">. </w:t>
      </w:r>
      <w:r w:rsidR="00820E7D">
        <w:rPr>
          <w:szCs w:val="18"/>
        </w:rPr>
        <w:t>-</w:t>
      </w:r>
      <w:r>
        <w:rPr>
          <w:szCs w:val="18"/>
        </w:rPr>
        <w:t xml:space="preserve"> </w:t>
      </w:r>
      <w:r w:rsidR="00820E7D">
        <w:rPr>
          <w:szCs w:val="18"/>
        </w:rPr>
        <w:t>4</w:t>
      </w:r>
      <w:r w:rsidRPr="004673E3">
        <w:rPr>
          <w:szCs w:val="18"/>
        </w:rPr>
        <w:t>. razred)</w:t>
      </w:r>
    </w:p>
    <w:p w:rsidR="003860C2" w:rsidRPr="003860C2" w:rsidRDefault="003860C2" w:rsidP="003860C2">
      <w:pPr>
        <w:spacing w:before="120"/>
        <w:rPr>
          <w:b/>
          <w:szCs w:val="18"/>
        </w:rPr>
      </w:pPr>
      <w:r w:rsidRPr="003860C2">
        <w:rPr>
          <w:b/>
          <w:szCs w:val="18"/>
        </w:rPr>
        <w:t>Cilj</w:t>
      </w:r>
      <w:r w:rsidRPr="003860C2">
        <w:rPr>
          <w:szCs w:val="18"/>
        </w:rPr>
        <w:t>: vježbati alate koji pomažu djeci da se osjećaju sretnije i zadovoljnije i širenje pozitivnog pozitivnog ozračja među djecom i djelatnicima škole</w:t>
      </w:r>
      <w:r w:rsidRPr="003860C2">
        <w:rPr>
          <w:b/>
          <w:szCs w:val="18"/>
        </w:rPr>
        <w:t xml:space="preserve"> </w:t>
      </w:r>
    </w:p>
    <w:p w:rsidR="003860C2" w:rsidRPr="003860C2" w:rsidRDefault="003860C2" w:rsidP="003860C2">
      <w:pPr>
        <w:spacing w:before="120"/>
        <w:rPr>
          <w:szCs w:val="18"/>
        </w:rPr>
      </w:pPr>
      <w:r w:rsidRPr="003860C2">
        <w:rPr>
          <w:b/>
          <w:szCs w:val="18"/>
        </w:rPr>
        <w:t xml:space="preserve">Obrazloženje cilja: </w:t>
      </w:r>
      <w:r w:rsidRPr="003860C2">
        <w:rPr>
          <w:szCs w:val="18"/>
        </w:rPr>
        <w:t xml:space="preserve">Ova aktivnost ima naglasak na psihološku i emocionalnu komponentu odgoja. Učenici će razvijati fokus, koncentraciju, kreativnost, samoregulaciju, empatiju i slične životno važne vještine. </w:t>
      </w:r>
    </w:p>
    <w:p w:rsidR="003860C2" w:rsidRPr="003860C2" w:rsidRDefault="003860C2" w:rsidP="00657D99">
      <w:pPr>
        <w:spacing w:before="120"/>
        <w:rPr>
          <w:rFonts w:eastAsia="Times New Roman"/>
          <w:b/>
          <w:szCs w:val="18"/>
          <w:lang w:eastAsia="hr-HR"/>
        </w:rPr>
      </w:pPr>
      <w:r w:rsidRPr="003860C2">
        <w:rPr>
          <w:b/>
          <w:szCs w:val="18"/>
        </w:rPr>
        <w:t>Očekivani</w:t>
      </w:r>
      <w:r w:rsidRPr="003860C2">
        <w:rPr>
          <w:rFonts w:eastAsia="Times New Roman"/>
          <w:b/>
          <w:szCs w:val="18"/>
          <w:lang w:eastAsia="hr-HR"/>
        </w:rPr>
        <w:t xml:space="preserve"> ishodi/ postignuća: </w:t>
      </w:r>
    </w:p>
    <w:p w:rsidR="003860C2" w:rsidRPr="003860C2" w:rsidRDefault="003860C2" w:rsidP="002E680E">
      <w:pPr>
        <w:pStyle w:val="ListParagraph"/>
        <w:numPr>
          <w:ilvl w:val="0"/>
          <w:numId w:val="37"/>
        </w:numPr>
        <w:rPr>
          <w:szCs w:val="18"/>
        </w:rPr>
      </w:pPr>
      <w:r w:rsidRPr="003860C2">
        <w:rPr>
          <w:szCs w:val="18"/>
        </w:rPr>
        <w:t xml:space="preserve">poboljšati svoju koncentraciju i fokus </w:t>
      </w:r>
    </w:p>
    <w:p w:rsidR="003860C2" w:rsidRPr="003860C2" w:rsidRDefault="003860C2" w:rsidP="002E680E">
      <w:pPr>
        <w:pStyle w:val="ListParagraph"/>
        <w:numPr>
          <w:ilvl w:val="0"/>
          <w:numId w:val="37"/>
        </w:numPr>
        <w:rPr>
          <w:szCs w:val="18"/>
        </w:rPr>
      </w:pPr>
      <w:r w:rsidRPr="003860C2">
        <w:rPr>
          <w:szCs w:val="18"/>
        </w:rPr>
        <w:t xml:space="preserve">naučiti i znati primijeniti tehnike samoregulacije i opuštanja </w:t>
      </w:r>
    </w:p>
    <w:p w:rsidR="003860C2" w:rsidRPr="003860C2" w:rsidRDefault="003860C2" w:rsidP="002E680E">
      <w:pPr>
        <w:pStyle w:val="ListParagraph"/>
        <w:numPr>
          <w:ilvl w:val="0"/>
          <w:numId w:val="37"/>
        </w:numPr>
        <w:rPr>
          <w:szCs w:val="18"/>
        </w:rPr>
      </w:pPr>
      <w:r w:rsidRPr="003860C2">
        <w:rPr>
          <w:szCs w:val="18"/>
        </w:rPr>
        <w:t xml:space="preserve">širiti toleranciju i pozitivan stav među učenicima i učiteljima u školi </w:t>
      </w:r>
    </w:p>
    <w:p w:rsidR="003860C2" w:rsidRPr="003860C2" w:rsidRDefault="003860C2" w:rsidP="002E680E">
      <w:pPr>
        <w:pStyle w:val="ListParagraph"/>
        <w:numPr>
          <w:ilvl w:val="0"/>
          <w:numId w:val="37"/>
        </w:numPr>
        <w:rPr>
          <w:szCs w:val="18"/>
        </w:rPr>
      </w:pPr>
      <w:r w:rsidRPr="003860C2">
        <w:rPr>
          <w:szCs w:val="18"/>
        </w:rPr>
        <w:t xml:space="preserve">poboljšati svoju emocionalnu inteligenciju </w:t>
      </w:r>
    </w:p>
    <w:p w:rsidR="003860C2" w:rsidRPr="003860C2" w:rsidRDefault="003860C2" w:rsidP="002E680E">
      <w:pPr>
        <w:pStyle w:val="ListParagraph"/>
        <w:numPr>
          <w:ilvl w:val="0"/>
          <w:numId w:val="37"/>
        </w:numPr>
        <w:rPr>
          <w:szCs w:val="18"/>
        </w:rPr>
      </w:pPr>
      <w:r w:rsidRPr="003860C2">
        <w:rPr>
          <w:szCs w:val="18"/>
        </w:rPr>
        <w:t xml:space="preserve">otkrivati svoje talente i razvijati svoju kreativnost </w:t>
      </w:r>
    </w:p>
    <w:p w:rsidR="003860C2" w:rsidRPr="003860C2" w:rsidRDefault="003860C2" w:rsidP="002E680E">
      <w:pPr>
        <w:pStyle w:val="ListParagraph"/>
        <w:numPr>
          <w:ilvl w:val="0"/>
          <w:numId w:val="37"/>
        </w:numPr>
        <w:rPr>
          <w:szCs w:val="18"/>
        </w:rPr>
      </w:pPr>
      <w:r w:rsidRPr="003860C2">
        <w:rPr>
          <w:szCs w:val="18"/>
        </w:rPr>
        <w:t xml:space="preserve">usvojiti elemente asertivnog ponašanja i strategije rješavanja vršnjačkih sukoba </w:t>
      </w:r>
    </w:p>
    <w:p w:rsidR="003860C2" w:rsidRPr="003860C2" w:rsidRDefault="003860C2" w:rsidP="000906E2">
      <w:pPr>
        <w:spacing w:before="120" w:after="120"/>
        <w:rPr>
          <w:rFonts w:eastAsia="Times New Roman"/>
          <w:b/>
          <w:szCs w:val="18"/>
          <w:lang w:eastAsia="hr-HR"/>
        </w:rPr>
      </w:pPr>
      <w:r w:rsidRPr="003860C2">
        <w:rPr>
          <w:rFonts w:eastAsia="Times New Roman"/>
          <w:b/>
          <w:szCs w:val="18"/>
          <w:lang w:eastAsia="hr-HR"/>
        </w:rPr>
        <w:t xml:space="preserve">NAČIN REALIZACIJE: </w:t>
      </w:r>
    </w:p>
    <w:p w:rsidR="003860C2" w:rsidRPr="003860C2" w:rsidRDefault="003860C2" w:rsidP="003860C2">
      <w:pPr>
        <w:rPr>
          <w:b/>
          <w:szCs w:val="18"/>
        </w:rPr>
      </w:pPr>
      <w:r w:rsidRPr="003860C2">
        <w:rPr>
          <w:b/>
          <w:szCs w:val="18"/>
        </w:rPr>
        <w:t xml:space="preserve">Oblik: </w:t>
      </w:r>
      <w:r w:rsidRPr="003860C2">
        <w:rPr>
          <w:szCs w:val="18"/>
        </w:rPr>
        <w:t xml:space="preserve">INA </w:t>
      </w:r>
    </w:p>
    <w:p w:rsidR="003860C2" w:rsidRPr="003860C2" w:rsidRDefault="003860C2" w:rsidP="003860C2">
      <w:pPr>
        <w:rPr>
          <w:b/>
          <w:szCs w:val="18"/>
        </w:rPr>
      </w:pPr>
      <w:r w:rsidRPr="003860C2">
        <w:rPr>
          <w:b/>
          <w:szCs w:val="18"/>
        </w:rPr>
        <w:t xml:space="preserve">Sudionici: </w:t>
      </w:r>
      <w:r w:rsidRPr="003860C2">
        <w:rPr>
          <w:szCs w:val="18"/>
        </w:rPr>
        <w:t>učiteljica i učenici</w:t>
      </w:r>
      <w:r w:rsidRPr="003860C2">
        <w:rPr>
          <w:b/>
          <w:szCs w:val="18"/>
        </w:rPr>
        <w:t xml:space="preserve"> </w:t>
      </w:r>
    </w:p>
    <w:p w:rsidR="003860C2" w:rsidRPr="003860C2" w:rsidRDefault="003860C2" w:rsidP="003860C2">
      <w:pPr>
        <w:rPr>
          <w:b/>
          <w:szCs w:val="18"/>
        </w:rPr>
      </w:pPr>
      <w:r w:rsidRPr="003860C2">
        <w:rPr>
          <w:b/>
          <w:szCs w:val="18"/>
        </w:rPr>
        <w:t xml:space="preserve">Načini učenja: </w:t>
      </w:r>
      <w:r w:rsidRPr="003860C2">
        <w:rPr>
          <w:szCs w:val="18"/>
        </w:rPr>
        <w:t>kroz igru, kroz elemente terapije igrom, kroz dramatizaciju, uz dječje meditacije (vježbe opuštanja), uz vježbe disanja, kroz izradu plakata, pisanje, čitanje, pjevanje, kroz radionice za razvijanje emocionalne inteligencije.</w:t>
      </w:r>
      <w:r w:rsidRPr="003860C2">
        <w:rPr>
          <w:b/>
          <w:szCs w:val="18"/>
        </w:rPr>
        <w:t xml:space="preserve"> </w:t>
      </w:r>
    </w:p>
    <w:p w:rsidR="003860C2" w:rsidRPr="003860C2" w:rsidRDefault="003860C2" w:rsidP="003860C2">
      <w:pPr>
        <w:rPr>
          <w:b/>
          <w:szCs w:val="18"/>
        </w:rPr>
      </w:pPr>
      <w:r w:rsidRPr="003860C2">
        <w:rPr>
          <w:b/>
          <w:szCs w:val="18"/>
        </w:rPr>
        <w:t xml:space="preserve">Trajanje izvedbe: </w:t>
      </w:r>
      <w:r w:rsidRPr="003860C2">
        <w:rPr>
          <w:szCs w:val="18"/>
        </w:rPr>
        <w:t>školska godina</w:t>
      </w:r>
      <w:r w:rsidRPr="003860C2">
        <w:rPr>
          <w:b/>
          <w:szCs w:val="18"/>
        </w:rPr>
        <w:t xml:space="preserve"> </w:t>
      </w:r>
    </w:p>
    <w:p w:rsidR="003860C2" w:rsidRDefault="003860C2" w:rsidP="003860C2">
      <w:pPr>
        <w:spacing w:before="120" w:after="120"/>
        <w:ind w:firstLine="567"/>
        <w:rPr>
          <w:b/>
          <w:szCs w:val="18"/>
        </w:rPr>
      </w:pPr>
      <w:r w:rsidRPr="003860C2">
        <w:rPr>
          <w:b/>
          <w:szCs w:val="18"/>
        </w:rPr>
        <w:t xml:space="preserve">Resursi: </w:t>
      </w:r>
    </w:p>
    <w:p w:rsidR="003860C2" w:rsidRPr="003860C2" w:rsidRDefault="003860C2" w:rsidP="003860C2">
      <w:pPr>
        <w:spacing w:after="120"/>
        <w:contextualSpacing/>
        <w:rPr>
          <w:b/>
          <w:szCs w:val="18"/>
        </w:rPr>
      </w:pPr>
      <w:r>
        <w:rPr>
          <w:b/>
          <w:szCs w:val="18"/>
        </w:rPr>
        <w:t>Potrebni resursi</w:t>
      </w:r>
      <w:r>
        <w:rPr>
          <w:szCs w:val="18"/>
        </w:rPr>
        <w:t xml:space="preserve">: </w:t>
      </w:r>
      <w:r w:rsidRPr="003860C2">
        <w:rPr>
          <w:szCs w:val="18"/>
        </w:rPr>
        <w:t>kompjutor, zvučnici, internet, papir, bojice, afirmacijske kartice, slikovnice, pano, dostupnost potrošnog materijala, podrška ravnatelja i učitelja, dostupnost IT podrške</w:t>
      </w:r>
      <w:r w:rsidRPr="003860C2">
        <w:rPr>
          <w:b/>
          <w:szCs w:val="18"/>
        </w:rPr>
        <w:t xml:space="preserve">. </w:t>
      </w:r>
    </w:p>
    <w:p w:rsidR="003860C2" w:rsidRPr="003860C2" w:rsidRDefault="003860C2" w:rsidP="003860C2">
      <w:pPr>
        <w:rPr>
          <w:b/>
          <w:szCs w:val="18"/>
        </w:rPr>
      </w:pPr>
      <w:r w:rsidRPr="003860C2">
        <w:rPr>
          <w:b/>
          <w:szCs w:val="18"/>
        </w:rPr>
        <w:t xml:space="preserve">Mogućnosti: </w:t>
      </w:r>
      <w:r w:rsidRPr="003860C2">
        <w:rPr>
          <w:szCs w:val="18"/>
        </w:rPr>
        <w:t xml:space="preserve">suradnja s učiteljima, odlazak </w:t>
      </w:r>
      <w:r w:rsidR="007E6824">
        <w:rPr>
          <w:szCs w:val="18"/>
        </w:rPr>
        <w:t>u školsko okruženje</w:t>
      </w:r>
      <w:r w:rsidRPr="003860C2">
        <w:rPr>
          <w:b/>
          <w:szCs w:val="18"/>
        </w:rPr>
        <w:t xml:space="preserve"> </w:t>
      </w:r>
    </w:p>
    <w:p w:rsidR="003860C2" w:rsidRPr="003860C2" w:rsidRDefault="003860C2" w:rsidP="003860C2">
      <w:pPr>
        <w:rPr>
          <w:b/>
          <w:szCs w:val="18"/>
        </w:rPr>
      </w:pPr>
      <w:r w:rsidRPr="003860C2">
        <w:rPr>
          <w:b/>
          <w:szCs w:val="18"/>
        </w:rPr>
        <w:t xml:space="preserve">Moguće poteškoće: </w:t>
      </w:r>
      <w:r w:rsidRPr="003860C2">
        <w:rPr>
          <w:szCs w:val="18"/>
        </w:rPr>
        <w:t>nedostatak materijalnih sredstava</w:t>
      </w:r>
      <w:r w:rsidR="007E6824">
        <w:rPr>
          <w:szCs w:val="18"/>
        </w:rPr>
        <w:t>, prevelik broj zainteresiranih</w:t>
      </w:r>
      <w:r w:rsidRPr="003860C2">
        <w:rPr>
          <w:b/>
          <w:szCs w:val="18"/>
        </w:rPr>
        <w:t xml:space="preserve"> </w:t>
      </w:r>
    </w:p>
    <w:p w:rsidR="003860C2" w:rsidRDefault="003860C2" w:rsidP="003860C2">
      <w:pPr>
        <w:spacing w:before="120" w:after="120"/>
        <w:rPr>
          <w:rFonts w:eastAsia="Times New Roman"/>
          <w:szCs w:val="18"/>
          <w:lang w:eastAsia="hr-HR"/>
        </w:rPr>
      </w:pPr>
      <w:r w:rsidRPr="003860C2">
        <w:rPr>
          <w:b/>
          <w:szCs w:val="18"/>
        </w:rPr>
        <w:t>Na</w:t>
      </w:r>
      <w:r>
        <w:rPr>
          <w:b/>
          <w:szCs w:val="18"/>
        </w:rPr>
        <w:t>č</w:t>
      </w:r>
      <w:r w:rsidRPr="003860C2">
        <w:rPr>
          <w:b/>
          <w:szCs w:val="18"/>
        </w:rPr>
        <w:t>in praćenja</w:t>
      </w:r>
      <w:r w:rsidRPr="003860C2">
        <w:rPr>
          <w:rFonts w:eastAsia="Times New Roman"/>
          <w:szCs w:val="18"/>
          <w:lang w:eastAsia="hr-HR"/>
        </w:rPr>
        <w:t xml:space="preserve"> </w:t>
      </w:r>
      <w:r w:rsidRPr="003860C2">
        <w:rPr>
          <w:rFonts w:eastAsia="Times New Roman"/>
          <w:b/>
          <w:szCs w:val="18"/>
          <w:lang w:eastAsia="hr-HR"/>
        </w:rPr>
        <w:t>ishoda/postignuća:</w:t>
      </w:r>
      <w:r w:rsidRPr="003860C2">
        <w:rPr>
          <w:rFonts w:eastAsia="Times New Roman"/>
          <w:szCs w:val="18"/>
          <w:lang w:eastAsia="hr-HR"/>
        </w:rPr>
        <w:t xml:space="preserve"> pismena učenička evaluacija na kraju školske godine. Povratna informacija učitelja i roditelja o korištenju stečenih vještina. Promatranje zadovoljstva učenika tijekom školske godine. </w:t>
      </w:r>
    </w:p>
    <w:p w:rsidR="003860C2" w:rsidRPr="003860C2" w:rsidRDefault="003860C2" w:rsidP="003860C2">
      <w:pPr>
        <w:spacing w:before="120" w:after="120"/>
        <w:rPr>
          <w:rFonts w:eastAsia="Times New Roman"/>
          <w:szCs w:val="18"/>
          <w:lang w:eastAsia="hr-HR"/>
        </w:rPr>
      </w:pPr>
      <w:r>
        <w:rPr>
          <w:b/>
          <w:szCs w:val="18"/>
        </w:rPr>
        <w:t>Odgovorne osobe</w:t>
      </w:r>
      <w:r>
        <w:rPr>
          <w:szCs w:val="18"/>
        </w:rPr>
        <w:t>: Tamara Vučković</w:t>
      </w:r>
    </w:p>
    <w:p w:rsidR="002F14F3" w:rsidRDefault="002F14F3" w:rsidP="002F14F3">
      <w:pPr>
        <w:pStyle w:val="Heading3"/>
      </w:pPr>
      <w:bookmarkStart w:id="161" w:name="_Toc525736618"/>
      <w:r>
        <w:t>8.1.</w:t>
      </w:r>
      <w:r w:rsidR="003860C2">
        <w:t>2</w:t>
      </w:r>
      <w:r>
        <w:t>. Medijatorski klub - vršnja</w:t>
      </w:r>
      <w:r>
        <w:rPr>
          <w:rFonts w:hint="eastAsia"/>
        </w:rPr>
        <w:t>č</w:t>
      </w:r>
      <w:r>
        <w:t>ka medijacija</w:t>
      </w:r>
      <w:bookmarkEnd w:id="161"/>
    </w:p>
    <w:p w:rsidR="002F14F3" w:rsidRDefault="002F14F3" w:rsidP="002F14F3">
      <w:pPr>
        <w:spacing w:after="120"/>
        <w:ind w:firstLine="708"/>
        <w:rPr>
          <w:szCs w:val="18"/>
        </w:rPr>
      </w:pPr>
      <w:r>
        <w:rPr>
          <w:b/>
          <w:szCs w:val="18"/>
        </w:rPr>
        <w:t>Ciklus</w:t>
      </w:r>
      <w:r>
        <w:rPr>
          <w:szCs w:val="18"/>
        </w:rPr>
        <w:t xml:space="preserve"> (razred): 1.- 8.r.</w:t>
      </w:r>
    </w:p>
    <w:p w:rsidR="002F14F3" w:rsidRPr="00AB6918" w:rsidRDefault="002F14F3" w:rsidP="002F14F3">
      <w:pPr>
        <w:spacing w:after="120"/>
        <w:jc w:val="left"/>
        <w:rPr>
          <w:rFonts w:eastAsia="Times New Roman" w:cs="Calibri"/>
          <w:color w:val="000000"/>
          <w:szCs w:val="18"/>
          <w:lang w:eastAsia="hr-HR"/>
        </w:rPr>
      </w:pPr>
      <w:r w:rsidRPr="00AB6918">
        <w:rPr>
          <w:b/>
          <w:szCs w:val="18"/>
        </w:rPr>
        <w:t>Cilj</w:t>
      </w:r>
      <w:r w:rsidRPr="00AB6918">
        <w:rPr>
          <w:szCs w:val="18"/>
        </w:rPr>
        <w:t xml:space="preserve">: </w:t>
      </w:r>
      <w:r w:rsidRPr="00AB6918">
        <w:rPr>
          <w:rFonts w:eastAsia="Times New Roman" w:cs="Calibri"/>
          <w:color w:val="000000"/>
          <w:szCs w:val="18"/>
          <w:lang w:eastAsia="hr-HR"/>
        </w:rPr>
        <w:t>Poticanje učenika da ne budu pasivni promatrači svađa, sukoba, nasilja; poticanje na pomaganje u međuvršnjačkim odnosima i nerazumijevanjima; treniranje učenika - vršnjačkih medijatora u kvalitetnim komunikacijskim vještinama</w:t>
      </w:r>
    </w:p>
    <w:p w:rsidR="002F14F3" w:rsidRPr="00AB6918" w:rsidRDefault="002F14F3" w:rsidP="002F14F3">
      <w:pPr>
        <w:spacing w:before="120"/>
        <w:jc w:val="left"/>
        <w:rPr>
          <w:rFonts w:eastAsia="Times New Roman"/>
          <w:szCs w:val="18"/>
          <w:lang w:eastAsia="hr-HR"/>
        </w:rPr>
      </w:pPr>
      <w:r w:rsidRPr="00AB6918">
        <w:rPr>
          <w:b/>
          <w:szCs w:val="18"/>
        </w:rPr>
        <w:t>Obrazloženje cilja</w:t>
      </w:r>
      <w:r w:rsidRPr="00AB6918">
        <w:rPr>
          <w:szCs w:val="18"/>
        </w:rPr>
        <w:t>:</w:t>
      </w:r>
      <w:r w:rsidRPr="00AB6918">
        <w:rPr>
          <w:rFonts w:eastAsia="Times New Roman"/>
          <w:szCs w:val="18"/>
          <w:lang w:eastAsia="hr-HR"/>
        </w:rPr>
        <w:t xml:space="preserve"> Ozbiljne posljedice nasilja kojima smo svakodnevno svjedoci ukazuju na potrebu za mirnim rješavanjem sukoba koji se javljaju u svakodnevnom školskom i širem društvenom okruženju. Nasilje je postalo sve češće upotrebljavan obrazac komunikacije i odnosa među ljudima u svim strukturama društva: u obitelji, u školi, na radnom mjestu, na ulici, u medijima, političkom djelovanju i sl.</w:t>
      </w:r>
    </w:p>
    <w:p w:rsidR="002F14F3" w:rsidRDefault="002F14F3" w:rsidP="002F14F3">
      <w:pPr>
        <w:textAlignment w:val="top"/>
        <w:rPr>
          <w:rFonts w:eastAsia="Times New Roman" w:cstheme="minorHAnsi"/>
          <w:szCs w:val="18"/>
          <w:lang w:eastAsia="hr-HR"/>
        </w:rPr>
      </w:pPr>
    </w:p>
    <w:p w:rsidR="002F14F3" w:rsidRDefault="002F14F3" w:rsidP="002F14F3">
      <w:pPr>
        <w:spacing w:after="120" w:line="240" w:lineRule="auto"/>
        <w:jc w:val="left"/>
        <w:rPr>
          <w:szCs w:val="18"/>
        </w:rPr>
      </w:pPr>
      <w:r>
        <w:rPr>
          <w:b/>
          <w:szCs w:val="18"/>
        </w:rPr>
        <w:t>Očekivani ishodi/postignuća</w:t>
      </w:r>
      <w:r>
        <w:rPr>
          <w:szCs w:val="18"/>
        </w:rPr>
        <w:t>:</w:t>
      </w:r>
    </w:p>
    <w:p w:rsidR="002F14F3" w:rsidRPr="00657D99" w:rsidRDefault="002F14F3" w:rsidP="002E680E">
      <w:pPr>
        <w:pStyle w:val="ListParagraph"/>
        <w:numPr>
          <w:ilvl w:val="0"/>
          <w:numId w:val="37"/>
        </w:numPr>
        <w:rPr>
          <w:szCs w:val="18"/>
        </w:rPr>
      </w:pPr>
      <w:r w:rsidRPr="00657D99">
        <w:rPr>
          <w:szCs w:val="18"/>
        </w:rPr>
        <w:lastRenderedPageBreak/>
        <w:t>moći prepoznati pravi sukob, nasilje ili  svađu među vršnjacima</w:t>
      </w:r>
    </w:p>
    <w:p w:rsidR="002F14F3" w:rsidRPr="00657D99" w:rsidRDefault="002F14F3" w:rsidP="002E680E">
      <w:pPr>
        <w:pStyle w:val="ListParagraph"/>
        <w:numPr>
          <w:ilvl w:val="0"/>
          <w:numId w:val="37"/>
        </w:numPr>
        <w:rPr>
          <w:szCs w:val="18"/>
        </w:rPr>
      </w:pPr>
      <w:r w:rsidRPr="00657D99">
        <w:rPr>
          <w:szCs w:val="18"/>
        </w:rPr>
        <w:t xml:space="preserve">poboljšanje odnosa u  školi                                                                                                                                       </w:t>
      </w:r>
    </w:p>
    <w:p w:rsidR="002F14F3" w:rsidRPr="00657D99" w:rsidRDefault="002F14F3" w:rsidP="002E680E">
      <w:pPr>
        <w:pStyle w:val="ListParagraph"/>
        <w:numPr>
          <w:ilvl w:val="0"/>
          <w:numId w:val="37"/>
        </w:numPr>
        <w:rPr>
          <w:szCs w:val="18"/>
        </w:rPr>
      </w:pPr>
      <w:r w:rsidRPr="00657D99">
        <w:rPr>
          <w:szCs w:val="18"/>
        </w:rPr>
        <w:t xml:space="preserve">razvijanje međusobnog povjerenja i jačanje osjećaja osobne odgovornosti                       </w:t>
      </w:r>
    </w:p>
    <w:p w:rsidR="002F14F3" w:rsidRPr="00657D99" w:rsidRDefault="002F14F3" w:rsidP="002E680E">
      <w:pPr>
        <w:pStyle w:val="ListParagraph"/>
        <w:numPr>
          <w:ilvl w:val="0"/>
          <w:numId w:val="37"/>
        </w:numPr>
        <w:rPr>
          <w:szCs w:val="18"/>
        </w:rPr>
      </w:pPr>
      <w:r w:rsidRPr="00657D99">
        <w:rPr>
          <w:szCs w:val="18"/>
        </w:rPr>
        <w:t>koristiti vještine nenasilne komunikacije</w:t>
      </w:r>
    </w:p>
    <w:p w:rsidR="002F14F3" w:rsidRDefault="002F14F3" w:rsidP="002E680E">
      <w:pPr>
        <w:pStyle w:val="ListParagraph"/>
        <w:numPr>
          <w:ilvl w:val="0"/>
          <w:numId w:val="37"/>
        </w:numPr>
        <w:rPr>
          <w:rFonts w:ascii="Calibri" w:eastAsia="Times New Roman" w:hAnsi="Calibri"/>
          <w:sz w:val="22"/>
          <w:lang w:eastAsia="hr-HR"/>
        </w:rPr>
      </w:pPr>
      <w:r w:rsidRPr="00657D99">
        <w:rPr>
          <w:szCs w:val="18"/>
        </w:rPr>
        <w:t>provoditi medija</w:t>
      </w:r>
      <w:r>
        <w:rPr>
          <w:rFonts w:ascii="Calibri" w:eastAsia="Times New Roman" w:hAnsi="Calibri"/>
          <w:sz w:val="22"/>
          <w:lang w:eastAsia="hr-HR"/>
        </w:rPr>
        <w:t>ciju i vršnjačku medijaciju</w:t>
      </w:r>
    </w:p>
    <w:p w:rsidR="002F14F3" w:rsidRDefault="002F14F3" w:rsidP="002F14F3">
      <w:pPr>
        <w:spacing w:before="120" w:after="120"/>
        <w:rPr>
          <w:szCs w:val="18"/>
        </w:rPr>
      </w:pPr>
      <w:r>
        <w:rPr>
          <w:b/>
          <w:szCs w:val="18"/>
        </w:rPr>
        <w:t>NAČIN REALIZACIJE</w:t>
      </w:r>
      <w:r>
        <w:rPr>
          <w:szCs w:val="18"/>
        </w:rPr>
        <w:t xml:space="preserve">: </w:t>
      </w:r>
    </w:p>
    <w:p w:rsidR="002F14F3" w:rsidRDefault="002F14F3" w:rsidP="002F14F3">
      <w:pPr>
        <w:spacing w:after="120"/>
        <w:contextualSpacing/>
        <w:rPr>
          <w:szCs w:val="18"/>
        </w:rPr>
      </w:pPr>
      <w:r>
        <w:rPr>
          <w:b/>
          <w:szCs w:val="18"/>
        </w:rPr>
        <w:t>Oblik</w:t>
      </w:r>
      <w:r>
        <w:rPr>
          <w:szCs w:val="18"/>
        </w:rPr>
        <w:t>: INA</w:t>
      </w:r>
    </w:p>
    <w:p w:rsidR="002F14F3" w:rsidRDefault="002F14F3" w:rsidP="002F14F3">
      <w:pPr>
        <w:spacing w:after="120"/>
        <w:contextualSpacing/>
        <w:rPr>
          <w:szCs w:val="18"/>
        </w:rPr>
      </w:pPr>
      <w:r>
        <w:rPr>
          <w:b/>
          <w:szCs w:val="18"/>
        </w:rPr>
        <w:t>Sudionici</w:t>
      </w:r>
      <w:r>
        <w:rPr>
          <w:szCs w:val="18"/>
        </w:rPr>
        <w:t>: učenici, učitelji/ ice,medijatori/ice</w:t>
      </w:r>
    </w:p>
    <w:p w:rsidR="002F14F3" w:rsidRDefault="002F14F3" w:rsidP="002F14F3">
      <w:pPr>
        <w:spacing w:after="120"/>
        <w:contextualSpacing/>
        <w:rPr>
          <w:szCs w:val="18"/>
        </w:rPr>
      </w:pPr>
      <w:r>
        <w:rPr>
          <w:b/>
          <w:szCs w:val="18"/>
        </w:rPr>
        <w:t>Načini učenja</w:t>
      </w:r>
      <w:r>
        <w:rPr>
          <w:i/>
          <w:szCs w:val="18"/>
        </w:rPr>
        <w:t xml:space="preserve">: </w:t>
      </w:r>
      <w:r>
        <w:rPr>
          <w:szCs w:val="18"/>
        </w:rPr>
        <w:t xml:space="preserve">Radionice za učenike, predavanja </w:t>
      </w:r>
    </w:p>
    <w:p w:rsidR="002F14F3" w:rsidRDefault="002F14F3" w:rsidP="002F14F3">
      <w:pPr>
        <w:rPr>
          <w:szCs w:val="18"/>
        </w:rPr>
      </w:pPr>
      <w:r>
        <w:rPr>
          <w:b/>
          <w:szCs w:val="18"/>
        </w:rPr>
        <w:t>Metode poučavanja</w:t>
      </w:r>
      <w:r>
        <w:rPr>
          <w:szCs w:val="18"/>
        </w:rPr>
        <w:t>: vježbanje medijacije</w:t>
      </w:r>
    </w:p>
    <w:p w:rsidR="002F14F3" w:rsidRDefault="002F14F3" w:rsidP="002F14F3">
      <w:pPr>
        <w:rPr>
          <w:szCs w:val="18"/>
        </w:rPr>
      </w:pPr>
      <w:r>
        <w:rPr>
          <w:b/>
          <w:szCs w:val="18"/>
        </w:rPr>
        <w:t>Trajanje izvedbe</w:t>
      </w:r>
      <w:r>
        <w:rPr>
          <w:szCs w:val="18"/>
        </w:rPr>
        <w:t xml:space="preserve">: tijekom šk.god. </w:t>
      </w:r>
      <w:r w:rsidR="00FC460E">
        <w:rPr>
          <w:szCs w:val="18"/>
        </w:rPr>
        <w:t>2018./2019.</w:t>
      </w:r>
    </w:p>
    <w:p w:rsidR="002F14F3" w:rsidRDefault="002F14F3" w:rsidP="002F14F3">
      <w:pPr>
        <w:spacing w:before="120" w:after="120"/>
        <w:ind w:firstLine="567"/>
        <w:rPr>
          <w:szCs w:val="18"/>
        </w:rPr>
      </w:pPr>
      <w:r>
        <w:rPr>
          <w:b/>
          <w:szCs w:val="18"/>
        </w:rPr>
        <w:t>Resursi</w:t>
      </w:r>
      <w:r>
        <w:rPr>
          <w:szCs w:val="18"/>
        </w:rPr>
        <w:t xml:space="preserve">: </w:t>
      </w:r>
    </w:p>
    <w:p w:rsidR="002F14F3" w:rsidRDefault="002F14F3" w:rsidP="002F14F3">
      <w:pPr>
        <w:spacing w:after="120"/>
        <w:contextualSpacing/>
        <w:rPr>
          <w:szCs w:val="18"/>
        </w:rPr>
      </w:pPr>
      <w:r>
        <w:rPr>
          <w:b/>
          <w:szCs w:val="18"/>
        </w:rPr>
        <w:t>Potrebni resursi</w:t>
      </w:r>
      <w:r>
        <w:rPr>
          <w:szCs w:val="18"/>
        </w:rPr>
        <w:t>:</w:t>
      </w:r>
    </w:p>
    <w:p w:rsidR="002F14F3" w:rsidRDefault="002F14F3" w:rsidP="002F14F3">
      <w:pPr>
        <w:spacing w:after="120"/>
        <w:contextualSpacing/>
        <w:rPr>
          <w:szCs w:val="18"/>
        </w:rPr>
      </w:pPr>
      <w:r>
        <w:rPr>
          <w:szCs w:val="18"/>
        </w:rPr>
        <w:t>ljudski resursi: učitelji/ica</w:t>
      </w:r>
    </w:p>
    <w:p w:rsidR="002F14F3" w:rsidRDefault="002F14F3" w:rsidP="002F14F3">
      <w:pPr>
        <w:spacing w:after="120"/>
        <w:contextualSpacing/>
        <w:rPr>
          <w:szCs w:val="18"/>
        </w:rPr>
      </w:pPr>
      <w:r>
        <w:rPr>
          <w:szCs w:val="18"/>
        </w:rPr>
        <w:t>materijalni resursi: papir (bijeli i u boji), škare, ljepilo, bojice, olovke, slikovnice, crtančice,</w:t>
      </w:r>
    </w:p>
    <w:p w:rsidR="002F14F3" w:rsidRDefault="002F14F3" w:rsidP="002F14F3">
      <w:pPr>
        <w:spacing w:after="120"/>
        <w:contextualSpacing/>
        <w:rPr>
          <w:szCs w:val="18"/>
        </w:rPr>
      </w:pPr>
      <w:r>
        <w:rPr>
          <w:b/>
          <w:szCs w:val="18"/>
        </w:rPr>
        <w:t>Mogućnosti</w:t>
      </w:r>
      <w:r>
        <w:rPr>
          <w:szCs w:val="18"/>
        </w:rPr>
        <w:t xml:space="preserve">: </w:t>
      </w:r>
    </w:p>
    <w:p w:rsidR="002F14F3" w:rsidRDefault="002F14F3" w:rsidP="002F14F3">
      <w:pPr>
        <w:spacing w:after="120"/>
        <w:contextualSpacing/>
        <w:rPr>
          <w:szCs w:val="18"/>
        </w:rPr>
      </w:pPr>
      <w:r>
        <w:rPr>
          <w:szCs w:val="18"/>
        </w:rPr>
        <w:t>resursi unutar škole: podrška ravnateljice i stručne pedagoške službe, kompetencije učiteljica, prostorni uvjeti, dostupnost potrebne literature i potrošnog materijala</w:t>
      </w:r>
    </w:p>
    <w:p w:rsidR="002F14F3" w:rsidRDefault="002F14F3" w:rsidP="002F14F3">
      <w:pPr>
        <w:spacing w:after="120"/>
        <w:contextualSpacing/>
        <w:rPr>
          <w:szCs w:val="18"/>
        </w:rPr>
      </w:pPr>
      <w:r>
        <w:rPr>
          <w:szCs w:val="18"/>
        </w:rPr>
        <w:t>resursi izvan škole: usavršavanje za učitelje</w:t>
      </w:r>
    </w:p>
    <w:p w:rsidR="002F14F3" w:rsidRDefault="002F14F3" w:rsidP="002F14F3">
      <w:pPr>
        <w:rPr>
          <w:szCs w:val="18"/>
        </w:rPr>
      </w:pPr>
      <w:r>
        <w:rPr>
          <w:b/>
          <w:szCs w:val="18"/>
        </w:rPr>
        <w:t>Moguće teškoće</w:t>
      </w:r>
      <w:r>
        <w:rPr>
          <w:szCs w:val="18"/>
        </w:rPr>
        <w:t>: zamjene za učitelje koji će biti na treniranju medijatora i osobnom usavršavanju</w:t>
      </w:r>
    </w:p>
    <w:p w:rsidR="002F14F3" w:rsidRDefault="002F14F3" w:rsidP="003860C2">
      <w:pPr>
        <w:spacing w:before="120" w:after="120"/>
        <w:rPr>
          <w:szCs w:val="18"/>
        </w:rPr>
      </w:pPr>
      <w:r>
        <w:rPr>
          <w:b/>
          <w:szCs w:val="18"/>
        </w:rPr>
        <w:t>Način praćenja i provjere ishoda/postignuća</w:t>
      </w:r>
      <w:r>
        <w:rPr>
          <w:szCs w:val="18"/>
        </w:rPr>
        <w:t>:</w:t>
      </w:r>
      <w:r w:rsidR="003860C2">
        <w:rPr>
          <w:szCs w:val="18"/>
        </w:rPr>
        <w:t xml:space="preserve"> </w:t>
      </w:r>
      <w:r>
        <w:rPr>
          <w:szCs w:val="18"/>
        </w:rPr>
        <w:t xml:space="preserve">Rad učenika će biti sustavno praćen i bilježen u smislu </w:t>
      </w:r>
      <w:r>
        <w:rPr>
          <w:rFonts w:ascii="Calibri" w:eastAsia="Times New Roman" w:hAnsi="Calibri" w:cs="Calibri"/>
          <w:color w:val="000000"/>
          <w:sz w:val="22"/>
          <w:lang w:eastAsia="hr-HR"/>
        </w:rPr>
        <w:t>kvalitetnih komunikacijskih vještina ,</w:t>
      </w:r>
      <w:r>
        <w:rPr>
          <w:szCs w:val="18"/>
        </w:rPr>
        <w:t>razvoja samozaštite, napredovanjem u shaćanju svojih i tuđih prava, izložbom učeničkih radova i učeničkim samovrednovanjem.</w:t>
      </w:r>
    </w:p>
    <w:p w:rsidR="002F14F3" w:rsidRPr="002F14F3" w:rsidRDefault="002F14F3" w:rsidP="002F14F3">
      <w:r>
        <w:rPr>
          <w:b/>
          <w:szCs w:val="18"/>
        </w:rPr>
        <w:t>Odgovorne osobe</w:t>
      </w:r>
      <w:r>
        <w:rPr>
          <w:szCs w:val="18"/>
        </w:rPr>
        <w:t>: Darinka Frketić-Mandarić i učitelji/ice koji su završili medijacijske treninge</w:t>
      </w:r>
    </w:p>
    <w:p w:rsidR="004E3680" w:rsidRDefault="00EE5DAB" w:rsidP="00E051F9">
      <w:pPr>
        <w:pStyle w:val="Heading2"/>
      </w:pPr>
      <w:bookmarkStart w:id="162" w:name="_Toc525736619"/>
      <w:r>
        <w:t>8.</w:t>
      </w:r>
      <w:r w:rsidR="002F14F3">
        <w:t>2</w:t>
      </w:r>
      <w:r>
        <w:t xml:space="preserve">. </w:t>
      </w:r>
      <w:r w:rsidR="00537868">
        <w:t>PROGRAMI / PROJEKTI</w:t>
      </w:r>
      <w:bookmarkEnd w:id="162"/>
    </w:p>
    <w:p w:rsidR="00570968" w:rsidRDefault="00570968" w:rsidP="00570968">
      <w:pPr>
        <w:pStyle w:val="Heading3"/>
      </w:pPr>
      <w:bookmarkStart w:id="163" w:name="_Toc525736620"/>
      <w:r>
        <w:t>8.</w:t>
      </w:r>
      <w:r w:rsidR="002F14F3">
        <w:t>2</w:t>
      </w:r>
      <w:r>
        <w:t>.</w:t>
      </w:r>
      <w:r w:rsidR="00F84216">
        <w:t>1</w:t>
      </w:r>
      <w:r>
        <w:t>. Poticanje osobnog rasta, razvoja i socijalnih kompetencija učenika</w:t>
      </w:r>
      <w:bookmarkEnd w:id="163"/>
    </w:p>
    <w:p w:rsidR="00A00542" w:rsidRDefault="00A00542" w:rsidP="00A00542">
      <w:pPr>
        <w:spacing w:after="120"/>
        <w:ind w:firstLine="708"/>
        <w:rPr>
          <w:szCs w:val="18"/>
        </w:rPr>
      </w:pPr>
      <w:r>
        <w:rPr>
          <w:b/>
          <w:szCs w:val="18"/>
        </w:rPr>
        <w:t>Ciklus</w:t>
      </w:r>
      <w:r>
        <w:rPr>
          <w:szCs w:val="18"/>
        </w:rPr>
        <w:t xml:space="preserve"> (razred): </w:t>
      </w:r>
      <w:r w:rsidR="008834C2">
        <w:rPr>
          <w:szCs w:val="18"/>
        </w:rPr>
        <w:t>2</w:t>
      </w:r>
      <w:r>
        <w:rPr>
          <w:szCs w:val="18"/>
        </w:rPr>
        <w:t>. razred</w:t>
      </w:r>
    </w:p>
    <w:p w:rsidR="00A00542" w:rsidRDefault="00A00542" w:rsidP="00A00542">
      <w:pPr>
        <w:spacing w:after="120"/>
        <w:rPr>
          <w:szCs w:val="18"/>
        </w:rPr>
      </w:pPr>
      <w:r>
        <w:rPr>
          <w:b/>
          <w:szCs w:val="18"/>
        </w:rPr>
        <w:t>Cilj</w:t>
      </w:r>
      <w:r>
        <w:rPr>
          <w:szCs w:val="18"/>
        </w:rPr>
        <w:t>: Uspostavljanje međusobnog razumijevanja i interakcije između djece s teškoćama i njihovih vršnjaka.</w:t>
      </w:r>
    </w:p>
    <w:p w:rsidR="00A00542" w:rsidRDefault="00A00542" w:rsidP="00A00542">
      <w:pPr>
        <w:spacing w:after="120"/>
        <w:rPr>
          <w:szCs w:val="18"/>
        </w:rPr>
      </w:pPr>
      <w:r>
        <w:rPr>
          <w:b/>
          <w:szCs w:val="18"/>
        </w:rPr>
        <w:t>Obrazloženje cilja</w:t>
      </w:r>
      <w:r>
        <w:rPr>
          <w:szCs w:val="18"/>
        </w:rPr>
        <w:t>: razvoj empatije i prihvaćanje svakog učenika u razredu i suradničkog odnosa među učenicima.</w:t>
      </w:r>
    </w:p>
    <w:p w:rsidR="00A00542" w:rsidRDefault="00A00542" w:rsidP="00A00542">
      <w:pPr>
        <w:spacing w:after="120"/>
        <w:rPr>
          <w:szCs w:val="18"/>
        </w:rPr>
      </w:pPr>
      <w:r>
        <w:rPr>
          <w:b/>
          <w:szCs w:val="18"/>
        </w:rPr>
        <w:t>Očekivani ishodi/postignuća</w:t>
      </w:r>
      <w:r>
        <w:rPr>
          <w:szCs w:val="18"/>
        </w:rPr>
        <w:t>:</w:t>
      </w:r>
    </w:p>
    <w:p w:rsidR="00A00542" w:rsidRDefault="00A00542" w:rsidP="002E680E">
      <w:pPr>
        <w:numPr>
          <w:ilvl w:val="0"/>
          <w:numId w:val="45"/>
        </w:numPr>
        <w:ind w:left="714" w:hanging="357"/>
        <w:jc w:val="left"/>
        <w:rPr>
          <w:szCs w:val="18"/>
        </w:rPr>
      </w:pPr>
      <w:r>
        <w:rPr>
          <w:szCs w:val="18"/>
        </w:rPr>
        <w:t>uspostaviti kvalitetan odnos s drugim učenicima u razredu</w:t>
      </w:r>
    </w:p>
    <w:p w:rsidR="00A00542" w:rsidRDefault="00A00542" w:rsidP="002E680E">
      <w:pPr>
        <w:numPr>
          <w:ilvl w:val="0"/>
          <w:numId w:val="45"/>
        </w:numPr>
        <w:ind w:left="714" w:hanging="357"/>
        <w:jc w:val="left"/>
        <w:rPr>
          <w:szCs w:val="18"/>
        </w:rPr>
      </w:pPr>
      <w:r>
        <w:rPr>
          <w:szCs w:val="18"/>
        </w:rPr>
        <w:t>moći uspostavit komunikaciju i bolje razumjeti sebe i učenika s teškoćama u razvoju</w:t>
      </w:r>
    </w:p>
    <w:p w:rsidR="00A00542" w:rsidRDefault="00A00542" w:rsidP="002E680E">
      <w:pPr>
        <w:numPr>
          <w:ilvl w:val="0"/>
          <w:numId w:val="45"/>
        </w:numPr>
        <w:ind w:left="714" w:hanging="357"/>
        <w:jc w:val="left"/>
        <w:rPr>
          <w:szCs w:val="18"/>
        </w:rPr>
      </w:pPr>
      <w:r>
        <w:rPr>
          <w:szCs w:val="18"/>
        </w:rPr>
        <w:t>moći bolje razumjeti sebe i svoju okolinu</w:t>
      </w:r>
    </w:p>
    <w:p w:rsidR="00A00542" w:rsidRDefault="00A00542" w:rsidP="002E680E">
      <w:pPr>
        <w:numPr>
          <w:ilvl w:val="0"/>
          <w:numId w:val="45"/>
        </w:numPr>
        <w:ind w:left="714" w:hanging="357"/>
        <w:jc w:val="left"/>
        <w:rPr>
          <w:szCs w:val="18"/>
        </w:rPr>
      </w:pPr>
      <w:r>
        <w:rPr>
          <w:szCs w:val="18"/>
        </w:rPr>
        <w:t>razviti socijalne vještine</w:t>
      </w:r>
    </w:p>
    <w:p w:rsidR="00A00542" w:rsidRDefault="00A00542" w:rsidP="002E680E">
      <w:pPr>
        <w:numPr>
          <w:ilvl w:val="0"/>
          <w:numId w:val="45"/>
        </w:numPr>
        <w:ind w:left="714" w:hanging="357"/>
        <w:jc w:val="left"/>
        <w:rPr>
          <w:szCs w:val="18"/>
        </w:rPr>
      </w:pPr>
      <w:r>
        <w:rPr>
          <w:szCs w:val="18"/>
        </w:rPr>
        <w:t>razviti vještine potrebne za rješavanja problema</w:t>
      </w:r>
    </w:p>
    <w:p w:rsidR="00A00542" w:rsidRDefault="00A00542" w:rsidP="00A00542">
      <w:pPr>
        <w:spacing w:before="120" w:after="120"/>
        <w:rPr>
          <w:szCs w:val="18"/>
        </w:rPr>
      </w:pPr>
      <w:r>
        <w:rPr>
          <w:b/>
          <w:szCs w:val="18"/>
        </w:rPr>
        <w:t>NAČIN REALIZACIJE</w:t>
      </w:r>
      <w:r>
        <w:rPr>
          <w:szCs w:val="18"/>
        </w:rPr>
        <w:t xml:space="preserve">: </w:t>
      </w:r>
    </w:p>
    <w:p w:rsidR="00A00542" w:rsidRDefault="00A00542" w:rsidP="00A00542">
      <w:pPr>
        <w:pStyle w:val="ListParagraph"/>
        <w:spacing w:after="120"/>
        <w:ind w:left="0"/>
        <w:contextualSpacing/>
        <w:rPr>
          <w:rFonts w:cs="Times New Roman"/>
          <w:szCs w:val="18"/>
        </w:rPr>
      </w:pPr>
      <w:r>
        <w:rPr>
          <w:rFonts w:cs="Times New Roman"/>
          <w:b/>
          <w:szCs w:val="18"/>
        </w:rPr>
        <w:t>Oblik</w:t>
      </w:r>
      <w:r>
        <w:rPr>
          <w:rFonts w:cs="Times New Roman"/>
          <w:szCs w:val="18"/>
        </w:rPr>
        <w:t xml:space="preserve">: radionice </w:t>
      </w:r>
    </w:p>
    <w:p w:rsidR="00A00542" w:rsidRDefault="00A00542" w:rsidP="00A00542">
      <w:pPr>
        <w:pStyle w:val="ListParagraph"/>
        <w:spacing w:after="120"/>
        <w:ind w:left="0"/>
        <w:contextualSpacing/>
        <w:rPr>
          <w:rFonts w:cs="Times New Roman"/>
          <w:szCs w:val="18"/>
        </w:rPr>
      </w:pPr>
      <w:r>
        <w:rPr>
          <w:rFonts w:cs="Times New Roman"/>
          <w:b/>
          <w:szCs w:val="18"/>
        </w:rPr>
        <w:t>Sudionici</w:t>
      </w:r>
      <w:r>
        <w:rPr>
          <w:rFonts w:cs="Times New Roman"/>
          <w:szCs w:val="18"/>
        </w:rPr>
        <w:t>: edukacijski rehabilitator, učenici u riziku 3. i 4. razrednih odjela</w:t>
      </w:r>
    </w:p>
    <w:p w:rsidR="00A00542" w:rsidRDefault="00A00542" w:rsidP="00A00542">
      <w:pPr>
        <w:pStyle w:val="ListParagraph"/>
        <w:spacing w:after="120"/>
        <w:ind w:left="0"/>
        <w:contextualSpacing/>
        <w:rPr>
          <w:rFonts w:cs="Times New Roman"/>
          <w:szCs w:val="18"/>
        </w:rPr>
      </w:pPr>
      <w:r>
        <w:rPr>
          <w:rFonts w:cs="Times New Roman"/>
          <w:b/>
          <w:szCs w:val="18"/>
        </w:rPr>
        <w:t>Načini učenja</w:t>
      </w:r>
      <w:r>
        <w:rPr>
          <w:rFonts w:cs="Times New Roman"/>
          <w:szCs w:val="18"/>
        </w:rPr>
        <w:t>: Učenici aktivno sudjeluju u radionicama na zadanu temu (komunikacija, prijateljstvo, samopoštovanje, poštivanje različitosti i nenasilno rješavanje sukoba). Učenici će na početku radionica biti upoznati s  pravilima ponašanja i kreirati pravilo koje oni smatraju važnim.</w:t>
      </w:r>
    </w:p>
    <w:p w:rsidR="00A00542" w:rsidRDefault="00A00542" w:rsidP="00A00542">
      <w:pPr>
        <w:pStyle w:val="ListParagraph"/>
        <w:spacing w:after="120"/>
        <w:ind w:left="0"/>
        <w:contextualSpacing/>
        <w:rPr>
          <w:rFonts w:cs="Times New Roman"/>
          <w:szCs w:val="18"/>
        </w:rPr>
      </w:pPr>
      <w:r>
        <w:rPr>
          <w:rFonts w:cs="Times New Roman"/>
          <w:b/>
          <w:szCs w:val="18"/>
        </w:rPr>
        <w:t>Metode poučavanja</w:t>
      </w:r>
      <w:r>
        <w:rPr>
          <w:rFonts w:cs="Times New Roman"/>
          <w:szCs w:val="18"/>
        </w:rPr>
        <w:t>: podršk</w:t>
      </w:r>
      <w:r w:rsidR="008834C2">
        <w:rPr>
          <w:rFonts w:cs="Times New Roman"/>
          <w:szCs w:val="18"/>
        </w:rPr>
        <w:t>a</w:t>
      </w:r>
      <w:r>
        <w:rPr>
          <w:rFonts w:cs="Times New Roman"/>
          <w:szCs w:val="18"/>
        </w:rPr>
        <w:t xml:space="preserve"> </w:t>
      </w:r>
      <w:r w:rsidR="008834C2">
        <w:rPr>
          <w:rFonts w:cs="Times New Roman"/>
          <w:szCs w:val="18"/>
        </w:rPr>
        <w:t xml:space="preserve">učenicima </w:t>
      </w:r>
      <w:r>
        <w:rPr>
          <w:rFonts w:cs="Times New Roman"/>
          <w:szCs w:val="18"/>
        </w:rPr>
        <w:t>u izvođenju pojedin</w:t>
      </w:r>
      <w:r w:rsidR="008834C2">
        <w:rPr>
          <w:rFonts w:cs="Times New Roman"/>
          <w:szCs w:val="18"/>
        </w:rPr>
        <w:t>ih</w:t>
      </w:r>
      <w:r>
        <w:rPr>
          <w:rFonts w:cs="Times New Roman"/>
          <w:szCs w:val="18"/>
        </w:rPr>
        <w:t xml:space="preserve"> aktivnosti, usmjerava</w:t>
      </w:r>
      <w:r w:rsidR="008834C2">
        <w:rPr>
          <w:rFonts w:cs="Times New Roman"/>
          <w:szCs w:val="18"/>
        </w:rPr>
        <w:t>nje</w:t>
      </w:r>
      <w:r>
        <w:rPr>
          <w:rFonts w:cs="Times New Roman"/>
          <w:szCs w:val="18"/>
        </w:rPr>
        <w:t>, poti</w:t>
      </w:r>
      <w:r w:rsidR="008834C2">
        <w:rPr>
          <w:rFonts w:cs="Times New Roman"/>
          <w:szCs w:val="18"/>
        </w:rPr>
        <w:t>canje</w:t>
      </w:r>
      <w:r>
        <w:rPr>
          <w:rFonts w:cs="Times New Roman"/>
          <w:szCs w:val="18"/>
        </w:rPr>
        <w:t xml:space="preserve"> kreativnost</w:t>
      </w:r>
      <w:r w:rsidR="008834C2">
        <w:rPr>
          <w:rFonts w:cs="Times New Roman"/>
          <w:szCs w:val="18"/>
        </w:rPr>
        <w:t>i</w:t>
      </w:r>
      <w:r>
        <w:rPr>
          <w:rFonts w:cs="Times New Roman"/>
          <w:szCs w:val="18"/>
        </w:rPr>
        <w:t xml:space="preserve"> i slobod</w:t>
      </w:r>
      <w:r w:rsidR="008834C2">
        <w:rPr>
          <w:rFonts w:cs="Times New Roman"/>
          <w:szCs w:val="18"/>
        </w:rPr>
        <w:t>e</w:t>
      </w:r>
      <w:r>
        <w:rPr>
          <w:rFonts w:cs="Times New Roman"/>
          <w:szCs w:val="18"/>
        </w:rPr>
        <w:t xml:space="preserve"> izražavanja, motivira</w:t>
      </w:r>
      <w:r w:rsidR="008834C2">
        <w:rPr>
          <w:rFonts w:cs="Times New Roman"/>
          <w:szCs w:val="18"/>
        </w:rPr>
        <w:t>nje</w:t>
      </w:r>
      <w:r>
        <w:rPr>
          <w:rFonts w:cs="Times New Roman"/>
          <w:szCs w:val="18"/>
        </w:rPr>
        <w:t xml:space="preserve"> učenika na verbalnu ekspresiju vlastitih doživljaja.</w:t>
      </w:r>
    </w:p>
    <w:p w:rsidR="00A00542" w:rsidRDefault="00A00542" w:rsidP="00A00542">
      <w:pPr>
        <w:pStyle w:val="ListParagraph"/>
        <w:spacing w:after="120"/>
        <w:ind w:left="0"/>
        <w:contextualSpacing/>
        <w:rPr>
          <w:rFonts w:cs="Times New Roman"/>
          <w:szCs w:val="18"/>
        </w:rPr>
      </w:pPr>
      <w:r>
        <w:rPr>
          <w:rFonts w:cs="Times New Roman"/>
          <w:b/>
          <w:szCs w:val="18"/>
        </w:rPr>
        <w:t>Trajanje izvedbe</w:t>
      </w:r>
      <w:r>
        <w:rPr>
          <w:rFonts w:cs="Times New Roman"/>
          <w:szCs w:val="18"/>
        </w:rPr>
        <w:t xml:space="preserve">: od </w:t>
      </w:r>
      <w:r w:rsidR="008834C2">
        <w:rPr>
          <w:rFonts w:cs="Times New Roman"/>
          <w:szCs w:val="18"/>
        </w:rPr>
        <w:t>studenog</w:t>
      </w:r>
      <w:r>
        <w:rPr>
          <w:rFonts w:cs="Times New Roman"/>
          <w:szCs w:val="18"/>
        </w:rPr>
        <w:t xml:space="preserve"> do </w:t>
      </w:r>
      <w:r w:rsidR="008834C2">
        <w:rPr>
          <w:rFonts w:cs="Times New Roman"/>
          <w:szCs w:val="18"/>
        </w:rPr>
        <w:t>veljače</w:t>
      </w:r>
      <w:r>
        <w:rPr>
          <w:rFonts w:cs="Times New Roman"/>
          <w:szCs w:val="18"/>
        </w:rPr>
        <w:t xml:space="preserve"> školske godine 201</w:t>
      </w:r>
      <w:r w:rsidR="008834C2">
        <w:rPr>
          <w:rFonts w:cs="Times New Roman"/>
          <w:szCs w:val="18"/>
        </w:rPr>
        <w:t>8</w:t>
      </w:r>
      <w:r>
        <w:rPr>
          <w:rFonts w:cs="Times New Roman"/>
          <w:szCs w:val="18"/>
        </w:rPr>
        <w:t>/2017. jedn</w:t>
      </w:r>
      <w:r w:rsidR="008834C2">
        <w:rPr>
          <w:rFonts w:cs="Times New Roman"/>
          <w:szCs w:val="18"/>
        </w:rPr>
        <w:t>om</w:t>
      </w:r>
      <w:r>
        <w:rPr>
          <w:rFonts w:cs="Times New Roman"/>
          <w:szCs w:val="18"/>
        </w:rPr>
        <w:t xml:space="preserve"> tjedno</w:t>
      </w:r>
    </w:p>
    <w:p w:rsidR="00A00542" w:rsidRDefault="00A00542" w:rsidP="00A00542">
      <w:pPr>
        <w:spacing w:after="120"/>
        <w:ind w:firstLine="708"/>
        <w:rPr>
          <w:b/>
          <w:szCs w:val="18"/>
        </w:rPr>
      </w:pPr>
      <w:r>
        <w:rPr>
          <w:b/>
          <w:szCs w:val="18"/>
        </w:rPr>
        <w:lastRenderedPageBreak/>
        <w:t>Resursi:</w:t>
      </w:r>
    </w:p>
    <w:p w:rsidR="00A00542" w:rsidRDefault="00A00542" w:rsidP="00A00542">
      <w:pPr>
        <w:rPr>
          <w:szCs w:val="18"/>
        </w:rPr>
      </w:pPr>
      <w:r>
        <w:rPr>
          <w:b/>
          <w:szCs w:val="18"/>
        </w:rPr>
        <w:t>Potrebni resursi</w:t>
      </w:r>
      <w:r>
        <w:rPr>
          <w:szCs w:val="18"/>
        </w:rPr>
        <w:t>: učenici, edukacijski rehabilitator stručni suradnik</w:t>
      </w:r>
    </w:p>
    <w:p w:rsidR="00A00542" w:rsidRDefault="00A00542" w:rsidP="00A00542">
      <w:pPr>
        <w:rPr>
          <w:szCs w:val="18"/>
        </w:rPr>
      </w:pPr>
      <w:r>
        <w:rPr>
          <w:b/>
          <w:szCs w:val="18"/>
        </w:rPr>
        <w:t>Mogućnosti</w:t>
      </w:r>
      <w:r>
        <w:rPr>
          <w:szCs w:val="18"/>
        </w:rPr>
        <w:t>: podrška ravnateljice, suradnja učitelja i stručnih suradnika, prostorni uvjeti, dostupnost literature</w:t>
      </w:r>
      <w:r w:rsidR="008834C2">
        <w:rPr>
          <w:szCs w:val="18"/>
        </w:rPr>
        <w:t xml:space="preserve"> </w:t>
      </w:r>
      <w:r>
        <w:rPr>
          <w:szCs w:val="18"/>
        </w:rPr>
        <w:t>i potrošni materijal, podrška roditelja</w:t>
      </w:r>
    </w:p>
    <w:p w:rsidR="00A00542" w:rsidRDefault="00A00542" w:rsidP="00A00542">
      <w:pPr>
        <w:pStyle w:val="ListParagraph"/>
        <w:ind w:left="0"/>
        <w:rPr>
          <w:rFonts w:cs="Times New Roman"/>
          <w:szCs w:val="18"/>
        </w:rPr>
      </w:pPr>
      <w:r>
        <w:rPr>
          <w:rFonts w:cs="Times New Roman"/>
          <w:b/>
          <w:szCs w:val="18"/>
        </w:rPr>
        <w:t>Moguće teškoće</w:t>
      </w:r>
      <w:r>
        <w:rPr>
          <w:rFonts w:cs="Times New Roman"/>
          <w:szCs w:val="18"/>
        </w:rPr>
        <w:t>: dostupnost,</w:t>
      </w:r>
      <w:r w:rsidR="008834C2">
        <w:rPr>
          <w:rFonts w:cs="Times New Roman"/>
          <w:szCs w:val="18"/>
        </w:rPr>
        <w:t xml:space="preserve"> </w:t>
      </w:r>
      <w:r>
        <w:rPr>
          <w:rFonts w:cs="Times New Roman"/>
          <w:szCs w:val="18"/>
        </w:rPr>
        <w:t>potrošnog materijala i novčanih sredstava, usklađivanje termina radionice sa školskim rasporedom svih uključenih razrednih odjela, nedostatak adekvatnog prostora, nemotiviranost pojedinih učenika, gubljenje vremena za izvođenje radionice zbog kašnjenja učenika na istu</w:t>
      </w:r>
    </w:p>
    <w:p w:rsidR="00A00542" w:rsidRDefault="00A00542" w:rsidP="00A00542">
      <w:pPr>
        <w:spacing w:after="120"/>
        <w:rPr>
          <w:szCs w:val="18"/>
        </w:rPr>
      </w:pPr>
      <w:r>
        <w:rPr>
          <w:b/>
          <w:szCs w:val="18"/>
        </w:rPr>
        <w:t>Način praćenja i provjere ishoda/postignuća</w:t>
      </w:r>
      <w:r>
        <w:rPr>
          <w:szCs w:val="18"/>
        </w:rPr>
        <w:t>: opisno praćenje napretka svakog pojedinog učenika kroz sve radionice, temeljeno na razini i učestalosti njegove aktivnosti tijekom radionica, iskazima i opisima vlastitih osjećaja</w:t>
      </w:r>
    </w:p>
    <w:p w:rsidR="00570968" w:rsidRDefault="00A00542" w:rsidP="00A00542">
      <w:pPr>
        <w:spacing w:after="120"/>
        <w:rPr>
          <w:szCs w:val="18"/>
        </w:rPr>
      </w:pPr>
      <w:r>
        <w:rPr>
          <w:b/>
          <w:szCs w:val="18"/>
        </w:rPr>
        <w:t>Odgovorne osobe</w:t>
      </w:r>
      <w:r>
        <w:rPr>
          <w:szCs w:val="18"/>
        </w:rPr>
        <w:t>: Blaženka Stanković, stručni sura</w:t>
      </w:r>
      <w:r w:rsidR="00AB6918">
        <w:rPr>
          <w:szCs w:val="18"/>
        </w:rPr>
        <w:t>dnik edukacijski rehabilitator</w:t>
      </w:r>
    </w:p>
    <w:p w:rsidR="00A90803" w:rsidRPr="00657D99" w:rsidRDefault="00A90803" w:rsidP="00A90803">
      <w:pPr>
        <w:pStyle w:val="Heading3"/>
      </w:pPr>
      <w:bookmarkStart w:id="164" w:name="_Toc525736621"/>
      <w:r>
        <w:t>8</w:t>
      </w:r>
      <w:r w:rsidRPr="00657D99">
        <w:t>.2.</w:t>
      </w:r>
      <w:r w:rsidR="00F84216">
        <w:t>2</w:t>
      </w:r>
      <w:r>
        <w:t>.</w:t>
      </w:r>
      <w:r w:rsidRPr="00657D99">
        <w:t xml:space="preserve"> Pitalice - mozgalice</w:t>
      </w:r>
      <w:bookmarkEnd w:id="164"/>
    </w:p>
    <w:p w:rsidR="00A90803" w:rsidRPr="00C05A61" w:rsidRDefault="00A90803" w:rsidP="00A90803">
      <w:pPr>
        <w:spacing w:after="120"/>
        <w:ind w:firstLine="708"/>
        <w:rPr>
          <w:szCs w:val="18"/>
        </w:rPr>
      </w:pPr>
      <w:r w:rsidRPr="00C05A61">
        <w:rPr>
          <w:b/>
          <w:szCs w:val="18"/>
        </w:rPr>
        <w:t>Ciklus</w:t>
      </w:r>
      <w:r w:rsidRPr="00C05A61">
        <w:rPr>
          <w:szCs w:val="18"/>
        </w:rPr>
        <w:t xml:space="preserve"> (razred): 1. ciklus (1. – 2. r.) </w:t>
      </w:r>
    </w:p>
    <w:p w:rsidR="00A90803" w:rsidRPr="00C05A61" w:rsidRDefault="00A90803" w:rsidP="00A90803">
      <w:pPr>
        <w:autoSpaceDE w:val="0"/>
        <w:autoSpaceDN w:val="0"/>
        <w:adjustRightInd w:val="0"/>
        <w:rPr>
          <w:szCs w:val="18"/>
        </w:rPr>
      </w:pPr>
      <w:r w:rsidRPr="00C05A61">
        <w:rPr>
          <w:b/>
          <w:szCs w:val="18"/>
        </w:rPr>
        <w:t>Cilj</w:t>
      </w:r>
      <w:r w:rsidRPr="00C05A61">
        <w:rPr>
          <w:szCs w:val="18"/>
        </w:rPr>
        <w:t>: Razvijati kritičko mišljenje i stvaralaštvo kod učenika koji su daroviti i potencijalno daroviti, vježbati vježbe  koje omogućuju povezanost, spajanje uma i tijela s ciljem poticanja spoznaja i učenja.</w:t>
      </w:r>
    </w:p>
    <w:p w:rsidR="00A90803" w:rsidRPr="00C05A61" w:rsidRDefault="00A90803" w:rsidP="00A90803">
      <w:pPr>
        <w:autoSpaceDE w:val="0"/>
        <w:autoSpaceDN w:val="0"/>
        <w:adjustRightInd w:val="0"/>
        <w:spacing w:before="120"/>
        <w:rPr>
          <w:szCs w:val="18"/>
        </w:rPr>
      </w:pPr>
      <w:r w:rsidRPr="00C05A61">
        <w:rPr>
          <w:b/>
          <w:szCs w:val="18"/>
        </w:rPr>
        <w:t>Obrazloženje cilja</w:t>
      </w:r>
      <w:r w:rsidRPr="00C05A61">
        <w:rPr>
          <w:szCs w:val="18"/>
        </w:rPr>
        <w:t xml:space="preserve">:   Učenici će: rješavati problemske zadatke, zadatke logičkog zaključivanja te  kreativnog mišljenja i stvaralaštva, vježbati vježbe iz Brain gym i NTC metode </w:t>
      </w:r>
    </w:p>
    <w:p w:rsidR="00A90803" w:rsidRPr="00C05A61" w:rsidRDefault="00A90803" w:rsidP="00A90803">
      <w:pPr>
        <w:spacing w:before="120" w:after="120"/>
        <w:rPr>
          <w:szCs w:val="18"/>
        </w:rPr>
      </w:pPr>
      <w:r w:rsidRPr="00C05A61">
        <w:rPr>
          <w:b/>
          <w:szCs w:val="18"/>
        </w:rPr>
        <w:t>Očekivani ishodi/postignuća</w:t>
      </w:r>
      <w:r w:rsidRPr="00C05A61">
        <w:rPr>
          <w:szCs w:val="18"/>
        </w:rPr>
        <w:t>:</w:t>
      </w:r>
    </w:p>
    <w:p w:rsidR="00A90803" w:rsidRPr="00C05A61" w:rsidRDefault="00A90803" w:rsidP="009C528B">
      <w:pPr>
        <w:pStyle w:val="ListParagraph"/>
        <w:numPr>
          <w:ilvl w:val="0"/>
          <w:numId w:val="22"/>
        </w:numPr>
        <w:ind w:left="714" w:hanging="357"/>
        <w:jc w:val="left"/>
        <w:rPr>
          <w:szCs w:val="18"/>
        </w:rPr>
      </w:pPr>
      <w:r w:rsidRPr="00C05A61">
        <w:rPr>
          <w:szCs w:val="18"/>
        </w:rPr>
        <w:t>Jačanje koncentracije i pažnje</w:t>
      </w:r>
    </w:p>
    <w:p w:rsidR="00A90803" w:rsidRPr="00C05A61" w:rsidRDefault="00A90803" w:rsidP="009C528B">
      <w:pPr>
        <w:pStyle w:val="ListParagraph"/>
        <w:numPr>
          <w:ilvl w:val="0"/>
          <w:numId w:val="22"/>
        </w:numPr>
        <w:ind w:left="714" w:hanging="357"/>
        <w:jc w:val="left"/>
        <w:rPr>
          <w:szCs w:val="18"/>
        </w:rPr>
      </w:pPr>
      <w:r w:rsidRPr="00C05A61">
        <w:rPr>
          <w:szCs w:val="18"/>
        </w:rPr>
        <w:t>Usvajanje analize i sinteze</w:t>
      </w:r>
    </w:p>
    <w:p w:rsidR="00A90803" w:rsidRPr="00C05A61" w:rsidRDefault="00A90803" w:rsidP="009C528B">
      <w:pPr>
        <w:pStyle w:val="ListParagraph"/>
        <w:numPr>
          <w:ilvl w:val="0"/>
          <w:numId w:val="22"/>
        </w:numPr>
        <w:ind w:left="714" w:hanging="357"/>
        <w:jc w:val="left"/>
        <w:rPr>
          <w:szCs w:val="18"/>
        </w:rPr>
      </w:pPr>
      <w:r w:rsidRPr="00C05A61">
        <w:rPr>
          <w:szCs w:val="18"/>
        </w:rPr>
        <w:t>Pravilnije pisanje i čitanje</w:t>
      </w:r>
    </w:p>
    <w:p w:rsidR="00A90803" w:rsidRPr="00C05A61" w:rsidRDefault="00A90803" w:rsidP="009C528B">
      <w:pPr>
        <w:pStyle w:val="ListParagraph"/>
        <w:numPr>
          <w:ilvl w:val="0"/>
          <w:numId w:val="22"/>
        </w:numPr>
        <w:ind w:left="714" w:hanging="357"/>
        <w:jc w:val="left"/>
        <w:rPr>
          <w:szCs w:val="18"/>
        </w:rPr>
      </w:pPr>
      <w:r w:rsidRPr="00C05A61">
        <w:rPr>
          <w:szCs w:val="18"/>
        </w:rPr>
        <w:t>Razvijanje kritičkog mišljenja</w:t>
      </w:r>
    </w:p>
    <w:p w:rsidR="00A90803" w:rsidRPr="00C05A61" w:rsidRDefault="00A90803" w:rsidP="00A90803">
      <w:pPr>
        <w:spacing w:before="120" w:after="120"/>
        <w:rPr>
          <w:szCs w:val="18"/>
        </w:rPr>
      </w:pPr>
      <w:r w:rsidRPr="00C05A61">
        <w:rPr>
          <w:b/>
          <w:szCs w:val="18"/>
        </w:rPr>
        <w:t>NAČIN REALIZACIJE</w:t>
      </w:r>
      <w:r w:rsidRPr="00C05A61">
        <w:rPr>
          <w:szCs w:val="18"/>
        </w:rPr>
        <w:t xml:space="preserve">:  </w:t>
      </w:r>
    </w:p>
    <w:p w:rsidR="00A90803" w:rsidRPr="00C05A61" w:rsidRDefault="00A90803" w:rsidP="00A90803">
      <w:pPr>
        <w:tabs>
          <w:tab w:val="left" w:pos="2955"/>
        </w:tabs>
        <w:autoSpaceDE w:val="0"/>
        <w:autoSpaceDN w:val="0"/>
        <w:adjustRightInd w:val="0"/>
        <w:rPr>
          <w:szCs w:val="18"/>
        </w:rPr>
      </w:pPr>
      <w:r w:rsidRPr="00C05A61">
        <w:rPr>
          <w:b/>
          <w:szCs w:val="18"/>
        </w:rPr>
        <w:t>Oblik</w:t>
      </w:r>
      <w:r w:rsidRPr="00C05A61">
        <w:rPr>
          <w:szCs w:val="18"/>
        </w:rPr>
        <w:t>:  radionice, projekt</w:t>
      </w:r>
    </w:p>
    <w:p w:rsidR="00A90803" w:rsidRPr="00C05A61" w:rsidRDefault="00A90803" w:rsidP="00A90803">
      <w:pPr>
        <w:pStyle w:val="ListParagraph"/>
        <w:ind w:left="0"/>
        <w:rPr>
          <w:rFonts w:cs="Times New Roman"/>
          <w:szCs w:val="18"/>
        </w:rPr>
      </w:pPr>
      <w:r w:rsidRPr="00C05A61">
        <w:rPr>
          <w:rFonts w:cs="Times New Roman"/>
          <w:b/>
          <w:szCs w:val="18"/>
        </w:rPr>
        <w:t>Sudionici</w:t>
      </w:r>
      <w:r w:rsidRPr="00C05A61">
        <w:rPr>
          <w:rFonts w:cs="Times New Roman"/>
          <w:szCs w:val="18"/>
        </w:rPr>
        <w:t>: učenici, pedagoginja škole Valerija Baran</w:t>
      </w:r>
    </w:p>
    <w:p w:rsidR="00A90803" w:rsidRPr="00C05A61" w:rsidRDefault="00A90803" w:rsidP="00A90803">
      <w:pPr>
        <w:pStyle w:val="ListParagraph"/>
        <w:ind w:left="0"/>
        <w:rPr>
          <w:rFonts w:cs="Times New Roman"/>
          <w:szCs w:val="18"/>
        </w:rPr>
      </w:pPr>
      <w:r w:rsidRPr="00C05A61">
        <w:rPr>
          <w:rFonts w:cs="Times New Roman"/>
          <w:b/>
          <w:szCs w:val="18"/>
        </w:rPr>
        <w:t>Načini učenja</w:t>
      </w:r>
      <w:r w:rsidRPr="00C05A61">
        <w:rPr>
          <w:rFonts w:cs="Times New Roman"/>
          <w:szCs w:val="18"/>
        </w:rPr>
        <w:t>: vježbanje, čitanje, pisanje, mozganje…..</w:t>
      </w:r>
    </w:p>
    <w:p w:rsidR="00A90803" w:rsidRPr="00C05A61" w:rsidRDefault="00A90803" w:rsidP="00A90803">
      <w:pPr>
        <w:pStyle w:val="ListParagraph"/>
        <w:ind w:left="0"/>
        <w:rPr>
          <w:rFonts w:cs="Times New Roman"/>
          <w:szCs w:val="18"/>
        </w:rPr>
      </w:pPr>
      <w:r w:rsidRPr="00C05A61">
        <w:rPr>
          <w:rFonts w:cs="Times New Roman"/>
          <w:b/>
          <w:szCs w:val="18"/>
        </w:rPr>
        <w:t>Metode poučavanja</w:t>
      </w:r>
      <w:r w:rsidRPr="00C05A61">
        <w:rPr>
          <w:rFonts w:cs="Times New Roman"/>
          <w:szCs w:val="18"/>
        </w:rPr>
        <w:t>: demonstriranje, istraživanje, razgovor</w:t>
      </w:r>
    </w:p>
    <w:p w:rsidR="00A90803" w:rsidRPr="00C05A61" w:rsidRDefault="00A90803" w:rsidP="00A90803">
      <w:pPr>
        <w:pStyle w:val="ListParagraph"/>
        <w:ind w:left="0"/>
        <w:rPr>
          <w:rFonts w:cs="Times New Roman"/>
          <w:szCs w:val="18"/>
        </w:rPr>
      </w:pPr>
      <w:r w:rsidRPr="00C05A61">
        <w:rPr>
          <w:rFonts w:cs="Times New Roman"/>
          <w:b/>
          <w:szCs w:val="18"/>
        </w:rPr>
        <w:t>Trajanje izvedbe</w:t>
      </w:r>
      <w:r w:rsidRPr="00C05A61">
        <w:rPr>
          <w:rFonts w:cs="Times New Roman"/>
          <w:szCs w:val="18"/>
        </w:rPr>
        <w:t>:  tijekom godine</w:t>
      </w:r>
    </w:p>
    <w:p w:rsidR="00A90803" w:rsidRPr="00C05A61" w:rsidRDefault="00A90803" w:rsidP="00A90803">
      <w:pPr>
        <w:pStyle w:val="ListParagraph"/>
        <w:spacing w:before="120" w:after="120"/>
        <w:ind w:left="0" w:firstLine="709"/>
        <w:rPr>
          <w:rFonts w:cs="Times New Roman"/>
          <w:b/>
          <w:szCs w:val="18"/>
        </w:rPr>
      </w:pPr>
      <w:r w:rsidRPr="00C05A61">
        <w:rPr>
          <w:rFonts w:cs="Times New Roman"/>
          <w:b/>
          <w:szCs w:val="18"/>
        </w:rPr>
        <w:t xml:space="preserve">Resursi: </w:t>
      </w:r>
    </w:p>
    <w:p w:rsidR="00A90803" w:rsidRPr="00C05A61" w:rsidRDefault="00A90803" w:rsidP="00A90803">
      <w:pPr>
        <w:pStyle w:val="ListParagraph"/>
        <w:ind w:left="0"/>
        <w:rPr>
          <w:rFonts w:cs="Times New Roman"/>
          <w:szCs w:val="18"/>
        </w:rPr>
      </w:pPr>
      <w:r w:rsidRPr="00C05A61">
        <w:rPr>
          <w:rFonts w:cs="Times New Roman"/>
          <w:b/>
          <w:szCs w:val="18"/>
        </w:rPr>
        <w:t>Potrebni resursi</w:t>
      </w:r>
      <w:r w:rsidRPr="00C05A61">
        <w:rPr>
          <w:rFonts w:cs="Times New Roman"/>
          <w:szCs w:val="18"/>
        </w:rPr>
        <w:t>: učenici, učitelji, pedagoginja</w:t>
      </w:r>
    </w:p>
    <w:p w:rsidR="00A90803" w:rsidRPr="00C05A61" w:rsidRDefault="00A90803" w:rsidP="00A90803">
      <w:pPr>
        <w:pStyle w:val="ListParagraph"/>
        <w:ind w:left="0"/>
        <w:rPr>
          <w:rFonts w:cs="Times New Roman"/>
          <w:szCs w:val="18"/>
        </w:rPr>
      </w:pPr>
      <w:r w:rsidRPr="00C05A61">
        <w:rPr>
          <w:rFonts w:cs="Times New Roman"/>
          <w:b/>
          <w:szCs w:val="18"/>
        </w:rPr>
        <w:t>Mogućnosti</w:t>
      </w:r>
      <w:r w:rsidRPr="00C05A61">
        <w:rPr>
          <w:rFonts w:cs="Times New Roman"/>
          <w:szCs w:val="18"/>
        </w:rPr>
        <w:t>: prostorni uvjeti i dostupna oprema</w:t>
      </w:r>
    </w:p>
    <w:p w:rsidR="00A90803" w:rsidRPr="00C05A61" w:rsidRDefault="00A90803" w:rsidP="00A90803">
      <w:pPr>
        <w:pStyle w:val="ListParagraph"/>
        <w:spacing w:after="120"/>
        <w:ind w:left="0"/>
        <w:rPr>
          <w:rFonts w:cs="Times New Roman"/>
          <w:szCs w:val="18"/>
        </w:rPr>
      </w:pPr>
      <w:r w:rsidRPr="00C05A61">
        <w:rPr>
          <w:rFonts w:cs="Times New Roman"/>
          <w:b/>
          <w:szCs w:val="18"/>
        </w:rPr>
        <w:t>Moguće teškoće</w:t>
      </w:r>
      <w:r w:rsidRPr="00C05A61">
        <w:rPr>
          <w:rFonts w:cs="Times New Roman"/>
          <w:szCs w:val="18"/>
        </w:rPr>
        <w:t>: redovitost odlazaka i ustrajnost učenika</w:t>
      </w:r>
    </w:p>
    <w:p w:rsidR="00A90803" w:rsidRPr="00C05A61" w:rsidRDefault="00A90803" w:rsidP="00A90803">
      <w:pPr>
        <w:spacing w:after="120"/>
        <w:rPr>
          <w:szCs w:val="18"/>
        </w:rPr>
      </w:pPr>
      <w:r w:rsidRPr="00C05A61">
        <w:rPr>
          <w:b/>
          <w:szCs w:val="18"/>
        </w:rPr>
        <w:t>Način praćenja i provjere ishoda/postignuća</w:t>
      </w:r>
      <w:r w:rsidRPr="00C05A61">
        <w:rPr>
          <w:szCs w:val="18"/>
        </w:rPr>
        <w:t>:  uspjeh u razredu</w:t>
      </w:r>
    </w:p>
    <w:p w:rsidR="00A90803" w:rsidRDefault="00A90803" w:rsidP="00A90803">
      <w:pPr>
        <w:spacing w:line="240" w:lineRule="auto"/>
        <w:jc w:val="left"/>
      </w:pPr>
      <w:r w:rsidRPr="00C05A61">
        <w:rPr>
          <w:b/>
          <w:szCs w:val="18"/>
        </w:rPr>
        <w:t>Odgovorne osobe</w:t>
      </w:r>
      <w:r w:rsidRPr="00C05A61">
        <w:rPr>
          <w:szCs w:val="18"/>
        </w:rPr>
        <w:t>: pedagoginja Valerija Baran</w:t>
      </w:r>
      <w:r>
        <w:t xml:space="preserve"> </w:t>
      </w:r>
    </w:p>
    <w:p w:rsidR="00A90803" w:rsidRDefault="00A90803" w:rsidP="00A90803">
      <w:pPr>
        <w:pStyle w:val="Heading3"/>
      </w:pPr>
      <w:bookmarkStart w:id="165" w:name="_Toc525736622"/>
      <w:r>
        <w:t>8.2.</w:t>
      </w:r>
      <w:r w:rsidR="00F84216">
        <w:t>3</w:t>
      </w:r>
      <w:r>
        <w:t>. Mala škola životnih vještina</w:t>
      </w:r>
      <w:bookmarkEnd w:id="165"/>
    </w:p>
    <w:p w:rsidR="00A90803" w:rsidRPr="00C05A61" w:rsidRDefault="00A90803" w:rsidP="00A90803">
      <w:pPr>
        <w:spacing w:after="120"/>
        <w:ind w:firstLine="708"/>
        <w:rPr>
          <w:szCs w:val="18"/>
        </w:rPr>
      </w:pPr>
      <w:r w:rsidRPr="00C05A61">
        <w:rPr>
          <w:b/>
          <w:szCs w:val="18"/>
        </w:rPr>
        <w:t>Ciklus</w:t>
      </w:r>
      <w:r w:rsidRPr="00C05A61">
        <w:rPr>
          <w:szCs w:val="18"/>
        </w:rPr>
        <w:t xml:space="preserve"> (razred): 1.</w:t>
      </w:r>
      <w:r>
        <w:rPr>
          <w:szCs w:val="18"/>
        </w:rPr>
        <w:t xml:space="preserve"> </w:t>
      </w:r>
      <w:r w:rsidRPr="00C05A61">
        <w:rPr>
          <w:szCs w:val="18"/>
        </w:rPr>
        <w:t>i 2.  ciklus (</w:t>
      </w:r>
      <w:r>
        <w:rPr>
          <w:szCs w:val="18"/>
        </w:rPr>
        <w:t>3</w:t>
      </w:r>
      <w:r w:rsidRPr="00C05A61">
        <w:rPr>
          <w:szCs w:val="18"/>
        </w:rPr>
        <w:t xml:space="preserve"> -</w:t>
      </w:r>
      <w:r>
        <w:rPr>
          <w:szCs w:val="18"/>
        </w:rPr>
        <w:t xml:space="preserve"> 4</w:t>
      </w:r>
      <w:r w:rsidRPr="00C05A61">
        <w:rPr>
          <w:szCs w:val="18"/>
        </w:rPr>
        <w:t xml:space="preserve">. r.) </w:t>
      </w:r>
    </w:p>
    <w:p w:rsidR="00A90803" w:rsidRPr="00C05A61" w:rsidRDefault="00A90803" w:rsidP="00A90803">
      <w:pPr>
        <w:autoSpaceDE w:val="0"/>
        <w:autoSpaceDN w:val="0"/>
        <w:adjustRightInd w:val="0"/>
        <w:spacing w:line="240" w:lineRule="auto"/>
        <w:rPr>
          <w:szCs w:val="18"/>
        </w:rPr>
      </w:pPr>
      <w:r w:rsidRPr="00C05A61">
        <w:rPr>
          <w:b/>
          <w:szCs w:val="18"/>
        </w:rPr>
        <w:t>Cilj</w:t>
      </w:r>
      <w:r w:rsidRPr="00C05A61">
        <w:rPr>
          <w:szCs w:val="18"/>
        </w:rPr>
        <w:t xml:space="preserve">: </w:t>
      </w:r>
      <w:r w:rsidRPr="00C05A61">
        <w:rPr>
          <w:szCs w:val="18"/>
          <w:lang w:eastAsia="hr-HR"/>
        </w:rPr>
        <w:t>Odgajati učenike za vrijednosti, nenasilje, prihvaćanje različitosti i  međusobno prihvaćanje</w:t>
      </w:r>
      <w:r w:rsidRPr="00C05A61">
        <w:rPr>
          <w:szCs w:val="18"/>
        </w:rPr>
        <w:t>.</w:t>
      </w:r>
    </w:p>
    <w:p w:rsidR="00A90803" w:rsidRPr="00C05A61" w:rsidRDefault="00A90803" w:rsidP="00A90803">
      <w:pPr>
        <w:autoSpaceDE w:val="0"/>
        <w:autoSpaceDN w:val="0"/>
        <w:adjustRightInd w:val="0"/>
        <w:spacing w:line="240" w:lineRule="auto"/>
        <w:rPr>
          <w:szCs w:val="18"/>
          <w:lang w:eastAsia="hr-HR"/>
        </w:rPr>
      </w:pPr>
    </w:p>
    <w:p w:rsidR="00A90803" w:rsidRPr="00C05A61" w:rsidRDefault="00A90803" w:rsidP="00A90803">
      <w:pPr>
        <w:autoSpaceDE w:val="0"/>
        <w:autoSpaceDN w:val="0"/>
        <w:adjustRightInd w:val="0"/>
        <w:spacing w:line="240" w:lineRule="auto"/>
        <w:rPr>
          <w:szCs w:val="18"/>
          <w:lang w:eastAsia="hr-HR"/>
        </w:rPr>
      </w:pPr>
      <w:r w:rsidRPr="00C05A61">
        <w:rPr>
          <w:b/>
          <w:szCs w:val="18"/>
        </w:rPr>
        <w:t>Obrazloženje cilja</w:t>
      </w:r>
      <w:r w:rsidRPr="00C05A61">
        <w:rPr>
          <w:szCs w:val="18"/>
        </w:rPr>
        <w:t xml:space="preserve">: </w:t>
      </w:r>
      <w:r w:rsidRPr="00C05A61">
        <w:rPr>
          <w:szCs w:val="18"/>
          <w:lang w:eastAsia="hr-HR"/>
        </w:rPr>
        <w:t>Učenici će prepoznati osjećaj vlastite vrijednosti i pozitivne slike o sebi, vježbati kako svladati ljutnju, prepoznati važnost prijateljstva i suradnje.</w:t>
      </w:r>
    </w:p>
    <w:p w:rsidR="00A90803" w:rsidRPr="00C05A61" w:rsidRDefault="00A90803" w:rsidP="00A90803">
      <w:pPr>
        <w:spacing w:after="120"/>
        <w:rPr>
          <w:b/>
          <w:szCs w:val="18"/>
        </w:rPr>
      </w:pPr>
    </w:p>
    <w:p w:rsidR="00A90803" w:rsidRPr="00C05A61" w:rsidRDefault="00A90803" w:rsidP="00A90803">
      <w:pPr>
        <w:spacing w:after="120"/>
        <w:rPr>
          <w:szCs w:val="18"/>
        </w:rPr>
      </w:pPr>
      <w:r w:rsidRPr="00C05A61">
        <w:rPr>
          <w:b/>
          <w:szCs w:val="18"/>
        </w:rPr>
        <w:t>Očekivani ishodi/postignuća</w:t>
      </w:r>
      <w:r w:rsidRPr="00C05A61">
        <w:rPr>
          <w:szCs w:val="18"/>
        </w:rPr>
        <w:t>:</w:t>
      </w:r>
    </w:p>
    <w:p w:rsidR="00A90803" w:rsidRPr="00C05A61" w:rsidRDefault="00A90803" w:rsidP="009C528B">
      <w:pPr>
        <w:pStyle w:val="ListParagraph"/>
        <w:numPr>
          <w:ilvl w:val="0"/>
          <w:numId w:val="23"/>
        </w:numPr>
        <w:autoSpaceDE w:val="0"/>
        <w:autoSpaceDN w:val="0"/>
        <w:adjustRightInd w:val="0"/>
        <w:spacing w:line="240" w:lineRule="auto"/>
        <w:jc w:val="left"/>
        <w:rPr>
          <w:szCs w:val="18"/>
        </w:rPr>
      </w:pPr>
      <w:r w:rsidRPr="00C05A61">
        <w:rPr>
          <w:color w:val="000000"/>
          <w:szCs w:val="18"/>
          <w:lang w:eastAsia="hr-HR"/>
        </w:rPr>
        <w:t>Prepoznati vlastite vrline, mane, emocije</w:t>
      </w:r>
    </w:p>
    <w:p w:rsidR="00A90803" w:rsidRPr="00C05A61" w:rsidRDefault="00A90803" w:rsidP="009C528B">
      <w:pPr>
        <w:pStyle w:val="ListParagraph"/>
        <w:numPr>
          <w:ilvl w:val="0"/>
          <w:numId w:val="23"/>
        </w:numPr>
        <w:autoSpaceDE w:val="0"/>
        <w:autoSpaceDN w:val="0"/>
        <w:adjustRightInd w:val="0"/>
        <w:spacing w:line="240" w:lineRule="auto"/>
        <w:jc w:val="left"/>
        <w:rPr>
          <w:szCs w:val="18"/>
        </w:rPr>
      </w:pPr>
      <w:r w:rsidRPr="00C05A61">
        <w:rPr>
          <w:color w:val="000000"/>
          <w:szCs w:val="18"/>
          <w:lang w:eastAsia="hr-HR"/>
        </w:rPr>
        <w:t>Prepoznati i uvažiti  potrebe i emocije drugih</w:t>
      </w:r>
    </w:p>
    <w:p w:rsidR="00A90803" w:rsidRPr="00C05A61" w:rsidRDefault="00A90803" w:rsidP="009C528B">
      <w:pPr>
        <w:pStyle w:val="ListParagraph"/>
        <w:numPr>
          <w:ilvl w:val="0"/>
          <w:numId w:val="23"/>
        </w:numPr>
        <w:autoSpaceDE w:val="0"/>
        <w:autoSpaceDN w:val="0"/>
        <w:adjustRightInd w:val="0"/>
        <w:spacing w:line="240" w:lineRule="auto"/>
        <w:jc w:val="left"/>
        <w:rPr>
          <w:szCs w:val="18"/>
        </w:rPr>
      </w:pPr>
      <w:r w:rsidRPr="00C05A61">
        <w:rPr>
          <w:color w:val="000000"/>
          <w:szCs w:val="18"/>
          <w:lang w:eastAsia="hr-HR"/>
        </w:rPr>
        <w:lastRenderedPageBreak/>
        <w:t>Svladati ljutnju i  mirno rješavati sukobe</w:t>
      </w:r>
    </w:p>
    <w:p w:rsidR="00A90803" w:rsidRPr="00C05A61" w:rsidRDefault="00A90803" w:rsidP="009C528B">
      <w:pPr>
        <w:pStyle w:val="ListParagraph"/>
        <w:numPr>
          <w:ilvl w:val="0"/>
          <w:numId w:val="23"/>
        </w:numPr>
        <w:autoSpaceDE w:val="0"/>
        <w:autoSpaceDN w:val="0"/>
        <w:adjustRightInd w:val="0"/>
        <w:spacing w:line="240" w:lineRule="auto"/>
        <w:jc w:val="left"/>
        <w:rPr>
          <w:szCs w:val="18"/>
        </w:rPr>
      </w:pPr>
      <w:r w:rsidRPr="00C05A61">
        <w:rPr>
          <w:color w:val="000000"/>
          <w:szCs w:val="18"/>
          <w:lang w:eastAsia="hr-HR"/>
        </w:rPr>
        <w:t xml:space="preserve">Surađivati s učenicima u razredu </w:t>
      </w:r>
    </w:p>
    <w:p w:rsidR="00A90803" w:rsidRPr="00C05A61" w:rsidRDefault="00A90803" w:rsidP="00A90803">
      <w:pPr>
        <w:autoSpaceDE w:val="0"/>
        <w:autoSpaceDN w:val="0"/>
        <w:adjustRightInd w:val="0"/>
        <w:spacing w:line="240" w:lineRule="auto"/>
        <w:ind w:left="1125"/>
        <w:rPr>
          <w:szCs w:val="18"/>
        </w:rPr>
      </w:pPr>
    </w:p>
    <w:p w:rsidR="00A90803" w:rsidRPr="00C05A61" w:rsidRDefault="00A90803" w:rsidP="00A90803">
      <w:pPr>
        <w:spacing w:after="120"/>
        <w:rPr>
          <w:szCs w:val="18"/>
        </w:rPr>
      </w:pPr>
      <w:r w:rsidRPr="00C05A61">
        <w:rPr>
          <w:b/>
          <w:szCs w:val="18"/>
        </w:rPr>
        <w:t>NAČIN REALIZACIJE</w:t>
      </w:r>
      <w:r w:rsidRPr="00C05A61">
        <w:rPr>
          <w:szCs w:val="18"/>
        </w:rPr>
        <w:t xml:space="preserve">:    </w:t>
      </w:r>
    </w:p>
    <w:p w:rsidR="00A90803" w:rsidRPr="00C05A61" w:rsidRDefault="00A90803" w:rsidP="00A90803">
      <w:pPr>
        <w:autoSpaceDE w:val="0"/>
        <w:autoSpaceDN w:val="0"/>
        <w:adjustRightInd w:val="0"/>
        <w:spacing w:line="240" w:lineRule="auto"/>
        <w:rPr>
          <w:szCs w:val="18"/>
        </w:rPr>
      </w:pPr>
      <w:r w:rsidRPr="00C05A61">
        <w:rPr>
          <w:b/>
          <w:szCs w:val="18"/>
        </w:rPr>
        <w:t>Oblik</w:t>
      </w:r>
      <w:r w:rsidRPr="00C05A61">
        <w:rPr>
          <w:szCs w:val="18"/>
        </w:rPr>
        <w:t xml:space="preserve">: radionice, projekt </w:t>
      </w:r>
    </w:p>
    <w:p w:rsidR="00A90803" w:rsidRPr="00C05A61" w:rsidRDefault="00A90803" w:rsidP="00A90803">
      <w:pPr>
        <w:pStyle w:val="ListParagraph"/>
        <w:ind w:left="0"/>
        <w:rPr>
          <w:rFonts w:cs="Times New Roman"/>
          <w:szCs w:val="18"/>
        </w:rPr>
      </w:pPr>
      <w:r w:rsidRPr="00C05A61">
        <w:rPr>
          <w:rFonts w:cs="Times New Roman"/>
          <w:b/>
          <w:szCs w:val="18"/>
        </w:rPr>
        <w:t>Sudionici</w:t>
      </w:r>
      <w:r w:rsidRPr="00C05A61">
        <w:rPr>
          <w:rFonts w:cs="Times New Roman"/>
          <w:szCs w:val="18"/>
        </w:rPr>
        <w:t>: učenici, pedagoginja škole Valerija Baran</w:t>
      </w:r>
    </w:p>
    <w:p w:rsidR="00A90803" w:rsidRPr="00C05A61" w:rsidRDefault="00A90803" w:rsidP="00A90803">
      <w:pPr>
        <w:pStyle w:val="ListParagraph"/>
        <w:ind w:left="0"/>
        <w:rPr>
          <w:rFonts w:cs="Times New Roman"/>
          <w:szCs w:val="18"/>
        </w:rPr>
      </w:pPr>
      <w:r w:rsidRPr="00C05A61">
        <w:rPr>
          <w:rFonts w:cs="Times New Roman"/>
          <w:b/>
          <w:szCs w:val="18"/>
        </w:rPr>
        <w:t>Načini učenja</w:t>
      </w:r>
      <w:r w:rsidRPr="00C05A61">
        <w:rPr>
          <w:rFonts w:cs="Times New Roman"/>
          <w:szCs w:val="18"/>
        </w:rPr>
        <w:t>: igranje uloga, promišljanje, procjenjivanje …..</w:t>
      </w:r>
    </w:p>
    <w:p w:rsidR="00A90803" w:rsidRPr="00C05A61" w:rsidRDefault="00A90803" w:rsidP="00A90803">
      <w:pPr>
        <w:pStyle w:val="ListParagraph"/>
        <w:ind w:left="0"/>
        <w:rPr>
          <w:rFonts w:cs="Times New Roman"/>
          <w:szCs w:val="18"/>
        </w:rPr>
      </w:pPr>
      <w:r w:rsidRPr="00C05A61">
        <w:rPr>
          <w:rFonts w:cs="Times New Roman"/>
          <w:b/>
          <w:szCs w:val="18"/>
        </w:rPr>
        <w:t>Metode poučavanja</w:t>
      </w:r>
      <w:r w:rsidRPr="00C05A61">
        <w:rPr>
          <w:rFonts w:cs="Times New Roman"/>
          <w:szCs w:val="18"/>
        </w:rPr>
        <w:t>: demonstriranje, istraživanje, razgovor</w:t>
      </w:r>
    </w:p>
    <w:p w:rsidR="00A90803" w:rsidRPr="00C05A61" w:rsidRDefault="00A90803" w:rsidP="00A90803">
      <w:pPr>
        <w:pStyle w:val="ListParagraph"/>
        <w:ind w:left="0"/>
        <w:rPr>
          <w:rFonts w:cs="Times New Roman"/>
          <w:szCs w:val="18"/>
        </w:rPr>
      </w:pPr>
      <w:r w:rsidRPr="00C05A61">
        <w:rPr>
          <w:rFonts w:cs="Times New Roman"/>
          <w:b/>
          <w:szCs w:val="18"/>
        </w:rPr>
        <w:t>Trajanje izvedbe</w:t>
      </w:r>
      <w:r w:rsidRPr="00C05A61">
        <w:rPr>
          <w:rFonts w:cs="Times New Roman"/>
          <w:szCs w:val="18"/>
        </w:rPr>
        <w:t>:  tijekom godine</w:t>
      </w:r>
    </w:p>
    <w:p w:rsidR="00A90803" w:rsidRPr="00C05A61" w:rsidRDefault="00A90803" w:rsidP="00A90803">
      <w:pPr>
        <w:pStyle w:val="ListParagraph"/>
        <w:spacing w:before="120" w:after="120"/>
        <w:ind w:left="0" w:firstLine="709"/>
        <w:rPr>
          <w:rFonts w:cs="Times New Roman"/>
          <w:b/>
          <w:szCs w:val="18"/>
        </w:rPr>
      </w:pPr>
      <w:r w:rsidRPr="00C05A61">
        <w:rPr>
          <w:rFonts w:cs="Times New Roman"/>
          <w:b/>
          <w:szCs w:val="18"/>
        </w:rPr>
        <w:t>Resursi:</w:t>
      </w:r>
    </w:p>
    <w:p w:rsidR="00A90803" w:rsidRPr="00C05A61" w:rsidRDefault="00A90803" w:rsidP="00A90803">
      <w:pPr>
        <w:pStyle w:val="ListParagraph"/>
        <w:ind w:left="0"/>
        <w:rPr>
          <w:rFonts w:cs="Times New Roman"/>
          <w:szCs w:val="18"/>
        </w:rPr>
      </w:pPr>
      <w:r w:rsidRPr="00C05A61">
        <w:rPr>
          <w:rFonts w:cs="Times New Roman"/>
          <w:b/>
          <w:szCs w:val="18"/>
        </w:rPr>
        <w:t>Potrebni resursi</w:t>
      </w:r>
      <w:r w:rsidRPr="00C05A61">
        <w:rPr>
          <w:rFonts w:cs="Times New Roman"/>
          <w:szCs w:val="18"/>
        </w:rPr>
        <w:t>: učenici, učitelji, pedagoginja</w:t>
      </w:r>
    </w:p>
    <w:p w:rsidR="00A90803" w:rsidRPr="00C05A61" w:rsidRDefault="00A90803" w:rsidP="00A90803">
      <w:pPr>
        <w:pStyle w:val="ListParagraph"/>
        <w:ind w:left="0"/>
        <w:rPr>
          <w:rFonts w:cs="Times New Roman"/>
          <w:szCs w:val="18"/>
        </w:rPr>
      </w:pPr>
      <w:r w:rsidRPr="00C05A61">
        <w:rPr>
          <w:rFonts w:cs="Times New Roman"/>
          <w:b/>
          <w:szCs w:val="18"/>
        </w:rPr>
        <w:t>Mogućnosti</w:t>
      </w:r>
      <w:r w:rsidRPr="00C05A61">
        <w:rPr>
          <w:rFonts w:cs="Times New Roman"/>
          <w:szCs w:val="18"/>
        </w:rPr>
        <w:t>: prostorni uvjeti i dostupna oprema</w:t>
      </w:r>
    </w:p>
    <w:p w:rsidR="00A90803" w:rsidRPr="00C05A61" w:rsidRDefault="00A90803" w:rsidP="00A90803">
      <w:pPr>
        <w:pStyle w:val="ListParagraph"/>
        <w:spacing w:after="120"/>
        <w:ind w:left="0"/>
        <w:rPr>
          <w:rFonts w:cs="Times New Roman"/>
          <w:szCs w:val="18"/>
        </w:rPr>
      </w:pPr>
      <w:r w:rsidRPr="00C05A61">
        <w:rPr>
          <w:rFonts w:cs="Times New Roman"/>
          <w:b/>
          <w:szCs w:val="18"/>
        </w:rPr>
        <w:t>Moguće teškoće</w:t>
      </w:r>
      <w:r w:rsidRPr="00C05A61">
        <w:rPr>
          <w:rFonts w:cs="Times New Roman"/>
          <w:szCs w:val="18"/>
        </w:rPr>
        <w:t>: redovitost odlazaka i ustrajnost učenika</w:t>
      </w:r>
    </w:p>
    <w:p w:rsidR="00A90803" w:rsidRPr="00C05A61" w:rsidRDefault="00A90803" w:rsidP="00A90803">
      <w:pPr>
        <w:spacing w:after="120"/>
        <w:rPr>
          <w:szCs w:val="18"/>
        </w:rPr>
      </w:pPr>
      <w:r w:rsidRPr="00C05A61">
        <w:rPr>
          <w:b/>
          <w:szCs w:val="18"/>
        </w:rPr>
        <w:t>Način praćenja i provjere ishoda/postignuća</w:t>
      </w:r>
      <w:r w:rsidRPr="00C05A61">
        <w:rPr>
          <w:szCs w:val="18"/>
        </w:rPr>
        <w:t xml:space="preserve">:  uspjeh u rješavanju razrednih problema i sukoba </w:t>
      </w:r>
    </w:p>
    <w:p w:rsidR="00A90803" w:rsidRDefault="00A90803" w:rsidP="00A90803">
      <w:pPr>
        <w:spacing w:line="240" w:lineRule="auto"/>
        <w:jc w:val="left"/>
      </w:pPr>
      <w:r w:rsidRPr="00C05A61">
        <w:rPr>
          <w:b/>
          <w:szCs w:val="18"/>
        </w:rPr>
        <w:t>Odgovorne osobe</w:t>
      </w:r>
      <w:r w:rsidRPr="00C05A61">
        <w:rPr>
          <w:szCs w:val="18"/>
        </w:rPr>
        <w:t>: pedagoginja Valerija Baran</w:t>
      </w:r>
    </w:p>
    <w:p w:rsidR="00C05A61" w:rsidRDefault="00C05A61" w:rsidP="00C05A61">
      <w:pPr>
        <w:pStyle w:val="Heading3"/>
      </w:pPr>
      <w:bookmarkStart w:id="166" w:name="_Toc525736623"/>
      <w:r>
        <w:t>8.</w:t>
      </w:r>
      <w:r w:rsidR="002F14F3">
        <w:t>2</w:t>
      </w:r>
      <w:r>
        <w:t>.</w:t>
      </w:r>
      <w:r w:rsidR="00F84216">
        <w:t>4</w:t>
      </w:r>
      <w:r>
        <w:t>. Moj profesionalni razvoj</w:t>
      </w:r>
      <w:bookmarkEnd w:id="166"/>
    </w:p>
    <w:p w:rsidR="00C05A61" w:rsidRPr="00570968" w:rsidRDefault="00C05A61" w:rsidP="00C05A61">
      <w:pPr>
        <w:spacing w:after="120"/>
        <w:ind w:firstLine="708"/>
        <w:rPr>
          <w:szCs w:val="18"/>
        </w:rPr>
      </w:pPr>
      <w:r w:rsidRPr="00570968">
        <w:rPr>
          <w:b/>
          <w:szCs w:val="18"/>
        </w:rPr>
        <w:t>Ciklus</w:t>
      </w:r>
      <w:r w:rsidRPr="00570968">
        <w:rPr>
          <w:szCs w:val="18"/>
        </w:rPr>
        <w:t xml:space="preserve"> (razred): 3 ciklus (7. – 8. r.) </w:t>
      </w:r>
    </w:p>
    <w:p w:rsidR="00C05A61" w:rsidRPr="00570968" w:rsidRDefault="00C05A61" w:rsidP="00C05A61">
      <w:pPr>
        <w:autoSpaceDE w:val="0"/>
        <w:autoSpaceDN w:val="0"/>
        <w:adjustRightInd w:val="0"/>
        <w:spacing w:line="240" w:lineRule="auto"/>
        <w:rPr>
          <w:szCs w:val="18"/>
        </w:rPr>
      </w:pPr>
      <w:r w:rsidRPr="00570968">
        <w:rPr>
          <w:b/>
          <w:szCs w:val="18"/>
        </w:rPr>
        <w:t>Cilj</w:t>
      </w:r>
      <w:r w:rsidRPr="00570968">
        <w:rPr>
          <w:szCs w:val="18"/>
        </w:rPr>
        <w:t xml:space="preserve">:   </w:t>
      </w:r>
      <w:r w:rsidRPr="00570968">
        <w:rPr>
          <w:b/>
          <w:szCs w:val="18"/>
        </w:rPr>
        <w:t xml:space="preserve"> </w:t>
      </w:r>
      <w:r w:rsidRPr="00570968">
        <w:rPr>
          <w:szCs w:val="18"/>
        </w:rPr>
        <w:t xml:space="preserve"> </w:t>
      </w:r>
    </w:p>
    <w:p w:rsidR="00C05A61" w:rsidRPr="00570968" w:rsidRDefault="00C05A61" w:rsidP="00C05A61">
      <w:pPr>
        <w:autoSpaceDE w:val="0"/>
        <w:autoSpaceDN w:val="0"/>
        <w:adjustRightInd w:val="0"/>
        <w:spacing w:before="120" w:line="240" w:lineRule="auto"/>
        <w:rPr>
          <w:szCs w:val="18"/>
        </w:rPr>
      </w:pPr>
      <w:r w:rsidRPr="00570968">
        <w:rPr>
          <w:b/>
          <w:szCs w:val="18"/>
        </w:rPr>
        <w:t>Obrazloženje cilja</w:t>
      </w:r>
      <w:r w:rsidRPr="00570968">
        <w:rPr>
          <w:szCs w:val="18"/>
        </w:rPr>
        <w:t xml:space="preserve">: Učenici će upoznati svijet rada, različita zanimanja, proučavati svoje sposobnosti, interese i odabrati zanimanje i školu koju žele upisati </w:t>
      </w:r>
    </w:p>
    <w:p w:rsidR="00C05A61" w:rsidRPr="00570968" w:rsidRDefault="00C05A61" w:rsidP="00C05A61">
      <w:pPr>
        <w:autoSpaceDE w:val="0"/>
        <w:autoSpaceDN w:val="0"/>
        <w:adjustRightInd w:val="0"/>
        <w:spacing w:line="240" w:lineRule="auto"/>
        <w:rPr>
          <w:szCs w:val="18"/>
        </w:rPr>
      </w:pPr>
    </w:p>
    <w:p w:rsidR="00C05A61" w:rsidRPr="00570968" w:rsidRDefault="00C05A61" w:rsidP="00C05A61">
      <w:pPr>
        <w:spacing w:after="120"/>
        <w:rPr>
          <w:szCs w:val="18"/>
        </w:rPr>
      </w:pPr>
      <w:r w:rsidRPr="00570968">
        <w:rPr>
          <w:b/>
          <w:szCs w:val="18"/>
        </w:rPr>
        <w:t>Očekivani ishodi/postignuća</w:t>
      </w:r>
      <w:r w:rsidRPr="00570968">
        <w:rPr>
          <w:szCs w:val="18"/>
        </w:rPr>
        <w:t>:</w:t>
      </w:r>
    </w:p>
    <w:p w:rsidR="00C05A61" w:rsidRPr="00570968" w:rsidRDefault="00C05A61" w:rsidP="009C528B">
      <w:pPr>
        <w:pStyle w:val="ListParagraph"/>
        <w:numPr>
          <w:ilvl w:val="0"/>
          <w:numId w:val="24"/>
        </w:numPr>
        <w:spacing w:line="240" w:lineRule="auto"/>
        <w:rPr>
          <w:szCs w:val="18"/>
        </w:rPr>
      </w:pPr>
      <w:r w:rsidRPr="00570968">
        <w:rPr>
          <w:szCs w:val="18"/>
        </w:rPr>
        <w:t>identificirati svoje interese, sposobnosti i vrijednosti</w:t>
      </w:r>
    </w:p>
    <w:p w:rsidR="00C05A61" w:rsidRPr="00570968" w:rsidRDefault="00C05A61" w:rsidP="009C528B">
      <w:pPr>
        <w:pStyle w:val="ListParagraph"/>
        <w:numPr>
          <w:ilvl w:val="0"/>
          <w:numId w:val="24"/>
        </w:numPr>
        <w:spacing w:line="240" w:lineRule="auto"/>
        <w:rPr>
          <w:szCs w:val="18"/>
        </w:rPr>
      </w:pPr>
      <w:r w:rsidRPr="00570968">
        <w:rPr>
          <w:szCs w:val="18"/>
        </w:rPr>
        <w:t>razumjeti i objasniti kako se one reflektiraju na profesionalni izbor</w:t>
      </w:r>
    </w:p>
    <w:p w:rsidR="00C05A61" w:rsidRPr="00570968" w:rsidRDefault="00C05A61" w:rsidP="009C528B">
      <w:pPr>
        <w:pStyle w:val="ListParagraph"/>
        <w:numPr>
          <w:ilvl w:val="0"/>
          <w:numId w:val="24"/>
        </w:numPr>
        <w:spacing w:line="240" w:lineRule="auto"/>
        <w:rPr>
          <w:szCs w:val="18"/>
        </w:rPr>
      </w:pPr>
      <w:r w:rsidRPr="00570968">
        <w:rPr>
          <w:szCs w:val="18"/>
        </w:rPr>
        <w:t>prepoznati važnost istraživanja i upoznavanja samoga sebe, poznavanja vlastitih jakih i slabih strana za dobar profesionalni izbor</w:t>
      </w:r>
    </w:p>
    <w:p w:rsidR="00C05A61" w:rsidRPr="00570968" w:rsidRDefault="00C05A61" w:rsidP="00C05A61">
      <w:pPr>
        <w:spacing w:before="120" w:after="120"/>
        <w:rPr>
          <w:szCs w:val="18"/>
        </w:rPr>
      </w:pPr>
      <w:r w:rsidRPr="00570968">
        <w:rPr>
          <w:b/>
          <w:szCs w:val="18"/>
        </w:rPr>
        <w:t>NAČIN REALIZACIJE</w:t>
      </w:r>
      <w:r w:rsidRPr="00570968">
        <w:rPr>
          <w:szCs w:val="18"/>
        </w:rPr>
        <w:t xml:space="preserve">:    </w:t>
      </w:r>
    </w:p>
    <w:p w:rsidR="00C05A61" w:rsidRPr="00570968" w:rsidRDefault="00C05A61" w:rsidP="00C05A61">
      <w:pPr>
        <w:autoSpaceDE w:val="0"/>
        <w:autoSpaceDN w:val="0"/>
        <w:adjustRightInd w:val="0"/>
        <w:spacing w:line="240" w:lineRule="auto"/>
        <w:rPr>
          <w:szCs w:val="18"/>
        </w:rPr>
      </w:pPr>
      <w:r w:rsidRPr="00570968">
        <w:rPr>
          <w:b/>
          <w:szCs w:val="18"/>
        </w:rPr>
        <w:t>Oblik</w:t>
      </w:r>
      <w:r w:rsidRPr="00570968">
        <w:rPr>
          <w:szCs w:val="18"/>
        </w:rPr>
        <w:t>: projekt</w:t>
      </w:r>
    </w:p>
    <w:p w:rsidR="00C05A61" w:rsidRPr="00570968" w:rsidRDefault="00C05A61" w:rsidP="00C05A61">
      <w:pPr>
        <w:pStyle w:val="ListParagraph"/>
        <w:ind w:left="0"/>
        <w:rPr>
          <w:rFonts w:cs="Times New Roman"/>
          <w:szCs w:val="18"/>
        </w:rPr>
      </w:pPr>
      <w:r w:rsidRPr="00570968">
        <w:rPr>
          <w:rFonts w:cs="Times New Roman"/>
          <w:b/>
          <w:szCs w:val="18"/>
        </w:rPr>
        <w:t>Sudionici</w:t>
      </w:r>
      <w:r w:rsidRPr="00570968">
        <w:rPr>
          <w:rFonts w:cs="Times New Roman"/>
          <w:szCs w:val="18"/>
        </w:rPr>
        <w:t>: učenici, pedagoginja škole Valerija Baran</w:t>
      </w:r>
    </w:p>
    <w:p w:rsidR="00C05A61" w:rsidRPr="00570968" w:rsidRDefault="00C05A61" w:rsidP="00C05A61">
      <w:pPr>
        <w:pStyle w:val="ListParagraph"/>
        <w:ind w:left="0"/>
        <w:rPr>
          <w:rFonts w:cs="Times New Roman"/>
          <w:szCs w:val="18"/>
        </w:rPr>
      </w:pPr>
      <w:r w:rsidRPr="00570968">
        <w:rPr>
          <w:rFonts w:cs="Times New Roman"/>
          <w:b/>
          <w:szCs w:val="18"/>
        </w:rPr>
        <w:t>Načini učenja</w:t>
      </w:r>
      <w:r w:rsidRPr="00570968">
        <w:rPr>
          <w:rFonts w:cs="Times New Roman"/>
          <w:szCs w:val="18"/>
        </w:rPr>
        <w:t>:  vježbanje, čitanje, pisanje, mozganje</w:t>
      </w:r>
      <w:r w:rsidRPr="00725A9C">
        <w:rPr>
          <w:rFonts w:cs="Times New Roman"/>
          <w:szCs w:val="18"/>
        </w:rPr>
        <w:t>…..</w:t>
      </w:r>
    </w:p>
    <w:p w:rsidR="00C05A61" w:rsidRPr="00570968" w:rsidRDefault="00C05A61" w:rsidP="00C05A61">
      <w:pPr>
        <w:pStyle w:val="ListParagraph"/>
        <w:ind w:left="0"/>
        <w:rPr>
          <w:rFonts w:cs="Times New Roman"/>
          <w:szCs w:val="18"/>
        </w:rPr>
      </w:pPr>
      <w:r w:rsidRPr="00570968">
        <w:rPr>
          <w:rFonts w:cs="Times New Roman"/>
          <w:b/>
          <w:szCs w:val="18"/>
        </w:rPr>
        <w:t>Metode poučavanja</w:t>
      </w:r>
      <w:r w:rsidRPr="00570968">
        <w:rPr>
          <w:rFonts w:cs="Times New Roman"/>
          <w:szCs w:val="18"/>
        </w:rPr>
        <w:t>: predviđanje, popunjavanje upitnika, razgovor, rasprava</w:t>
      </w:r>
    </w:p>
    <w:p w:rsidR="00C05A61" w:rsidRPr="00570968" w:rsidRDefault="00C05A61" w:rsidP="00C05A61">
      <w:pPr>
        <w:pStyle w:val="ListParagraph"/>
        <w:ind w:left="0"/>
        <w:rPr>
          <w:rFonts w:cs="Times New Roman"/>
          <w:szCs w:val="18"/>
        </w:rPr>
      </w:pPr>
      <w:r w:rsidRPr="00570968">
        <w:rPr>
          <w:rFonts w:cs="Times New Roman"/>
          <w:b/>
          <w:szCs w:val="18"/>
        </w:rPr>
        <w:t>Trajanje izvedbe</w:t>
      </w:r>
      <w:r w:rsidRPr="00570968">
        <w:rPr>
          <w:rFonts w:cs="Times New Roman"/>
          <w:szCs w:val="18"/>
        </w:rPr>
        <w:t>: tijekom godine</w:t>
      </w:r>
    </w:p>
    <w:p w:rsidR="00C05A61" w:rsidRPr="00570968" w:rsidRDefault="00C05A61" w:rsidP="00C05A61">
      <w:pPr>
        <w:pStyle w:val="ListParagraph"/>
        <w:ind w:left="0"/>
        <w:rPr>
          <w:rFonts w:cs="Times New Roman"/>
          <w:szCs w:val="18"/>
        </w:rPr>
      </w:pPr>
      <w:r w:rsidRPr="00570968">
        <w:rPr>
          <w:rFonts w:cs="Times New Roman"/>
          <w:b/>
          <w:szCs w:val="18"/>
        </w:rPr>
        <w:t>Potrebni resursi</w:t>
      </w:r>
      <w:r w:rsidRPr="00570968">
        <w:rPr>
          <w:rFonts w:cs="Times New Roman"/>
          <w:szCs w:val="18"/>
        </w:rPr>
        <w:t>: učenici, učitelji, pedagoginja</w:t>
      </w:r>
    </w:p>
    <w:p w:rsidR="00C05A61" w:rsidRPr="00570968" w:rsidRDefault="00C05A61" w:rsidP="00C05A61">
      <w:pPr>
        <w:pStyle w:val="ListParagraph"/>
        <w:ind w:left="0"/>
        <w:rPr>
          <w:rFonts w:cs="Times New Roman"/>
          <w:szCs w:val="18"/>
        </w:rPr>
      </w:pPr>
      <w:r w:rsidRPr="00570968">
        <w:rPr>
          <w:rFonts w:cs="Times New Roman"/>
          <w:b/>
          <w:szCs w:val="18"/>
        </w:rPr>
        <w:t>Mogućnosti</w:t>
      </w:r>
      <w:r w:rsidRPr="00570968">
        <w:rPr>
          <w:rFonts w:cs="Times New Roman"/>
          <w:szCs w:val="18"/>
        </w:rPr>
        <w:t>: prostorni uvjeti i dostupna oprema</w:t>
      </w:r>
    </w:p>
    <w:p w:rsidR="00C05A61" w:rsidRPr="00570968" w:rsidRDefault="00C05A61" w:rsidP="00C05A61">
      <w:pPr>
        <w:pStyle w:val="ListParagraph"/>
        <w:spacing w:after="120"/>
        <w:ind w:left="0"/>
        <w:rPr>
          <w:rFonts w:cs="Times New Roman"/>
          <w:szCs w:val="18"/>
        </w:rPr>
      </w:pPr>
      <w:r w:rsidRPr="00570968">
        <w:rPr>
          <w:rFonts w:cs="Times New Roman"/>
          <w:b/>
          <w:szCs w:val="18"/>
        </w:rPr>
        <w:t>Moguće teškoće</w:t>
      </w:r>
      <w:r w:rsidRPr="00570968">
        <w:rPr>
          <w:rFonts w:cs="Times New Roman"/>
          <w:szCs w:val="18"/>
        </w:rPr>
        <w:t>: redovitost odlazaka i ustrajnost učenika</w:t>
      </w:r>
    </w:p>
    <w:p w:rsidR="00C05A61" w:rsidRPr="00570968" w:rsidRDefault="00C05A61" w:rsidP="00C05A61">
      <w:pPr>
        <w:spacing w:after="120"/>
        <w:rPr>
          <w:szCs w:val="18"/>
        </w:rPr>
      </w:pPr>
      <w:r w:rsidRPr="00570968">
        <w:rPr>
          <w:b/>
          <w:szCs w:val="18"/>
        </w:rPr>
        <w:t>Način praćenja i provjere ishoda/postignuća</w:t>
      </w:r>
      <w:r w:rsidRPr="00570968">
        <w:rPr>
          <w:szCs w:val="18"/>
        </w:rPr>
        <w:t xml:space="preserve">:  uspjeh </w:t>
      </w:r>
      <w:r w:rsidR="00DD51C9">
        <w:rPr>
          <w:szCs w:val="18"/>
        </w:rPr>
        <w:t>pri</w:t>
      </w:r>
      <w:r w:rsidRPr="00570968">
        <w:rPr>
          <w:szCs w:val="18"/>
        </w:rPr>
        <w:t xml:space="preserve"> upisu </w:t>
      </w:r>
      <w:r w:rsidR="00DD51C9">
        <w:rPr>
          <w:szCs w:val="18"/>
        </w:rPr>
        <w:t>u srednju školu</w:t>
      </w:r>
    </w:p>
    <w:p w:rsidR="00C05A61" w:rsidRDefault="00C05A61" w:rsidP="00C05A61">
      <w:pPr>
        <w:rPr>
          <w:szCs w:val="18"/>
        </w:rPr>
      </w:pPr>
      <w:r w:rsidRPr="00570968">
        <w:rPr>
          <w:b/>
          <w:szCs w:val="18"/>
        </w:rPr>
        <w:t>Odgovorne osobe</w:t>
      </w:r>
      <w:r w:rsidRPr="00570968">
        <w:rPr>
          <w:szCs w:val="18"/>
        </w:rPr>
        <w:t>: pedagoginja Valerija Baran</w:t>
      </w:r>
    </w:p>
    <w:p w:rsidR="00B95A1B" w:rsidRDefault="00B95A1B" w:rsidP="00C05A61">
      <w:pPr>
        <w:rPr>
          <w:szCs w:val="18"/>
        </w:rPr>
      </w:pPr>
    </w:p>
    <w:p w:rsidR="00B95A1B" w:rsidRPr="00E424E5" w:rsidRDefault="00EC0127" w:rsidP="00B95A1B">
      <w:pPr>
        <w:pStyle w:val="Heading3"/>
        <w:rPr>
          <w:color w:val="FF0000"/>
        </w:rPr>
      </w:pPr>
      <w:bookmarkStart w:id="167" w:name="_Toc525736624"/>
      <w:r>
        <w:t>8.2.5. Hand in hand</w:t>
      </w:r>
      <w:bookmarkEnd w:id="167"/>
    </w:p>
    <w:p w:rsidR="00B95A1B" w:rsidRPr="00C05A61" w:rsidRDefault="00B95A1B" w:rsidP="00B95A1B">
      <w:pPr>
        <w:spacing w:after="120"/>
        <w:ind w:firstLine="708"/>
        <w:rPr>
          <w:szCs w:val="18"/>
        </w:rPr>
      </w:pPr>
      <w:r w:rsidRPr="00C05A61">
        <w:rPr>
          <w:b/>
          <w:szCs w:val="18"/>
        </w:rPr>
        <w:t>Ciklus</w:t>
      </w:r>
      <w:r w:rsidRPr="00C05A61">
        <w:rPr>
          <w:szCs w:val="18"/>
        </w:rPr>
        <w:t xml:space="preserve"> (razred):</w:t>
      </w:r>
      <w:r w:rsidR="00424C21">
        <w:rPr>
          <w:szCs w:val="18"/>
        </w:rPr>
        <w:t xml:space="preserve"> </w:t>
      </w:r>
      <w:r>
        <w:rPr>
          <w:szCs w:val="18"/>
        </w:rPr>
        <w:t xml:space="preserve"> </w:t>
      </w:r>
      <w:r w:rsidR="00424C21">
        <w:rPr>
          <w:szCs w:val="18"/>
        </w:rPr>
        <w:t>3</w:t>
      </w:r>
      <w:r w:rsidRPr="00C05A61">
        <w:rPr>
          <w:szCs w:val="18"/>
        </w:rPr>
        <w:t>.  ciklus (</w:t>
      </w:r>
      <w:r w:rsidR="00424C21">
        <w:rPr>
          <w:szCs w:val="18"/>
        </w:rPr>
        <w:t>8</w:t>
      </w:r>
      <w:r w:rsidRPr="00C05A61">
        <w:rPr>
          <w:szCs w:val="18"/>
        </w:rPr>
        <w:t xml:space="preserve">. r.) </w:t>
      </w:r>
    </w:p>
    <w:p w:rsidR="00B95A1B" w:rsidRPr="00C05A61" w:rsidRDefault="00B95A1B" w:rsidP="00B95A1B">
      <w:pPr>
        <w:autoSpaceDE w:val="0"/>
        <w:autoSpaceDN w:val="0"/>
        <w:adjustRightInd w:val="0"/>
        <w:spacing w:line="240" w:lineRule="auto"/>
        <w:rPr>
          <w:szCs w:val="18"/>
        </w:rPr>
      </w:pPr>
      <w:r w:rsidRPr="00C05A61">
        <w:rPr>
          <w:b/>
          <w:szCs w:val="18"/>
        </w:rPr>
        <w:t>Cilj</w:t>
      </w:r>
      <w:r w:rsidRPr="00C05A61">
        <w:rPr>
          <w:szCs w:val="18"/>
        </w:rPr>
        <w:t xml:space="preserve">: </w:t>
      </w:r>
      <w:r w:rsidRPr="00C05A61">
        <w:rPr>
          <w:szCs w:val="18"/>
          <w:lang w:eastAsia="hr-HR"/>
        </w:rPr>
        <w:t>Odgajati učenike za vrijednosti, nenasilje, prihvaćanje različitosti i  međusobno prihvaćanje</w:t>
      </w:r>
      <w:r w:rsidRPr="00C05A61">
        <w:rPr>
          <w:szCs w:val="18"/>
        </w:rPr>
        <w:t>.</w:t>
      </w:r>
    </w:p>
    <w:p w:rsidR="00B95A1B" w:rsidRPr="00C05A61" w:rsidRDefault="00B95A1B" w:rsidP="00B95A1B">
      <w:pPr>
        <w:autoSpaceDE w:val="0"/>
        <w:autoSpaceDN w:val="0"/>
        <w:adjustRightInd w:val="0"/>
        <w:spacing w:line="240" w:lineRule="auto"/>
        <w:rPr>
          <w:szCs w:val="18"/>
          <w:lang w:eastAsia="hr-HR"/>
        </w:rPr>
      </w:pPr>
    </w:p>
    <w:p w:rsidR="00B95A1B" w:rsidRPr="00C05A61" w:rsidRDefault="00B95A1B" w:rsidP="00B95A1B">
      <w:pPr>
        <w:autoSpaceDE w:val="0"/>
        <w:autoSpaceDN w:val="0"/>
        <w:adjustRightInd w:val="0"/>
        <w:spacing w:line="240" w:lineRule="auto"/>
        <w:rPr>
          <w:szCs w:val="18"/>
          <w:lang w:eastAsia="hr-HR"/>
        </w:rPr>
      </w:pPr>
      <w:r w:rsidRPr="00C05A61">
        <w:rPr>
          <w:b/>
          <w:szCs w:val="18"/>
        </w:rPr>
        <w:t>Obrazloženje cilja</w:t>
      </w:r>
      <w:r w:rsidRPr="00C05A61">
        <w:rPr>
          <w:szCs w:val="18"/>
        </w:rPr>
        <w:t xml:space="preserve">: </w:t>
      </w:r>
      <w:r w:rsidRPr="00C05A61">
        <w:rPr>
          <w:szCs w:val="18"/>
          <w:lang w:eastAsia="hr-HR"/>
        </w:rPr>
        <w:t>Učenici će prepoznati osjećaj vlastite vrijednosti i pozitivne slike o sebi, vježbati kako svladati ljutnju, prepoznati važnost prijateljstva i suradnje.</w:t>
      </w:r>
    </w:p>
    <w:p w:rsidR="00B95A1B" w:rsidRPr="00C05A61" w:rsidRDefault="00B95A1B" w:rsidP="00B95A1B">
      <w:pPr>
        <w:spacing w:after="120"/>
        <w:rPr>
          <w:b/>
          <w:szCs w:val="18"/>
        </w:rPr>
      </w:pPr>
    </w:p>
    <w:p w:rsidR="00B95A1B" w:rsidRPr="00C05A61" w:rsidRDefault="00B95A1B" w:rsidP="00B95A1B">
      <w:pPr>
        <w:spacing w:after="120"/>
        <w:rPr>
          <w:szCs w:val="18"/>
        </w:rPr>
      </w:pPr>
      <w:r w:rsidRPr="00C05A61">
        <w:rPr>
          <w:b/>
          <w:szCs w:val="18"/>
        </w:rPr>
        <w:t>Očekivani ishodi/postignuća</w:t>
      </w:r>
      <w:r w:rsidRPr="00C05A61">
        <w:rPr>
          <w:szCs w:val="18"/>
        </w:rPr>
        <w:t>:</w:t>
      </w:r>
    </w:p>
    <w:p w:rsidR="00E424E5" w:rsidRDefault="00DF17DA" w:rsidP="00EC0127">
      <w:pPr>
        <w:pStyle w:val="ListParagraph"/>
        <w:numPr>
          <w:ilvl w:val="0"/>
          <w:numId w:val="23"/>
        </w:numPr>
        <w:autoSpaceDE w:val="0"/>
        <w:autoSpaceDN w:val="0"/>
        <w:adjustRightInd w:val="0"/>
        <w:jc w:val="left"/>
        <w:rPr>
          <w:szCs w:val="18"/>
        </w:rPr>
      </w:pPr>
      <w:r>
        <w:rPr>
          <w:szCs w:val="18"/>
        </w:rPr>
        <w:lastRenderedPageBreak/>
        <w:t>razvijaju sliku o sebi</w:t>
      </w:r>
    </w:p>
    <w:p w:rsidR="00DF17DA" w:rsidRDefault="00DF17DA" w:rsidP="00EC0127">
      <w:pPr>
        <w:pStyle w:val="ListParagraph"/>
        <w:numPr>
          <w:ilvl w:val="0"/>
          <w:numId w:val="23"/>
        </w:numPr>
        <w:autoSpaceDE w:val="0"/>
        <w:autoSpaceDN w:val="0"/>
        <w:adjustRightInd w:val="0"/>
        <w:jc w:val="left"/>
        <w:rPr>
          <w:szCs w:val="18"/>
        </w:rPr>
      </w:pPr>
      <w:r>
        <w:rPr>
          <w:szCs w:val="18"/>
        </w:rPr>
        <w:t>upravljuju emocijama i ponašanjem</w:t>
      </w:r>
    </w:p>
    <w:p w:rsidR="00DF17DA" w:rsidRDefault="00DF17DA" w:rsidP="00EC0127">
      <w:pPr>
        <w:pStyle w:val="ListParagraph"/>
        <w:numPr>
          <w:ilvl w:val="0"/>
          <w:numId w:val="23"/>
        </w:numPr>
        <w:autoSpaceDE w:val="0"/>
        <w:autoSpaceDN w:val="0"/>
        <w:adjustRightInd w:val="0"/>
        <w:jc w:val="left"/>
        <w:rPr>
          <w:szCs w:val="18"/>
        </w:rPr>
      </w:pPr>
      <w:r>
        <w:rPr>
          <w:szCs w:val="18"/>
        </w:rPr>
        <w:t>upravlja svojim obrazovnim i profesionalnim putem</w:t>
      </w:r>
    </w:p>
    <w:p w:rsidR="00B95A1B" w:rsidRPr="00C05A61" w:rsidRDefault="00DF17DA" w:rsidP="00EC0127">
      <w:pPr>
        <w:pStyle w:val="ListParagraph"/>
        <w:numPr>
          <w:ilvl w:val="0"/>
          <w:numId w:val="23"/>
        </w:numPr>
        <w:autoSpaceDE w:val="0"/>
        <w:autoSpaceDN w:val="0"/>
        <w:adjustRightInd w:val="0"/>
        <w:jc w:val="left"/>
        <w:rPr>
          <w:szCs w:val="18"/>
        </w:rPr>
      </w:pPr>
      <w:r>
        <w:rPr>
          <w:szCs w:val="18"/>
        </w:rPr>
        <w:t>razvijaju komunikacijske vještine</w:t>
      </w:r>
    </w:p>
    <w:p w:rsidR="00B95A1B" w:rsidRPr="00C05A61" w:rsidRDefault="00DF17DA" w:rsidP="00EC0127">
      <w:pPr>
        <w:pStyle w:val="ListParagraph"/>
        <w:numPr>
          <w:ilvl w:val="0"/>
          <w:numId w:val="23"/>
        </w:numPr>
        <w:autoSpaceDE w:val="0"/>
        <w:autoSpaceDN w:val="0"/>
        <w:adjustRightInd w:val="0"/>
        <w:jc w:val="left"/>
        <w:rPr>
          <w:szCs w:val="18"/>
        </w:rPr>
      </w:pPr>
      <w:r>
        <w:rPr>
          <w:color w:val="000000"/>
          <w:szCs w:val="18"/>
          <w:lang w:eastAsia="hr-HR"/>
        </w:rPr>
        <w:t>razvijaju strategije rješavanja sukoba</w:t>
      </w:r>
    </w:p>
    <w:p w:rsidR="00B95A1B" w:rsidRPr="00C05A61" w:rsidRDefault="00B95A1B" w:rsidP="00B95A1B">
      <w:pPr>
        <w:autoSpaceDE w:val="0"/>
        <w:autoSpaceDN w:val="0"/>
        <w:adjustRightInd w:val="0"/>
        <w:spacing w:line="240" w:lineRule="auto"/>
        <w:ind w:left="1125"/>
        <w:rPr>
          <w:szCs w:val="18"/>
        </w:rPr>
      </w:pPr>
    </w:p>
    <w:p w:rsidR="00B95A1B" w:rsidRPr="00C05A61" w:rsidRDefault="00B95A1B" w:rsidP="00B95A1B">
      <w:pPr>
        <w:spacing w:after="120"/>
        <w:rPr>
          <w:szCs w:val="18"/>
        </w:rPr>
      </w:pPr>
      <w:r w:rsidRPr="00C05A61">
        <w:rPr>
          <w:b/>
          <w:szCs w:val="18"/>
        </w:rPr>
        <w:t>NAČIN REALIZACIJE</w:t>
      </w:r>
      <w:r w:rsidRPr="00C05A61">
        <w:rPr>
          <w:szCs w:val="18"/>
        </w:rPr>
        <w:t xml:space="preserve">:    </w:t>
      </w:r>
    </w:p>
    <w:p w:rsidR="00B95A1B" w:rsidRPr="00C05A61" w:rsidRDefault="00B95A1B" w:rsidP="00EC0127">
      <w:pPr>
        <w:autoSpaceDE w:val="0"/>
        <w:autoSpaceDN w:val="0"/>
        <w:adjustRightInd w:val="0"/>
        <w:rPr>
          <w:szCs w:val="18"/>
        </w:rPr>
      </w:pPr>
      <w:r w:rsidRPr="00C05A61">
        <w:rPr>
          <w:b/>
          <w:szCs w:val="18"/>
        </w:rPr>
        <w:t>Oblik</w:t>
      </w:r>
      <w:r w:rsidRPr="00C05A61">
        <w:rPr>
          <w:szCs w:val="18"/>
        </w:rPr>
        <w:t>: projekt</w:t>
      </w:r>
      <w:r w:rsidR="00424C21">
        <w:rPr>
          <w:szCs w:val="18"/>
        </w:rPr>
        <w:t>, radionice</w:t>
      </w:r>
      <w:r w:rsidRPr="00C05A61">
        <w:rPr>
          <w:szCs w:val="18"/>
        </w:rPr>
        <w:t xml:space="preserve"> </w:t>
      </w:r>
    </w:p>
    <w:p w:rsidR="00B95A1B" w:rsidRPr="00C05A61" w:rsidRDefault="00B95A1B" w:rsidP="00EC0127">
      <w:pPr>
        <w:pStyle w:val="ListParagraph"/>
        <w:ind w:left="0"/>
        <w:rPr>
          <w:rFonts w:cs="Times New Roman"/>
          <w:szCs w:val="18"/>
        </w:rPr>
      </w:pPr>
      <w:r w:rsidRPr="00C05A61">
        <w:rPr>
          <w:rFonts w:cs="Times New Roman"/>
          <w:b/>
          <w:szCs w:val="18"/>
        </w:rPr>
        <w:t>Sudionici</w:t>
      </w:r>
      <w:r w:rsidRPr="00C05A61">
        <w:rPr>
          <w:rFonts w:cs="Times New Roman"/>
          <w:szCs w:val="18"/>
        </w:rPr>
        <w:t xml:space="preserve">: učenici, </w:t>
      </w:r>
      <w:r w:rsidR="00424C21">
        <w:rPr>
          <w:rFonts w:cs="Times New Roman"/>
          <w:szCs w:val="18"/>
        </w:rPr>
        <w:t>učiteji, stručni tim škole, ravnateljica, Institut za društvena istraživanja</w:t>
      </w:r>
    </w:p>
    <w:p w:rsidR="00B95A1B" w:rsidRPr="00C05A61" w:rsidRDefault="00B95A1B" w:rsidP="00EC0127">
      <w:pPr>
        <w:pStyle w:val="ListParagraph"/>
        <w:ind w:left="0"/>
        <w:rPr>
          <w:rFonts w:cs="Times New Roman"/>
          <w:szCs w:val="18"/>
        </w:rPr>
      </w:pPr>
      <w:r w:rsidRPr="00C05A61">
        <w:rPr>
          <w:rFonts w:cs="Times New Roman"/>
          <w:b/>
          <w:szCs w:val="18"/>
        </w:rPr>
        <w:t>Načini učenja</w:t>
      </w:r>
      <w:r w:rsidRPr="00C05A61">
        <w:rPr>
          <w:rFonts w:cs="Times New Roman"/>
          <w:szCs w:val="18"/>
        </w:rPr>
        <w:t>: igranje uloga, promišljanje, procjenjivanje</w:t>
      </w:r>
      <w:r w:rsidR="00424C21">
        <w:rPr>
          <w:rFonts w:cs="Times New Roman"/>
          <w:szCs w:val="18"/>
        </w:rPr>
        <w:t>, vježbe samoregulacije</w:t>
      </w:r>
      <w:r w:rsidRPr="00C05A61">
        <w:rPr>
          <w:rFonts w:cs="Times New Roman"/>
          <w:szCs w:val="18"/>
        </w:rPr>
        <w:t xml:space="preserve"> </w:t>
      </w:r>
    </w:p>
    <w:p w:rsidR="00B95A1B" w:rsidRPr="00C05A61" w:rsidRDefault="00B95A1B" w:rsidP="00EC0127">
      <w:pPr>
        <w:pStyle w:val="ListParagraph"/>
        <w:ind w:left="0"/>
        <w:rPr>
          <w:rFonts w:cs="Times New Roman"/>
          <w:szCs w:val="18"/>
        </w:rPr>
      </w:pPr>
      <w:r w:rsidRPr="00C05A61">
        <w:rPr>
          <w:rFonts w:cs="Times New Roman"/>
          <w:b/>
          <w:szCs w:val="18"/>
        </w:rPr>
        <w:t>Metode poučavanja</w:t>
      </w:r>
      <w:r w:rsidRPr="00C05A61">
        <w:rPr>
          <w:rFonts w:cs="Times New Roman"/>
          <w:szCs w:val="18"/>
        </w:rPr>
        <w:t>: demonstriranje, istraživanje, razgovor</w:t>
      </w:r>
    </w:p>
    <w:p w:rsidR="00B95A1B" w:rsidRPr="00C05A61" w:rsidRDefault="00B95A1B" w:rsidP="00B95A1B">
      <w:pPr>
        <w:pStyle w:val="ListParagraph"/>
        <w:ind w:left="0"/>
        <w:rPr>
          <w:rFonts w:cs="Times New Roman"/>
          <w:szCs w:val="18"/>
        </w:rPr>
      </w:pPr>
      <w:r w:rsidRPr="00C05A61">
        <w:rPr>
          <w:rFonts w:cs="Times New Roman"/>
          <w:b/>
          <w:szCs w:val="18"/>
        </w:rPr>
        <w:t>Trajanje izvedbe</w:t>
      </w:r>
      <w:r w:rsidRPr="00C05A61">
        <w:rPr>
          <w:rFonts w:cs="Times New Roman"/>
          <w:szCs w:val="18"/>
        </w:rPr>
        <w:t xml:space="preserve">:  tijekom </w:t>
      </w:r>
      <w:r w:rsidR="00424C21">
        <w:rPr>
          <w:rFonts w:cs="Times New Roman"/>
          <w:szCs w:val="18"/>
        </w:rPr>
        <w:t xml:space="preserve">prvog polugodišta školske </w:t>
      </w:r>
      <w:r w:rsidRPr="00C05A61">
        <w:rPr>
          <w:rFonts w:cs="Times New Roman"/>
          <w:szCs w:val="18"/>
        </w:rPr>
        <w:t>godine</w:t>
      </w:r>
      <w:r w:rsidR="00424C21">
        <w:rPr>
          <w:rFonts w:cs="Times New Roman"/>
          <w:szCs w:val="18"/>
        </w:rPr>
        <w:t xml:space="preserve"> 2018./2019.</w:t>
      </w:r>
    </w:p>
    <w:p w:rsidR="00B95A1B" w:rsidRPr="00C05A61" w:rsidRDefault="00B95A1B" w:rsidP="00B95A1B">
      <w:pPr>
        <w:pStyle w:val="ListParagraph"/>
        <w:spacing w:before="120" w:after="120"/>
        <w:ind w:left="0" w:firstLine="709"/>
        <w:rPr>
          <w:rFonts w:cs="Times New Roman"/>
          <w:b/>
          <w:szCs w:val="18"/>
        </w:rPr>
      </w:pPr>
      <w:r w:rsidRPr="00C05A61">
        <w:rPr>
          <w:rFonts w:cs="Times New Roman"/>
          <w:b/>
          <w:szCs w:val="18"/>
        </w:rPr>
        <w:t>Resursi:</w:t>
      </w:r>
    </w:p>
    <w:p w:rsidR="00B95A1B" w:rsidRPr="00C05A61" w:rsidRDefault="00B95A1B" w:rsidP="00B95A1B">
      <w:pPr>
        <w:pStyle w:val="ListParagraph"/>
        <w:ind w:left="0"/>
        <w:rPr>
          <w:rFonts w:cs="Times New Roman"/>
          <w:szCs w:val="18"/>
        </w:rPr>
      </w:pPr>
      <w:r w:rsidRPr="00C05A61">
        <w:rPr>
          <w:rFonts w:cs="Times New Roman"/>
          <w:b/>
          <w:szCs w:val="18"/>
        </w:rPr>
        <w:t>Potrebni resursi</w:t>
      </w:r>
      <w:r w:rsidRPr="00C05A61">
        <w:rPr>
          <w:rFonts w:cs="Times New Roman"/>
          <w:szCs w:val="18"/>
        </w:rPr>
        <w:t xml:space="preserve">: učenici, učitelji, </w:t>
      </w:r>
      <w:r w:rsidR="00E424E5">
        <w:rPr>
          <w:rFonts w:cs="Times New Roman"/>
          <w:szCs w:val="18"/>
        </w:rPr>
        <w:t>stručni tim škole, ravnateljica</w:t>
      </w:r>
    </w:p>
    <w:p w:rsidR="00B95A1B" w:rsidRPr="00C05A61" w:rsidRDefault="00B95A1B" w:rsidP="00B95A1B">
      <w:pPr>
        <w:pStyle w:val="ListParagraph"/>
        <w:ind w:left="0"/>
        <w:rPr>
          <w:rFonts w:cs="Times New Roman"/>
          <w:szCs w:val="18"/>
        </w:rPr>
      </w:pPr>
      <w:r w:rsidRPr="00C05A61">
        <w:rPr>
          <w:rFonts w:cs="Times New Roman"/>
          <w:b/>
          <w:szCs w:val="18"/>
        </w:rPr>
        <w:t>Mogućnosti</w:t>
      </w:r>
      <w:r w:rsidRPr="00C05A61">
        <w:rPr>
          <w:rFonts w:cs="Times New Roman"/>
          <w:szCs w:val="18"/>
        </w:rPr>
        <w:t>: prostorni uvjeti i dostupna oprema</w:t>
      </w:r>
    </w:p>
    <w:p w:rsidR="00B95A1B" w:rsidRPr="00C05A61" w:rsidRDefault="00B95A1B" w:rsidP="00B95A1B">
      <w:pPr>
        <w:pStyle w:val="ListParagraph"/>
        <w:spacing w:after="120"/>
        <w:ind w:left="0"/>
        <w:rPr>
          <w:rFonts w:cs="Times New Roman"/>
          <w:szCs w:val="18"/>
        </w:rPr>
      </w:pPr>
      <w:r w:rsidRPr="00C05A61">
        <w:rPr>
          <w:rFonts w:cs="Times New Roman"/>
          <w:b/>
          <w:szCs w:val="18"/>
        </w:rPr>
        <w:t>Moguće teškoće</w:t>
      </w:r>
      <w:r w:rsidRPr="00C05A61">
        <w:rPr>
          <w:rFonts w:cs="Times New Roman"/>
          <w:szCs w:val="18"/>
        </w:rPr>
        <w:t xml:space="preserve">: </w:t>
      </w:r>
      <w:r w:rsidR="00424C21">
        <w:rPr>
          <w:rFonts w:cs="Times New Roman"/>
          <w:szCs w:val="18"/>
        </w:rPr>
        <w:t xml:space="preserve">otpor učenika, </w:t>
      </w:r>
      <w:r w:rsidRPr="00C05A61">
        <w:rPr>
          <w:rFonts w:cs="Times New Roman"/>
          <w:szCs w:val="18"/>
        </w:rPr>
        <w:t>ustrajnost učenika</w:t>
      </w:r>
    </w:p>
    <w:p w:rsidR="00B95A1B" w:rsidRPr="00C05A61" w:rsidRDefault="00B95A1B" w:rsidP="00B95A1B">
      <w:pPr>
        <w:spacing w:after="120"/>
        <w:rPr>
          <w:szCs w:val="18"/>
        </w:rPr>
      </w:pPr>
      <w:r w:rsidRPr="00C05A61">
        <w:rPr>
          <w:b/>
          <w:szCs w:val="18"/>
        </w:rPr>
        <w:t>Način praćenja i provjere ishoda/postignuća</w:t>
      </w:r>
      <w:r w:rsidRPr="00C05A61">
        <w:rPr>
          <w:szCs w:val="18"/>
        </w:rPr>
        <w:t xml:space="preserve">: uspjeh u rješavanju razrednih problema i sukoba </w:t>
      </w:r>
    </w:p>
    <w:p w:rsidR="00B95A1B" w:rsidRDefault="00B95A1B" w:rsidP="00B95A1B">
      <w:pPr>
        <w:rPr>
          <w:szCs w:val="18"/>
        </w:rPr>
      </w:pPr>
      <w:r w:rsidRPr="00C05A61">
        <w:rPr>
          <w:b/>
          <w:szCs w:val="18"/>
        </w:rPr>
        <w:t>Odgovorne osobe</w:t>
      </w:r>
      <w:r w:rsidRPr="00C05A61">
        <w:rPr>
          <w:szCs w:val="18"/>
        </w:rPr>
        <w:t>:</w:t>
      </w:r>
      <w:r w:rsidR="00424C21">
        <w:rPr>
          <w:szCs w:val="18"/>
        </w:rPr>
        <w:t xml:space="preserve"> ravnateljica, stručni tim škole</w:t>
      </w:r>
    </w:p>
    <w:p w:rsidR="00B95A1B" w:rsidRDefault="00B95A1B" w:rsidP="00C05A61">
      <w:pPr>
        <w:rPr>
          <w:lang w:eastAsia="hr-HR"/>
        </w:rPr>
      </w:pPr>
    </w:p>
    <w:p w:rsidR="004E3680" w:rsidRDefault="00CE2AA7" w:rsidP="004E3680">
      <w:pPr>
        <w:pStyle w:val="Heading1"/>
      </w:pPr>
      <w:bookmarkStart w:id="168" w:name="_Toc525736625"/>
      <w:r>
        <w:t xml:space="preserve">9. </w:t>
      </w:r>
      <w:r w:rsidRPr="004E3680">
        <w:t>ZDRAVLJE</w:t>
      </w:r>
      <w:r>
        <w:t>, SIGURNOST I ZAŠTITA OKOLIŠA</w:t>
      </w:r>
      <w:r w:rsidR="00EE5DAB">
        <w:t xml:space="preserve"> - me</w:t>
      </w:r>
      <w:r w:rsidR="00EE5DAB">
        <w:rPr>
          <w:rFonts w:ascii="Arial" w:hAnsi="Arial" w:cs="Arial"/>
        </w:rPr>
        <w:t>đ</w:t>
      </w:r>
      <w:r w:rsidR="00EE5DAB">
        <w:t>upredmetna tema</w:t>
      </w:r>
      <w:bookmarkEnd w:id="168"/>
    </w:p>
    <w:p w:rsidR="00431BE7" w:rsidRDefault="00431BE7" w:rsidP="00431BE7">
      <w:pPr>
        <w:pStyle w:val="Heading2"/>
      </w:pPr>
      <w:bookmarkStart w:id="169" w:name="_Toc525736626"/>
      <w:r>
        <w:t xml:space="preserve">9.1. </w:t>
      </w:r>
      <w:r w:rsidRPr="00431BE7">
        <w:t>IZVANNASTAVNA</w:t>
      </w:r>
      <w:r>
        <w:t xml:space="preserve"> AKTIVNOST</w:t>
      </w:r>
      <w:bookmarkEnd w:id="169"/>
    </w:p>
    <w:p w:rsidR="00431BE7" w:rsidRPr="002B617E" w:rsidRDefault="00431BE7" w:rsidP="00431BE7">
      <w:pPr>
        <w:pStyle w:val="Heading3"/>
      </w:pPr>
      <w:bookmarkStart w:id="170" w:name="_Toc525736627"/>
      <w:r>
        <w:t xml:space="preserve">9.1.1. </w:t>
      </w:r>
      <w:r w:rsidR="00A30F01">
        <w:t>Prva pomo</w:t>
      </w:r>
      <w:r w:rsidR="00A30F01">
        <w:rPr>
          <w:rFonts w:hint="eastAsia"/>
        </w:rPr>
        <w:t>ć</w:t>
      </w:r>
      <w:bookmarkEnd w:id="170"/>
    </w:p>
    <w:p w:rsidR="00431BE7" w:rsidRPr="00C05A61" w:rsidRDefault="00431BE7" w:rsidP="00431BE7">
      <w:pPr>
        <w:spacing w:after="120"/>
        <w:ind w:left="720"/>
        <w:rPr>
          <w:szCs w:val="18"/>
        </w:rPr>
      </w:pPr>
      <w:r w:rsidRPr="00C05A61">
        <w:rPr>
          <w:b/>
          <w:szCs w:val="18"/>
        </w:rPr>
        <w:t>Ciklus</w:t>
      </w:r>
      <w:r w:rsidRPr="00C05A61">
        <w:rPr>
          <w:szCs w:val="18"/>
        </w:rPr>
        <w:t xml:space="preserve"> (razred):  3</w:t>
      </w:r>
      <w:r w:rsidR="00463702">
        <w:rPr>
          <w:szCs w:val="18"/>
        </w:rPr>
        <w:t>.</w:t>
      </w:r>
      <w:r w:rsidRPr="00C05A61">
        <w:rPr>
          <w:szCs w:val="18"/>
        </w:rPr>
        <w:t xml:space="preserve"> ciklus</w:t>
      </w:r>
      <w:r w:rsidR="00463702">
        <w:rPr>
          <w:szCs w:val="18"/>
        </w:rPr>
        <w:t xml:space="preserve"> (7. razred)</w:t>
      </w:r>
    </w:p>
    <w:p w:rsidR="00431BE7" w:rsidRPr="00C05A61" w:rsidRDefault="00431BE7" w:rsidP="00431BE7">
      <w:pPr>
        <w:spacing w:after="120"/>
        <w:rPr>
          <w:szCs w:val="18"/>
        </w:rPr>
      </w:pPr>
      <w:r w:rsidRPr="00C05A61">
        <w:rPr>
          <w:b/>
          <w:szCs w:val="18"/>
        </w:rPr>
        <w:t>Cilj</w:t>
      </w:r>
      <w:r w:rsidRPr="00C05A61">
        <w:rPr>
          <w:szCs w:val="18"/>
        </w:rPr>
        <w:t xml:space="preserve">: </w:t>
      </w:r>
      <w:r w:rsidR="00463702" w:rsidRPr="00431BE7">
        <w:rPr>
          <w:szCs w:val="18"/>
        </w:rPr>
        <w:t xml:space="preserve">stjecanje spoznaja o humanitarnim organizacijama i humanosti kao etičkoj ljudskoj odrednici; </w:t>
      </w:r>
      <w:r w:rsidR="00463702">
        <w:rPr>
          <w:szCs w:val="18"/>
        </w:rPr>
        <w:t>priprema za brzo reagiranje u različitim životnim situacijama u kojima su ugroženi zdravlje i životi njihovih ukućana, prijatelja, susjeda ili nepoznatih sugrađana; up</w:t>
      </w:r>
      <w:r w:rsidRPr="00C05A61">
        <w:rPr>
          <w:szCs w:val="18"/>
        </w:rPr>
        <w:t>oznati s humanim vrijednostima Crvenog križa, osvijestiti ulogu znanja u životno opasnim situacijama – kako sačuvati prisebnost i pomoći ozlijeđenoj osobi.</w:t>
      </w:r>
    </w:p>
    <w:p w:rsidR="00DE3264" w:rsidRPr="00C05A61" w:rsidRDefault="00431BE7" w:rsidP="00DE3264">
      <w:pPr>
        <w:spacing w:after="120"/>
        <w:rPr>
          <w:szCs w:val="18"/>
        </w:rPr>
      </w:pPr>
      <w:r w:rsidRPr="00C05A61">
        <w:rPr>
          <w:b/>
          <w:szCs w:val="18"/>
        </w:rPr>
        <w:t>Obrazloženje cilja</w:t>
      </w:r>
      <w:r w:rsidRPr="00C05A61">
        <w:rPr>
          <w:szCs w:val="18"/>
        </w:rPr>
        <w:t xml:space="preserve">: </w:t>
      </w:r>
      <w:r w:rsidR="00463702" w:rsidRPr="00431BE7">
        <w:rPr>
          <w:szCs w:val="18"/>
        </w:rPr>
        <w:t>Kroz humanitarno djelovanje ćemo povećati empatiju prema onima kojima je pomoć potrebna.  Učenici će naučiti teoriju prve pomoći i vježbati postupke pružanja prve pomoći</w:t>
      </w:r>
      <w:r w:rsidR="00DE3264">
        <w:rPr>
          <w:szCs w:val="18"/>
        </w:rPr>
        <w:t>.</w:t>
      </w:r>
    </w:p>
    <w:p w:rsidR="00431BE7" w:rsidRPr="00C05A61" w:rsidRDefault="00431BE7" w:rsidP="00431BE7">
      <w:pPr>
        <w:spacing w:after="120"/>
        <w:rPr>
          <w:szCs w:val="18"/>
        </w:rPr>
      </w:pPr>
      <w:r w:rsidRPr="00C05A61">
        <w:rPr>
          <w:b/>
          <w:szCs w:val="18"/>
        </w:rPr>
        <w:t>Očekivani ishodi/postignuća</w:t>
      </w:r>
      <w:r w:rsidRPr="00C05A61">
        <w:rPr>
          <w:szCs w:val="18"/>
        </w:rPr>
        <w:t>:</w:t>
      </w:r>
    </w:p>
    <w:p w:rsidR="00463702" w:rsidRPr="00431BE7" w:rsidRDefault="00463702" w:rsidP="00463702">
      <w:pPr>
        <w:pStyle w:val="ListParagraph"/>
        <w:numPr>
          <w:ilvl w:val="0"/>
          <w:numId w:val="35"/>
        </w:numPr>
        <w:jc w:val="left"/>
        <w:rPr>
          <w:szCs w:val="18"/>
        </w:rPr>
      </w:pPr>
      <w:r>
        <w:rPr>
          <w:szCs w:val="18"/>
        </w:rPr>
        <w:t>procijeniti situaciju i osigurati mjesto nesreće</w:t>
      </w:r>
    </w:p>
    <w:p w:rsidR="00463702" w:rsidRPr="00431BE7" w:rsidRDefault="00463702" w:rsidP="00463702">
      <w:pPr>
        <w:pStyle w:val="ListParagraph"/>
        <w:numPr>
          <w:ilvl w:val="0"/>
          <w:numId w:val="35"/>
        </w:numPr>
        <w:jc w:val="left"/>
        <w:rPr>
          <w:szCs w:val="18"/>
        </w:rPr>
      </w:pPr>
      <w:r>
        <w:rPr>
          <w:szCs w:val="18"/>
        </w:rPr>
        <w:t>procijeniti stanje unesrećene osobe</w:t>
      </w:r>
    </w:p>
    <w:p w:rsidR="00463702" w:rsidRDefault="00463702" w:rsidP="00463702">
      <w:pPr>
        <w:pStyle w:val="ListParagraph"/>
        <w:numPr>
          <w:ilvl w:val="0"/>
          <w:numId w:val="35"/>
        </w:numPr>
        <w:jc w:val="left"/>
        <w:rPr>
          <w:szCs w:val="18"/>
        </w:rPr>
      </w:pPr>
      <w:r>
        <w:rPr>
          <w:szCs w:val="18"/>
        </w:rPr>
        <w:t>pozvati prvu pomoć</w:t>
      </w:r>
    </w:p>
    <w:p w:rsidR="00463702" w:rsidRPr="00431BE7" w:rsidRDefault="00463702" w:rsidP="00463702">
      <w:pPr>
        <w:pStyle w:val="ListParagraph"/>
        <w:numPr>
          <w:ilvl w:val="0"/>
          <w:numId w:val="35"/>
        </w:numPr>
        <w:jc w:val="left"/>
        <w:rPr>
          <w:szCs w:val="18"/>
        </w:rPr>
      </w:pPr>
      <w:r>
        <w:rPr>
          <w:szCs w:val="18"/>
        </w:rPr>
        <w:t>pružiti prvu pomoć povrijeđenoj osobi</w:t>
      </w:r>
    </w:p>
    <w:p w:rsidR="00431BE7" w:rsidRPr="00463702" w:rsidRDefault="00431BE7" w:rsidP="00463702">
      <w:pPr>
        <w:spacing w:after="120"/>
        <w:ind w:left="1080"/>
        <w:contextualSpacing/>
        <w:jc w:val="left"/>
        <w:rPr>
          <w:szCs w:val="18"/>
        </w:rPr>
      </w:pPr>
    </w:p>
    <w:p w:rsidR="00431BE7" w:rsidRPr="00C05A61" w:rsidRDefault="00431BE7" w:rsidP="00431BE7">
      <w:pPr>
        <w:spacing w:after="120"/>
        <w:rPr>
          <w:szCs w:val="18"/>
        </w:rPr>
      </w:pPr>
      <w:r w:rsidRPr="00C05A61">
        <w:rPr>
          <w:b/>
          <w:szCs w:val="18"/>
        </w:rPr>
        <w:t>NAČIN REALIZACIJE</w:t>
      </w:r>
      <w:r w:rsidRPr="00C05A61">
        <w:rPr>
          <w:szCs w:val="18"/>
        </w:rPr>
        <w:t xml:space="preserve">: </w:t>
      </w:r>
    </w:p>
    <w:p w:rsidR="00431BE7" w:rsidRPr="00C05A61" w:rsidRDefault="00431BE7" w:rsidP="00431BE7">
      <w:pPr>
        <w:spacing w:after="120"/>
        <w:contextualSpacing/>
        <w:rPr>
          <w:szCs w:val="18"/>
        </w:rPr>
      </w:pPr>
      <w:r w:rsidRPr="00C05A61">
        <w:rPr>
          <w:b/>
          <w:szCs w:val="18"/>
        </w:rPr>
        <w:t>Oblik</w:t>
      </w:r>
      <w:r w:rsidRPr="00C05A61">
        <w:rPr>
          <w:szCs w:val="18"/>
        </w:rPr>
        <w:t>: izvannastavna aktivnost</w:t>
      </w:r>
    </w:p>
    <w:p w:rsidR="00431BE7" w:rsidRPr="00C05A61" w:rsidRDefault="00431BE7" w:rsidP="00431BE7">
      <w:pPr>
        <w:spacing w:after="120"/>
        <w:contextualSpacing/>
        <w:rPr>
          <w:szCs w:val="18"/>
        </w:rPr>
      </w:pPr>
      <w:r w:rsidRPr="00C05A61">
        <w:rPr>
          <w:b/>
          <w:szCs w:val="18"/>
        </w:rPr>
        <w:t>Sudionici</w:t>
      </w:r>
      <w:r w:rsidRPr="00C05A61">
        <w:rPr>
          <w:szCs w:val="18"/>
        </w:rPr>
        <w:t xml:space="preserve">: učenici </w:t>
      </w:r>
      <w:r w:rsidR="00C929FC">
        <w:rPr>
          <w:szCs w:val="18"/>
        </w:rPr>
        <w:t xml:space="preserve">7. r. </w:t>
      </w:r>
      <w:r w:rsidRPr="00C05A61">
        <w:rPr>
          <w:szCs w:val="18"/>
        </w:rPr>
        <w:t>i profesor</w:t>
      </w:r>
      <w:r w:rsidR="00C929FC">
        <w:rPr>
          <w:szCs w:val="18"/>
        </w:rPr>
        <w:t xml:space="preserve"> TZK</w:t>
      </w:r>
    </w:p>
    <w:p w:rsidR="00431BE7" w:rsidRPr="00C05A61" w:rsidRDefault="00431BE7" w:rsidP="00431BE7">
      <w:pPr>
        <w:spacing w:after="120"/>
        <w:contextualSpacing/>
        <w:rPr>
          <w:szCs w:val="18"/>
        </w:rPr>
      </w:pPr>
      <w:r w:rsidRPr="00C05A61">
        <w:rPr>
          <w:b/>
          <w:szCs w:val="18"/>
        </w:rPr>
        <w:t>Načini učenja</w:t>
      </w:r>
      <w:r w:rsidRPr="00C05A61">
        <w:rPr>
          <w:szCs w:val="18"/>
        </w:rPr>
        <w:t>: Predavanje, individualnim, grupnim radom, praktičnim primjerima, simulacijom ozljeda i unesrećenih, obuka iz prve pomoći u Novom Vinodolskom,natjecanj</w:t>
      </w:r>
    </w:p>
    <w:p w:rsidR="00C929FC" w:rsidRDefault="00431BE7" w:rsidP="00C929FC">
      <w:pPr>
        <w:pStyle w:val="ListParagraph"/>
        <w:spacing w:after="120"/>
        <w:ind w:left="0"/>
        <w:contextualSpacing/>
        <w:rPr>
          <w:rFonts w:cs="Times New Roman"/>
          <w:szCs w:val="18"/>
        </w:rPr>
      </w:pPr>
      <w:r w:rsidRPr="00C05A61">
        <w:rPr>
          <w:b/>
          <w:szCs w:val="18"/>
        </w:rPr>
        <w:lastRenderedPageBreak/>
        <w:t>Metode poučavanja</w:t>
      </w:r>
      <w:r w:rsidRPr="00C05A61">
        <w:rPr>
          <w:szCs w:val="18"/>
        </w:rPr>
        <w:t>: Profesor će pripremiti materijal za grupni rad, koordinirati rad grupa, voditi dikusiju...</w:t>
      </w:r>
      <w:r w:rsidRPr="00C05A61">
        <w:rPr>
          <w:szCs w:val="18"/>
        </w:rPr>
        <w:br/>
      </w:r>
      <w:r w:rsidRPr="00C05A61">
        <w:rPr>
          <w:b/>
          <w:szCs w:val="18"/>
        </w:rPr>
        <w:t>Trajanje izvedbe</w:t>
      </w:r>
      <w:r w:rsidRPr="00C05A61">
        <w:rPr>
          <w:szCs w:val="18"/>
        </w:rPr>
        <w:t xml:space="preserve">: </w:t>
      </w:r>
      <w:r w:rsidR="00C929FC">
        <w:rPr>
          <w:rFonts w:cs="Times New Roman"/>
          <w:szCs w:val="18"/>
        </w:rPr>
        <w:t>1. stupanj obuke – u Osnovnoj školi bana Josipa Jelačića</w:t>
      </w:r>
    </w:p>
    <w:p w:rsidR="00431BE7" w:rsidRPr="00C05A61" w:rsidRDefault="00C929FC" w:rsidP="00C929FC">
      <w:pPr>
        <w:pStyle w:val="ListParagraph"/>
        <w:spacing w:after="120"/>
        <w:ind w:left="0"/>
        <w:contextualSpacing/>
        <w:rPr>
          <w:szCs w:val="18"/>
        </w:rPr>
      </w:pPr>
      <w:r>
        <w:rPr>
          <w:rFonts w:cs="Times New Roman"/>
          <w:szCs w:val="18"/>
        </w:rPr>
        <w:t xml:space="preserve">                             2. stupanj obuke – u domu Gradskog društva CK Zagreb u Novom Vinodolskom</w:t>
      </w:r>
    </w:p>
    <w:p w:rsidR="00431BE7" w:rsidRPr="00C05A61" w:rsidRDefault="00431BE7" w:rsidP="00431BE7">
      <w:pPr>
        <w:spacing w:before="120"/>
        <w:ind w:left="720"/>
        <w:rPr>
          <w:szCs w:val="18"/>
        </w:rPr>
      </w:pPr>
      <w:r w:rsidRPr="00C05A61">
        <w:rPr>
          <w:b/>
          <w:szCs w:val="18"/>
        </w:rPr>
        <w:t>Resursi</w:t>
      </w:r>
      <w:r w:rsidRPr="00C05A61">
        <w:rPr>
          <w:szCs w:val="18"/>
        </w:rPr>
        <w:t xml:space="preserve">: </w:t>
      </w:r>
    </w:p>
    <w:p w:rsidR="00431BE7" w:rsidRPr="00C05A61" w:rsidRDefault="00431BE7" w:rsidP="00431BE7">
      <w:pPr>
        <w:spacing w:after="120"/>
        <w:contextualSpacing/>
        <w:rPr>
          <w:szCs w:val="18"/>
        </w:rPr>
      </w:pPr>
      <w:r w:rsidRPr="00C05A61">
        <w:rPr>
          <w:b/>
          <w:szCs w:val="18"/>
        </w:rPr>
        <w:t>Potrebni resursi</w:t>
      </w:r>
      <w:r w:rsidRPr="00C05A61">
        <w:rPr>
          <w:szCs w:val="18"/>
        </w:rPr>
        <w:t xml:space="preserve">: </w:t>
      </w:r>
      <w:r w:rsidR="00C929FC">
        <w:rPr>
          <w:szCs w:val="18"/>
        </w:rPr>
        <w:t>brošure prve pomoći, sanitetski materijal</w:t>
      </w:r>
    </w:p>
    <w:p w:rsidR="00431BE7" w:rsidRPr="00C05A61" w:rsidRDefault="00431BE7" w:rsidP="00431BE7">
      <w:pPr>
        <w:spacing w:after="120"/>
        <w:contextualSpacing/>
        <w:rPr>
          <w:szCs w:val="18"/>
        </w:rPr>
      </w:pPr>
      <w:r w:rsidRPr="00C05A61">
        <w:rPr>
          <w:b/>
          <w:szCs w:val="18"/>
        </w:rPr>
        <w:t>Mogućnosti</w:t>
      </w:r>
      <w:r w:rsidRPr="00C05A61">
        <w:rPr>
          <w:szCs w:val="18"/>
        </w:rPr>
        <w:t xml:space="preserve">: </w:t>
      </w:r>
      <w:r w:rsidR="00C929FC" w:rsidRPr="00431BE7">
        <w:rPr>
          <w:szCs w:val="18"/>
        </w:rPr>
        <w:t>stručna služba škole, internet, CK, Caritas</w:t>
      </w:r>
    </w:p>
    <w:p w:rsidR="00431BE7" w:rsidRPr="00C05A61" w:rsidRDefault="00431BE7" w:rsidP="00431BE7">
      <w:pPr>
        <w:spacing w:after="120"/>
        <w:rPr>
          <w:szCs w:val="18"/>
        </w:rPr>
      </w:pPr>
      <w:r w:rsidRPr="00C05A61">
        <w:rPr>
          <w:b/>
          <w:szCs w:val="18"/>
        </w:rPr>
        <w:t xml:space="preserve">Moguće teškoće: </w:t>
      </w:r>
      <w:r w:rsidR="00C929FC">
        <w:rPr>
          <w:szCs w:val="18"/>
        </w:rPr>
        <w:t>nedostatak sanitetskog materijala, pronaći termine u rasporedu za obuku</w:t>
      </w:r>
    </w:p>
    <w:p w:rsidR="00C929FC" w:rsidRDefault="00431BE7" w:rsidP="00C929FC">
      <w:pPr>
        <w:spacing w:before="120" w:after="120"/>
        <w:rPr>
          <w:b/>
          <w:szCs w:val="18"/>
        </w:rPr>
      </w:pPr>
      <w:r w:rsidRPr="00C05A61">
        <w:rPr>
          <w:b/>
          <w:szCs w:val="18"/>
        </w:rPr>
        <w:t>Način praćenja i provjere ishoda/postignuća</w:t>
      </w:r>
      <w:r w:rsidRPr="00C05A61">
        <w:rPr>
          <w:szCs w:val="18"/>
        </w:rPr>
        <w:t xml:space="preserve">: </w:t>
      </w:r>
      <w:r w:rsidR="00C929FC">
        <w:rPr>
          <w:szCs w:val="18"/>
        </w:rPr>
        <w:t xml:space="preserve">gradsko natjecanje mladih Hrvatskog Crvenog križa, </w:t>
      </w:r>
      <w:r w:rsidR="00C929FC" w:rsidRPr="00431BE7">
        <w:rPr>
          <w:szCs w:val="18"/>
        </w:rPr>
        <w:t xml:space="preserve"> ankete učenike, pismena provjera znanja, natjecanje</w:t>
      </w:r>
      <w:r w:rsidR="00C929FC">
        <w:rPr>
          <w:szCs w:val="18"/>
        </w:rPr>
        <w:t xml:space="preserve"> unutar grupe</w:t>
      </w:r>
      <w:r w:rsidR="00C929FC" w:rsidRPr="00C05A61">
        <w:rPr>
          <w:b/>
          <w:szCs w:val="18"/>
        </w:rPr>
        <w:t xml:space="preserve"> </w:t>
      </w:r>
    </w:p>
    <w:p w:rsidR="00431BE7" w:rsidRDefault="00431BE7" w:rsidP="00C929FC">
      <w:pPr>
        <w:spacing w:before="120" w:after="120"/>
        <w:rPr>
          <w:szCs w:val="18"/>
        </w:rPr>
      </w:pPr>
      <w:r w:rsidRPr="00C05A61">
        <w:rPr>
          <w:b/>
          <w:szCs w:val="18"/>
        </w:rPr>
        <w:t>Odgovorne osobe</w:t>
      </w:r>
      <w:r w:rsidRPr="00C05A61">
        <w:rPr>
          <w:szCs w:val="18"/>
        </w:rPr>
        <w:t xml:space="preserve">: </w:t>
      </w:r>
      <w:r w:rsidR="009365AF">
        <w:rPr>
          <w:szCs w:val="18"/>
        </w:rPr>
        <w:t>Željko Pavlić</w:t>
      </w:r>
      <w:r w:rsidRPr="00C05A61">
        <w:rPr>
          <w:szCs w:val="18"/>
        </w:rPr>
        <w:t>, prof. TZK</w:t>
      </w:r>
    </w:p>
    <w:p w:rsidR="00005E39" w:rsidRDefault="00005E39" w:rsidP="00005E39">
      <w:pPr>
        <w:pStyle w:val="Heading3"/>
      </w:pPr>
      <w:bookmarkStart w:id="171" w:name="_Toc525736628"/>
      <w:r>
        <w:t>9.1.2. Eko škola</w:t>
      </w:r>
      <w:bookmarkEnd w:id="171"/>
    </w:p>
    <w:p w:rsidR="00005E39" w:rsidRPr="002B617E" w:rsidRDefault="00005E39" w:rsidP="004C63C7">
      <w:pPr>
        <w:spacing w:after="120"/>
        <w:ind w:firstLine="708"/>
      </w:pPr>
      <w:r w:rsidRPr="002B617E">
        <w:rPr>
          <w:b/>
        </w:rPr>
        <w:t>Ciklus</w:t>
      </w:r>
      <w:r w:rsidRPr="002B617E">
        <w:t xml:space="preserve"> (razred):</w:t>
      </w:r>
      <w:r>
        <w:t xml:space="preserve"> 1, 2 i 3 ciklus</w:t>
      </w:r>
    </w:p>
    <w:p w:rsidR="00005E39" w:rsidRDefault="00005E39" w:rsidP="004C63C7">
      <w:pPr>
        <w:spacing w:after="120"/>
        <w:jc w:val="left"/>
      </w:pPr>
      <w:r w:rsidRPr="002B617E">
        <w:rPr>
          <w:b/>
        </w:rPr>
        <w:t>Cilj</w:t>
      </w:r>
      <w:r w:rsidRPr="002B617E">
        <w:t>:</w:t>
      </w:r>
      <w:r w:rsidRPr="00C13353">
        <w:t xml:space="preserve"> </w:t>
      </w:r>
      <w:r>
        <w:t xml:space="preserve">Upoznavanje posjetitelja s kulturno – povijesnom i prirodnom baštinom ovog dijela Zagreba. Ponovno vrednovanje Podsuseda kao izletničkog mjesta Zagreba i okolice. </w:t>
      </w:r>
    </w:p>
    <w:p w:rsidR="00005E39" w:rsidRDefault="00005E39" w:rsidP="004C63C7">
      <w:pPr>
        <w:spacing w:after="120"/>
        <w:jc w:val="left"/>
      </w:pPr>
      <w:r w:rsidRPr="00421C0F">
        <w:rPr>
          <w:b/>
        </w:rPr>
        <w:t>Obrazloženje cilja</w:t>
      </w:r>
      <w:r w:rsidRPr="002B617E">
        <w:t>:</w:t>
      </w:r>
      <w:r>
        <w:t xml:space="preserve"> Učenicima približiti pojam kulturene baštine i vrijednosti prirodnih bogatstava u okolici.</w:t>
      </w:r>
    </w:p>
    <w:p w:rsidR="00005E39" w:rsidRPr="002B617E" w:rsidRDefault="00005E39" w:rsidP="004C63C7">
      <w:pPr>
        <w:spacing w:after="120"/>
        <w:jc w:val="left"/>
      </w:pPr>
      <w:r w:rsidRPr="00421C0F">
        <w:rPr>
          <w:b/>
        </w:rPr>
        <w:t>Očekivani ishodi/postignuća</w:t>
      </w:r>
      <w:r w:rsidRPr="002B617E">
        <w:t>:</w:t>
      </w:r>
    </w:p>
    <w:p w:rsidR="00005E39" w:rsidRPr="00005E39" w:rsidRDefault="00005E39" w:rsidP="009C528B">
      <w:pPr>
        <w:pStyle w:val="ListParagraph"/>
        <w:numPr>
          <w:ilvl w:val="0"/>
          <w:numId w:val="23"/>
        </w:numPr>
        <w:autoSpaceDE w:val="0"/>
        <w:autoSpaceDN w:val="0"/>
        <w:adjustRightInd w:val="0"/>
        <w:jc w:val="left"/>
        <w:rPr>
          <w:color w:val="000000"/>
          <w:szCs w:val="18"/>
          <w:lang w:eastAsia="hr-HR"/>
        </w:rPr>
      </w:pPr>
      <w:r>
        <w:t xml:space="preserve">Stvaranje kvalitetne poučne staze, koja bi omogućila tijekom kraćeg razdoblja (od jednog do </w:t>
      </w:r>
      <w:r w:rsidRPr="00005E39">
        <w:rPr>
          <w:color w:val="000000"/>
          <w:szCs w:val="18"/>
          <w:lang w:eastAsia="hr-HR"/>
        </w:rPr>
        <w:t xml:space="preserve">dva sata kretanja) upoznavanje dijela povijesti, kulture i prirodnih blaga ovoga dijela Zagreba. </w:t>
      </w:r>
    </w:p>
    <w:p w:rsidR="00005E39" w:rsidRDefault="00005E39" w:rsidP="009C528B">
      <w:pPr>
        <w:pStyle w:val="ListParagraph"/>
        <w:numPr>
          <w:ilvl w:val="0"/>
          <w:numId w:val="23"/>
        </w:numPr>
        <w:autoSpaceDE w:val="0"/>
        <w:autoSpaceDN w:val="0"/>
        <w:adjustRightInd w:val="0"/>
        <w:jc w:val="left"/>
      </w:pPr>
      <w:r w:rsidRPr="00005E39">
        <w:rPr>
          <w:color w:val="000000"/>
          <w:szCs w:val="18"/>
          <w:lang w:eastAsia="hr-HR"/>
        </w:rPr>
        <w:t>Prikupljanje svih arheoloških, povijesnih, etnoloških, kulturnih, prirodoslovnih i drugih podataka</w:t>
      </w:r>
      <w:r>
        <w:t xml:space="preserve"> o životu mjesta na jednom mjestu </w:t>
      </w:r>
    </w:p>
    <w:p w:rsidR="00005E39" w:rsidRPr="002B617E" w:rsidRDefault="00005E39" w:rsidP="002E680E">
      <w:pPr>
        <w:pStyle w:val="ListParagraph"/>
        <w:numPr>
          <w:ilvl w:val="0"/>
          <w:numId w:val="47"/>
        </w:numPr>
        <w:spacing w:after="120"/>
      </w:pPr>
      <w:r>
        <w:t>Izrada letaka koji bi olakšali kretanje i razumijevanje poučne staze</w:t>
      </w:r>
    </w:p>
    <w:p w:rsidR="00005E39" w:rsidRPr="002B617E" w:rsidRDefault="004C63C7" w:rsidP="004C63C7">
      <w:pPr>
        <w:spacing w:after="120"/>
        <w:jc w:val="left"/>
      </w:pPr>
      <w:r w:rsidRPr="002B617E">
        <w:rPr>
          <w:b/>
        </w:rPr>
        <w:t>NAČIN REALIZACIJE</w:t>
      </w:r>
      <w:r w:rsidR="00005E39" w:rsidRPr="002B617E">
        <w:t xml:space="preserve">: </w:t>
      </w:r>
    </w:p>
    <w:p w:rsidR="00005E39" w:rsidRPr="002B617E" w:rsidRDefault="00005E39" w:rsidP="004C63C7">
      <w:pPr>
        <w:spacing w:after="120"/>
        <w:contextualSpacing/>
        <w:jc w:val="left"/>
      </w:pPr>
      <w:r w:rsidRPr="000879DC">
        <w:rPr>
          <w:b/>
        </w:rPr>
        <w:t>Oblik</w:t>
      </w:r>
      <w:r w:rsidRPr="002B617E">
        <w:t>:</w:t>
      </w:r>
      <w:r>
        <w:t xml:space="preserve"> INA</w:t>
      </w:r>
    </w:p>
    <w:p w:rsidR="00005E39" w:rsidRPr="002B617E" w:rsidRDefault="00005E39" w:rsidP="004C63C7">
      <w:pPr>
        <w:spacing w:after="120"/>
        <w:contextualSpacing/>
        <w:jc w:val="left"/>
      </w:pPr>
      <w:r w:rsidRPr="000879DC">
        <w:rPr>
          <w:b/>
        </w:rPr>
        <w:t>Sudionici</w:t>
      </w:r>
      <w:r w:rsidRPr="002B617E">
        <w:t>:</w:t>
      </w:r>
      <w:r>
        <w:t xml:space="preserve"> vanjski suradnici, učitelji prirodne grupe predmeta i ostatak kolektiva, lokalna zajednica</w:t>
      </w:r>
    </w:p>
    <w:p w:rsidR="00005E39" w:rsidRPr="002B617E" w:rsidRDefault="00005E39" w:rsidP="004C63C7">
      <w:pPr>
        <w:spacing w:after="120"/>
        <w:contextualSpacing/>
        <w:jc w:val="left"/>
      </w:pPr>
      <w:r w:rsidRPr="000879DC">
        <w:rPr>
          <w:b/>
        </w:rPr>
        <w:t>Načini učenja</w:t>
      </w:r>
      <w:r w:rsidRPr="002B617E">
        <w:t>:</w:t>
      </w:r>
      <w:r>
        <w:t xml:space="preserve"> individualni i grupni rad, istraživanje</w:t>
      </w:r>
    </w:p>
    <w:p w:rsidR="00005E39" w:rsidRPr="002B617E" w:rsidRDefault="00005E39" w:rsidP="004C63C7">
      <w:pPr>
        <w:spacing w:after="120"/>
        <w:contextualSpacing/>
        <w:jc w:val="left"/>
      </w:pPr>
      <w:r w:rsidRPr="000879DC">
        <w:rPr>
          <w:b/>
        </w:rPr>
        <w:t>Metode poučavanja</w:t>
      </w:r>
      <w:r w:rsidRPr="002B617E">
        <w:t>:</w:t>
      </w:r>
      <w:r>
        <w:t xml:space="preserve"> istraživanje</w:t>
      </w:r>
      <w:r w:rsidRPr="002B617E">
        <w:br/>
      </w:r>
      <w:r w:rsidRPr="000879DC">
        <w:rPr>
          <w:b/>
        </w:rPr>
        <w:t>Trajanje izvedbe</w:t>
      </w:r>
      <w:r w:rsidRPr="002B617E">
        <w:t>:</w:t>
      </w:r>
      <w:r>
        <w:t xml:space="preserve"> 2017.,2018.</w:t>
      </w:r>
    </w:p>
    <w:p w:rsidR="00005E39" w:rsidRDefault="00005E39" w:rsidP="004C63C7">
      <w:pPr>
        <w:spacing w:after="120"/>
        <w:ind w:firstLine="567"/>
        <w:jc w:val="left"/>
      </w:pPr>
      <w:r w:rsidRPr="002B617E">
        <w:rPr>
          <w:b/>
        </w:rPr>
        <w:t>Resursi</w:t>
      </w:r>
      <w:r>
        <w:t xml:space="preserve">: </w:t>
      </w:r>
    </w:p>
    <w:p w:rsidR="00005E39" w:rsidRDefault="00005E39" w:rsidP="004C63C7">
      <w:pPr>
        <w:spacing w:after="120"/>
        <w:contextualSpacing/>
        <w:jc w:val="left"/>
      </w:pPr>
      <w:r w:rsidRPr="000879DC">
        <w:rPr>
          <w:b/>
        </w:rPr>
        <w:t>Resursi unutar škole</w:t>
      </w:r>
      <w:r>
        <w:t>: podrška ravnatelja, suradnja učitelja i spremnost na timski rad, kompetencije učitelja, prostorni uvjeti, dostupnost literature</w:t>
      </w:r>
    </w:p>
    <w:p w:rsidR="00005E39" w:rsidRPr="002B617E" w:rsidRDefault="00005E39" w:rsidP="004C63C7">
      <w:pPr>
        <w:spacing w:after="120"/>
        <w:jc w:val="left"/>
      </w:pPr>
      <w:r w:rsidRPr="000879DC">
        <w:rPr>
          <w:b/>
        </w:rPr>
        <w:t>Resursi izvan škole</w:t>
      </w:r>
      <w:r w:rsidRPr="00B74939">
        <w:t>:</w:t>
      </w:r>
      <w:r>
        <w:t xml:space="preserve"> pomoć vanjskih suradnika </w:t>
      </w:r>
    </w:p>
    <w:p w:rsidR="004C63C7" w:rsidRDefault="004C63C7" w:rsidP="004C63C7">
      <w:pPr>
        <w:spacing w:before="120" w:after="120" w:line="240" w:lineRule="auto"/>
        <w:jc w:val="left"/>
        <w:rPr>
          <w:szCs w:val="18"/>
        </w:rPr>
      </w:pPr>
      <w:r w:rsidRPr="00570968">
        <w:rPr>
          <w:b/>
          <w:szCs w:val="18"/>
        </w:rPr>
        <w:t>Način praćenja i provjere ishoda/postignuća</w:t>
      </w:r>
      <w:r w:rsidRPr="00570968">
        <w:rPr>
          <w:szCs w:val="18"/>
        </w:rPr>
        <w:t xml:space="preserve">:  </w:t>
      </w:r>
    </w:p>
    <w:p w:rsidR="00005E39" w:rsidRPr="002B617E" w:rsidRDefault="00005E39" w:rsidP="00005E39">
      <w:pPr>
        <w:spacing w:after="120" w:line="240" w:lineRule="auto"/>
        <w:jc w:val="left"/>
      </w:pPr>
      <w:r w:rsidRPr="002B617E">
        <w:rPr>
          <w:b/>
        </w:rPr>
        <w:t>Odgovorne osobe</w:t>
      </w:r>
      <w:r w:rsidRPr="002B617E">
        <w:t>:</w:t>
      </w:r>
      <w:r>
        <w:t xml:space="preserve"> Ivana Jadrijević</w:t>
      </w:r>
    </w:p>
    <w:p w:rsidR="003E4D84" w:rsidRDefault="00CE2AA7" w:rsidP="00E051F9">
      <w:pPr>
        <w:pStyle w:val="Heading2"/>
      </w:pPr>
      <w:bookmarkStart w:id="172" w:name="_Toc525736629"/>
      <w:r>
        <w:t>9.</w:t>
      </w:r>
      <w:r w:rsidR="00431BE7">
        <w:t>2</w:t>
      </w:r>
      <w:r>
        <w:t>. TERENSKA NASTAVA</w:t>
      </w:r>
      <w:bookmarkEnd w:id="172"/>
    </w:p>
    <w:p w:rsidR="003E4D84" w:rsidRDefault="003E4D84" w:rsidP="003E4D84">
      <w:pPr>
        <w:pStyle w:val="Heading3"/>
      </w:pPr>
      <w:bookmarkStart w:id="173" w:name="_Toc525736630"/>
      <w:r>
        <w:t>9.</w:t>
      </w:r>
      <w:r w:rsidR="00431BE7">
        <w:t>2</w:t>
      </w:r>
      <w:r>
        <w:t xml:space="preserve">.1. </w:t>
      </w:r>
      <w:r w:rsidR="00CE2AA7">
        <w:t>Promet</w:t>
      </w:r>
      <w:bookmarkEnd w:id="173"/>
    </w:p>
    <w:p w:rsidR="003E4D84" w:rsidRPr="004673E3" w:rsidRDefault="003E4D84" w:rsidP="003E4D84">
      <w:pPr>
        <w:spacing w:after="120"/>
        <w:ind w:firstLine="708"/>
        <w:rPr>
          <w:szCs w:val="18"/>
        </w:rPr>
      </w:pPr>
      <w:r w:rsidRPr="004673E3">
        <w:rPr>
          <w:b/>
          <w:szCs w:val="18"/>
        </w:rPr>
        <w:t>Ciklus</w:t>
      </w:r>
      <w:r w:rsidRPr="004673E3">
        <w:rPr>
          <w:szCs w:val="18"/>
        </w:rPr>
        <w:t xml:space="preserve"> (razred): 1. ciklus (2. razred)</w:t>
      </w:r>
    </w:p>
    <w:p w:rsidR="003E4D84" w:rsidRPr="004673E3" w:rsidRDefault="003E4D84" w:rsidP="003E4D84">
      <w:pPr>
        <w:spacing w:after="120"/>
        <w:rPr>
          <w:szCs w:val="18"/>
        </w:rPr>
      </w:pPr>
      <w:r w:rsidRPr="004673E3">
        <w:rPr>
          <w:b/>
          <w:szCs w:val="18"/>
        </w:rPr>
        <w:t>Cilj</w:t>
      </w:r>
      <w:r w:rsidRPr="004673E3">
        <w:rPr>
          <w:szCs w:val="18"/>
        </w:rPr>
        <w:t>:  preventivni prometni odgoj u svrhu zaštite učenika u prometu</w:t>
      </w:r>
    </w:p>
    <w:p w:rsidR="003E4D84" w:rsidRPr="004673E3" w:rsidRDefault="003E4D84" w:rsidP="003E4D84">
      <w:pPr>
        <w:spacing w:after="120"/>
        <w:rPr>
          <w:szCs w:val="18"/>
        </w:rPr>
      </w:pPr>
      <w:r w:rsidRPr="004673E3">
        <w:rPr>
          <w:b/>
          <w:szCs w:val="18"/>
        </w:rPr>
        <w:t>Obrazloženje cilja</w:t>
      </w:r>
      <w:r w:rsidRPr="004673E3">
        <w:rPr>
          <w:szCs w:val="18"/>
        </w:rPr>
        <w:t>: preventivno djelovati na svijest učenika o zaštiti u prometu, osposobiti učenike za snalaženje u cestovnom, željezničkom i zračnom prometu</w:t>
      </w:r>
    </w:p>
    <w:p w:rsidR="003E4D84" w:rsidRPr="004673E3" w:rsidRDefault="003E4D84" w:rsidP="003E4D84">
      <w:pPr>
        <w:spacing w:after="120"/>
        <w:rPr>
          <w:szCs w:val="18"/>
        </w:rPr>
      </w:pPr>
      <w:r w:rsidRPr="004673E3">
        <w:rPr>
          <w:b/>
          <w:szCs w:val="18"/>
        </w:rPr>
        <w:t>Očekivani ishodi/postignuća</w:t>
      </w:r>
      <w:r w:rsidRPr="004673E3">
        <w:rPr>
          <w:szCs w:val="18"/>
        </w:rPr>
        <w:t>:</w:t>
      </w:r>
    </w:p>
    <w:p w:rsidR="003E4D84" w:rsidRPr="004673E3" w:rsidRDefault="003E4D84" w:rsidP="009C528B">
      <w:pPr>
        <w:pStyle w:val="ListParagraph"/>
        <w:numPr>
          <w:ilvl w:val="0"/>
          <w:numId w:val="17"/>
        </w:numPr>
        <w:rPr>
          <w:szCs w:val="18"/>
        </w:rPr>
      </w:pPr>
      <w:r w:rsidRPr="004673E3">
        <w:rPr>
          <w:szCs w:val="18"/>
        </w:rPr>
        <w:lastRenderedPageBreak/>
        <w:t>usvojiti znanja, vještine, sposobnosti i vrijednosti koje će doprinijeti zaštiti  i sigurnosti u prometu</w:t>
      </w:r>
    </w:p>
    <w:p w:rsidR="003E4D84" w:rsidRPr="004673E3" w:rsidRDefault="003E4D84" w:rsidP="009C528B">
      <w:pPr>
        <w:pStyle w:val="ListParagraph"/>
        <w:numPr>
          <w:ilvl w:val="0"/>
          <w:numId w:val="17"/>
        </w:numPr>
        <w:rPr>
          <w:szCs w:val="18"/>
        </w:rPr>
      </w:pPr>
      <w:r w:rsidRPr="004673E3">
        <w:rPr>
          <w:szCs w:val="18"/>
        </w:rPr>
        <w:t>preuzeti odgovornu ulogu sudionika u prometu bilo pješaka ili vozača</w:t>
      </w:r>
    </w:p>
    <w:p w:rsidR="003E4D84" w:rsidRPr="004673E3" w:rsidRDefault="003E4D84" w:rsidP="009C528B">
      <w:pPr>
        <w:pStyle w:val="ListParagraph"/>
        <w:numPr>
          <w:ilvl w:val="0"/>
          <w:numId w:val="17"/>
        </w:numPr>
        <w:rPr>
          <w:szCs w:val="18"/>
        </w:rPr>
      </w:pPr>
      <w:r w:rsidRPr="004673E3">
        <w:rPr>
          <w:szCs w:val="18"/>
        </w:rPr>
        <w:t xml:space="preserve">razviti samopouzdanje,osvijestiti i procijeniti vlastite mogućnosti, </w:t>
      </w:r>
    </w:p>
    <w:p w:rsidR="003E4D84" w:rsidRPr="004673E3" w:rsidRDefault="003E4D84" w:rsidP="009C528B">
      <w:pPr>
        <w:pStyle w:val="ListParagraph"/>
        <w:numPr>
          <w:ilvl w:val="0"/>
          <w:numId w:val="17"/>
        </w:numPr>
        <w:rPr>
          <w:szCs w:val="18"/>
        </w:rPr>
      </w:pPr>
      <w:r w:rsidRPr="004673E3">
        <w:rPr>
          <w:szCs w:val="18"/>
        </w:rPr>
        <w:t>provoditi pravila ponašanja u prometu</w:t>
      </w:r>
    </w:p>
    <w:p w:rsidR="003E4D84" w:rsidRPr="004673E3" w:rsidRDefault="003E4D84" w:rsidP="009C528B">
      <w:pPr>
        <w:pStyle w:val="ListParagraph"/>
        <w:numPr>
          <w:ilvl w:val="0"/>
          <w:numId w:val="17"/>
        </w:numPr>
        <w:rPr>
          <w:szCs w:val="18"/>
        </w:rPr>
      </w:pPr>
      <w:r w:rsidRPr="004673E3">
        <w:rPr>
          <w:szCs w:val="18"/>
        </w:rPr>
        <w:t>osposobiti učenike za korištenje cestovnim, željezničkim i zračnim prometom</w:t>
      </w:r>
    </w:p>
    <w:p w:rsidR="003E4D84" w:rsidRPr="004673E3" w:rsidRDefault="003E4D84" w:rsidP="003E4D84">
      <w:pPr>
        <w:spacing w:before="120" w:after="120"/>
        <w:rPr>
          <w:szCs w:val="18"/>
        </w:rPr>
      </w:pPr>
      <w:r w:rsidRPr="004673E3">
        <w:rPr>
          <w:b/>
          <w:szCs w:val="18"/>
        </w:rPr>
        <w:t>NAČIN REALIZACIJE</w:t>
      </w:r>
      <w:r w:rsidRPr="004673E3">
        <w:rPr>
          <w:szCs w:val="18"/>
        </w:rPr>
        <w:t xml:space="preserve">: </w:t>
      </w:r>
    </w:p>
    <w:p w:rsidR="003E4D84" w:rsidRPr="004673E3" w:rsidRDefault="003E4D84" w:rsidP="003E4D84">
      <w:pPr>
        <w:pStyle w:val="ListParagraph"/>
        <w:spacing w:after="120"/>
        <w:ind w:left="0"/>
        <w:contextualSpacing/>
        <w:rPr>
          <w:rFonts w:cs="Times New Roman"/>
          <w:szCs w:val="18"/>
        </w:rPr>
      </w:pPr>
      <w:r w:rsidRPr="004673E3">
        <w:rPr>
          <w:rFonts w:cs="Times New Roman"/>
          <w:b/>
          <w:szCs w:val="18"/>
        </w:rPr>
        <w:t>Oblik</w:t>
      </w:r>
      <w:r w:rsidRPr="004673E3">
        <w:rPr>
          <w:rFonts w:cs="Times New Roman"/>
          <w:szCs w:val="18"/>
        </w:rPr>
        <w:t>:  TN  (autobusni,  željeznički i zračni promet)</w:t>
      </w:r>
    </w:p>
    <w:p w:rsidR="003E4D84" w:rsidRPr="004673E3" w:rsidRDefault="003E4D84" w:rsidP="003E4D84">
      <w:pPr>
        <w:pStyle w:val="ListParagraph"/>
        <w:spacing w:after="120"/>
        <w:ind w:left="0"/>
        <w:contextualSpacing/>
        <w:rPr>
          <w:rFonts w:cs="Times New Roman"/>
          <w:szCs w:val="18"/>
        </w:rPr>
      </w:pPr>
      <w:r w:rsidRPr="004673E3">
        <w:rPr>
          <w:rFonts w:cs="Times New Roman"/>
          <w:b/>
          <w:szCs w:val="18"/>
        </w:rPr>
        <w:t>Sudionici</w:t>
      </w:r>
      <w:r w:rsidRPr="004673E3">
        <w:rPr>
          <w:rFonts w:cs="Times New Roman"/>
          <w:szCs w:val="18"/>
        </w:rPr>
        <w:t>:  učenici, učiteljice, vanjski suradnici</w:t>
      </w:r>
    </w:p>
    <w:p w:rsidR="003E4D84" w:rsidRPr="004673E3" w:rsidRDefault="003E4D84" w:rsidP="003E4D84">
      <w:pPr>
        <w:pStyle w:val="ListParagraph"/>
        <w:spacing w:after="120"/>
        <w:ind w:left="0"/>
        <w:contextualSpacing/>
        <w:rPr>
          <w:rFonts w:cs="Times New Roman"/>
          <w:szCs w:val="18"/>
        </w:rPr>
      </w:pPr>
      <w:r w:rsidRPr="004673E3">
        <w:rPr>
          <w:rFonts w:cs="Times New Roman"/>
          <w:b/>
          <w:szCs w:val="18"/>
        </w:rPr>
        <w:t>Načini učenja</w:t>
      </w:r>
      <w:r w:rsidRPr="004673E3">
        <w:rPr>
          <w:rFonts w:cs="Times New Roman"/>
          <w:szCs w:val="18"/>
        </w:rPr>
        <w:t xml:space="preserve">: učenici će obići autobusni, željeznički kolodvor i zračnu luku, upoznati mogućnosti i načine putovanja, zamijetiti prednosti i nedostatke </w:t>
      </w:r>
    </w:p>
    <w:p w:rsidR="003E4D84" w:rsidRDefault="003E4D84" w:rsidP="003E4D84">
      <w:pPr>
        <w:pStyle w:val="ListParagraph"/>
        <w:spacing w:after="120"/>
        <w:ind w:left="0"/>
        <w:contextualSpacing/>
        <w:rPr>
          <w:rFonts w:cs="Times New Roman"/>
          <w:szCs w:val="18"/>
        </w:rPr>
      </w:pPr>
      <w:r w:rsidRPr="004673E3">
        <w:rPr>
          <w:rFonts w:cs="Times New Roman"/>
          <w:b/>
          <w:szCs w:val="18"/>
        </w:rPr>
        <w:t>Metode poučavanja</w:t>
      </w:r>
      <w:r w:rsidRPr="004673E3">
        <w:rPr>
          <w:rFonts w:cs="Times New Roman"/>
          <w:szCs w:val="18"/>
        </w:rPr>
        <w:t>:  učitelji  i vanjski suradnici, demonstracije, promatranja, zaključivanja, praktičnog rada</w:t>
      </w:r>
    </w:p>
    <w:p w:rsidR="003E4D84" w:rsidRPr="004673E3" w:rsidRDefault="003E4D84" w:rsidP="003E4D84">
      <w:pPr>
        <w:pStyle w:val="ListParagraph"/>
        <w:spacing w:after="120"/>
        <w:ind w:left="0"/>
        <w:contextualSpacing/>
        <w:rPr>
          <w:rFonts w:cs="Times New Roman"/>
          <w:szCs w:val="18"/>
        </w:rPr>
      </w:pPr>
      <w:r w:rsidRPr="004673E3">
        <w:rPr>
          <w:rFonts w:cs="Times New Roman"/>
          <w:b/>
          <w:szCs w:val="18"/>
        </w:rPr>
        <w:t>Trajanje izvedbe</w:t>
      </w:r>
      <w:r w:rsidRPr="004673E3">
        <w:rPr>
          <w:rFonts w:cs="Times New Roman"/>
          <w:szCs w:val="18"/>
        </w:rPr>
        <w:t>:  tijekom 1 dana</w:t>
      </w:r>
    </w:p>
    <w:p w:rsidR="003E4D84" w:rsidRPr="004673E3" w:rsidRDefault="003E4D84" w:rsidP="003E4D84">
      <w:pPr>
        <w:spacing w:after="120"/>
        <w:ind w:firstLine="708"/>
        <w:rPr>
          <w:szCs w:val="18"/>
        </w:rPr>
      </w:pPr>
      <w:r w:rsidRPr="004673E3">
        <w:rPr>
          <w:b/>
          <w:szCs w:val="18"/>
        </w:rPr>
        <w:t>Resursi</w:t>
      </w:r>
      <w:r w:rsidRPr="004673E3">
        <w:rPr>
          <w:szCs w:val="18"/>
        </w:rPr>
        <w:t xml:space="preserve">: </w:t>
      </w:r>
    </w:p>
    <w:p w:rsidR="003E4D84" w:rsidRPr="004673E3" w:rsidRDefault="003E4D84" w:rsidP="003E4D84">
      <w:pPr>
        <w:pStyle w:val="ListParagraph"/>
        <w:spacing w:after="120"/>
        <w:ind w:left="0"/>
        <w:contextualSpacing/>
        <w:rPr>
          <w:rFonts w:cs="Times New Roman"/>
          <w:szCs w:val="18"/>
        </w:rPr>
      </w:pPr>
      <w:r w:rsidRPr="004673E3">
        <w:rPr>
          <w:rFonts w:cs="Times New Roman"/>
          <w:b/>
          <w:szCs w:val="18"/>
        </w:rPr>
        <w:t>Potrebni resursi</w:t>
      </w:r>
      <w:r w:rsidRPr="004673E3">
        <w:rPr>
          <w:rFonts w:cs="Times New Roman"/>
          <w:szCs w:val="18"/>
        </w:rPr>
        <w:t>:vožnja autobusom, vlakom, obilazak zračne luke, učiteljice, stručni vodiči, prijevozna sredstva</w:t>
      </w:r>
    </w:p>
    <w:p w:rsidR="003E4D84" w:rsidRPr="004673E3" w:rsidRDefault="003E4D84" w:rsidP="003E4D84">
      <w:pPr>
        <w:pStyle w:val="ListParagraph"/>
        <w:spacing w:after="120"/>
        <w:ind w:left="0"/>
        <w:contextualSpacing/>
        <w:rPr>
          <w:rFonts w:cs="Times New Roman"/>
          <w:szCs w:val="18"/>
        </w:rPr>
      </w:pPr>
      <w:r w:rsidRPr="004673E3">
        <w:rPr>
          <w:rFonts w:cs="Times New Roman"/>
          <w:b/>
          <w:szCs w:val="18"/>
        </w:rPr>
        <w:t>Mogućnosti</w:t>
      </w:r>
      <w:r w:rsidRPr="004673E3">
        <w:rPr>
          <w:rFonts w:cs="Times New Roman"/>
          <w:szCs w:val="18"/>
        </w:rPr>
        <w:t>:  donacije, roditelji</w:t>
      </w:r>
    </w:p>
    <w:p w:rsidR="003E4D84" w:rsidRPr="004673E3" w:rsidRDefault="003E4D84" w:rsidP="003E4D84">
      <w:pPr>
        <w:pStyle w:val="ListParagraph"/>
        <w:spacing w:after="120"/>
        <w:ind w:left="0"/>
        <w:contextualSpacing/>
        <w:rPr>
          <w:rFonts w:cs="Times New Roman"/>
          <w:szCs w:val="18"/>
        </w:rPr>
      </w:pPr>
      <w:r w:rsidRPr="004673E3">
        <w:rPr>
          <w:rFonts w:cs="Times New Roman"/>
          <w:b/>
          <w:szCs w:val="18"/>
        </w:rPr>
        <w:t>Moguće teškoće</w:t>
      </w:r>
      <w:r w:rsidRPr="004673E3">
        <w:rPr>
          <w:rFonts w:cs="Times New Roman"/>
          <w:szCs w:val="18"/>
        </w:rPr>
        <w:t>: nepovoljne vremenske prilike, nedostatak financijskih sredstava</w:t>
      </w:r>
    </w:p>
    <w:p w:rsidR="003E4D84" w:rsidRPr="004673E3" w:rsidRDefault="003E4D84" w:rsidP="003E4D84">
      <w:pPr>
        <w:spacing w:after="120"/>
        <w:rPr>
          <w:szCs w:val="18"/>
        </w:rPr>
      </w:pPr>
      <w:r w:rsidRPr="004673E3">
        <w:rPr>
          <w:b/>
          <w:szCs w:val="18"/>
        </w:rPr>
        <w:t>Način praćenja i provjere ishoda/postignuća</w:t>
      </w:r>
      <w:r w:rsidRPr="004673E3">
        <w:rPr>
          <w:szCs w:val="18"/>
        </w:rPr>
        <w:t>: evaluacijski upitnik, plakat, izvješće, doživljaj</w:t>
      </w:r>
    </w:p>
    <w:p w:rsidR="00513811" w:rsidRDefault="003E4D84" w:rsidP="003E4D84">
      <w:pPr>
        <w:spacing w:after="120"/>
        <w:rPr>
          <w:szCs w:val="18"/>
        </w:rPr>
      </w:pPr>
      <w:r w:rsidRPr="004673E3">
        <w:rPr>
          <w:b/>
          <w:szCs w:val="18"/>
        </w:rPr>
        <w:t>Odgovorne osobe</w:t>
      </w:r>
      <w:r w:rsidRPr="004673E3">
        <w:rPr>
          <w:szCs w:val="18"/>
        </w:rPr>
        <w:t xml:space="preserve">: učiteljice RN </w:t>
      </w:r>
      <w:r w:rsidR="00AB6918">
        <w:rPr>
          <w:szCs w:val="18"/>
        </w:rPr>
        <w:t>Vesna Škero, Ivana Radeljak, Sandra Sau</w:t>
      </w:r>
    </w:p>
    <w:p w:rsidR="009E4841" w:rsidRDefault="009E4841" w:rsidP="003E4D84">
      <w:pPr>
        <w:spacing w:after="120"/>
        <w:rPr>
          <w:szCs w:val="18"/>
        </w:rPr>
      </w:pPr>
    </w:p>
    <w:p w:rsidR="009E4841" w:rsidRDefault="009E4841" w:rsidP="009E4841">
      <w:pPr>
        <w:pStyle w:val="Heading3"/>
      </w:pPr>
      <w:bookmarkStart w:id="174" w:name="_Toc494055783"/>
      <w:bookmarkStart w:id="175" w:name="_Toc525736631"/>
      <w:r>
        <w:t>9.2.2. P</w:t>
      </w:r>
      <w:bookmarkEnd w:id="174"/>
      <w:r>
        <w:t>osjet muzeju automobila Ferdinand Budicki</w:t>
      </w:r>
      <w:bookmarkEnd w:id="175"/>
    </w:p>
    <w:p w:rsidR="009E4841" w:rsidRDefault="009E4841" w:rsidP="009E4841">
      <w:pPr>
        <w:spacing w:after="120"/>
        <w:ind w:firstLine="708"/>
        <w:rPr>
          <w:szCs w:val="18"/>
        </w:rPr>
      </w:pPr>
      <w:r>
        <w:rPr>
          <w:b/>
          <w:szCs w:val="18"/>
        </w:rPr>
        <w:t>Ciklus</w:t>
      </w:r>
      <w:r>
        <w:rPr>
          <w:szCs w:val="18"/>
        </w:rPr>
        <w:t xml:space="preserve"> (razred): 1. ciklus (produženi boravak 2. razreda)</w:t>
      </w:r>
    </w:p>
    <w:p w:rsidR="009E4841" w:rsidRDefault="009E4841" w:rsidP="009E4841">
      <w:pPr>
        <w:spacing w:after="120"/>
        <w:rPr>
          <w:szCs w:val="18"/>
        </w:rPr>
      </w:pPr>
      <w:r>
        <w:rPr>
          <w:b/>
          <w:szCs w:val="18"/>
        </w:rPr>
        <w:t>Cilj</w:t>
      </w:r>
      <w:r>
        <w:rPr>
          <w:szCs w:val="18"/>
        </w:rPr>
        <w:t xml:space="preserve">:  osvještavanje razvoja i napretka u industriji prometnih vozila te spoznavanje važnosti posjeta muzejima u cilju podizanja kulturne svijesti </w:t>
      </w:r>
    </w:p>
    <w:p w:rsidR="009E4841" w:rsidRDefault="009E4841" w:rsidP="009E4841">
      <w:pPr>
        <w:spacing w:after="120"/>
        <w:rPr>
          <w:szCs w:val="18"/>
        </w:rPr>
      </w:pPr>
      <w:r>
        <w:rPr>
          <w:b/>
          <w:szCs w:val="18"/>
        </w:rPr>
        <w:t>Obrazloženje cilja</w:t>
      </w:r>
      <w:r>
        <w:rPr>
          <w:szCs w:val="18"/>
        </w:rPr>
        <w:t>: obilaskom muzeja učenici će imati priliku vidjeti</w:t>
      </w:r>
      <w:r w:rsidRPr="00001A33">
        <w:t xml:space="preserve"> </w:t>
      </w:r>
      <w:r>
        <w:rPr>
          <w:szCs w:val="18"/>
        </w:rPr>
        <w:t xml:space="preserve">starodobne automobile, motore i bicikale, vidjet će </w:t>
      </w:r>
      <w:r w:rsidRPr="00001A33">
        <w:rPr>
          <w:szCs w:val="18"/>
        </w:rPr>
        <w:t>mnogobrojne tematske izložbe fo</w:t>
      </w:r>
      <w:r>
        <w:rPr>
          <w:szCs w:val="18"/>
        </w:rPr>
        <w:t>tografija, sudjelovat će u radionicama kojima je cilj predstavljanje, učenje</w:t>
      </w:r>
      <w:r w:rsidRPr="00001A33">
        <w:rPr>
          <w:szCs w:val="18"/>
        </w:rPr>
        <w:t xml:space="preserve"> i promov</w:t>
      </w:r>
      <w:r>
        <w:rPr>
          <w:szCs w:val="18"/>
        </w:rPr>
        <w:t>iranje</w:t>
      </w:r>
      <w:r w:rsidRPr="00001A33">
        <w:rPr>
          <w:szCs w:val="18"/>
        </w:rPr>
        <w:t xml:space="preserve"> stopetnaest godina automobilističke kulture u Hrvatskoj.</w:t>
      </w:r>
      <w:r>
        <w:rPr>
          <w:szCs w:val="18"/>
        </w:rPr>
        <w:t xml:space="preserve"> Putem metodičkih radionica prilagođenih</w:t>
      </w:r>
      <w:r w:rsidRPr="00001A33">
        <w:rPr>
          <w:szCs w:val="18"/>
        </w:rPr>
        <w:t xml:space="preserve"> različitim uzrastima, t</w:t>
      </w:r>
      <w:r>
        <w:rPr>
          <w:szCs w:val="18"/>
        </w:rPr>
        <w:t>e zabavu i igru spoznat će jedan</w:t>
      </w:r>
      <w:r w:rsidRPr="00001A33">
        <w:rPr>
          <w:szCs w:val="18"/>
        </w:rPr>
        <w:t xml:space="preserve"> dio nacionalne povijesti.</w:t>
      </w:r>
    </w:p>
    <w:p w:rsidR="009E4841" w:rsidRPr="00627FE5" w:rsidRDefault="009E4841" w:rsidP="009E4841">
      <w:pPr>
        <w:spacing w:after="120"/>
        <w:rPr>
          <w:szCs w:val="18"/>
        </w:rPr>
      </w:pPr>
      <w:r>
        <w:rPr>
          <w:b/>
          <w:szCs w:val="18"/>
        </w:rPr>
        <w:t>Očekivani ishodi/postignuća</w:t>
      </w:r>
      <w:r>
        <w:rPr>
          <w:szCs w:val="18"/>
        </w:rPr>
        <w:t>:</w:t>
      </w:r>
    </w:p>
    <w:p w:rsidR="009E4841" w:rsidRDefault="009E4841" w:rsidP="009E4841">
      <w:pPr>
        <w:pStyle w:val="ListParagraph"/>
        <w:numPr>
          <w:ilvl w:val="0"/>
          <w:numId w:val="17"/>
        </w:numPr>
        <w:rPr>
          <w:szCs w:val="18"/>
        </w:rPr>
      </w:pPr>
      <w:r>
        <w:rPr>
          <w:szCs w:val="18"/>
        </w:rPr>
        <w:t>čuti, vidjeti, doživjeti izložbu te prepoznati i imenovati izloške</w:t>
      </w:r>
    </w:p>
    <w:p w:rsidR="009E4841" w:rsidRDefault="009E4841" w:rsidP="009E4841">
      <w:pPr>
        <w:pStyle w:val="ListParagraph"/>
        <w:numPr>
          <w:ilvl w:val="0"/>
          <w:numId w:val="17"/>
        </w:numPr>
        <w:rPr>
          <w:szCs w:val="18"/>
        </w:rPr>
      </w:pPr>
      <w:r>
        <w:rPr>
          <w:szCs w:val="18"/>
        </w:rPr>
        <w:t>opisati i objasniti vlastiti doživljaj viđenog</w:t>
      </w:r>
    </w:p>
    <w:p w:rsidR="009E4841" w:rsidRPr="00627FE5" w:rsidRDefault="009E4841" w:rsidP="009E4841">
      <w:pPr>
        <w:pStyle w:val="ListParagraph"/>
        <w:numPr>
          <w:ilvl w:val="0"/>
          <w:numId w:val="17"/>
        </w:numPr>
        <w:rPr>
          <w:szCs w:val="18"/>
        </w:rPr>
      </w:pPr>
      <w:r>
        <w:rPr>
          <w:szCs w:val="18"/>
        </w:rPr>
        <w:t>izmjenjivati dojmove i iskustva s ostalim sudionicima</w:t>
      </w:r>
    </w:p>
    <w:p w:rsidR="009E4841" w:rsidRDefault="009E4841" w:rsidP="009E4841">
      <w:pPr>
        <w:pStyle w:val="ListParagraph"/>
        <w:numPr>
          <w:ilvl w:val="0"/>
          <w:numId w:val="17"/>
        </w:numPr>
        <w:rPr>
          <w:szCs w:val="18"/>
        </w:rPr>
      </w:pPr>
      <w:r>
        <w:rPr>
          <w:szCs w:val="18"/>
        </w:rPr>
        <w:t>osvijestiti razvoj i napredak u industriji prijevoznih sredstava kroz povijest</w:t>
      </w:r>
    </w:p>
    <w:p w:rsidR="009E4841" w:rsidRDefault="009E4841" w:rsidP="009E4841">
      <w:pPr>
        <w:spacing w:before="120" w:after="120"/>
        <w:rPr>
          <w:szCs w:val="18"/>
        </w:rPr>
      </w:pPr>
      <w:r>
        <w:rPr>
          <w:b/>
          <w:szCs w:val="18"/>
        </w:rPr>
        <w:t>NAČIN REALIZACIJE</w:t>
      </w:r>
      <w:r>
        <w:rPr>
          <w:szCs w:val="18"/>
        </w:rPr>
        <w:t xml:space="preserve">: </w:t>
      </w:r>
    </w:p>
    <w:p w:rsidR="009E4841" w:rsidRDefault="009E4841" w:rsidP="009E4841">
      <w:pPr>
        <w:pStyle w:val="ListParagraph"/>
        <w:spacing w:after="120"/>
        <w:ind w:left="0"/>
        <w:contextualSpacing/>
        <w:rPr>
          <w:rFonts w:cs="Times New Roman"/>
          <w:szCs w:val="18"/>
        </w:rPr>
      </w:pPr>
      <w:r>
        <w:rPr>
          <w:rFonts w:cs="Times New Roman"/>
          <w:b/>
          <w:szCs w:val="18"/>
        </w:rPr>
        <w:t>Oblik</w:t>
      </w:r>
      <w:r>
        <w:rPr>
          <w:rFonts w:cs="Times New Roman"/>
          <w:szCs w:val="18"/>
        </w:rPr>
        <w:t xml:space="preserve">:  TN </w:t>
      </w:r>
    </w:p>
    <w:p w:rsidR="009E4841" w:rsidRDefault="009E4841" w:rsidP="009E4841">
      <w:pPr>
        <w:pStyle w:val="ListParagraph"/>
        <w:spacing w:after="120"/>
        <w:ind w:left="0"/>
        <w:contextualSpacing/>
        <w:rPr>
          <w:rFonts w:cs="Times New Roman"/>
          <w:szCs w:val="18"/>
        </w:rPr>
      </w:pPr>
      <w:r>
        <w:rPr>
          <w:rFonts w:cs="Times New Roman"/>
          <w:b/>
          <w:szCs w:val="18"/>
        </w:rPr>
        <w:t>Sudionici</w:t>
      </w:r>
      <w:r>
        <w:rPr>
          <w:rFonts w:cs="Times New Roman"/>
          <w:szCs w:val="18"/>
        </w:rPr>
        <w:t>:  učenici, učiteljice, vanjski suradnici</w:t>
      </w:r>
    </w:p>
    <w:p w:rsidR="009E4841" w:rsidRDefault="009E4841" w:rsidP="009E4841">
      <w:pPr>
        <w:pStyle w:val="ListParagraph"/>
        <w:spacing w:after="120"/>
        <w:ind w:left="0"/>
        <w:contextualSpacing/>
        <w:rPr>
          <w:rFonts w:cs="Times New Roman"/>
          <w:szCs w:val="18"/>
        </w:rPr>
      </w:pPr>
      <w:r>
        <w:rPr>
          <w:rFonts w:cs="Times New Roman"/>
          <w:b/>
          <w:szCs w:val="18"/>
        </w:rPr>
        <w:t>Načini učenja</w:t>
      </w:r>
      <w:r>
        <w:rPr>
          <w:rFonts w:cs="Times New Roman"/>
          <w:szCs w:val="18"/>
        </w:rPr>
        <w:t xml:space="preserve">: učenici će se obilaskom muzeja i promatranjem izložaka, radionicama i predavanjima upoznati s razvojem prijevoznih sredstava kroz povijest. </w:t>
      </w:r>
    </w:p>
    <w:p w:rsidR="009E4841" w:rsidRDefault="009E4841" w:rsidP="009E4841">
      <w:pPr>
        <w:pStyle w:val="ListParagraph"/>
        <w:spacing w:after="120"/>
        <w:ind w:left="0"/>
        <w:contextualSpacing/>
        <w:rPr>
          <w:rFonts w:cs="Times New Roman"/>
          <w:szCs w:val="18"/>
        </w:rPr>
      </w:pPr>
      <w:r>
        <w:rPr>
          <w:rFonts w:cs="Times New Roman"/>
          <w:b/>
          <w:szCs w:val="18"/>
        </w:rPr>
        <w:t>Metode poučavanja</w:t>
      </w:r>
      <w:r>
        <w:rPr>
          <w:rFonts w:cs="Times New Roman"/>
          <w:szCs w:val="18"/>
        </w:rPr>
        <w:t>: promatranje, zaključivanje, razgovor, metoda praktičnog rada</w:t>
      </w:r>
    </w:p>
    <w:p w:rsidR="009E4841" w:rsidRDefault="009E4841" w:rsidP="009E4841">
      <w:pPr>
        <w:pStyle w:val="ListParagraph"/>
        <w:spacing w:after="120"/>
        <w:ind w:left="0"/>
        <w:contextualSpacing/>
        <w:rPr>
          <w:rFonts w:cs="Times New Roman"/>
          <w:szCs w:val="18"/>
        </w:rPr>
      </w:pPr>
      <w:r>
        <w:rPr>
          <w:rFonts w:cs="Times New Roman"/>
          <w:b/>
          <w:szCs w:val="18"/>
        </w:rPr>
        <w:t>Trajanje izvedbe</w:t>
      </w:r>
      <w:r>
        <w:rPr>
          <w:rFonts w:cs="Times New Roman"/>
          <w:szCs w:val="18"/>
        </w:rPr>
        <w:t>:  tijekom 1 dana (u vrijeme produženog boravka)</w:t>
      </w:r>
    </w:p>
    <w:p w:rsidR="009E4841" w:rsidRDefault="009E4841" w:rsidP="009E4841">
      <w:pPr>
        <w:spacing w:after="120"/>
        <w:ind w:firstLine="708"/>
        <w:rPr>
          <w:szCs w:val="18"/>
        </w:rPr>
      </w:pPr>
      <w:r>
        <w:rPr>
          <w:b/>
          <w:szCs w:val="18"/>
        </w:rPr>
        <w:t>Resursi</w:t>
      </w:r>
      <w:r>
        <w:rPr>
          <w:szCs w:val="18"/>
        </w:rPr>
        <w:t xml:space="preserve">: </w:t>
      </w:r>
    </w:p>
    <w:p w:rsidR="009E4841" w:rsidRDefault="009E4841" w:rsidP="009E4841">
      <w:pPr>
        <w:pStyle w:val="ListParagraph"/>
        <w:spacing w:after="120"/>
        <w:ind w:left="0"/>
        <w:contextualSpacing/>
        <w:rPr>
          <w:rFonts w:cs="Times New Roman"/>
          <w:szCs w:val="18"/>
        </w:rPr>
      </w:pPr>
      <w:r>
        <w:rPr>
          <w:rFonts w:cs="Times New Roman"/>
          <w:b/>
          <w:szCs w:val="18"/>
        </w:rPr>
        <w:t>Potrebni resursi</w:t>
      </w:r>
      <w:r>
        <w:rPr>
          <w:rFonts w:cs="Times New Roman"/>
          <w:szCs w:val="18"/>
        </w:rPr>
        <w:t>:</w:t>
      </w:r>
    </w:p>
    <w:p w:rsidR="009E4841" w:rsidRDefault="009E4841" w:rsidP="009E4841">
      <w:pPr>
        <w:pStyle w:val="ListParagraph"/>
        <w:spacing w:after="120"/>
        <w:ind w:left="0"/>
        <w:contextualSpacing/>
        <w:rPr>
          <w:rFonts w:cs="Times New Roman"/>
          <w:szCs w:val="18"/>
        </w:rPr>
      </w:pPr>
      <w:r>
        <w:rPr>
          <w:rFonts w:cs="Times New Roman"/>
          <w:szCs w:val="18"/>
        </w:rPr>
        <w:t>Ljudski resursi: učiteljice, učenici, asistent ili roditelj u pratnji, vodič</w:t>
      </w:r>
    </w:p>
    <w:p w:rsidR="009E4841" w:rsidRDefault="009E4841" w:rsidP="009E4841">
      <w:pPr>
        <w:pStyle w:val="ListParagraph"/>
        <w:spacing w:after="120"/>
        <w:ind w:left="0"/>
        <w:contextualSpacing/>
        <w:rPr>
          <w:rFonts w:cs="Times New Roman"/>
          <w:szCs w:val="18"/>
        </w:rPr>
      </w:pPr>
      <w:r>
        <w:rPr>
          <w:rFonts w:cs="Times New Roman"/>
          <w:szCs w:val="18"/>
        </w:rPr>
        <w:t xml:space="preserve">Materijalni resursi: 20 kn za ulaznice </w:t>
      </w:r>
    </w:p>
    <w:p w:rsidR="009E4841" w:rsidRDefault="009E4841" w:rsidP="009E4841">
      <w:pPr>
        <w:pStyle w:val="ListParagraph"/>
        <w:spacing w:after="120"/>
        <w:ind w:left="0"/>
        <w:contextualSpacing/>
        <w:rPr>
          <w:rFonts w:cs="Times New Roman"/>
          <w:szCs w:val="18"/>
        </w:rPr>
      </w:pPr>
      <w:r>
        <w:rPr>
          <w:rFonts w:cs="Times New Roman"/>
          <w:b/>
          <w:szCs w:val="18"/>
        </w:rPr>
        <w:lastRenderedPageBreak/>
        <w:t>Mogućnosti</w:t>
      </w:r>
      <w:r>
        <w:rPr>
          <w:rFonts w:cs="Times New Roman"/>
          <w:szCs w:val="18"/>
        </w:rPr>
        <w:t>: roditelji</w:t>
      </w:r>
    </w:p>
    <w:p w:rsidR="009E4841" w:rsidRDefault="009E4841" w:rsidP="009E4841">
      <w:pPr>
        <w:pStyle w:val="ListParagraph"/>
        <w:spacing w:after="120"/>
        <w:ind w:left="0"/>
        <w:contextualSpacing/>
        <w:rPr>
          <w:rFonts w:cs="Times New Roman"/>
          <w:szCs w:val="18"/>
        </w:rPr>
      </w:pPr>
      <w:r>
        <w:rPr>
          <w:rFonts w:cs="Times New Roman"/>
          <w:b/>
          <w:szCs w:val="18"/>
        </w:rPr>
        <w:t>Moguće teškoće</w:t>
      </w:r>
      <w:r>
        <w:rPr>
          <w:rFonts w:cs="Times New Roman"/>
          <w:szCs w:val="18"/>
        </w:rPr>
        <w:t>: bolest djece</w:t>
      </w:r>
    </w:p>
    <w:p w:rsidR="009E4841" w:rsidRDefault="009E4841" w:rsidP="009E4841">
      <w:pPr>
        <w:spacing w:after="120"/>
        <w:rPr>
          <w:szCs w:val="18"/>
        </w:rPr>
      </w:pPr>
      <w:r>
        <w:rPr>
          <w:b/>
          <w:szCs w:val="18"/>
        </w:rPr>
        <w:t>Način praćenja i provjere ishoda / postignuća</w:t>
      </w:r>
      <w:r>
        <w:rPr>
          <w:szCs w:val="18"/>
        </w:rPr>
        <w:t>: plakat, izvješće, doživljaj, crtež, radionice vezane uz projekt Prometni vremeplov</w:t>
      </w:r>
    </w:p>
    <w:p w:rsidR="009E4841" w:rsidRDefault="009E4841" w:rsidP="009E4841">
      <w:pPr>
        <w:spacing w:after="120"/>
        <w:rPr>
          <w:szCs w:val="18"/>
        </w:rPr>
      </w:pPr>
      <w:r>
        <w:rPr>
          <w:b/>
          <w:szCs w:val="18"/>
        </w:rPr>
        <w:t>Odgovorne osobe</w:t>
      </w:r>
      <w:r>
        <w:rPr>
          <w:szCs w:val="18"/>
        </w:rPr>
        <w:t>: učiteljice RN Klaudija Gucić, Margareta Marković, asistent ili roditelj u pratnji</w:t>
      </w:r>
    </w:p>
    <w:p w:rsidR="009E4841" w:rsidRPr="00606FEE" w:rsidRDefault="009E4841" w:rsidP="009E4841">
      <w:pPr>
        <w:pStyle w:val="Heading3"/>
      </w:pPr>
      <w:bookmarkStart w:id="176" w:name="_Toc525736632"/>
      <w:r>
        <w:t>9.2.3. Posjet reciklažnom dvorištu</w:t>
      </w:r>
      <w:bookmarkEnd w:id="176"/>
    </w:p>
    <w:p w:rsidR="009E4841" w:rsidRPr="00606FEE" w:rsidRDefault="009E4841" w:rsidP="009E4841">
      <w:pPr>
        <w:spacing w:after="120"/>
        <w:ind w:firstLine="708"/>
        <w:rPr>
          <w:szCs w:val="18"/>
        </w:rPr>
      </w:pPr>
      <w:r w:rsidRPr="00606FEE">
        <w:rPr>
          <w:b/>
          <w:szCs w:val="18"/>
        </w:rPr>
        <w:t>Ciklus</w:t>
      </w:r>
      <w:r w:rsidRPr="00606FEE">
        <w:rPr>
          <w:szCs w:val="18"/>
        </w:rPr>
        <w:t xml:space="preserve"> (razred): 1. ciklus (</w:t>
      </w:r>
      <w:r>
        <w:rPr>
          <w:szCs w:val="18"/>
        </w:rPr>
        <w:t xml:space="preserve">produženi boravak </w:t>
      </w:r>
      <w:r w:rsidRPr="00606FEE">
        <w:rPr>
          <w:szCs w:val="18"/>
        </w:rPr>
        <w:t>2. razred</w:t>
      </w:r>
      <w:r>
        <w:rPr>
          <w:szCs w:val="18"/>
        </w:rPr>
        <w:t>a</w:t>
      </w:r>
      <w:r w:rsidRPr="00606FEE">
        <w:rPr>
          <w:szCs w:val="18"/>
        </w:rPr>
        <w:t>)</w:t>
      </w:r>
    </w:p>
    <w:p w:rsidR="009E4841" w:rsidRPr="00606FEE" w:rsidRDefault="009E4841" w:rsidP="009E4841">
      <w:pPr>
        <w:spacing w:after="120"/>
        <w:rPr>
          <w:szCs w:val="18"/>
        </w:rPr>
      </w:pPr>
      <w:r w:rsidRPr="00606FEE">
        <w:rPr>
          <w:b/>
          <w:szCs w:val="18"/>
        </w:rPr>
        <w:t>Cilj</w:t>
      </w:r>
      <w:r>
        <w:rPr>
          <w:szCs w:val="18"/>
        </w:rPr>
        <w:t>: osvještavanje važnosti razvrstavanja otpada</w:t>
      </w:r>
    </w:p>
    <w:p w:rsidR="009E4841" w:rsidRDefault="009E4841" w:rsidP="009E4841">
      <w:pPr>
        <w:spacing w:after="120"/>
        <w:rPr>
          <w:szCs w:val="18"/>
        </w:rPr>
      </w:pPr>
      <w:r w:rsidRPr="00606FEE">
        <w:rPr>
          <w:b/>
          <w:szCs w:val="18"/>
        </w:rPr>
        <w:t>Obrazloženje cilja</w:t>
      </w:r>
      <w:r w:rsidRPr="00606FEE">
        <w:rPr>
          <w:szCs w:val="18"/>
        </w:rPr>
        <w:t>:</w:t>
      </w:r>
      <w:r>
        <w:rPr>
          <w:szCs w:val="18"/>
        </w:rPr>
        <w:t xml:space="preserve"> učenici će u sklopu eko projekta Razvrstavanje otpada posjetiti reciklažno dvorište kako bi vidjeli gdje i kako se razvrstava i odvaja otpad. Osvijestit će postojanje različitih vrsta otpada i naučiti zašto je važno razvrstavati otpad.</w:t>
      </w:r>
    </w:p>
    <w:p w:rsidR="009E4841" w:rsidRPr="00606FEE" w:rsidRDefault="009E4841" w:rsidP="009E4841">
      <w:pPr>
        <w:spacing w:after="120"/>
        <w:rPr>
          <w:szCs w:val="18"/>
        </w:rPr>
      </w:pPr>
      <w:r w:rsidRPr="00606FEE">
        <w:rPr>
          <w:b/>
          <w:szCs w:val="18"/>
        </w:rPr>
        <w:t xml:space="preserve"> Očekivani ishodi/postignuća</w:t>
      </w:r>
      <w:r w:rsidRPr="00606FEE">
        <w:rPr>
          <w:szCs w:val="18"/>
        </w:rPr>
        <w:t>:</w:t>
      </w:r>
    </w:p>
    <w:p w:rsidR="009E4841" w:rsidRDefault="009E4841" w:rsidP="009E4841">
      <w:pPr>
        <w:pStyle w:val="ListParagraph"/>
        <w:numPr>
          <w:ilvl w:val="0"/>
          <w:numId w:val="17"/>
        </w:numPr>
        <w:rPr>
          <w:szCs w:val="18"/>
        </w:rPr>
      </w:pPr>
      <w:r>
        <w:rPr>
          <w:szCs w:val="18"/>
        </w:rPr>
        <w:t>upoznati se s različitim vrstama otpada</w:t>
      </w:r>
    </w:p>
    <w:p w:rsidR="009E4841" w:rsidRPr="00606FEE" w:rsidRDefault="009E4841" w:rsidP="009E4841">
      <w:pPr>
        <w:pStyle w:val="ListParagraph"/>
        <w:numPr>
          <w:ilvl w:val="0"/>
          <w:numId w:val="17"/>
        </w:numPr>
        <w:rPr>
          <w:szCs w:val="18"/>
        </w:rPr>
      </w:pPr>
      <w:r>
        <w:rPr>
          <w:szCs w:val="18"/>
        </w:rPr>
        <w:t>razumjeti važnost razvrstavanja otpada</w:t>
      </w:r>
    </w:p>
    <w:p w:rsidR="009E4841" w:rsidRDefault="009E4841" w:rsidP="009E4841">
      <w:pPr>
        <w:pStyle w:val="ListParagraph"/>
        <w:numPr>
          <w:ilvl w:val="0"/>
          <w:numId w:val="17"/>
        </w:numPr>
        <w:rPr>
          <w:szCs w:val="18"/>
        </w:rPr>
      </w:pPr>
      <w:r>
        <w:rPr>
          <w:szCs w:val="18"/>
        </w:rPr>
        <w:t>usvojiti značenje pojma recikliranje</w:t>
      </w:r>
    </w:p>
    <w:p w:rsidR="009E4841" w:rsidRPr="00AB569E" w:rsidRDefault="009E4841" w:rsidP="009E4841">
      <w:pPr>
        <w:pStyle w:val="ListParagraph"/>
        <w:numPr>
          <w:ilvl w:val="0"/>
          <w:numId w:val="17"/>
        </w:numPr>
        <w:rPr>
          <w:szCs w:val="18"/>
        </w:rPr>
      </w:pPr>
      <w:r>
        <w:rPr>
          <w:szCs w:val="18"/>
        </w:rPr>
        <w:t>razvrstavanje otpada u školi i kod kuće</w:t>
      </w:r>
    </w:p>
    <w:p w:rsidR="009E4841" w:rsidRPr="00606FEE" w:rsidRDefault="009E4841" w:rsidP="009E4841">
      <w:pPr>
        <w:spacing w:after="120"/>
        <w:rPr>
          <w:szCs w:val="18"/>
        </w:rPr>
      </w:pPr>
      <w:r w:rsidRPr="00606FEE">
        <w:rPr>
          <w:b/>
          <w:szCs w:val="18"/>
        </w:rPr>
        <w:t>NAČIN REALIZACIJE</w:t>
      </w:r>
      <w:r w:rsidRPr="00606FEE">
        <w:rPr>
          <w:szCs w:val="18"/>
        </w:rPr>
        <w:t xml:space="preserve">: </w:t>
      </w:r>
    </w:p>
    <w:p w:rsidR="009E4841" w:rsidRPr="00606FEE" w:rsidRDefault="009E4841" w:rsidP="009E4841">
      <w:pPr>
        <w:rPr>
          <w:szCs w:val="18"/>
        </w:rPr>
      </w:pPr>
      <w:r w:rsidRPr="00606FEE">
        <w:rPr>
          <w:b/>
          <w:szCs w:val="18"/>
        </w:rPr>
        <w:t>Oblik</w:t>
      </w:r>
      <w:r w:rsidRPr="00606FEE">
        <w:rPr>
          <w:szCs w:val="18"/>
        </w:rPr>
        <w:t xml:space="preserve">:  TN </w:t>
      </w:r>
    </w:p>
    <w:p w:rsidR="009E4841" w:rsidRPr="00606FEE" w:rsidRDefault="009E4841" w:rsidP="009E4841">
      <w:pPr>
        <w:rPr>
          <w:szCs w:val="18"/>
        </w:rPr>
      </w:pPr>
      <w:r w:rsidRPr="00606FEE">
        <w:rPr>
          <w:b/>
          <w:szCs w:val="18"/>
        </w:rPr>
        <w:t>Sudionici</w:t>
      </w:r>
      <w:r w:rsidRPr="00606FEE">
        <w:rPr>
          <w:szCs w:val="18"/>
        </w:rPr>
        <w:t>:  učenici, učiteljice, vanjski suradnici</w:t>
      </w:r>
    </w:p>
    <w:p w:rsidR="009E4841" w:rsidRPr="00606FEE" w:rsidRDefault="009E4841" w:rsidP="009E4841">
      <w:pPr>
        <w:rPr>
          <w:szCs w:val="18"/>
        </w:rPr>
      </w:pPr>
      <w:r w:rsidRPr="00606FEE">
        <w:rPr>
          <w:b/>
          <w:szCs w:val="18"/>
        </w:rPr>
        <w:t>Načini učenja</w:t>
      </w:r>
      <w:r w:rsidRPr="00606FEE">
        <w:rPr>
          <w:szCs w:val="18"/>
        </w:rPr>
        <w:t xml:space="preserve">: </w:t>
      </w:r>
      <w:r>
        <w:rPr>
          <w:szCs w:val="18"/>
        </w:rPr>
        <w:t>učenici će promatranjem naučiti vrste otpada i osvijestiti kako izgledaju spremnici za odvajanje otpada.</w:t>
      </w:r>
    </w:p>
    <w:p w:rsidR="009E4841" w:rsidRPr="00606FEE" w:rsidRDefault="009E4841" w:rsidP="009E4841">
      <w:pPr>
        <w:rPr>
          <w:szCs w:val="18"/>
        </w:rPr>
      </w:pPr>
      <w:r w:rsidRPr="00606FEE">
        <w:rPr>
          <w:b/>
          <w:szCs w:val="18"/>
        </w:rPr>
        <w:t>Metode poučavanja</w:t>
      </w:r>
      <w:r w:rsidRPr="00606FEE">
        <w:rPr>
          <w:szCs w:val="18"/>
        </w:rPr>
        <w:t xml:space="preserve">: promatranje, zaključivanje, </w:t>
      </w:r>
      <w:r>
        <w:rPr>
          <w:szCs w:val="18"/>
        </w:rPr>
        <w:t>razgovor, demonstracija</w:t>
      </w:r>
    </w:p>
    <w:p w:rsidR="009E4841" w:rsidRPr="00606FEE" w:rsidRDefault="009E4841" w:rsidP="009E4841">
      <w:pPr>
        <w:spacing w:after="120"/>
        <w:rPr>
          <w:szCs w:val="18"/>
        </w:rPr>
      </w:pPr>
      <w:r w:rsidRPr="00606FEE">
        <w:rPr>
          <w:b/>
          <w:szCs w:val="18"/>
        </w:rPr>
        <w:t>Trajanje izvedbe</w:t>
      </w:r>
      <w:r w:rsidRPr="00606FEE">
        <w:rPr>
          <w:szCs w:val="18"/>
        </w:rPr>
        <w:t>:  tijekom 1 dana (u vrijeme produženog boravka)</w:t>
      </w:r>
    </w:p>
    <w:p w:rsidR="009E4841" w:rsidRPr="00606FEE" w:rsidRDefault="009E4841" w:rsidP="009E4841">
      <w:pPr>
        <w:spacing w:after="120"/>
        <w:ind w:firstLine="708"/>
        <w:rPr>
          <w:szCs w:val="18"/>
        </w:rPr>
      </w:pPr>
      <w:r w:rsidRPr="00606FEE">
        <w:rPr>
          <w:b/>
          <w:szCs w:val="18"/>
        </w:rPr>
        <w:t>Resursi</w:t>
      </w:r>
      <w:r w:rsidRPr="00606FEE">
        <w:rPr>
          <w:szCs w:val="18"/>
        </w:rPr>
        <w:t xml:space="preserve">: </w:t>
      </w:r>
    </w:p>
    <w:p w:rsidR="009E4841" w:rsidRPr="00606FEE" w:rsidRDefault="009E4841" w:rsidP="009E4841">
      <w:pPr>
        <w:rPr>
          <w:szCs w:val="18"/>
        </w:rPr>
      </w:pPr>
      <w:r w:rsidRPr="00606FEE">
        <w:rPr>
          <w:b/>
          <w:szCs w:val="18"/>
        </w:rPr>
        <w:t>Potrebni resursi</w:t>
      </w:r>
      <w:r w:rsidRPr="00606FEE">
        <w:rPr>
          <w:szCs w:val="18"/>
        </w:rPr>
        <w:t>:</w:t>
      </w:r>
    </w:p>
    <w:p w:rsidR="009E4841" w:rsidRPr="00606FEE" w:rsidRDefault="009E4841" w:rsidP="009E4841">
      <w:pPr>
        <w:rPr>
          <w:szCs w:val="18"/>
        </w:rPr>
      </w:pPr>
      <w:r w:rsidRPr="00606FEE">
        <w:rPr>
          <w:szCs w:val="18"/>
        </w:rPr>
        <w:t>Ljudski resursi: učiteljice,</w:t>
      </w:r>
      <w:r>
        <w:rPr>
          <w:szCs w:val="18"/>
        </w:rPr>
        <w:t xml:space="preserve"> učenici,</w:t>
      </w:r>
      <w:r w:rsidRPr="00606FEE">
        <w:rPr>
          <w:szCs w:val="18"/>
        </w:rPr>
        <w:t xml:space="preserve"> asistent ili roditelj u pratnji</w:t>
      </w:r>
      <w:r>
        <w:rPr>
          <w:szCs w:val="18"/>
        </w:rPr>
        <w:t>, djelatnik reciklažnog dvorišta</w:t>
      </w:r>
    </w:p>
    <w:p w:rsidR="009E4841" w:rsidRPr="00606FEE" w:rsidRDefault="009E4841" w:rsidP="009E4841">
      <w:pPr>
        <w:rPr>
          <w:szCs w:val="18"/>
        </w:rPr>
      </w:pPr>
      <w:r w:rsidRPr="00606FEE">
        <w:rPr>
          <w:szCs w:val="18"/>
        </w:rPr>
        <w:t>Materij</w:t>
      </w:r>
      <w:r>
        <w:rPr>
          <w:szCs w:val="18"/>
        </w:rPr>
        <w:t>alni resursi: 2 karte za javni prijevoz</w:t>
      </w:r>
    </w:p>
    <w:p w:rsidR="009E4841" w:rsidRPr="00606FEE" w:rsidRDefault="009E4841" w:rsidP="009E4841">
      <w:pPr>
        <w:rPr>
          <w:szCs w:val="18"/>
        </w:rPr>
      </w:pPr>
      <w:r w:rsidRPr="00606FEE">
        <w:rPr>
          <w:b/>
          <w:szCs w:val="18"/>
        </w:rPr>
        <w:t>Mogućnosti</w:t>
      </w:r>
      <w:r>
        <w:rPr>
          <w:szCs w:val="18"/>
        </w:rPr>
        <w:t>: donacije,</w:t>
      </w:r>
      <w:r w:rsidRPr="00606FEE">
        <w:rPr>
          <w:szCs w:val="18"/>
        </w:rPr>
        <w:t xml:space="preserve"> roditelji</w:t>
      </w:r>
    </w:p>
    <w:p w:rsidR="009E4841" w:rsidRPr="00606FEE" w:rsidRDefault="009E4841" w:rsidP="009E4841">
      <w:pPr>
        <w:spacing w:after="120"/>
        <w:rPr>
          <w:szCs w:val="18"/>
        </w:rPr>
      </w:pPr>
      <w:r w:rsidRPr="00606FEE">
        <w:rPr>
          <w:b/>
          <w:szCs w:val="18"/>
        </w:rPr>
        <w:t>Moguće teškoće</w:t>
      </w:r>
      <w:r w:rsidRPr="00606FEE">
        <w:rPr>
          <w:szCs w:val="18"/>
        </w:rPr>
        <w:t>: bolest djece</w:t>
      </w:r>
    </w:p>
    <w:p w:rsidR="009E4841" w:rsidRPr="00606FEE" w:rsidRDefault="009E4841" w:rsidP="009E4841">
      <w:pPr>
        <w:spacing w:after="120"/>
        <w:rPr>
          <w:szCs w:val="18"/>
        </w:rPr>
      </w:pPr>
      <w:r w:rsidRPr="00606FEE">
        <w:rPr>
          <w:b/>
          <w:szCs w:val="18"/>
        </w:rPr>
        <w:t>Način praćenja i provjere ishoda / postignuća</w:t>
      </w:r>
      <w:r w:rsidRPr="00606FEE">
        <w:rPr>
          <w:szCs w:val="18"/>
        </w:rPr>
        <w:t>: plakat, izvješće, doživljaj</w:t>
      </w:r>
      <w:r>
        <w:rPr>
          <w:szCs w:val="18"/>
        </w:rPr>
        <w:t>, radionice vezane uz projekt Razvrstavanje otpada, neposredno promatranje učenika prilikom bacanja otpada</w:t>
      </w:r>
    </w:p>
    <w:p w:rsidR="009E4841" w:rsidRDefault="009E4841" w:rsidP="009E4841">
      <w:pPr>
        <w:spacing w:after="120"/>
        <w:rPr>
          <w:szCs w:val="18"/>
        </w:rPr>
      </w:pPr>
      <w:r w:rsidRPr="00606FEE">
        <w:rPr>
          <w:b/>
          <w:szCs w:val="18"/>
        </w:rPr>
        <w:t>Odgovorne osobe</w:t>
      </w:r>
      <w:r w:rsidRPr="00606FEE">
        <w:rPr>
          <w:szCs w:val="18"/>
        </w:rPr>
        <w:t>: učiteljice RN Klaudija Gucić, Margareta Marković, asistent ili roditelj u pratnji</w:t>
      </w:r>
    </w:p>
    <w:p w:rsidR="00D65F01" w:rsidRDefault="00644AB5" w:rsidP="00644AB5">
      <w:pPr>
        <w:pStyle w:val="Heading2"/>
      </w:pPr>
      <w:bookmarkStart w:id="177" w:name="_Toc525736633"/>
      <w:r>
        <w:t>9.3. PROGRAMI / PROJEKTI</w:t>
      </w:r>
      <w:bookmarkEnd w:id="177"/>
    </w:p>
    <w:p w:rsidR="00644AB5" w:rsidRDefault="00644AB5" w:rsidP="004E2C16">
      <w:pPr>
        <w:pStyle w:val="Heading3"/>
        <w:rPr>
          <w:lang w:eastAsia="hr-HR"/>
        </w:rPr>
      </w:pPr>
      <w:bookmarkStart w:id="178" w:name="_Toc525736634"/>
      <w:r>
        <w:t xml:space="preserve">9.3.1. </w:t>
      </w:r>
      <w:r>
        <w:rPr>
          <w:lang w:eastAsia="hr-HR"/>
        </w:rPr>
        <w:t xml:space="preserve">Od sjemena do ploda (zdrava </w:t>
      </w:r>
      <w:r w:rsidRPr="004E2C16">
        <w:t>hrana</w:t>
      </w:r>
      <w:r>
        <w:rPr>
          <w:lang w:eastAsia="hr-HR"/>
        </w:rPr>
        <w:t>)</w:t>
      </w:r>
      <w:bookmarkEnd w:id="178"/>
    </w:p>
    <w:p w:rsidR="00644AB5" w:rsidRDefault="00644AB5" w:rsidP="00644AB5">
      <w:pPr>
        <w:spacing w:after="120" w:line="240" w:lineRule="auto"/>
        <w:ind w:firstLine="708"/>
      </w:pPr>
      <w:r>
        <w:rPr>
          <w:rStyle w:val="Zadanifontodlomka3"/>
          <w:b/>
        </w:rPr>
        <w:t>Ciklus</w:t>
      </w:r>
      <w:r>
        <w:t xml:space="preserve"> (razred): 1. ciklus (1.a,b, 2.b  razred)</w:t>
      </w:r>
    </w:p>
    <w:p w:rsidR="00644AB5" w:rsidRDefault="00644AB5" w:rsidP="00644AB5">
      <w:pPr>
        <w:spacing w:after="120"/>
        <w:jc w:val="left"/>
      </w:pPr>
      <w:r>
        <w:rPr>
          <w:rStyle w:val="Zadanifontodlomka3"/>
          <w:b/>
        </w:rPr>
        <w:t>Cilj</w:t>
      </w:r>
      <w:r>
        <w:t>: uzgojiti biljku u školskom vrtu, ubrati ju i pripremiti za jelo, potaknuti učenike na koristan, dobi primjeren fizički rad</w:t>
      </w:r>
    </w:p>
    <w:p w:rsidR="00644AB5" w:rsidRDefault="00644AB5" w:rsidP="00644AB5">
      <w:pPr>
        <w:spacing w:after="120"/>
        <w:jc w:val="left"/>
      </w:pPr>
      <w:r>
        <w:rPr>
          <w:rStyle w:val="Zadanifontodlomka3"/>
          <w:b/>
        </w:rPr>
        <w:t>Obrazloženje cilja</w:t>
      </w:r>
      <w:r>
        <w:t>: učenici će upoznati način uzgoja biljke, prolazeći sve faze od obrade tla, sijanja, brige za biljku, branja plodova do pripremanja za jelo ili piće, uz mogućnost pripremanja zimnice</w:t>
      </w:r>
    </w:p>
    <w:p w:rsidR="00644AB5" w:rsidRDefault="00644AB5" w:rsidP="00644AB5">
      <w:pPr>
        <w:spacing w:after="120"/>
        <w:jc w:val="left"/>
      </w:pPr>
      <w:r>
        <w:rPr>
          <w:rStyle w:val="Zadanifontodlomka3"/>
          <w:b/>
        </w:rPr>
        <w:t>Očekivani ishodi/postignuća</w:t>
      </w:r>
      <w:r>
        <w:t>:</w:t>
      </w:r>
    </w:p>
    <w:p w:rsidR="00644AB5" w:rsidRDefault="00644AB5" w:rsidP="002E680E">
      <w:pPr>
        <w:pStyle w:val="Default"/>
        <w:numPr>
          <w:ilvl w:val="0"/>
          <w:numId w:val="53"/>
        </w:numPr>
        <w:suppressAutoHyphens/>
        <w:adjustRightInd/>
        <w:spacing w:line="276" w:lineRule="auto"/>
        <w:textAlignment w:val="baseline"/>
        <w:rPr>
          <w:rFonts w:ascii="Verdana" w:hAnsi="Verdana" w:cs="Times New Roman"/>
          <w:sz w:val="18"/>
          <w:szCs w:val="18"/>
        </w:rPr>
      </w:pPr>
      <w:r>
        <w:rPr>
          <w:rFonts w:ascii="Verdana" w:hAnsi="Verdana" w:cs="Times New Roman"/>
          <w:sz w:val="18"/>
          <w:szCs w:val="18"/>
        </w:rPr>
        <w:t xml:space="preserve">stjecanje znanja i vještina iz vrtlarstva </w:t>
      </w:r>
    </w:p>
    <w:p w:rsidR="00644AB5" w:rsidRDefault="00644AB5" w:rsidP="002E680E">
      <w:pPr>
        <w:pStyle w:val="Default"/>
        <w:numPr>
          <w:ilvl w:val="0"/>
          <w:numId w:val="53"/>
        </w:numPr>
        <w:suppressAutoHyphens/>
        <w:adjustRightInd/>
        <w:spacing w:line="276" w:lineRule="auto"/>
        <w:textAlignment w:val="baseline"/>
        <w:rPr>
          <w:rFonts w:ascii="Verdana" w:hAnsi="Verdana" w:cs="Times New Roman"/>
          <w:sz w:val="18"/>
          <w:szCs w:val="18"/>
        </w:rPr>
      </w:pPr>
      <w:r>
        <w:rPr>
          <w:rFonts w:ascii="Verdana" w:hAnsi="Verdana" w:cs="Times New Roman"/>
          <w:sz w:val="18"/>
          <w:szCs w:val="18"/>
        </w:rPr>
        <w:t>aktivno se baviti fizičkim radom primjerenim dobi učenika</w:t>
      </w:r>
    </w:p>
    <w:p w:rsidR="00644AB5" w:rsidRDefault="00644AB5" w:rsidP="002E680E">
      <w:pPr>
        <w:pStyle w:val="Default"/>
        <w:numPr>
          <w:ilvl w:val="0"/>
          <w:numId w:val="53"/>
        </w:numPr>
        <w:suppressAutoHyphens/>
        <w:adjustRightInd/>
        <w:spacing w:line="276" w:lineRule="auto"/>
        <w:textAlignment w:val="baseline"/>
        <w:rPr>
          <w:rFonts w:ascii="Verdana" w:hAnsi="Verdana" w:cs="Times New Roman"/>
          <w:sz w:val="18"/>
          <w:szCs w:val="18"/>
        </w:rPr>
      </w:pPr>
      <w:r>
        <w:rPr>
          <w:rFonts w:ascii="Verdana" w:hAnsi="Verdana" w:cs="Times New Roman"/>
          <w:sz w:val="18"/>
          <w:szCs w:val="18"/>
        </w:rPr>
        <w:lastRenderedPageBreak/>
        <w:t>razvijati i poticati sposobnost za samostalni rad, ali i timsko - suradničke oblike rada, sklonost praktičnom radu, ukazati na korist i zadovoljstvo fizičkog rada</w:t>
      </w:r>
    </w:p>
    <w:p w:rsidR="00644AB5" w:rsidRDefault="00644AB5" w:rsidP="002E680E">
      <w:pPr>
        <w:pStyle w:val="Default"/>
        <w:numPr>
          <w:ilvl w:val="0"/>
          <w:numId w:val="53"/>
        </w:numPr>
        <w:suppressAutoHyphens/>
        <w:adjustRightInd/>
        <w:spacing w:line="276" w:lineRule="auto"/>
        <w:textAlignment w:val="baseline"/>
        <w:rPr>
          <w:rFonts w:ascii="Verdana" w:hAnsi="Verdana" w:cs="Times New Roman"/>
          <w:sz w:val="18"/>
          <w:szCs w:val="18"/>
        </w:rPr>
      </w:pPr>
      <w:r>
        <w:rPr>
          <w:rFonts w:ascii="Verdana" w:hAnsi="Verdana" w:cs="Times New Roman"/>
          <w:sz w:val="18"/>
          <w:szCs w:val="18"/>
        </w:rPr>
        <w:t xml:space="preserve"> brinuti o posađenim biljkama i prepoznati dozrelu biljku </w:t>
      </w:r>
    </w:p>
    <w:p w:rsidR="00644AB5" w:rsidRDefault="00644AB5" w:rsidP="002E680E">
      <w:pPr>
        <w:pStyle w:val="Default"/>
        <w:numPr>
          <w:ilvl w:val="0"/>
          <w:numId w:val="53"/>
        </w:numPr>
        <w:suppressAutoHyphens/>
        <w:adjustRightInd/>
        <w:spacing w:line="276" w:lineRule="auto"/>
        <w:textAlignment w:val="baseline"/>
        <w:rPr>
          <w:rFonts w:ascii="Verdana" w:hAnsi="Verdana" w:cs="Times New Roman"/>
          <w:sz w:val="18"/>
          <w:szCs w:val="18"/>
        </w:rPr>
      </w:pPr>
      <w:r>
        <w:rPr>
          <w:rFonts w:ascii="Verdana" w:hAnsi="Verdana" w:cs="Times New Roman"/>
          <w:sz w:val="18"/>
          <w:szCs w:val="18"/>
        </w:rPr>
        <w:t>konzumirati uzgojenu, zdravu  hranu, naučiti ju pripremiti za jelo</w:t>
      </w:r>
    </w:p>
    <w:p w:rsidR="00644AB5" w:rsidRDefault="00644AB5" w:rsidP="002E680E">
      <w:pPr>
        <w:pStyle w:val="Default"/>
        <w:numPr>
          <w:ilvl w:val="0"/>
          <w:numId w:val="53"/>
        </w:numPr>
        <w:suppressAutoHyphens/>
        <w:adjustRightInd/>
        <w:spacing w:line="276" w:lineRule="auto"/>
        <w:textAlignment w:val="baseline"/>
        <w:rPr>
          <w:rFonts w:ascii="Verdana" w:hAnsi="Verdana"/>
          <w:sz w:val="18"/>
          <w:szCs w:val="18"/>
        </w:rPr>
      </w:pPr>
      <w:r>
        <w:rPr>
          <w:rFonts w:ascii="Verdana" w:hAnsi="Verdana"/>
          <w:sz w:val="18"/>
          <w:szCs w:val="18"/>
        </w:rPr>
        <w:t>poticati ustrajnost i upornost u radu</w:t>
      </w:r>
    </w:p>
    <w:p w:rsidR="00644AB5" w:rsidRDefault="00644AB5" w:rsidP="00644AB5">
      <w:pPr>
        <w:spacing w:before="120" w:after="120"/>
      </w:pPr>
      <w:r>
        <w:rPr>
          <w:rStyle w:val="Zadanifontodlomka3"/>
          <w:b/>
          <w:szCs w:val="18"/>
        </w:rPr>
        <w:t>NAČIN</w:t>
      </w:r>
      <w:r>
        <w:rPr>
          <w:rStyle w:val="Zadanifontodlomka3"/>
          <w:b/>
        </w:rPr>
        <w:t xml:space="preserve"> REALIZACIJE</w:t>
      </w:r>
      <w:r>
        <w:t xml:space="preserve">: </w:t>
      </w:r>
    </w:p>
    <w:p w:rsidR="00644AB5" w:rsidRDefault="00644AB5" w:rsidP="00644AB5">
      <w:pPr>
        <w:spacing w:after="120"/>
        <w:jc w:val="left"/>
      </w:pPr>
      <w:r>
        <w:rPr>
          <w:rStyle w:val="Zadanifontodlomka3"/>
          <w:b/>
        </w:rPr>
        <w:t>Oblik</w:t>
      </w:r>
      <w:r>
        <w:t>: projekt u PB</w:t>
      </w:r>
    </w:p>
    <w:p w:rsidR="00644AB5" w:rsidRDefault="00644AB5" w:rsidP="00644AB5">
      <w:pPr>
        <w:spacing w:after="120"/>
        <w:jc w:val="left"/>
      </w:pPr>
      <w:r>
        <w:rPr>
          <w:rStyle w:val="Zadanifontodlomka3"/>
          <w:b/>
        </w:rPr>
        <w:t>Sudionici</w:t>
      </w:r>
      <w:r>
        <w:t>: učenici 1.a i 1.b r. vanjski suradnici, učiteljice PB</w:t>
      </w:r>
    </w:p>
    <w:p w:rsidR="00644AB5" w:rsidRDefault="00644AB5" w:rsidP="00644AB5">
      <w:pPr>
        <w:spacing w:after="120"/>
        <w:jc w:val="left"/>
      </w:pPr>
      <w:r>
        <w:rPr>
          <w:rStyle w:val="Zadanifontodlomka3"/>
          <w:b/>
        </w:rPr>
        <w:t>Načini učenja</w:t>
      </w:r>
      <w:r>
        <w:t>:  grupni rad, istraživanje</w:t>
      </w:r>
    </w:p>
    <w:p w:rsidR="00644AB5" w:rsidRDefault="00644AB5" w:rsidP="00644AB5">
      <w:pPr>
        <w:spacing w:before="120" w:after="120"/>
        <w:jc w:val="left"/>
      </w:pPr>
      <w:r>
        <w:rPr>
          <w:rStyle w:val="Zadanifontodlomka3"/>
          <w:b/>
        </w:rPr>
        <w:t>Metode poučavanja</w:t>
      </w:r>
      <w:r>
        <w:t>: metoda praktičnog rada, demonstracije, istraživanja</w:t>
      </w:r>
      <w:r>
        <w:br/>
      </w:r>
      <w:r>
        <w:rPr>
          <w:rStyle w:val="Zadanifontodlomka3"/>
          <w:b/>
        </w:rPr>
        <w:t>Trajanje izvedbe</w:t>
      </w:r>
      <w:r>
        <w:t>: cijela školska godina</w:t>
      </w:r>
    </w:p>
    <w:p w:rsidR="00644AB5" w:rsidRDefault="00644AB5" w:rsidP="00644AB5">
      <w:pPr>
        <w:spacing w:before="120" w:after="120"/>
        <w:ind w:firstLine="709"/>
      </w:pPr>
      <w:r>
        <w:rPr>
          <w:rStyle w:val="Zadanifontodlomka3"/>
          <w:b/>
          <w:szCs w:val="18"/>
        </w:rPr>
        <w:t>Resursi</w:t>
      </w:r>
      <w:r>
        <w:t xml:space="preserve">: </w:t>
      </w:r>
    </w:p>
    <w:p w:rsidR="00644AB5" w:rsidRDefault="00644AB5" w:rsidP="00644AB5">
      <w:pPr>
        <w:spacing w:after="120"/>
        <w:jc w:val="left"/>
      </w:pPr>
      <w:r>
        <w:rPr>
          <w:rStyle w:val="Zadanifontodlomka3"/>
          <w:b/>
        </w:rPr>
        <w:t>Resursi unutar škole</w:t>
      </w:r>
      <w:r>
        <w:t>: školski vrt, alat, sjeme, pomoć roditelja, podrška ravnatelja, suradnja učitelja i spremnost na timski rad, kompetencije učitelja, vremenski uvjeti</w:t>
      </w:r>
    </w:p>
    <w:p w:rsidR="00644AB5" w:rsidRDefault="00644AB5" w:rsidP="00644AB5">
      <w:pPr>
        <w:spacing w:after="120"/>
        <w:jc w:val="left"/>
      </w:pPr>
      <w:r>
        <w:rPr>
          <w:rStyle w:val="Zadanifontodlomka3"/>
          <w:b/>
        </w:rPr>
        <w:t>Resursi izvan škole</w:t>
      </w:r>
      <w:r>
        <w:t>: pomoć vanjskih suradnika</w:t>
      </w:r>
    </w:p>
    <w:p w:rsidR="00644AB5" w:rsidRDefault="00644AB5" w:rsidP="00644AB5">
      <w:pPr>
        <w:spacing w:after="120"/>
        <w:jc w:val="left"/>
      </w:pPr>
      <w:r>
        <w:rPr>
          <w:rStyle w:val="Zadanifontodlomka3"/>
          <w:b/>
        </w:rPr>
        <w:t xml:space="preserve">Mogućnosti: </w:t>
      </w:r>
      <w:r>
        <w:t>pomoć učenika viših razreda</w:t>
      </w:r>
    </w:p>
    <w:p w:rsidR="00644AB5" w:rsidRDefault="00644AB5" w:rsidP="00644AB5">
      <w:pPr>
        <w:spacing w:after="120"/>
        <w:jc w:val="left"/>
      </w:pPr>
      <w:r>
        <w:rPr>
          <w:rStyle w:val="Zadanifontodlomka3"/>
          <w:b/>
        </w:rPr>
        <w:t xml:space="preserve">Moguće teškoće: </w:t>
      </w:r>
      <w:r>
        <w:t>nedostatak vremena, loše vrijeme</w:t>
      </w:r>
    </w:p>
    <w:p w:rsidR="00644AB5" w:rsidRDefault="00644AB5" w:rsidP="00644AB5">
      <w:pPr>
        <w:spacing w:after="120"/>
        <w:jc w:val="left"/>
      </w:pPr>
      <w:r>
        <w:rPr>
          <w:rStyle w:val="Zadanifontodlomka3"/>
          <w:b/>
          <w:szCs w:val="18"/>
        </w:rPr>
        <w:t xml:space="preserve">Način praćenja i provjere ishoda/postignuća: </w:t>
      </w:r>
      <w:r>
        <w:rPr>
          <w:rStyle w:val="Zadanifontodlomka3"/>
          <w:szCs w:val="18"/>
        </w:rPr>
        <w:t>ubiranje i degustacija uzgojene hrane, prezentacija</w:t>
      </w:r>
    </w:p>
    <w:p w:rsidR="00644AB5" w:rsidRDefault="00644AB5" w:rsidP="00644AB5">
      <w:r>
        <w:rPr>
          <w:rStyle w:val="Zadanifontodlomka3"/>
          <w:b/>
        </w:rPr>
        <w:t>Odgovorne osobe</w:t>
      </w:r>
      <w:r>
        <w:t>: učiteljice u PB Marijana Jandrašek, Zrinka Dujmović, Klaudija Gucić</w:t>
      </w:r>
    </w:p>
    <w:p w:rsidR="00644AB5" w:rsidRDefault="00644AB5" w:rsidP="003E4D84">
      <w:pPr>
        <w:spacing w:after="120"/>
        <w:rPr>
          <w:szCs w:val="18"/>
        </w:rPr>
      </w:pPr>
    </w:p>
    <w:p w:rsidR="009E4841" w:rsidRPr="0051177D" w:rsidRDefault="009E4841" w:rsidP="009E4841">
      <w:pPr>
        <w:pStyle w:val="Heading3"/>
      </w:pPr>
      <w:bookmarkStart w:id="179" w:name="_Toc525736635"/>
      <w:r>
        <w:t>9.3.2. Prometni vremepolov</w:t>
      </w:r>
      <w:bookmarkEnd w:id="179"/>
    </w:p>
    <w:p w:rsidR="009E4841" w:rsidRDefault="009E4841" w:rsidP="009E4841">
      <w:pPr>
        <w:spacing w:after="120"/>
        <w:ind w:firstLine="708"/>
        <w:rPr>
          <w:szCs w:val="18"/>
        </w:rPr>
      </w:pPr>
      <w:r>
        <w:rPr>
          <w:b/>
          <w:szCs w:val="18"/>
        </w:rPr>
        <w:t>Ciklus</w:t>
      </w:r>
      <w:r>
        <w:rPr>
          <w:szCs w:val="18"/>
        </w:rPr>
        <w:t xml:space="preserve"> (razred): 1. ciklus (2. razred)</w:t>
      </w:r>
    </w:p>
    <w:p w:rsidR="009E4841" w:rsidRDefault="009E4841" w:rsidP="009E4841">
      <w:pPr>
        <w:spacing w:after="120"/>
        <w:rPr>
          <w:szCs w:val="18"/>
        </w:rPr>
      </w:pPr>
      <w:r>
        <w:rPr>
          <w:b/>
          <w:szCs w:val="18"/>
        </w:rPr>
        <w:t>Cilj</w:t>
      </w:r>
      <w:r>
        <w:rPr>
          <w:szCs w:val="18"/>
        </w:rPr>
        <w:t>:  osvještavanje razvoja i napretka u industriji prometnih vozila, osvještavanje razlike u načinima putovanja nekada i sada.</w:t>
      </w:r>
    </w:p>
    <w:p w:rsidR="009E4841" w:rsidRDefault="009E4841" w:rsidP="009E4841">
      <w:pPr>
        <w:spacing w:after="120"/>
        <w:rPr>
          <w:szCs w:val="18"/>
        </w:rPr>
      </w:pPr>
      <w:r>
        <w:rPr>
          <w:b/>
          <w:szCs w:val="18"/>
        </w:rPr>
        <w:t>Obrazloženje cilja</w:t>
      </w:r>
      <w:r>
        <w:rPr>
          <w:szCs w:val="18"/>
        </w:rPr>
        <w:t>: učenici će putem vođenih radionica naučiti kako su ljudi nekada putovali i kojim prijevoznim sredstvima su se koristili. Osvijestit će razlike u izgledu nekadašnjih i sadašnjih prometnih vozila.</w:t>
      </w:r>
    </w:p>
    <w:p w:rsidR="009E4841" w:rsidRPr="00627FE5" w:rsidRDefault="009E4841" w:rsidP="009E4841">
      <w:pPr>
        <w:spacing w:after="120"/>
        <w:rPr>
          <w:szCs w:val="18"/>
        </w:rPr>
      </w:pPr>
      <w:r>
        <w:rPr>
          <w:b/>
          <w:szCs w:val="18"/>
        </w:rPr>
        <w:t>Očekivani ishodi/postignuća</w:t>
      </w:r>
      <w:r>
        <w:rPr>
          <w:szCs w:val="18"/>
        </w:rPr>
        <w:t>:</w:t>
      </w:r>
    </w:p>
    <w:p w:rsidR="009E4841" w:rsidRDefault="009E4841" w:rsidP="009E4841">
      <w:pPr>
        <w:pStyle w:val="ListParagraph"/>
        <w:numPr>
          <w:ilvl w:val="0"/>
          <w:numId w:val="17"/>
        </w:numPr>
        <w:rPr>
          <w:szCs w:val="18"/>
        </w:rPr>
      </w:pPr>
      <w:r>
        <w:rPr>
          <w:szCs w:val="18"/>
        </w:rPr>
        <w:t>prepoznati i imenovati prijevozna sredstva</w:t>
      </w:r>
    </w:p>
    <w:p w:rsidR="009E4841" w:rsidRDefault="009E4841" w:rsidP="009E4841">
      <w:pPr>
        <w:pStyle w:val="ListParagraph"/>
        <w:numPr>
          <w:ilvl w:val="0"/>
          <w:numId w:val="17"/>
        </w:numPr>
        <w:rPr>
          <w:szCs w:val="18"/>
        </w:rPr>
      </w:pPr>
      <w:r>
        <w:rPr>
          <w:szCs w:val="18"/>
        </w:rPr>
        <w:t>opisati razlike u izgledu starih i modernih prijevoznih sredstava</w:t>
      </w:r>
    </w:p>
    <w:p w:rsidR="009E4841" w:rsidRPr="00627FE5" w:rsidRDefault="009E4841" w:rsidP="009E4841">
      <w:pPr>
        <w:pStyle w:val="ListParagraph"/>
        <w:numPr>
          <w:ilvl w:val="0"/>
          <w:numId w:val="17"/>
        </w:numPr>
        <w:rPr>
          <w:szCs w:val="18"/>
        </w:rPr>
      </w:pPr>
      <w:r>
        <w:rPr>
          <w:szCs w:val="18"/>
        </w:rPr>
        <w:t>osvijestiti načine putovanja nekada i sada</w:t>
      </w:r>
    </w:p>
    <w:p w:rsidR="009E4841" w:rsidRDefault="009E4841" w:rsidP="009E4841">
      <w:pPr>
        <w:pStyle w:val="ListParagraph"/>
        <w:numPr>
          <w:ilvl w:val="0"/>
          <w:numId w:val="17"/>
        </w:numPr>
        <w:rPr>
          <w:szCs w:val="18"/>
        </w:rPr>
      </w:pPr>
      <w:r>
        <w:rPr>
          <w:szCs w:val="18"/>
        </w:rPr>
        <w:t>razvijati kulturu ponašanja u prometu</w:t>
      </w:r>
    </w:p>
    <w:p w:rsidR="009E4841" w:rsidRDefault="009E4841" w:rsidP="009E4841">
      <w:pPr>
        <w:spacing w:before="120" w:after="120"/>
        <w:rPr>
          <w:szCs w:val="18"/>
        </w:rPr>
      </w:pPr>
      <w:r>
        <w:rPr>
          <w:b/>
          <w:szCs w:val="18"/>
        </w:rPr>
        <w:t>NAČIN REALIZACIJE</w:t>
      </w:r>
      <w:r>
        <w:rPr>
          <w:szCs w:val="18"/>
        </w:rPr>
        <w:t xml:space="preserve">: </w:t>
      </w:r>
    </w:p>
    <w:p w:rsidR="009E4841" w:rsidRDefault="009E4841" w:rsidP="009E4841">
      <w:pPr>
        <w:pStyle w:val="ListParagraph"/>
        <w:spacing w:after="120"/>
        <w:ind w:left="0"/>
        <w:contextualSpacing/>
        <w:rPr>
          <w:rFonts w:cs="Times New Roman"/>
          <w:szCs w:val="18"/>
        </w:rPr>
      </w:pPr>
      <w:r>
        <w:rPr>
          <w:rFonts w:cs="Times New Roman"/>
          <w:b/>
          <w:szCs w:val="18"/>
        </w:rPr>
        <w:t>Oblik</w:t>
      </w:r>
      <w:r>
        <w:rPr>
          <w:rFonts w:cs="Times New Roman"/>
          <w:szCs w:val="18"/>
        </w:rPr>
        <w:t>: projekt</w:t>
      </w:r>
    </w:p>
    <w:p w:rsidR="009E4841" w:rsidRDefault="009E4841" w:rsidP="009E4841">
      <w:pPr>
        <w:pStyle w:val="ListParagraph"/>
        <w:spacing w:after="120"/>
        <w:ind w:left="0"/>
        <w:contextualSpacing/>
        <w:rPr>
          <w:rFonts w:cs="Times New Roman"/>
          <w:szCs w:val="18"/>
        </w:rPr>
      </w:pPr>
      <w:r>
        <w:rPr>
          <w:rFonts w:cs="Times New Roman"/>
          <w:b/>
          <w:szCs w:val="18"/>
        </w:rPr>
        <w:t>Sudionici</w:t>
      </w:r>
      <w:r>
        <w:rPr>
          <w:rFonts w:cs="Times New Roman"/>
          <w:szCs w:val="18"/>
        </w:rPr>
        <w:t>:  učenici, učiteljice</w:t>
      </w:r>
    </w:p>
    <w:p w:rsidR="009E4841" w:rsidRDefault="009E4841" w:rsidP="009E4841">
      <w:pPr>
        <w:pStyle w:val="ListParagraph"/>
        <w:spacing w:after="120"/>
        <w:ind w:left="0"/>
        <w:contextualSpacing/>
        <w:rPr>
          <w:rFonts w:cs="Times New Roman"/>
          <w:szCs w:val="18"/>
        </w:rPr>
      </w:pPr>
      <w:r>
        <w:rPr>
          <w:rFonts w:cs="Times New Roman"/>
          <w:b/>
          <w:szCs w:val="18"/>
        </w:rPr>
        <w:t>Načini učenja</w:t>
      </w:r>
      <w:r>
        <w:rPr>
          <w:rFonts w:cs="Times New Roman"/>
          <w:szCs w:val="18"/>
        </w:rPr>
        <w:t xml:space="preserve">: putem radionica i PPT prezentacije učenici će naučiti koja sve prijevozna sredstva postoje i čemu služe. U sklopu projekta učenici će posjetiti Muzej automobila gdje će promatranjem i sudjelovanjem u raznim aktivnostima osvijestiti kako su se različita prometna sredstva mijenjala kroz vrijeme. </w:t>
      </w:r>
    </w:p>
    <w:p w:rsidR="009E4841" w:rsidRDefault="009E4841" w:rsidP="009E4841">
      <w:pPr>
        <w:pStyle w:val="ListParagraph"/>
        <w:spacing w:after="120"/>
        <w:ind w:left="0"/>
        <w:contextualSpacing/>
        <w:rPr>
          <w:rFonts w:cs="Times New Roman"/>
          <w:szCs w:val="18"/>
        </w:rPr>
      </w:pPr>
      <w:r>
        <w:rPr>
          <w:rFonts w:cs="Times New Roman"/>
          <w:b/>
          <w:szCs w:val="18"/>
        </w:rPr>
        <w:t>Metode poučavanja</w:t>
      </w:r>
      <w:r>
        <w:rPr>
          <w:rFonts w:cs="Times New Roman"/>
          <w:szCs w:val="18"/>
        </w:rPr>
        <w:t>: promatranje, zaključivanje, razgovor, metoda praktičnog rada, igra</w:t>
      </w:r>
    </w:p>
    <w:p w:rsidR="009E4841" w:rsidRDefault="009E4841" w:rsidP="009E4841">
      <w:pPr>
        <w:pStyle w:val="ListParagraph"/>
        <w:spacing w:after="120"/>
        <w:ind w:left="0"/>
        <w:contextualSpacing/>
        <w:rPr>
          <w:rFonts w:cs="Times New Roman"/>
          <w:szCs w:val="18"/>
        </w:rPr>
      </w:pPr>
      <w:r>
        <w:rPr>
          <w:rFonts w:cs="Times New Roman"/>
          <w:b/>
          <w:szCs w:val="18"/>
        </w:rPr>
        <w:t>Trajanje izvedbe</w:t>
      </w:r>
      <w:r>
        <w:rPr>
          <w:rFonts w:cs="Times New Roman"/>
          <w:szCs w:val="18"/>
        </w:rPr>
        <w:t xml:space="preserve">:  tjedan dana </w:t>
      </w:r>
    </w:p>
    <w:p w:rsidR="009E4841" w:rsidRDefault="009E4841" w:rsidP="009E4841">
      <w:pPr>
        <w:spacing w:after="120"/>
        <w:ind w:firstLine="708"/>
        <w:rPr>
          <w:szCs w:val="18"/>
        </w:rPr>
      </w:pPr>
      <w:r>
        <w:rPr>
          <w:b/>
          <w:szCs w:val="18"/>
        </w:rPr>
        <w:t>Resursi</w:t>
      </w:r>
      <w:r>
        <w:rPr>
          <w:szCs w:val="18"/>
        </w:rPr>
        <w:t xml:space="preserve">: </w:t>
      </w:r>
    </w:p>
    <w:p w:rsidR="009E4841" w:rsidRDefault="009E4841" w:rsidP="009E4841">
      <w:pPr>
        <w:pStyle w:val="ListParagraph"/>
        <w:spacing w:after="120"/>
        <w:ind w:left="0"/>
        <w:contextualSpacing/>
        <w:rPr>
          <w:rFonts w:cs="Times New Roman"/>
          <w:szCs w:val="18"/>
        </w:rPr>
      </w:pPr>
      <w:r>
        <w:rPr>
          <w:rFonts w:cs="Times New Roman"/>
          <w:b/>
          <w:szCs w:val="18"/>
        </w:rPr>
        <w:t>Potrebni resursi</w:t>
      </w:r>
      <w:r>
        <w:rPr>
          <w:rFonts w:cs="Times New Roman"/>
          <w:szCs w:val="18"/>
        </w:rPr>
        <w:t>:</w:t>
      </w:r>
    </w:p>
    <w:p w:rsidR="009E4841" w:rsidRDefault="009E4841" w:rsidP="009E4841">
      <w:pPr>
        <w:pStyle w:val="ListParagraph"/>
        <w:spacing w:after="120"/>
        <w:ind w:left="0"/>
        <w:contextualSpacing/>
        <w:rPr>
          <w:rFonts w:cs="Times New Roman"/>
          <w:szCs w:val="18"/>
        </w:rPr>
      </w:pPr>
      <w:r>
        <w:rPr>
          <w:rFonts w:cs="Times New Roman"/>
          <w:szCs w:val="18"/>
        </w:rPr>
        <w:t>Ljudski resursi: učiteljice, učenici</w:t>
      </w:r>
    </w:p>
    <w:p w:rsidR="009E4841" w:rsidRDefault="009E4841" w:rsidP="009E4841">
      <w:pPr>
        <w:pStyle w:val="ListParagraph"/>
        <w:spacing w:after="120"/>
        <w:ind w:left="0"/>
        <w:contextualSpacing/>
        <w:rPr>
          <w:rFonts w:cs="Times New Roman"/>
          <w:szCs w:val="18"/>
        </w:rPr>
      </w:pPr>
      <w:r>
        <w:rPr>
          <w:rFonts w:cs="Times New Roman"/>
          <w:szCs w:val="18"/>
        </w:rPr>
        <w:lastRenderedPageBreak/>
        <w:t>Materijalni resursi: plakati, flomasteri, škare, ljepilo</w:t>
      </w:r>
    </w:p>
    <w:p w:rsidR="009E4841" w:rsidRDefault="009E4841" w:rsidP="009E4841">
      <w:pPr>
        <w:pStyle w:val="ListParagraph"/>
        <w:spacing w:after="120"/>
        <w:ind w:left="0"/>
        <w:contextualSpacing/>
        <w:rPr>
          <w:rFonts w:cs="Times New Roman"/>
          <w:szCs w:val="18"/>
        </w:rPr>
      </w:pPr>
      <w:r>
        <w:rPr>
          <w:rFonts w:cs="Times New Roman"/>
          <w:b/>
          <w:szCs w:val="18"/>
        </w:rPr>
        <w:t>Mogućnosti</w:t>
      </w:r>
      <w:r>
        <w:rPr>
          <w:rFonts w:cs="Times New Roman"/>
          <w:szCs w:val="18"/>
        </w:rPr>
        <w:t>: prostorni uvjeti i dostupna oprema</w:t>
      </w:r>
    </w:p>
    <w:p w:rsidR="009E4841" w:rsidRDefault="009E4841" w:rsidP="009E4841">
      <w:pPr>
        <w:pStyle w:val="ListParagraph"/>
        <w:spacing w:after="120"/>
        <w:ind w:left="0"/>
        <w:contextualSpacing/>
        <w:rPr>
          <w:rFonts w:cs="Times New Roman"/>
          <w:szCs w:val="18"/>
        </w:rPr>
      </w:pPr>
      <w:r>
        <w:rPr>
          <w:rFonts w:cs="Times New Roman"/>
          <w:b/>
          <w:szCs w:val="18"/>
        </w:rPr>
        <w:t>Moguće teškoće</w:t>
      </w:r>
      <w:r>
        <w:rPr>
          <w:rFonts w:cs="Times New Roman"/>
          <w:szCs w:val="18"/>
        </w:rPr>
        <w:t>: bolest djece</w:t>
      </w:r>
    </w:p>
    <w:p w:rsidR="009E4841" w:rsidRDefault="009E4841" w:rsidP="009E4841">
      <w:pPr>
        <w:spacing w:after="120"/>
        <w:rPr>
          <w:szCs w:val="18"/>
        </w:rPr>
      </w:pPr>
      <w:r>
        <w:rPr>
          <w:b/>
          <w:szCs w:val="18"/>
        </w:rPr>
        <w:t>Način praćenja i provjere ishoda / postignuća</w:t>
      </w:r>
      <w:r>
        <w:rPr>
          <w:szCs w:val="18"/>
        </w:rPr>
        <w:t>: plakat, doživljaj, crtež</w:t>
      </w:r>
    </w:p>
    <w:p w:rsidR="009E4841" w:rsidRDefault="009E4841" w:rsidP="009E4841">
      <w:pPr>
        <w:spacing w:after="120"/>
        <w:rPr>
          <w:szCs w:val="18"/>
        </w:rPr>
      </w:pPr>
      <w:r>
        <w:rPr>
          <w:b/>
          <w:szCs w:val="18"/>
        </w:rPr>
        <w:t>Odgovorne osobe</w:t>
      </w:r>
      <w:r>
        <w:rPr>
          <w:szCs w:val="18"/>
        </w:rPr>
        <w:t>: učiteljice RN Vesna Škero, Ivana Radeljak, Sandra Sau, Klaudija Gucić, Margareta Marković</w:t>
      </w:r>
    </w:p>
    <w:p w:rsidR="009E4841" w:rsidRPr="00606FEE" w:rsidRDefault="009E4841" w:rsidP="009E4841">
      <w:pPr>
        <w:pStyle w:val="Heading3"/>
      </w:pPr>
      <w:bookmarkStart w:id="180" w:name="_Toc525736636"/>
      <w:r>
        <w:t>9.3.3. Razvrstavanje otpada</w:t>
      </w:r>
      <w:bookmarkEnd w:id="180"/>
    </w:p>
    <w:p w:rsidR="009E4841" w:rsidRDefault="009E4841" w:rsidP="009E4841">
      <w:pPr>
        <w:spacing w:after="120"/>
        <w:ind w:firstLine="708"/>
        <w:rPr>
          <w:szCs w:val="18"/>
        </w:rPr>
      </w:pPr>
      <w:r>
        <w:rPr>
          <w:b/>
          <w:szCs w:val="18"/>
        </w:rPr>
        <w:t>Ciklus</w:t>
      </w:r>
      <w:r>
        <w:rPr>
          <w:szCs w:val="18"/>
        </w:rPr>
        <w:t xml:space="preserve"> (razred): 1. ciklus (produženi boravak 2. razreda)</w:t>
      </w:r>
    </w:p>
    <w:p w:rsidR="009E4841" w:rsidRDefault="009E4841" w:rsidP="009E4841">
      <w:pPr>
        <w:spacing w:after="120"/>
        <w:rPr>
          <w:szCs w:val="18"/>
        </w:rPr>
      </w:pPr>
      <w:r>
        <w:rPr>
          <w:b/>
          <w:szCs w:val="18"/>
        </w:rPr>
        <w:t>Cilj</w:t>
      </w:r>
      <w:r>
        <w:rPr>
          <w:szCs w:val="18"/>
        </w:rPr>
        <w:t>:  osvještavanje postojanja različitih vrsta otpada i razumijevanje važnosti razvrstavanja otpada</w:t>
      </w:r>
    </w:p>
    <w:p w:rsidR="009E4841" w:rsidRDefault="009E4841" w:rsidP="009E4841">
      <w:pPr>
        <w:spacing w:after="120"/>
        <w:rPr>
          <w:szCs w:val="18"/>
        </w:rPr>
      </w:pPr>
      <w:r>
        <w:rPr>
          <w:b/>
          <w:szCs w:val="18"/>
        </w:rPr>
        <w:t>Obrazloženje cilja</w:t>
      </w:r>
      <w:r>
        <w:rPr>
          <w:szCs w:val="18"/>
        </w:rPr>
        <w:t>: učenici će se kroz projekt upoznati s različitim vrstama otpada, naučit će kako izgledaju spremnici za različiti otpad i što je to recikliranje, te zašto je od iznimne važnosti za očuvanje okoliša.</w:t>
      </w:r>
    </w:p>
    <w:p w:rsidR="009E4841" w:rsidRPr="00627FE5" w:rsidRDefault="009E4841" w:rsidP="009E4841">
      <w:pPr>
        <w:spacing w:after="120"/>
        <w:rPr>
          <w:szCs w:val="18"/>
        </w:rPr>
      </w:pPr>
      <w:r>
        <w:rPr>
          <w:b/>
          <w:szCs w:val="18"/>
        </w:rPr>
        <w:t>Očekivani ishodi/postignuća</w:t>
      </w:r>
      <w:r>
        <w:rPr>
          <w:szCs w:val="18"/>
        </w:rPr>
        <w:t>:</w:t>
      </w:r>
    </w:p>
    <w:p w:rsidR="009E4841" w:rsidRDefault="009E4841" w:rsidP="009E4841">
      <w:pPr>
        <w:pStyle w:val="ListParagraph"/>
        <w:numPr>
          <w:ilvl w:val="0"/>
          <w:numId w:val="17"/>
        </w:numPr>
        <w:rPr>
          <w:szCs w:val="18"/>
        </w:rPr>
      </w:pPr>
      <w:r>
        <w:rPr>
          <w:szCs w:val="18"/>
        </w:rPr>
        <w:t>upoznati se s različitim vrstama otpada</w:t>
      </w:r>
    </w:p>
    <w:p w:rsidR="009E4841" w:rsidRPr="00606FEE" w:rsidRDefault="009E4841" w:rsidP="009E4841">
      <w:pPr>
        <w:pStyle w:val="ListParagraph"/>
        <w:numPr>
          <w:ilvl w:val="0"/>
          <w:numId w:val="17"/>
        </w:numPr>
        <w:rPr>
          <w:szCs w:val="18"/>
        </w:rPr>
      </w:pPr>
      <w:r>
        <w:rPr>
          <w:szCs w:val="18"/>
        </w:rPr>
        <w:t>razumjeti važnost razvrstavanja otpada</w:t>
      </w:r>
    </w:p>
    <w:p w:rsidR="009E4841" w:rsidRDefault="009E4841" w:rsidP="009E4841">
      <w:pPr>
        <w:pStyle w:val="ListParagraph"/>
        <w:numPr>
          <w:ilvl w:val="0"/>
          <w:numId w:val="17"/>
        </w:numPr>
        <w:rPr>
          <w:szCs w:val="18"/>
        </w:rPr>
      </w:pPr>
      <w:r>
        <w:rPr>
          <w:szCs w:val="18"/>
        </w:rPr>
        <w:t>usvojiti značenje pojma recikliranje</w:t>
      </w:r>
    </w:p>
    <w:p w:rsidR="009E4841" w:rsidRDefault="009E4841" w:rsidP="009E4841">
      <w:pPr>
        <w:pStyle w:val="ListParagraph"/>
        <w:numPr>
          <w:ilvl w:val="0"/>
          <w:numId w:val="17"/>
        </w:numPr>
        <w:rPr>
          <w:szCs w:val="18"/>
        </w:rPr>
      </w:pPr>
      <w:r>
        <w:rPr>
          <w:szCs w:val="18"/>
        </w:rPr>
        <w:t>razvrstavanje otpada u školi i kod kuće</w:t>
      </w:r>
    </w:p>
    <w:p w:rsidR="009E4841" w:rsidRPr="00FD3D6A" w:rsidRDefault="009E4841" w:rsidP="009E4841">
      <w:pPr>
        <w:pStyle w:val="ListParagraph"/>
        <w:numPr>
          <w:ilvl w:val="0"/>
          <w:numId w:val="17"/>
        </w:numPr>
        <w:rPr>
          <w:szCs w:val="18"/>
        </w:rPr>
      </w:pPr>
      <w:r>
        <w:rPr>
          <w:szCs w:val="18"/>
        </w:rPr>
        <w:t>djelovanje u cilju očuvanja okoliša</w:t>
      </w:r>
    </w:p>
    <w:p w:rsidR="009E4841" w:rsidRDefault="009E4841" w:rsidP="009E4841">
      <w:pPr>
        <w:spacing w:before="120" w:after="120"/>
        <w:rPr>
          <w:szCs w:val="18"/>
        </w:rPr>
      </w:pPr>
      <w:r>
        <w:rPr>
          <w:b/>
          <w:szCs w:val="18"/>
        </w:rPr>
        <w:t>NAČIN REALIZACIJE</w:t>
      </w:r>
      <w:r>
        <w:rPr>
          <w:szCs w:val="18"/>
        </w:rPr>
        <w:t xml:space="preserve">: </w:t>
      </w:r>
    </w:p>
    <w:p w:rsidR="009E4841" w:rsidRDefault="009E4841" w:rsidP="009E4841">
      <w:pPr>
        <w:pStyle w:val="ListParagraph"/>
        <w:spacing w:after="120"/>
        <w:ind w:left="0"/>
        <w:contextualSpacing/>
        <w:rPr>
          <w:rFonts w:cs="Times New Roman"/>
          <w:szCs w:val="18"/>
        </w:rPr>
      </w:pPr>
      <w:r>
        <w:rPr>
          <w:rFonts w:cs="Times New Roman"/>
          <w:b/>
          <w:szCs w:val="18"/>
        </w:rPr>
        <w:t>Oblik</w:t>
      </w:r>
      <w:r>
        <w:rPr>
          <w:rFonts w:cs="Times New Roman"/>
          <w:szCs w:val="18"/>
        </w:rPr>
        <w:t>:  projekt</w:t>
      </w:r>
    </w:p>
    <w:p w:rsidR="009E4841" w:rsidRDefault="009E4841" w:rsidP="009E4841">
      <w:pPr>
        <w:pStyle w:val="ListParagraph"/>
        <w:spacing w:after="120"/>
        <w:ind w:left="0"/>
        <w:contextualSpacing/>
        <w:rPr>
          <w:rFonts w:cs="Times New Roman"/>
          <w:szCs w:val="18"/>
        </w:rPr>
      </w:pPr>
      <w:r>
        <w:rPr>
          <w:rFonts w:cs="Times New Roman"/>
          <w:b/>
          <w:szCs w:val="18"/>
        </w:rPr>
        <w:t>Sudionici</w:t>
      </w:r>
      <w:r>
        <w:rPr>
          <w:rFonts w:cs="Times New Roman"/>
          <w:szCs w:val="18"/>
        </w:rPr>
        <w:t>:  učenici, učiteljice</w:t>
      </w:r>
    </w:p>
    <w:p w:rsidR="009E4841" w:rsidRDefault="009E4841" w:rsidP="009E4841">
      <w:pPr>
        <w:spacing w:after="120"/>
        <w:rPr>
          <w:szCs w:val="18"/>
        </w:rPr>
      </w:pPr>
      <w:r>
        <w:rPr>
          <w:b/>
          <w:szCs w:val="18"/>
        </w:rPr>
        <w:t>Načini učenja</w:t>
      </w:r>
      <w:r>
        <w:rPr>
          <w:szCs w:val="18"/>
        </w:rPr>
        <w:t>: učenici će sudjelovanjem u skupljanju i razvrstavanju otpada osvijestiti postojanje različitih vrsta otpada i zašto ga je važno razvrstavati.</w:t>
      </w:r>
    </w:p>
    <w:p w:rsidR="009E4841" w:rsidRDefault="009E4841" w:rsidP="009E4841">
      <w:pPr>
        <w:pStyle w:val="ListParagraph"/>
        <w:spacing w:after="120"/>
        <w:ind w:left="0"/>
        <w:contextualSpacing/>
        <w:rPr>
          <w:rFonts w:cs="Times New Roman"/>
          <w:szCs w:val="18"/>
        </w:rPr>
      </w:pPr>
      <w:r>
        <w:rPr>
          <w:rFonts w:cs="Times New Roman"/>
          <w:b/>
          <w:szCs w:val="18"/>
        </w:rPr>
        <w:t>Metode poučavanja</w:t>
      </w:r>
      <w:r>
        <w:rPr>
          <w:rFonts w:cs="Times New Roman"/>
          <w:szCs w:val="18"/>
        </w:rPr>
        <w:t>: promatranje, zaključivanje, razgovor, metoda praktičnog rada, igra</w:t>
      </w:r>
    </w:p>
    <w:p w:rsidR="009E4841" w:rsidRDefault="009E4841" w:rsidP="009E4841">
      <w:pPr>
        <w:pStyle w:val="ListParagraph"/>
        <w:spacing w:after="120"/>
        <w:ind w:left="0"/>
        <w:contextualSpacing/>
        <w:rPr>
          <w:rFonts w:cs="Times New Roman"/>
          <w:szCs w:val="18"/>
        </w:rPr>
      </w:pPr>
      <w:r>
        <w:rPr>
          <w:rFonts w:cs="Times New Roman"/>
          <w:b/>
          <w:szCs w:val="18"/>
        </w:rPr>
        <w:t>Trajanje izvedbe</w:t>
      </w:r>
      <w:r>
        <w:rPr>
          <w:rFonts w:cs="Times New Roman"/>
          <w:szCs w:val="18"/>
        </w:rPr>
        <w:t>: tjedan dana</w:t>
      </w:r>
    </w:p>
    <w:p w:rsidR="009E4841" w:rsidRDefault="009E4841" w:rsidP="009E4841">
      <w:pPr>
        <w:spacing w:after="120"/>
        <w:ind w:firstLine="708"/>
        <w:rPr>
          <w:szCs w:val="18"/>
        </w:rPr>
      </w:pPr>
      <w:r>
        <w:rPr>
          <w:b/>
          <w:szCs w:val="18"/>
        </w:rPr>
        <w:t>Resursi</w:t>
      </w:r>
      <w:r>
        <w:rPr>
          <w:szCs w:val="18"/>
        </w:rPr>
        <w:t xml:space="preserve">: </w:t>
      </w:r>
    </w:p>
    <w:p w:rsidR="009E4841" w:rsidRDefault="009E4841" w:rsidP="009E4841">
      <w:pPr>
        <w:pStyle w:val="ListParagraph"/>
        <w:spacing w:after="120"/>
        <w:ind w:left="0"/>
        <w:contextualSpacing/>
        <w:rPr>
          <w:rFonts w:cs="Times New Roman"/>
          <w:szCs w:val="18"/>
        </w:rPr>
      </w:pPr>
      <w:r>
        <w:rPr>
          <w:rFonts w:cs="Times New Roman"/>
          <w:b/>
          <w:szCs w:val="18"/>
        </w:rPr>
        <w:t>Potrebni resursi</w:t>
      </w:r>
      <w:r>
        <w:rPr>
          <w:rFonts w:cs="Times New Roman"/>
          <w:szCs w:val="18"/>
        </w:rPr>
        <w:t>:</w:t>
      </w:r>
    </w:p>
    <w:p w:rsidR="009E4841" w:rsidRDefault="009E4841" w:rsidP="009E4841">
      <w:pPr>
        <w:pStyle w:val="ListParagraph"/>
        <w:spacing w:after="120"/>
        <w:ind w:left="0"/>
        <w:contextualSpacing/>
        <w:rPr>
          <w:rFonts w:cs="Times New Roman"/>
          <w:szCs w:val="18"/>
        </w:rPr>
      </w:pPr>
      <w:r>
        <w:rPr>
          <w:rFonts w:cs="Times New Roman"/>
          <w:szCs w:val="18"/>
        </w:rPr>
        <w:t>Ljudski resursi: učiteljice, učenici</w:t>
      </w:r>
    </w:p>
    <w:p w:rsidR="009E4841" w:rsidRDefault="009E4841" w:rsidP="009E4841">
      <w:pPr>
        <w:pStyle w:val="ListParagraph"/>
        <w:spacing w:after="120"/>
        <w:ind w:left="0"/>
        <w:contextualSpacing/>
        <w:rPr>
          <w:rFonts w:cs="Times New Roman"/>
          <w:szCs w:val="18"/>
        </w:rPr>
      </w:pPr>
      <w:r>
        <w:rPr>
          <w:rFonts w:cs="Times New Roman"/>
          <w:szCs w:val="18"/>
        </w:rPr>
        <w:t>Materijalni resursi: plakat, flomasteri, vrećice i kante za otpad</w:t>
      </w:r>
    </w:p>
    <w:p w:rsidR="009E4841" w:rsidRDefault="009E4841" w:rsidP="009E4841">
      <w:pPr>
        <w:pStyle w:val="ListParagraph"/>
        <w:spacing w:after="120"/>
        <w:ind w:left="0"/>
        <w:contextualSpacing/>
        <w:rPr>
          <w:rFonts w:cs="Times New Roman"/>
          <w:szCs w:val="18"/>
        </w:rPr>
      </w:pPr>
      <w:r>
        <w:rPr>
          <w:rFonts w:cs="Times New Roman"/>
          <w:b/>
          <w:szCs w:val="18"/>
        </w:rPr>
        <w:t>Mogućnosti</w:t>
      </w:r>
      <w:r>
        <w:rPr>
          <w:rFonts w:cs="Times New Roman"/>
          <w:szCs w:val="18"/>
        </w:rPr>
        <w:t>: prostorni uvjeti i dostupna oprema</w:t>
      </w:r>
    </w:p>
    <w:p w:rsidR="009E4841" w:rsidRDefault="009E4841" w:rsidP="009E4841">
      <w:pPr>
        <w:pStyle w:val="ListParagraph"/>
        <w:spacing w:after="120"/>
        <w:ind w:left="0"/>
        <w:contextualSpacing/>
        <w:rPr>
          <w:rFonts w:cs="Times New Roman"/>
          <w:szCs w:val="18"/>
        </w:rPr>
      </w:pPr>
      <w:r>
        <w:rPr>
          <w:rFonts w:cs="Times New Roman"/>
          <w:b/>
          <w:szCs w:val="18"/>
        </w:rPr>
        <w:t>Moguće teškoće</w:t>
      </w:r>
      <w:r>
        <w:rPr>
          <w:rFonts w:cs="Times New Roman"/>
          <w:szCs w:val="18"/>
        </w:rPr>
        <w:t>: bolest djece</w:t>
      </w:r>
    </w:p>
    <w:p w:rsidR="009E4841" w:rsidRDefault="009E4841" w:rsidP="009E4841">
      <w:pPr>
        <w:spacing w:after="120"/>
        <w:rPr>
          <w:szCs w:val="18"/>
        </w:rPr>
      </w:pPr>
      <w:r>
        <w:rPr>
          <w:b/>
          <w:szCs w:val="18"/>
        </w:rPr>
        <w:t>Način praćenja i provjere ishoda / postignuća</w:t>
      </w:r>
      <w:r>
        <w:rPr>
          <w:szCs w:val="18"/>
        </w:rPr>
        <w:t>: plakat, neposredno promatranje učenika prilikom bacanja otpada</w:t>
      </w:r>
    </w:p>
    <w:p w:rsidR="009E4841" w:rsidRDefault="009E4841" w:rsidP="009E4841">
      <w:pPr>
        <w:spacing w:after="120"/>
        <w:rPr>
          <w:szCs w:val="18"/>
        </w:rPr>
      </w:pPr>
      <w:r>
        <w:rPr>
          <w:b/>
          <w:szCs w:val="18"/>
        </w:rPr>
        <w:t>Odgovorne osobe</w:t>
      </w:r>
      <w:r>
        <w:rPr>
          <w:szCs w:val="18"/>
        </w:rPr>
        <w:t>: učiteljice RN Klaudija Gucić, Margareta Marković</w:t>
      </w:r>
    </w:p>
    <w:p w:rsidR="009E4841" w:rsidRDefault="009E4841" w:rsidP="003E4D84">
      <w:pPr>
        <w:spacing w:after="120"/>
        <w:rPr>
          <w:szCs w:val="18"/>
        </w:rPr>
      </w:pPr>
    </w:p>
    <w:p w:rsidR="004E3680" w:rsidRDefault="00CE2AA7" w:rsidP="004E3680">
      <w:pPr>
        <w:pStyle w:val="Heading1"/>
      </w:pPr>
      <w:bookmarkStart w:id="181" w:name="_Toc525736637"/>
      <w:r>
        <w:t>10. U</w:t>
      </w:r>
      <w:r>
        <w:rPr>
          <w:rFonts w:hint="eastAsia"/>
        </w:rPr>
        <w:t>Č</w:t>
      </w:r>
      <w:r>
        <w:t>ITI KAKO U</w:t>
      </w:r>
      <w:r>
        <w:rPr>
          <w:rFonts w:hint="eastAsia"/>
        </w:rPr>
        <w:t>Č</w:t>
      </w:r>
      <w:r>
        <w:t>ITI</w:t>
      </w:r>
      <w:r w:rsidR="00EE5DAB">
        <w:t xml:space="preserve"> -</w:t>
      </w:r>
      <w:r w:rsidR="00EE5DAB" w:rsidRPr="00EE5DAB">
        <w:t xml:space="preserve"> </w:t>
      </w:r>
      <w:r w:rsidR="00EE5DAB">
        <w:t>me</w:t>
      </w:r>
      <w:r w:rsidR="00EE5DAB">
        <w:rPr>
          <w:rFonts w:ascii="Arial" w:hAnsi="Arial" w:cs="Arial"/>
        </w:rPr>
        <w:t>đ</w:t>
      </w:r>
      <w:r w:rsidR="00EE5DAB">
        <w:t>upredmetna tema</w:t>
      </w:r>
      <w:bookmarkEnd w:id="181"/>
    </w:p>
    <w:p w:rsidR="00570968" w:rsidRDefault="00570968" w:rsidP="00570968">
      <w:pPr>
        <w:pStyle w:val="Heading3"/>
      </w:pPr>
      <w:bookmarkStart w:id="182" w:name="_Toc525736638"/>
      <w:r>
        <w:t>10.1. U</w:t>
      </w:r>
      <w:r>
        <w:rPr>
          <w:rFonts w:hint="eastAsia"/>
        </w:rPr>
        <w:t>č</w:t>
      </w:r>
      <w:r w:rsidR="005D2F19">
        <w:t>imo zajedno</w:t>
      </w:r>
      <w:r w:rsidR="002B0E5D">
        <w:t xml:space="preserve"> – vršnjački pomagači</w:t>
      </w:r>
      <w:bookmarkEnd w:id="182"/>
    </w:p>
    <w:p w:rsidR="00570968" w:rsidRPr="00C05A61" w:rsidRDefault="00570968" w:rsidP="007243DB">
      <w:pPr>
        <w:spacing w:after="120"/>
        <w:ind w:firstLine="708"/>
        <w:rPr>
          <w:szCs w:val="18"/>
        </w:rPr>
      </w:pPr>
      <w:r w:rsidRPr="00C05A61">
        <w:rPr>
          <w:b/>
          <w:szCs w:val="18"/>
        </w:rPr>
        <w:t>Ciklus</w:t>
      </w:r>
      <w:r w:rsidRPr="00C05A61">
        <w:rPr>
          <w:szCs w:val="18"/>
        </w:rPr>
        <w:t xml:space="preserve"> (razred): 1. i  2. ciklus (</w:t>
      </w:r>
      <w:r w:rsidR="005D2F19">
        <w:rPr>
          <w:szCs w:val="18"/>
        </w:rPr>
        <w:t>5</w:t>
      </w:r>
      <w:r w:rsidRPr="00C05A61">
        <w:rPr>
          <w:szCs w:val="18"/>
        </w:rPr>
        <w:t xml:space="preserve">. i </w:t>
      </w:r>
      <w:r w:rsidR="005D2F19">
        <w:rPr>
          <w:szCs w:val="18"/>
        </w:rPr>
        <w:t>8</w:t>
      </w:r>
      <w:r w:rsidRPr="00C05A61">
        <w:rPr>
          <w:szCs w:val="18"/>
        </w:rPr>
        <w:t xml:space="preserve">. r.)  </w:t>
      </w:r>
    </w:p>
    <w:p w:rsidR="005D2F19" w:rsidRPr="00D32A72" w:rsidRDefault="00570968" w:rsidP="007243DB">
      <w:pPr>
        <w:autoSpaceDE w:val="0"/>
        <w:autoSpaceDN w:val="0"/>
        <w:adjustRightInd w:val="0"/>
        <w:rPr>
          <w:color w:val="000000"/>
          <w:szCs w:val="18"/>
          <w:lang w:eastAsia="hr-HR"/>
        </w:rPr>
      </w:pPr>
      <w:r w:rsidRPr="00C05A61">
        <w:rPr>
          <w:b/>
          <w:szCs w:val="18"/>
        </w:rPr>
        <w:t>Cilj</w:t>
      </w:r>
      <w:r w:rsidRPr="00C05A61">
        <w:rPr>
          <w:szCs w:val="18"/>
        </w:rPr>
        <w:t xml:space="preserve">: </w:t>
      </w:r>
      <w:r w:rsidR="005D2F19" w:rsidRPr="00D32A72">
        <w:rPr>
          <w:color w:val="000000"/>
          <w:szCs w:val="18"/>
          <w:lang w:eastAsia="hr-HR"/>
        </w:rPr>
        <w:t>Poticati učenike na  volonterski  rad i pomaganje u učenju vršnjacima kojima učenje  ide teže. Kroz radionice ćemo upoznati učenike s tehnikama učenja,  uz pomoć vršnjaka zatim učiti određene sadržaje,  ponavljati, sistematizirati naučeni nastavni sadržaj. Cilj ovakvog učenja je razvijanje samostalnosti i prihvaćanje odgovornosti za rezultate  svoga rada.</w:t>
      </w:r>
    </w:p>
    <w:p w:rsidR="00570968" w:rsidRPr="00C05A61" w:rsidRDefault="00570968" w:rsidP="007243DB">
      <w:pPr>
        <w:spacing w:before="120" w:after="120"/>
        <w:rPr>
          <w:szCs w:val="18"/>
        </w:rPr>
      </w:pPr>
      <w:r w:rsidRPr="00C05A61">
        <w:rPr>
          <w:b/>
          <w:szCs w:val="18"/>
        </w:rPr>
        <w:lastRenderedPageBreak/>
        <w:t>Obrazloženje cilja</w:t>
      </w:r>
      <w:r w:rsidRPr="00C05A61">
        <w:rPr>
          <w:szCs w:val="18"/>
        </w:rPr>
        <w:t xml:space="preserve">: </w:t>
      </w:r>
      <w:r w:rsidR="005D2F19" w:rsidRPr="00D32A72">
        <w:rPr>
          <w:szCs w:val="18"/>
        </w:rPr>
        <w:t>Učenici će uz pomoć voditelja i vršnjaka naučiti kako kvalitetno učiti i pripremiti se za ispitivanje</w:t>
      </w:r>
      <w:r w:rsidRPr="00C05A61">
        <w:rPr>
          <w:szCs w:val="18"/>
        </w:rPr>
        <w:t xml:space="preserve"> </w:t>
      </w:r>
    </w:p>
    <w:p w:rsidR="00570968" w:rsidRPr="00C05A61" w:rsidRDefault="00570968" w:rsidP="007243DB">
      <w:pPr>
        <w:spacing w:after="120"/>
        <w:rPr>
          <w:szCs w:val="18"/>
        </w:rPr>
      </w:pPr>
      <w:r w:rsidRPr="00C05A61">
        <w:rPr>
          <w:b/>
          <w:szCs w:val="18"/>
        </w:rPr>
        <w:t>Očekivani ishodi/postignuća</w:t>
      </w:r>
      <w:r w:rsidRPr="00C05A61">
        <w:rPr>
          <w:szCs w:val="18"/>
        </w:rPr>
        <w:t>:</w:t>
      </w:r>
    </w:p>
    <w:p w:rsidR="005D2F19" w:rsidRPr="00D32A72" w:rsidRDefault="005D2F19" w:rsidP="002E680E">
      <w:pPr>
        <w:numPr>
          <w:ilvl w:val="0"/>
          <w:numId w:val="33"/>
        </w:numPr>
        <w:autoSpaceDE w:val="0"/>
        <w:autoSpaceDN w:val="0"/>
        <w:adjustRightInd w:val="0"/>
        <w:jc w:val="left"/>
        <w:rPr>
          <w:color w:val="000000"/>
          <w:szCs w:val="18"/>
          <w:lang w:eastAsia="hr-HR"/>
        </w:rPr>
      </w:pPr>
      <w:r w:rsidRPr="00D32A72">
        <w:rPr>
          <w:color w:val="000000"/>
          <w:szCs w:val="18"/>
          <w:lang w:eastAsia="hr-HR"/>
        </w:rPr>
        <w:t>naučiti izdvojiti ključne pojmove</w:t>
      </w:r>
    </w:p>
    <w:p w:rsidR="005D2F19" w:rsidRPr="00D32A72" w:rsidRDefault="005D2F19" w:rsidP="002E680E">
      <w:pPr>
        <w:numPr>
          <w:ilvl w:val="0"/>
          <w:numId w:val="33"/>
        </w:numPr>
        <w:autoSpaceDE w:val="0"/>
        <w:autoSpaceDN w:val="0"/>
        <w:adjustRightInd w:val="0"/>
        <w:jc w:val="left"/>
        <w:rPr>
          <w:color w:val="000000"/>
          <w:szCs w:val="18"/>
          <w:lang w:eastAsia="hr-HR"/>
        </w:rPr>
      </w:pPr>
      <w:r w:rsidRPr="00D32A72">
        <w:rPr>
          <w:color w:val="000000"/>
          <w:szCs w:val="18"/>
          <w:lang w:eastAsia="hr-HR"/>
        </w:rPr>
        <w:t>naučiti sažimati tekstove</w:t>
      </w:r>
    </w:p>
    <w:p w:rsidR="005D2F19" w:rsidRPr="005D2F19" w:rsidRDefault="005D2F19" w:rsidP="002E680E">
      <w:pPr>
        <w:pStyle w:val="ListParagraph"/>
        <w:numPr>
          <w:ilvl w:val="0"/>
          <w:numId w:val="33"/>
        </w:numPr>
        <w:jc w:val="left"/>
        <w:rPr>
          <w:szCs w:val="18"/>
        </w:rPr>
      </w:pPr>
      <w:r w:rsidRPr="00D32A72">
        <w:rPr>
          <w:color w:val="000000"/>
          <w:szCs w:val="18"/>
          <w:lang w:eastAsia="hr-HR"/>
        </w:rPr>
        <w:t>upoznati različite tehnike učenja</w:t>
      </w:r>
    </w:p>
    <w:p w:rsidR="005D2F19" w:rsidRPr="00D32A72" w:rsidRDefault="005D2F19" w:rsidP="002E680E">
      <w:pPr>
        <w:numPr>
          <w:ilvl w:val="0"/>
          <w:numId w:val="33"/>
        </w:numPr>
        <w:autoSpaceDE w:val="0"/>
        <w:autoSpaceDN w:val="0"/>
        <w:adjustRightInd w:val="0"/>
        <w:jc w:val="left"/>
        <w:rPr>
          <w:color w:val="000000"/>
          <w:szCs w:val="18"/>
          <w:lang w:eastAsia="hr-HR"/>
        </w:rPr>
      </w:pPr>
      <w:r w:rsidRPr="00D32A72">
        <w:rPr>
          <w:color w:val="000000"/>
          <w:szCs w:val="18"/>
          <w:lang w:eastAsia="hr-HR"/>
        </w:rPr>
        <w:t xml:space="preserve">pronalaziti i izdvajati, uz vođenje, ključne pojmove na novoj udžbeničkoj  jedinici  </w:t>
      </w:r>
    </w:p>
    <w:p w:rsidR="005D2F19" w:rsidRPr="00D32A72" w:rsidRDefault="005D2F19" w:rsidP="002E680E">
      <w:pPr>
        <w:numPr>
          <w:ilvl w:val="0"/>
          <w:numId w:val="33"/>
        </w:numPr>
        <w:autoSpaceDE w:val="0"/>
        <w:autoSpaceDN w:val="0"/>
        <w:adjustRightInd w:val="0"/>
        <w:jc w:val="left"/>
        <w:rPr>
          <w:color w:val="000000"/>
          <w:szCs w:val="18"/>
          <w:lang w:eastAsia="hr-HR"/>
        </w:rPr>
      </w:pPr>
      <w:r w:rsidRPr="00D32A72">
        <w:rPr>
          <w:color w:val="000000"/>
          <w:szCs w:val="18"/>
          <w:lang w:eastAsia="hr-HR"/>
        </w:rPr>
        <w:t>isticati samostalno važne dijelove teksta</w:t>
      </w:r>
    </w:p>
    <w:p w:rsidR="005D2F19" w:rsidRPr="00D32A72" w:rsidRDefault="005D2F19" w:rsidP="002E680E">
      <w:pPr>
        <w:numPr>
          <w:ilvl w:val="0"/>
          <w:numId w:val="33"/>
        </w:numPr>
        <w:autoSpaceDE w:val="0"/>
        <w:autoSpaceDN w:val="0"/>
        <w:adjustRightInd w:val="0"/>
        <w:jc w:val="left"/>
        <w:rPr>
          <w:color w:val="000000"/>
          <w:szCs w:val="18"/>
          <w:lang w:eastAsia="hr-HR"/>
        </w:rPr>
      </w:pPr>
      <w:r w:rsidRPr="00D32A72">
        <w:rPr>
          <w:color w:val="000000"/>
          <w:szCs w:val="18"/>
          <w:lang w:eastAsia="hr-HR"/>
        </w:rPr>
        <w:t>voditi bilješke o pročitanom</w:t>
      </w:r>
    </w:p>
    <w:p w:rsidR="00570968" w:rsidRPr="00C05A61" w:rsidRDefault="005D2F19" w:rsidP="007243DB">
      <w:pPr>
        <w:spacing w:before="120" w:after="120"/>
        <w:rPr>
          <w:szCs w:val="18"/>
        </w:rPr>
      </w:pPr>
      <w:r>
        <w:rPr>
          <w:b/>
          <w:color w:val="000000"/>
          <w:szCs w:val="18"/>
          <w:lang w:eastAsia="hr-HR"/>
        </w:rPr>
        <w:t>N</w:t>
      </w:r>
      <w:r w:rsidR="00570968" w:rsidRPr="00C05A61">
        <w:rPr>
          <w:b/>
          <w:szCs w:val="18"/>
        </w:rPr>
        <w:t>AČIN REALIZACIJE</w:t>
      </w:r>
      <w:r w:rsidR="00570968" w:rsidRPr="00C05A61">
        <w:rPr>
          <w:szCs w:val="18"/>
        </w:rPr>
        <w:t xml:space="preserve">: </w:t>
      </w:r>
    </w:p>
    <w:p w:rsidR="00570968" w:rsidRPr="00C05A61" w:rsidRDefault="00570968" w:rsidP="003026BB">
      <w:pPr>
        <w:pStyle w:val="ListParagraph"/>
        <w:ind w:left="0"/>
        <w:contextualSpacing/>
        <w:rPr>
          <w:color w:val="000000"/>
          <w:szCs w:val="18"/>
          <w:lang w:eastAsia="hr-HR"/>
        </w:rPr>
      </w:pPr>
      <w:r w:rsidRPr="00C05A61">
        <w:rPr>
          <w:rFonts w:cs="Times New Roman"/>
          <w:b/>
          <w:szCs w:val="18"/>
        </w:rPr>
        <w:t>Oblik</w:t>
      </w:r>
      <w:r w:rsidRPr="00C05A61">
        <w:rPr>
          <w:rFonts w:cs="Times New Roman"/>
          <w:szCs w:val="18"/>
        </w:rPr>
        <w:t xml:space="preserve">: </w:t>
      </w:r>
      <w:r w:rsidR="003026BB">
        <w:rPr>
          <w:rFonts w:cs="Times New Roman"/>
          <w:szCs w:val="18"/>
        </w:rPr>
        <w:t>projekt</w:t>
      </w:r>
    </w:p>
    <w:p w:rsidR="00570968" w:rsidRPr="00C05A61" w:rsidRDefault="00570968" w:rsidP="007243DB">
      <w:pPr>
        <w:pStyle w:val="ListParagraph"/>
        <w:spacing w:after="120"/>
        <w:ind w:left="0"/>
        <w:contextualSpacing/>
        <w:rPr>
          <w:rFonts w:cs="Times New Roman"/>
          <w:szCs w:val="18"/>
        </w:rPr>
      </w:pPr>
      <w:r w:rsidRPr="00C05A61">
        <w:rPr>
          <w:rFonts w:cs="Times New Roman"/>
          <w:b/>
          <w:szCs w:val="18"/>
        </w:rPr>
        <w:t>Sudionici</w:t>
      </w:r>
      <w:r w:rsidRPr="00C05A61">
        <w:rPr>
          <w:rFonts w:cs="Times New Roman"/>
          <w:szCs w:val="18"/>
        </w:rPr>
        <w:t>: učenici</w:t>
      </w:r>
      <w:r w:rsidR="003026BB">
        <w:rPr>
          <w:rFonts w:cs="Times New Roman"/>
          <w:szCs w:val="18"/>
        </w:rPr>
        <w:t>, pedagoginja</w:t>
      </w:r>
      <w:r w:rsidRPr="00C05A61">
        <w:rPr>
          <w:rFonts w:cs="Times New Roman"/>
          <w:szCs w:val="18"/>
        </w:rPr>
        <w:t xml:space="preserve">  </w:t>
      </w:r>
    </w:p>
    <w:p w:rsidR="00570968" w:rsidRPr="00C05A61" w:rsidRDefault="00570968" w:rsidP="007243DB">
      <w:pPr>
        <w:pStyle w:val="ListParagraph"/>
        <w:spacing w:after="120"/>
        <w:ind w:left="0"/>
        <w:contextualSpacing/>
        <w:rPr>
          <w:rFonts w:cs="Times New Roman"/>
          <w:szCs w:val="18"/>
        </w:rPr>
      </w:pPr>
      <w:r w:rsidRPr="00C05A61">
        <w:rPr>
          <w:rFonts w:cs="Times New Roman"/>
          <w:b/>
          <w:szCs w:val="18"/>
        </w:rPr>
        <w:t>Načini učenja</w:t>
      </w:r>
      <w:r w:rsidRPr="00C05A61">
        <w:rPr>
          <w:rFonts w:cs="Times New Roman"/>
          <w:szCs w:val="18"/>
        </w:rPr>
        <w:t>: iskustveno učenje, radionica</w:t>
      </w:r>
    </w:p>
    <w:p w:rsidR="003026BB" w:rsidRDefault="00570968" w:rsidP="003026BB">
      <w:pPr>
        <w:pStyle w:val="ListParagraph"/>
        <w:ind w:left="0"/>
        <w:rPr>
          <w:rFonts w:cs="Times New Roman"/>
          <w:b/>
          <w:szCs w:val="18"/>
        </w:rPr>
      </w:pPr>
      <w:r w:rsidRPr="00C05A61">
        <w:rPr>
          <w:rFonts w:cs="Times New Roman"/>
          <w:b/>
          <w:szCs w:val="18"/>
        </w:rPr>
        <w:t>Metode poučavanja</w:t>
      </w:r>
      <w:r w:rsidRPr="00C05A61">
        <w:rPr>
          <w:rFonts w:cs="Times New Roman"/>
          <w:szCs w:val="18"/>
        </w:rPr>
        <w:t xml:space="preserve">: </w:t>
      </w:r>
      <w:r w:rsidR="003026BB" w:rsidRPr="00D32A72">
        <w:rPr>
          <w:rFonts w:cs="Times New Roman"/>
          <w:szCs w:val="18"/>
        </w:rPr>
        <w:t>demonstriranje, istraživanje, razgovor</w:t>
      </w:r>
      <w:r w:rsidR="003026BB" w:rsidRPr="00C05A61">
        <w:rPr>
          <w:rFonts w:cs="Times New Roman"/>
          <w:b/>
          <w:szCs w:val="18"/>
        </w:rPr>
        <w:t xml:space="preserve"> </w:t>
      </w:r>
    </w:p>
    <w:p w:rsidR="00570968" w:rsidRPr="00C05A61" w:rsidRDefault="00570968" w:rsidP="007243DB">
      <w:pPr>
        <w:pStyle w:val="ListParagraph"/>
        <w:spacing w:after="120"/>
        <w:ind w:left="0"/>
        <w:rPr>
          <w:rFonts w:cs="Times New Roman"/>
          <w:szCs w:val="18"/>
        </w:rPr>
      </w:pPr>
      <w:r w:rsidRPr="00C05A61">
        <w:rPr>
          <w:rFonts w:cs="Times New Roman"/>
          <w:b/>
          <w:szCs w:val="18"/>
        </w:rPr>
        <w:t>Trajanje izvedbe</w:t>
      </w:r>
      <w:r w:rsidRPr="00C05A61">
        <w:rPr>
          <w:rFonts w:cs="Times New Roman"/>
          <w:szCs w:val="18"/>
        </w:rPr>
        <w:t>:  tijekom godine</w:t>
      </w:r>
    </w:p>
    <w:p w:rsidR="00570968" w:rsidRPr="00C05A61" w:rsidRDefault="00570968" w:rsidP="007243DB">
      <w:pPr>
        <w:pStyle w:val="ListParagraph"/>
        <w:spacing w:before="120" w:after="120"/>
        <w:ind w:left="0" w:firstLine="708"/>
        <w:rPr>
          <w:rFonts w:cs="Times New Roman"/>
          <w:szCs w:val="18"/>
        </w:rPr>
      </w:pPr>
      <w:r w:rsidRPr="00C05A61">
        <w:rPr>
          <w:rFonts w:cs="Times New Roman"/>
          <w:b/>
          <w:szCs w:val="18"/>
        </w:rPr>
        <w:t>Resursi</w:t>
      </w:r>
      <w:r w:rsidRPr="00C05A61">
        <w:rPr>
          <w:rFonts w:cs="Times New Roman"/>
          <w:szCs w:val="18"/>
        </w:rPr>
        <w:t xml:space="preserve">: </w:t>
      </w:r>
    </w:p>
    <w:p w:rsidR="00570968" w:rsidRPr="00C05A61" w:rsidRDefault="00570968" w:rsidP="007243DB">
      <w:pPr>
        <w:pStyle w:val="ListParagraph"/>
        <w:spacing w:after="120"/>
        <w:ind w:left="0"/>
        <w:contextualSpacing/>
        <w:rPr>
          <w:rFonts w:cs="Times New Roman"/>
          <w:szCs w:val="18"/>
        </w:rPr>
      </w:pPr>
      <w:r w:rsidRPr="00C05A61">
        <w:rPr>
          <w:rFonts w:cs="Times New Roman"/>
          <w:b/>
          <w:szCs w:val="18"/>
        </w:rPr>
        <w:t>Potrebni resursi</w:t>
      </w:r>
      <w:r w:rsidRPr="00C05A61">
        <w:rPr>
          <w:rFonts w:cs="Times New Roman"/>
          <w:szCs w:val="18"/>
        </w:rPr>
        <w:t xml:space="preserve">: </w:t>
      </w:r>
      <w:r w:rsidR="00E70450" w:rsidRPr="00D32A72">
        <w:rPr>
          <w:rFonts w:cs="Times New Roman"/>
          <w:szCs w:val="18"/>
        </w:rPr>
        <w:t>učenici, učitelji, pedagoginja</w:t>
      </w:r>
    </w:p>
    <w:p w:rsidR="00570968" w:rsidRPr="00C05A61" w:rsidRDefault="00570968" w:rsidP="007243DB">
      <w:pPr>
        <w:pStyle w:val="ListParagraph"/>
        <w:spacing w:after="120"/>
        <w:ind w:left="0"/>
        <w:contextualSpacing/>
        <w:rPr>
          <w:rFonts w:cs="Times New Roman"/>
          <w:szCs w:val="18"/>
        </w:rPr>
      </w:pPr>
      <w:r w:rsidRPr="00C05A61">
        <w:rPr>
          <w:rFonts w:cs="Times New Roman"/>
          <w:b/>
          <w:szCs w:val="18"/>
        </w:rPr>
        <w:t>Mogućnosti</w:t>
      </w:r>
      <w:r w:rsidRPr="00C05A61">
        <w:rPr>
          <w:rFonts w:cs="Times New Roman"/>
          <w:szCs w:val="18"/>
        </w:rPr>
        <w:t xml:space="preserve">: </w:t>
      </w:r>
      <w:r w:rsidR="003026BB" w:rsidRPr="00D32A72">
        <w:rPr>
          <w:rFonts w:cs="Times New Roman"/>
          <w:szCs w:val="18"/>
        </w:rPr>
        <w:t>prostorni uvjeti i dostupna oprema</w:t>
      </w:r>
    </w:p>
    <w:p w:rsidR="00570968" w:rsidRPr="00C05A61" w:rsidRDefault="00570968" w:rsidP="007243DB">
      <w:pPr>
        <w:pStyle w:val="ListParagraph"/>
        <w:spacing w:after="120"/>
        <w:ind w:left="0"/>
        <w:contextualSpacing/>
        <w:rPr>
          <w:rFonts w:cs="Times New Roman"/>
          <w:szCs w:val="18"/>
        </w:rPr>
      </w:pPr>
      <w:r w:rsidRPr="00C05A61">
        <w:rPr>
          <w:rFonts w:cs="Times New Roman"/>
          <w:b/>
          <w:szCs w:val="18"/>
        </w:rPr>
        <w:t>Moguće teškoće</w:t>
      </w:r>
      <w:r w:rsidRPr="00C05A61">
        <w:rPr>
          <w:rFonts w:cs="Times New Roman"/>
          <w:szCs w:val="18"/>
        </w:rPr>
        <w:t>:</w:t>
      </w:r>
      <w:r w:rsidR="003026BB">
        <w:rPr>
          <w:rFonts w:cs="Times New Roman"/>
          <w:szCs w:val="18"/>
        </w:rPr>
        <w:t xml:space="preserve"> </w:t>
      </w:r>
      <w:r w:rsidR="003026BB" w:rsidRPr="00D32A72">
        <w:rPr>
          <w:rFonts w:cs="Times New Roman"/>
          <w:szCs w:val="18"/>
        </w:rPr>
        <w:t>redovitost odlazaka i ustrajnost učenika</w:t>
      </w:r>
    </w:p>
    <w:p w:rsidR="00570968" w:rsidRPr="00C05A61" w:rsidRDefault="00570968" w:rsidP="007243DB">
      <w:pPr>
        <w:spacing w:after="120"/>
        <w:rPr>
          <w:szCs w:val="18"/>
        </w:rPr>
      </w:pPr>
      <w:r w:rsidRPr="00C05A61">
        <w:rPr>
          <w:b/>
          <w:szCs w:val="18"/>
        </w:rPr>
        <w:t>Način praćenja i provjere ishoda/postignuća</w:t>
      </w:r>
      <w:r w:rsidRPr="00C05A61">
        <w:rPr>
          <w:szCs w:val="18"/>
        </w:rPr>
        <w:t xml:space="preserve">: </w:t>
      </w:r>
      <w:r w:rsidR="003026BB" w:rsidRPr="00D32A72">
        <w:rPr>
          <w:szCs w:val="18"/>
        </w:rPr>
        <w:t>uspjeh u razredu</w:t>
      </w:r>
    </w:p>
    <w:p w:rsidR="004E3680" w:rsidRPr="00C05A61" w:rsidRDefault="00570968" w:rsidP="007243DB">
      <w:pPr>
        <w:pStyle w:val="ListParagraph"/>
        <w:spacing w:before="120" w:after="240"/>
        <w:ind w:left="0"/>
        <w:rPr>
          <w:szCs w:val="18"/>
        </w:rPr>
      </w:pPr>
      <w:r w:rsidRPr="00C05A61">
        <w:rPr>
          <w:b/>
          <w:szCs w:val="18"/>
        </w:rPr>
        <w:t>Odgovorne osobe</w:t>
      </w:r>
      <w:r w:rsidRPr="00C05A61">
        <w:rPr>
          <w:szCs w:val="18"/>
        </w:rPr>
        <w:t>: pedagoginja Valerija Baran</w:t>
      </w:r>
    </w:p>
    <w:p w:rsidR="004E3680" w:rsidRDefault="00CE2AA7" w:rsidP="004E3680">
      <w:pPr>
        <w:pStyle w:val="Heading1"/>
      </w:pPr>
      <w:bookmarkStart w:id="183" w:name="_Toc525736639"/>
      <w:r>
        <w:t>11. PODUZETNIŠTVO</w:t>
      </w:r>
      <w:r w:rsidR="00EE5DAB">
        <w:t xml:space="preserve"> - me</w:t>
      </w:r>
      <w:r w:rsidR="00EE5DAB">
        <w:rPr>
          <w:rFonts w:ascii="Arial" w:hAnsi="Arial" w:cs="Arial"/>
        </w:rPr>
        <w:t>đ</w:t>
      </w:r>
      <w:r w:rsidR="00EE5DAB">
        <w:t>upredmetna tema</w:t>
      </w:r>
      <w:bookmarkEnd w:id="183"/>
      <w:r w:rsidR="00EE5DAB">
        <w:t xml:space="preserve"> </w:t>
      </w:r>
    </w:p>
    <w:p w:rsidR="004E3680" w:rsidRDefault="004E3680" w:rsidP="00E051F9">
      <w:pPr>
        <w:pStyle w:val="Heading2"/>
      </w:pPr>
      <w:bookmarkStart w:id="184" w:name="_Toc525736640"/>
      <w:r>
        <w:t xml:space="preserve">11.1. </w:t>
      </w:r>
      <w:r w:rsidR="00184AFE">
        <w:t>U</w:t>
      </w:r>
      <w:r w:rsidR="00184AFE">
        <w:rPr>
          <w:rFonts w:hint="eastAsia"/>
        </w:rPr>
        <w:t>č</w:t>
      </w:r>
      <w:r w:rsidR="00184AFE">
        <w:t>eni</w:t>
      </w:r>
      <w:r w:rsidR="00184AFE">
        <w:rPr>
          <w:rFonts w:hint="eastAsia"/>
        </w:rPr>
        <w:t>č</w:t>
      </w:r>
      <w:r w:rsidR="00184AFE">
        <w:t xml:space="preserve">ka </w:t>
      </w:r>
      <w:r>
        <w:t>zadruga</w:t>
      </w:r>
      <w:r w:rsidR="00184AFE">
        <w:t xml:space="preserve"> </w:t>
      </w:r>
      <w:r w:rsidR="00184AFE" w:rsidRPr="00184AFE">
        <w:rPr>
          <w:i/>
        </w:rPr>
        <w:t>Ban</w:t>
      </w:r>
      <w:bookmarkEnd w:id="184"/>
      <w:r w:rsidR="00184AFE">
        <w:t xml:space="preserve"> </w:t>
      </w:r>
    </w:p>
    <w:p w:rsidR="007243DB" w:rsidRPr="007243DB" w:rsidRDefault="007243DB" w:rsidP="007243DB">
      <w:pPr>
        <w:spacing w:after="120"/>
        <w:ind w:firstLine="708"/>
        <w:rPr>
          <w:szCs w:val="18"/>
        </w:rPr>
      </w:pPr>
      <w:r w:rsidRPr="007243DB">
        <w:rPr>
          <w:b/>
          <w:szCs w:val="18"/>
        </w:rPr>
        <w:t>Ciklus</w:t>
      </w:r>
      <w:r w:rsidRPr="007243DB">
        <w:rPr>
          <w:szCs w:val="18"/>
        </w:rPr>
        <w:t xml:space="preserve"> (razred): 1. – 3. ciklus</w:t>
      </w:r>
    </w:p>
    <w:p w:rsidR="007243DB" w:rsidRPr="007243DB" w:rsidRDefault="007243DB" w:rsidP="007243DB">
      <w:pPr>
        <w:rPr>
          <w:rFonts w:eastAsiaTheme="minorHAnsi" w:cstheme="minorBidi"/>
          <w:szCs w:val="18"/>
        </w:rPr>
      </w:pPr>
      <w:r w:rsidRPr="007243DB">
        <w:rPr>
          <w:b/>
          <w:szCs w:val="18"/>
        </w:rPr>
        <w:t>Cilj</w:t>
      </w:r>
      <w:r w:rsidRPr="007243DB">
        <w:rPr>
          <w:szCs w:val="18"/>
        </w:rPr>
        <w:t>:</w:t>
      </w:r>
      <w:r w:rsidRPr="007243DB">
        <w:rPr>
          <w:rFonts w:eastAsiaTheme="minorHAnsi" w:cstheme="minorBidi"/>
          <w:szCs w:val="18"/>
        </w:rPr>
        <w:t xml:space="preserve"> Primjerenim metodičkim postupcima, pod vodstvom učitelja mentora, omogućiti učenicima razvoj sklonosti, interesa i sposobnosti te stjecanje, produbljivanje i primjenu bioloških, tehničkih, gospodarskih, društvenih i srodnih znanja iz područja važnih za cjelokupan proizvodni proces od njegova planiranja do tržišnog i drugog vrednovanja rezultata rada.</w:t>
      </w:r>
    </w:p>
    <w:p w:rsidR="007243DB" w:rsidRDefault="007243DB" w:rsidP="007243DB">
      <w:pPr>
        <w:spacing w:before="120" w:after="120"/>
        <w:rPr>
          <w:szCs w:val="18"/>
        </w:rPr>
      </w:pPr>
      <w:r w:rsidRPr="007243DB">
        <w:rPr>
          <w:b/>
          <w:szCs w:val="18"/>
        </w:rPr>
        <w:t>Obrazloženje cilja</w:t>
      </w:r>
      <w:r w:rsidRPr="007243DB">
        <w:rPr>
          <w:szCs w:val="18"/>
        </w:rPr>
        <w:t xml:space="preserve">: </w:t>
      </w:r>
    </w:p>
    <w:p w:rsidR="007243DB" w:rsidRPr="007243DB" w:rsidRDefault="007243DB" w:rsidP="007243DB">
      <w:pPr>
        <w:spacing w:after="120"/>
        <w:rPr>
          <w:szCs w:val="18"/>
        </w:rPr>
      </w:pPr>
      <w:r w:rsidRPr="007243DB">
        <w:rPr>
          <w:b/>
          <w:szCs w:val="18"/>
        </w:rPr>
        <w:t>Očekivani ishodi/postignuća</w:t>
      </w:r>
      <w:r w:rsidRPr="007243DB">
        <w:rPr>
          <w:szCs w:val="18"/>
        </w:rPr>
        <w:t>:</w:t>
      </w:r>
    </w:p>
    <w:p w:rsidR="007243DB" w:rsidRPr="007243DB" w:rsidRDefault="007243DB" w:rsidP="009C528B">
      <w:pPr>
        <w:pStyle w:val="ListParagraph"/>
        <w:numPr>
          <w:ilvl w:val="0"/>
          <w:numId w:val="23"/>
        </w:numPr>
        <w:autoSpaceDE w:val="0"/>
        <w:autoSpaceDN w:val="0"/>
        <w:adjustRightInd w:val="0"/>
        <w:jc w:val="left"/>
        <w:rPr>
          <w:color w:val="000000"/>
          <w:szCs w:val="18"/>
          <w:lang w:eastAsia="hr-HR"/>
        </w:rPr>
      </w:pPr>
      <w:r w:rsidRPr="007243DB">
        <w:rPr>
          <w:color w:val="000000"/>
          <w:szCs w:val="18"/>
          <w:lang w:eastAsia="hr-HR"/>
        </w:rPr>
        <w:t>razvijati i njegovati radne navike, radne vrijednosti i stvaralaštvo, odgovornost, inovativnost, poduzetnost, snošljivost i potrebu za suradnjom;</w:t>
      </w:r>
    </w:p>
    <w:p w:rsidR="007243DB" w:rsidRPr="007243DB" w:rsidRDefault="007243DB" w:rsidP="009C528B">
      <w:pPr>
        <w:pStyle w:val="ListParagraph"/>
        <w:numPr>
          <w:ilvl w:val="0"/>
          <w:numId w:val="23"/>
        </w:numPr>
        <w:autoSpaceDE w:val="0"/>
        <w:autoSpaceDN w:val="0"/>
        <w:adjustRightInd w:val="0"/>
        <w:jc w:val="left"/>
        <w:rPr>
          <w:color w:val="000000"/>
          <w:szCs w:val="18"/>
          <w:lang w:eastAsia="hr-HR"/>
        </w:rPr>
      </w:pPr>
      <w:r w:rsidRPr="007243DB">
        <w:rPr>
          <w:color w:val="000000"/>
          <w:szCs w:val="18"/>
          <w:lang w:eastAsia="hr-HR"/>
        </w:rPr>
        <w:t>omogućiti stjecanje, produbljivanje, proširivanje i primjenu znanja te razvoj sposobnosti bitnih za gospodarstvo i organizaciju rada;</w:t>
      </w:r>
    </w:p>
    <w:p w:rsidR="007243DB" w:rsidRPr="007243DB" w:rsidRDefault="007243DB" w:rsidP="009C528B">
      <w:pPr>
        <w:pStyle w:val="ListParagraph"/>
        <w:numPr>
          <w:ilvl w:val="0"/>
          <w:numId w:val="23"/>
        </w:numPr>
        <w:autoSpaceDE w:val="0"/>
        <w:autoSpaceDN w:val="0"/>
        <w:adjustRightInd w:val="0"/>
        <w:jc w:val="left"/>
        <w:rPr>
          <w:color w:val="000000"/>
          <w:szCs w:val="18"/>
          <w:lang w:eastAsia="hr-HR"/>
        </w:rPr>
      </w:pPr>
      <w:r w:rsidRPr="007243DB">
        <w:rPr>
          <w:color w:val="000000"/>
          <w:szCs w:val="18"/>
          <w:lang w:eastAsia="hr-HR"/>
        </w:rPr>
        <w:t>razvijati svijest o načinima i potrebi očuvanja prirode kao i njegovanje baštine i pučkoga stvaralaštva</w:t>
      </w:r>
    </w:p>
    <w:p w:rsidR="007243DB" w:rsidRPr="007243DB" w:rsidRDefault="007243DB" w:rsidP="009C528B">
      <w:pPr>
        <w:pStyle w:val="ListParagraph"/>
        <w:numPr>
          <w:ilvl w:val="0"/>
          <w:numId w:val="23"/>
        </w:numPr>
        <w:autoSpaceDE w:val="0"/>
        <w:autoSpaceDN w:val="0"/>
        <w:adjustRightInd w:val="0"/>
        <w:jc w:val="left"/>
        <w:rPr>
          <w:color w:val="000000"/>
          <w:szCs w:val="18"/>
          <w:lang w:eastAsia="hr-HR"/>
        </w:rPr>
      </w:pPr>
      <w:r w:rsidRPr="007243DB">
        <w:rPr>
          <w:color w:val="000000"/>
          <w:szCs w:val="18"/>
          <w:lang w:eastAsia="hr-HR"/>
        </w:rPr>
        <w:t>profesionalno informiranje i usmjeravanje učenika te stvaranje preduvjeta za prijenos i praktičnu primjenu znanja u životu i lokalnoj sredini</w:t>
      </w:r>
    </w:p>
    <w:p w:rsidR="007243DB" w:rsidRPr="007243DB" w:rsidRDefault="007243DB" w:rsidP="009C528B">
      <w:pPr>
        <w:pStyle w:val="ListParagraph"/>
        <w:numPr>
          <w:ilvl w:val="0"/>
          <w:numId w:val="23"/>
        </w:numPr>
        <w:autoSpaceDE w:val="0"/>
        <w:autoSpaceDN w:val="0"/>
        <w:adjustRightInd w:val="0"/>
        <w:jc w:val="left"/>
        <w:rPr>
          <w:rFonts w:eastAsiaTheme="minorHAnsi" w:cstheme="minorBidi"/>
          <w:szCs w:val="18"/>
        </w:rPr>
      </w:pPr>
      <w:r w:rsidRPr="007243DB">
        <w:rPr>
          <w:color w:val="000000"/>
          <w:szCs w:val="18"/>
          <w:lang w:eastAsia="hr-HR"/>
        </w:rPr>
        <w:t>razvijati svijest o mogućnostima, dosezima i potrebi primjene suvremenih znanstvenih, tehničkih i tehnoloških</w:t>
      </w:r>
      <w:r w:rsidRPr="007243DB">
        <w:rPr>
          <w:rFonts w:eastAsiaTheme="minorHAnsi" w:cstheme="minorBidi"/>
          <w:szCs w:val="18"/>
        </w:rPr>
        <w:t xml:space="preserve"> dostignuća </w:t>
      </w:r>
    </w:p>
    <w:p w:rsidR="007243DB" w:rsidRPr="007243DB" w:rsidRDefault="007243DB" w:rsidP="007243DB">
      <w:pPr>
        <w:spacing w:before="120" w:after="120"/>
        <w:rPr>
          <w:szCs w:val="18"/>
        </w:rPr>
      </w:pPr>
      <w:r w:rsidRPr="007243DB">
        <w:rPr>
          <w:b/>
          <w:szCs w:val="18"/>
        </w:rPr>
        <w:t>NAČIN REALIZACIJE</w:t>
      </w:r>
      <w:r w:rsidRPr="007243DB">
        <w:rPr>
          <w:szCs w:val="18"/>
        </w:rPr>
        <w:t xml:space="preserve">: </w:t>
      </w:r>
    </w:p>
    <w:p w:rsidR="007243DB" w:rsidRPr="007243DB" w:rsidRDefault="007243DB" w:rsidP="007243DB">
      <w:pPr>
        <w:pStyle w:val="ListParagraph"/>
        <w:spacing w:after="120"/>
        <w:ind w:left="0"/>
        <w:contextualSpacing/>
        <w:rPr>
          <w:rFonts w:cs="Times New Roman"/>
          <w:szCs w:val="18"/>
        </w:rPr>
      </w:pPr>
      <w:r w:rsidRPr="007243DB">
        <w:rPr>
          <w:rFonts w:cs="Times New Roman"/>
          <w:b/>
          <w:szCs w:val="18"/>
        </w:rPr>
        <w:t>Oblik</w:t>
      </w:r>
      <w:r w:rsidRPr="007243DB">
        <w:rPr>
          <w:rFonts w:cs="Times New Roman"/>
          <w:szCs w:val="18"/>
        </w:rPr>
        <w:t>: INA</w:t>
      </w:r>
    </w:p>
    <w:p w:rsidR="007243DB" w:rsidRPr="007243DB" w:rsidRDefault="007243DB" w:rsidP="007243DB">
      <w:pPr>
        <w:pStyle w:val="ListParagraph"/>
        <w:spacing w:after="120"/>
        <w:ind w:left="0"/>
        <w:contextualSpacing/>
        <w:rPr>
          <w:rFonts w:cs="Times New Roman"/>
          <w:szCs w:val="18"/>
        </w:rPr>
      </w:pPr>
      <w:r w:rsidRPr="007243DB">
        <w:rPr>
          <w:rFonts w:cs="Times New Roman"/>
          <w:b/>
          <w:szCs w:val="18"/>
        </w:rPr>
        <w:t>Sudionici</w:t>
      </w:r>
      <w:r w:rsidRPr="007243DB">
        <w:rPr>
          <w:rFonts w:cs="Times New Roman"/>
          <w:szCs w:val="18"/>
        </w:rPr>
        <w:t xml:space="preserve">: </w:t>
      </w:r>
      <w:r w:rsidRPr="007243DB">
        <w:rPr>
          <w:szCs w:val="18"/>
        </w:rPr>
        <w:t>nastavnici strukovnih predmeta, roditelji, učenici</w:t>
      </w:r>
    </w:p>
    <w:p w:rsidR="007243DB" w:rsidRPr="007243DB" w:rsidRDefault="007243DB" w:rsidP="007243DB">
      <w:pPr>
        <w:pStyle w:val="ListParagraph"/>
        <w:spacing w:after="120"/>
        <w:ind w:left="0"/>
        <w:contextualSpacing/>
        <w:rPr>
          <w:rFonts w:cs="Times New Roman"/>
          <w:szCs w:val="18"/>
        </w:rPr>
      </w:pPr>
      <w:r w:rsidRPr="007243DB">
        <w:rPr>
          <w:rFonts w:cs="Times New Roman"/>
          <w:b/>
          <w:szCs w:val="18"/>
        </w:rPr>
        <w:t>Načini učenja</w:t>
      </w:r>
      <w:r w:rsidRPr="007243DB">
        <w:rPr>
          <w:rFonts w:cs="Times New Roman"/>
          <w:szCs w:val="18"/>
        </w:rPr>
        <w:t>: individualni i grupni rad, istraživanja</w:t>
      </w:r>
    </w:p>
    <w:p w:rsidR="007243DB" w:rsidRPr="007243DB" w:rsidRDefault="007243DB" w:rsidP="007243DB">
      <w:pPr>
        <w:pStyle w:val="ListParagraph"/>
        <w:spacing w:after="120"/>
        <w:ind w:left="0"/>
        <w:contextualSpacing/>
        <w:rPr>
          <w:rFonts w:cs="Times New Roman"/>
          <w:szCs w:val="18"/>
        </w:rPr>
      </w:pPr>
      <w:r w:rsidRPr="007243DB">
        <w:rPr>
          <w:rFonts w:cs="Times New Roman"/>
          <w:b/>
          <w:szCs w:val="18"/>
        </w:rPr>
        <w:lastRenderedPageBreak/>
        <w:t>Metode poučavanja</w:t>
      </w:r>
      <w:r w:rsidRPr="007243DB">
        <w:rPr>
          <w:rFonts w:cs="Times New Roman"/>
          <w:szCs w:val="18"/>
        </w:rPr>
        <w:t>: Profesor će pripremiti materijal za grupni rad, koordinirati rad grupa, voditi dikusiju.</w:t>
      </w:r>
      <w:r w:rsidRPr="007243DB">
        <w:rPr>
          <w:rFonts w:cs="Times New Roman"/>
          <w:szCs w:val="18"/>
        </w:rPr>
        <w:br/>
      </w:r>
      <w:r w:rsidRPr="007243DB">
        <w:rPr>
          <w:rFonts w:cs="Times New Roman"/>
          <w:b/>
          <w:szCs w:val="18"/>
        </w:rPr>
        <w:t>Trajanje izvedbe</w:t>
      </w:r>
      <w:r w:rsidRPr="007243DB">
        <w:rPr>
          <w:rFonts w:cs="Times New Roman"/>
          <w:szCs w:val="18"/>
        </w:rPr>
        <w:t>: cijela školska godina</w:t>
      </w:r>
    </w:p>
    <w:p w:rsidR="007243DB" w:rsidRPr="007243DB" w:rsidRDefault="007243DB" w:rsidP="00DC717C">
      <w:pPr>
        <w:spacing w:after="120"/>
        <w:ind w:firstLine="708"/>
        <w:rPr>
          <w:szCs w:val="18"/>
        </w:rPr>
      </w:pPr>
      <w:r w:rsidRPr="007243DB">
        <w:rPr>
          <w:b/>
          <w:szCs w:val="18"/>
        </w:rPr>
        <w:t>Resursi</w:t>
      </w:r>
      <w:r w:rsidRPr="007243DB">
        <w:rPr>
          <w:szCs w:val="18"/>
        </w:rPr>
        <w:t xml:space="preserve">: </w:t>
      </w:r>
    </w:p>
    <w:p w:rsidR="007243DB" w:rsidRPr="007243DB" w:rsidRDefault="007243DB" w:rsidP="007243DB">
      <w:pPr>
        <w:pStyle w:val="ListParagraph"/>
        <w:spacing w:after="120"/>
        <w:ind w:left="0"/>
        <w:contextualSpacing/>
        <w:rPr>
          <w:rFonts w:cs="Times New Roman"/>
          <w:szCs w:val="18"/>
        </w:rPr>
      </w:pPr>
      <w:r w:rsidRPr="007243DB">
        <w:rPr>
          <w:rFonts w:cs="Times New Roman"/>
          <w:b/>
          <w:szCs w:val="18"/>
        </w:rPr>
        <w:t>Potrebni resursi</w:t>
      </w:r>
      <w:r w:rsidRPr="007243DB">
        <w:rPr>
          <w:rFonts w:cs="Times New Roman"/>
          <w:szCs w:val="18"/>
        </w:rPr>
        <w:t xml:space="preserve">: materijali za božićne ukrase, ukrasni materijali za uređenje štandova, novčana sredstva </w:t>
      </w:r>
    </w:p>
    <w:p w:rsidR="007243DB" w:rsidRPr="007243DB" w:rsidRDefault="007243DB" w:rsidP="007243DB">
      <w:pPr>
        <w:pStyle w:val="ListParagraph"/>
        <w:spacing w:after="120"/>
        <w:ind w:left="0"/>
        <w:contextualSpacing/>
        <w:rPr>
          <w:rFonts w:cs="Times New Roman"/>
          <w:szCs w:val="18"/>
        </w:rPr>
      </w:pPr>
      <w:r w:rsidRPr="007243DB">
        <w:rPr>
          <w:rFonts w:cs="Times New Roman"/>
          <w:b/>
          <w:szCs w:val="18"/>
        </w:rPr>
        <w:t>Mogućnosti</w:t>
      </w:r>
      <w:r w:rsidRPr="007243DB">
        <w:rPr>
          <w:rFonts w:cs="Times New Roman"/>
          <w:szCs w:val="18"/>
        </w:rPr>
        <w:t>: podrška ravnatelja i suradnika</w:t>
      </w:r>
    </w:p>
    <w:p w:rsidR="007243DB" w:rsidRPr="007243DB" w:rsidRDefault="007243DB" w:rsidP="007243DB">
      <w:pPr>
        <w:pStyle w:val="ListParagraph"/>
        <w:spacing w:after="120"/>
        <w:ind w:left="0"/>
        <w:contextualSpacing/>
        <w:rPr>
          <w:rFonts w:cs="Times New Roman"/>
          <w:szCs w:val="18"/>
        </w:rPr>
      </w:pPr>
      <w:r w:rsidRPr="007243DB">
        <w:rPr>
          <w:rFonts w:cs="Times New Roman"/>
          <w:b/>
          <w:szCs w:val="18"/>
        </w:rPr>
        <w:t xml:space="preserve">Moguće teškoće: </w:t>
      </w:r>
      <w:r w:rsidRPr="007243DB">
        <w:rPr>
          <w:rFonts w:cs="Times New Roman"/>
          <w:szCs w:val="18"/>
        </w:rPr>
        <w:t>neprimjereni prostorni uvjeti</w:t>
      </w:r>
    </w:p>
    <w:p w:rsidR="007243DB" w:rsidRPr="007243DB" w:rsidRDefault="007243DB" w:rsidP="007243DB">
      <w:pPr>
        <w:spacing w:after="120"/>
        <w:rPr>
          <w:szCs w:val="18"/>
        </w:rPr>
      </w:pPr>
      <w:r w:rsidRPr="007243DB">
        <w:rPr>
          <w:b/>
          <w:szCs w:val="18"/>
        </w:rPr>
        <w:t>Način praćenja i provjere ishoda/postignuća</w:t>
      </w:r>
      <w:r w:rsidRPr="007243DB">
        <w:rPr>
          <w:szCs w:val="18"/>
        </w:rPr>
        <w:t>: izostanci, ankete učenike</w:t>
      </w:r>
    </w:p>
    <w:p w:rsidR="004E3680" w:rsidRPr="007243DB" w:rsidRDefault="007243DB" w:rsidP="007243DB">
      <w:pPr>
        <w:pStyle w:val="ListParagraph"/>
        <w:spacing w:before="120" w:after="240"/>
        <w:ind w:left="0"/>
        <w:rPr>
          <w:b/>
          <w:color w:val="FF0000"/>
          <w:szCs w:val="18"/>
        </w:rPr>
      </w:pPr>
      <w:r w:rsidRPr="007243DB">
        <w:rPr>
          <w:b/>
          <w:szCs w:val="18"/>
        </w:rPr>
        <w:t>Odgovorne osobe</w:t>
      </w:r>
      <w:r w:rsidRPr="007243DB">
        <w:rPr>
          <w:szCs w:val="18"/>
        </w:rPr>
        <w:t xml:space="preserve">: </w:t>
      </w:r>
      <w:r w:rsidR="00F0774D">
        <w:rPr>
          <w:szCs w:val="18"/>
        </w:rPr>
        <w:t>Branko Farac</w:t>
      </w:r>
      <w:r w:rsidRPr="007243DB">
        <w:rPr>
          <w:szCs w:val="18"/>
        </w:rPr>
        <w:t>, prof.</w:t>
      </w:r>
      <w:r>
        <w:rPr>
          <w:szCs w:val="18"/>
        </w:rPr>
        <w:t xml:space="preserve"> – voditelj zadruge</w:t>
      </w:r>
    </w:p>
    <w:p w:rsidR="00701612" w:rsidRPr="00294981" w:rsidRDefault="00701612" w:rsidP="000E26C8">
      <w:pPr>
        <w:rPr>
          <w:rFonts w:cstheme="minorHAnsi"/>
          <w:szCs w:val="18"/>
          <w:lang w:eastAsia="hr-HR"/>
        </w:rPr>
      </w:pPr>
    </w:p>
    <w:p w:rsidR="004E3680" w:rsidRDefault="00CE2AA7" w:rsidP="004E3680">
      <w:pPr>
        <w:pStyle w:val="Heading1"/>
      </w:pPr>
      <w:bookmarkStart w:id="185" w:name="_Toc525736641"/>
      <w:r>
        <w:t>1</w:t>
      </w:r>
      <w:r w:rsidR="008E4D91">
        <w:t>2</w:t>
      </w:r>
      <w:r>
        <w:t>. GRA</w:t>
      </w:r>
      <w:r>
        <w:rPr>
          <w:rFonts w:ascii="Arial" w:hAnsi="Arial" w:cs="Arial"/>
        </w:rPr>
        <w:t>Đ</w:t>
      </w:r>
      <w:r>
        <w:t>ANSKI ODGOJ I OBRAZOVANJE</w:t>
      </w:r>
      <w:r w:rsidR="00EE5DAB">
        <w:t xml:space="preserve"> - me</w:t>
      </w:r>
      <w:r w:rsidR="00EE5DAB">
        <w:rPr>
          <w:rFonts w:ascii="Arial" w:hAnsi="Arial" w:cs="Arial"/>
        </w:rPr>
        <w:t>đ</w:t>
      </w:r>
      <w:r w:rsidR="00EE5DAB">
        <w:t>upredmetna tema</w:t>
      </w:r>
      <w:bookmarkEnd w:id="185"/>
    </w:p>
    <w:p w:rsidR="004E3680" w:rsidRDefault="000D2064" w:rsidP="000D2064">
      <w:pPr>
        <w:pStyle w:val="Heading2"/>
      </w:pPr>
      <w:bookmarkStart w:id="186" w:name="_Toc525736642"/>
      <w:r>
        <w:t>1</w:t>
      </w:r>
      <w:r w:rsidR="008E4D91">
        <w:t>2</w:t>
      </w:r>
      <w:r>
        <w:t xml:space="preserve">. 1. </w:t>
      </w:r>
      <w:r w:rsidR="00537868">
        <w:t>PROGRAMI / PROJEKTI</w:t>
      </w:r>
      <w:bookmarkEnd w:id="186"/>
    </w:p>
    <w:p w:rsidR="00426A40" w:rsidRDefault="000D2064" w:rsidP="000D2064">
      <w:pPr>
        <w:pStyle w:val="Heading3"/>
      </w:pPr>
      <w:bookmarkStart w:id="187" w:name="_Toc525736643"/>
      <w:r>
        <w:t>1</w:t>
      </w:r>
      <w:r w:rsidR="008E4D91">
        <w:t>2</w:t>
      </w:r>
      <w:r>
        <w:t>.1.1.</w:t>
      </w:r>
      <w:r w:rsidR="00DD51C9">
        <w:t xml:space="preserve"> Škrinjica narodne baštine</w:t>
      </w:r>
      <w:bookmarkEnd w:id="187"/>
    </w:p>
    <w:p w:rsidR="004F7A91" w:rsidRPr="00D32A72" w:rsidRDefault="004F7A91" w:rsidP="004F7A91">
      <w:pPr>
        <w:spacing w:after="120"/>
        <w:ind w:firstLine="708"/>
        <w:rPr>
          <w:szCs w:val="18"/>
        </w:rPr>
      </w:pPr>
      <w:r w:rsidRPr="00D32A72">
        <w:rPr>
          <w:b/>
          <w:szCs w:val="18"/>
        </w:rPr>
        <w:t>Ciklus</w:t>
      </w:r>
      <w:r w:rsidRPr="00D32A72">
        <w:rPr>
          <w:szCs w:val="18"/>
        </w:rPr>
        <w:t xml:space="preserve"> (razred): 1. - 3. ciklus (1. – 8. r.) </w:t>
      </w:r>
    </w:p>
    <w:p w:rsidR="004F7A91" w:rsidRPr="004F7A91" w:rsidRDefault="004F7A91" w:rsidP="004F7A91">
      <w:pPr>
        <w:spacing w:after="120"/>
        <w:rPr>
          <w:szCs w:val="18"/>
        </w:rPr>
      </w:pPr>
      <w:r w:rsidRPr="00D32A72">
        <w:rPr>
          <w:b/>
          <w:szCs w:val="18"/>
        </w:rPr>
        <w:t>Cilj</w:t>
      </w:r>
      <w:r w:rsidRPr="00D32A72">
        <w:rPr>
          <w:szCs w:val="18"/>
        </w:rPr>
        <w:t xml:space="preserve">: </w:t>
      </w:r>
      <w:r w:rsidRPr="004F7A91">
        <w:rPr>
          <w:szCs w:val="18"/>
        </w:rPr>
        <w:t>očuvanja nacionalnoga i lokalnog identiteta, kulturne i prirodne baštine.</w:t>
      </w:r>
      <w:r>
        <w:rPr>
          <w:szCs w:val="18"/>
        </w:rPr>
        <w:t xml:space="preserve"> </w:t>
      </w:r>
      <w:r w:rsidRPr="004F7A91">
        <w:rPr>
          <w:szCs w:val="18"/>
        </w:rPr>
        <w:t>Unapređenje kvalitete života djece i mladih, poticanje kreativnosti, razvijanje vještina i</w:t>
      </w:r>
      <w:r>
        <w:rPr>
          <w:szCs w:val="18"/>
        </w:rPr>
        <w:t xml:space="preserve"> </w:t>
      </w:r>
      <w:r w:rsidRPr="004F7A91">
        <w:rPr>
          <w:szCs w:val="18"/>
        </w:rPr>
        <w:t>kompetencija u području tehnike.</w:t>
      </w:r>
    </w:p>
    <w:p w:rsidR="004F7A91" w:rsidRPr="00D32A72" w:rsidRDefault="004F7A91" w:rsidP="004F7A91">
      <w:pPr>
        <w:spacing w:after="120"/>
        <w:rPr>
          <w:szCs w:val="18"/>
        </w:rPr>
      </w:pPr>
      <w:r w:rsidRPr="00D32A72">
        <w:rPr>
          <w:b/>
          <w:szCs w:val="18"/>
        </w:rPr>
        <w:t>Obrazloženje cilja</w:t>
      </w:r>
      <w:r w:rsidRPr="00D32A72">
        <w:rPr>
          <w:szCs w:val="18"/>
        </w:rPr>
        <w:t xml:space="preserve">:  Kroz različite radionice želimo razvijati ljubav prema tradicijskim vrijednostima i nacionalnoj baštini, razviti interes za glazbu, folklor, narodnu nošnju podsusedskog kraja  </w:t>
      </w:r>
    </w:p>
    <w:p w:rsidR="004F7A91" w:rsidRPr="00D32A72" w:rsidRDefault="004F7A91" w:rsidP="004F7A91">
      <w:pPr>
        <w:spacing w:after="120"/>
        <w:rPr>
          <w:szCs w:val="18"/>
        </w:rPr>
      </w:pPr>
      <w:r w:rsidRPr="00D32A72">
        <w:rPr>
          <w:b/>
          <w:szCs w:val="18"/>
        </w:rPr>
        <w:t>Očekivani ishodi/postignuća</w:t>
      </w:r>
      <w:r w:rsidRPr="00D32A72">
        <w:rPr>
          <w:szCs w:val="18"/>
        </w:rPr>
        <w:t>:</w:t>
      </w:r>
    </w:p>
    <w:p w:rsidR="004F7A91" w:rsidRPr="00D32A72" w:rsidRDefault="004F7A91" w:rsidP="002E680E">
      <w:pPr>
        <w:numPr>
          <w:ilvl w:val="0"/>
          <w:numId w:val="46"/>
        </w:numPr>
        <w:ind w:left="1066" w:hanging="357"/>
        <w:jc w:val="left"/>
        <w:rPr>
          <w:szCs w:val="18"/>
        </w:rPr>
      </w:pPr>
      <w:r w:rsidRPr="00D32A72">
        <w:rPr>
          <w:szCs w:val="18"/>
        </w:rPr>
        <w:t>iskazati interes za tradicijsku kulturu</w:t>
      </w:r>
    </w:p>
    <w:p w:rsidR="004F7A91" w:rsidRPr="00D32A72" w:rsidRDefault="004F7A91" w:rsidP="002E680E">
      <w:pPr>
        <w:numPr>
          <w:ilvl w:val="0"/>
          <w:numId w:val="46"/>
        </w:numPr>
        <w:ind w:left="1066" w:hanging="357"/>
        <w:jc w:val="left"/>
        <w:rPr>
          <w:szCs w:val="18"/>
        </w:rPr>
      </w:pPr>
      <w:r w:rsidRPr="00D32A72">
        <w:rPr>
          <w:szCs w:val="18"/>
        </w:rPr>
        <w:t>pjevati i plesati  tradicijsku glazbu i ples</w:t>
      </w:r>
    </w:p>
    <w:p w:rsidR="004F7A91" w:rsidRPr="00D32A72" w:rsidRDefault="004F7A91" w:rsidP="002E680E">
      <w:pPr>
        <w:numPr>
          <w:ilvl w:val="0"/>
          <w:numId w:val="46"/>
        </w:numPr>
        <w:ind w:left="1066" w:hanging="357"/>
        <w:jc w:val="left"/>
        <w:rPr>
          <w:szCs w:val="18"/>
        </w:rPr>
      </w:pPr>
      <w:r w:rsidRPr="00D32A72">
        <w:rPr>
          <w:szCs w:val="18"/>
        </w:rPr>
        <w:t xml:space="preserve">razvijati motoriku ruke kroz vezenje i izradu dječjih tradicijskih igračaka </w:t>
      </w:r>
    </w:p>
    <w:p w:rsidR="004F7A91" w:rsidRPr="00D32A72" w:rsidRDefault="004F7A91" w:rsidP="002E680E">
      <w:pPr>
        <w:numPr>
          <w:ilvl w:val="0"/>
          <w:numId w:val="46"/>
        </w:numPr>
        <w:ind w:left="1066" w:hanging="357"/>
        <w:jc w:val="left"/>
        <w:rPr>
          <w:szCs w:val="18"/>
        </w:rPr>
      </w:pPr>
      <w:r w:rsidRPr="00D32A72">
        <w:rPr>
          <w:szCs w:val="18"/>
        </w:rPr>
        <w:t>upoznati tradicijski jezik lokalnog područja i izraditi rječnik lokalizama</w:t>
      </w:r>
    </w:p>
    <w:p w:rsidR="004F7A91" w:rsidRPr="00D32A72" w:rsidRDefault="004F7A91" w:rsidP="002E680E">
      <w:pPr>
        <w:numPr>
          <w:ilvl w:val="0"/>
          <w:numId w:val="46"/>
        </w:numPr>
        <w:ind w:left="1066" w:hanging="357"/>
        <w:jc w:val="left"/>
        <w:rPr>
          <w:szCs w:val="18"/>
        </w:rPr>
      </w:pPr>
      <w:r w:rsidRPr="00D32A72">
        <w:rPr>
          <w:szCs w:val="18"/>
        </w:rPr>
        <w:t>stvarati notne zapise tradicijske glazbe na suvremenom mediju – informatički program</w:t>
      </w:r>
    </w:p>
    <w:p w:rsidR="004F7A91" w:rsidRPr="00D32A72" w:rsidRDefault="004F7A91" w:rsidP="002E680E">
      <w:pPr>
        <w:numPr>
          <w:ilvl w:val="0"/>
          <w:numId w:val="46"/>
        </w:numPr>
        <w:ind w:left="1066" w:hanging="357"/>
        <w:jc w:val="left"/>
        <w:rPr>
          <w:szCs w:val="18"/>
        </w:rPr>
      </w:pPr>
      <w:r w:rsidRPr="00D32A72">
        <w:rPr>
          <w:szCs w:val="18"/>
        </w:rPr>
        <w:t>iskazati suradništvo i ustrajnost</w:t>
      </w:r>
    </w:p>
    <w:p w:rsidR="004F7A91" w:rsidRPr="00D32A72" w:rsidRDefault="004F7A91" w:rsidP="002E680E">
      <w:pPr>
        <w:numPr>
          <w:ilvl w:val="0"/>
          <w:numId w:val="46"/>
        </w:numPr>
        <w:spacing w:after="120"/>
        <w:ind w:left="1066" w:hanging="357"/>
        <w:jc w:val="left"/>
        <w:rPr>
          <w:szCs w:val="18"/>
        </w:rPr>
      </w:pPr>
      <w:r w:rsidRPr="00D32A72">
        <w:rPr>
          <w:szCs w:val="18"/>
        </w:rPr>
        <w:t>sudjelovati u javnom nastupu i  izložbi radova</w:t>
      </w:r>
    </w:p>
    <w:p w:rsidR="004F7A91" w:rsidRPr="00D32A72" w:rsidRDefault="004F7A91" w:rsidP="004F7A91">
      <w:pPr>
        <w:spacing w:after="120"/>
        <w:rPr>
          <w:szCs w:val="18"/>
        </w:rPr>
      </w:pPr>
      <w:r w:rsidRPr="00D32A72">
        <w:rPr>
          <w:b/>
          <w:szCs w:val="18"/>
        </w:rPr>
        <w:t>NAČIN REALIZACIJE</w:t>
      </w:r>
      <w:r w:rsidRPr="00D32A72">
        <w:rPr>
          <w:szCs w:val="18"/>
        </w:rPr>
        <w:t xml:space="preserve">: radionice </w:t>
      </w:r>
    </w:p>
    <w:p w:rsidR="004F7A91" w:rsidRPr="00D32A72" w:rsidRDefault="004F7A91" w:rsidP="004F7A91">
      <w:pPr>
        <w:pStyle w:val="ListParagraph"/>
        <w:ind w:left="0"/>
        <w:rPr>
          <w:rFonts w:cs="Times New Roman"/>
          <w:szCs w:val="18"/>
        </w:rPr>
      </w:pPr>
      <w:r w:rsidRPr="00D32A72">
        <w:rPr>
          <w:rFonts w:cs="Times New Roman"/>
          <w:b/>
          <w:szCs w:val="18"/>
        </w:rPr>
        <w:t>Oblik</w:t>
      </w:r>
      <w:r w:rsidRPr="00D32A72">
        <w:rPr>
          <w:rFonts w:cs="Times New Roman"/>
          <w:szCs w:val="18"/>
        </w:rPr>
        <w:t>: projekt u  suradnji s KUD</w:t>
      </w:r>
      <w:r w:rsidR="000906E2">
        <w:rPr>
          <w:rFonts w:cs="Times New Roman"/>
          <w:szCs w:val="18"/>
        </w:rPr>
        <w:t>-</w:t>
      </w:r>
      <w:r>
        <w:rPr>
          <w:rFonts w:cs="Times New Roman"/>
          <w:szCs w:val="18"/>
        </w:rPr>
        <w:t>om</w:t>
      </w:r>
      <w:r w:rsidRPr="00D32A72">
        <w:rPr>
          <w:rFonts w:cs="Times New Roman"/>
          <w:szCs w:val="18"/>
        </w:rPr>
        <w:t xml:space="preserve"> Klas   </w:t>
      </w:r>
    </w:p>
    <w:p w:rsidR="004F7A91" w:rsidRPr="00D32A72" w:rsidRDefault="004F7A91" w:rsidP="004F7A91">
      <w:pPr>
        <w:pStyle w:val="ListParagraph"/>
        <w:ind w:left="0"/>
        <w:rPr>
          <w:rFonts w:cs="Times New Roman"/>
          <w:szCs w:val="18"/>
        </w:rPr>
      </w:pPr>
      <w:r w:rsidRPr="00D32A72">
        <w:rPr>
          <w:rFonts w:cs="Times New Roman"/>
          <w:b/>
          <w:szCs w:val="18"/>
        </w:rPr>
        <w:t>Sudionici</w:t>
      </w:r>
      <w:r w:rsidRPr="00D32A72">
        <w:rPr>
          <w:rFonts w:cs="Times New Roman"/>
          <w:szCs w:val="18"/>
        </w:rPr>
        <w:t xml:space="preserve">: učenici, učitelji,  članovi i voditelji  KUD–a Klas,  prof.  Ivan Gotić, prof. </w:t>
      </w:r>
      <w:r w:rsidR="002B0E5D">
        <w:rPr>
          <w:rFonts w:cs="Times New Roman"/>
          <w:szCs w:val="18"/>
        </w:rPr>
        <w:t>Zrinka Debeljak, Josipa Mrnjavac</w:t>
      </w:r>
      <w:r w:rsidRPr="00D32A72">
        <w:rPr>
          <w:rFonts w:cs="Times New Roman"/>
          <w:szCs w:val="18"/>
        </w:rPr>
        <w:t>, učiteljica  Nevenka Glumac, Ivana Radeljak, pedagoginja škole Valerija Baran</w:t>
      </w:r>
    </w:p>
    <w:p w:rsidR="004F7A91" w:rsidRPr="00D32A72" w:rsidRDefault="004F7A91" w:rsidP="004F7A91">
      <w:pPr>
        <w:pStyle w:val="ListParagraph"/>
        <w:ind w:left="0"/>
        <w:rPr>
          <w:rFonts w:cs="Times New Roman"/>
          <w:szCs w:val="18"/>
        </w:rPr>
      </w:pPr>
      <w:r w:rsidRPr="00D32A72">
        <w:rPr>
          <w:rFonts w:cs="Times New Roman"/>
          <w:b/>
          <w:szCs w:val="18"/>
        </w:rPr>
        <w:t>Načini učenja</w:t>
      </w:r>
      <w:r w:rsidRPr="00D32A72">
        <w:rPr>
          <w:rFonts w:cs="Times New Roman"/>
          <w:szCs w:val="18"/>
        </w:rPr>
        <w:t xml:space="preserve">: istraživanje, proučavanje, sviranje, pjevanje, plesanje, praktičan rad </w:t>
      </w:r>
    </w:p>
    <w:p w:rsidR="004F7A91" w:rsidRPr="00D32A72" w:rsidRDefault="004F7A91" w:rsidP="004F7A91">
      <w:pPr>
        <w:pStyle w:val="ListParagraph"/>
        <w:ind w:left="0"/>
        <w:rPr>
          <w:rFonts w:cs="Times New Roman"/>
          <w:szCs w:val="18"/>
        </w:rPr>
      </w:pPr>
      <w:r w:rsidRPr="00D32A72">
        <w:rPr>
          <w:rFonts w:cs="Times New Roman"/>
          <w:b/>
          <w:szCs w:val="18"/>
        </w:rPr>
        <w:t>Metode poučavanja</w:t>
      </w:r>
      <w:r w:rsidRPr="00D32A72">
        <w:rPr>
          <w:rFonts w:cs="Times New Roman"/>
          <w:szCs w:val="18"/>
        </w:rPr>
        <w:t>: demonstriranje, istraživanje, razgovor</w:t>
      </w:r>
    </w:p>
    <w:p w:rsidR="004F7A91" w:rsidRPr="00D32A72" w:rsidRDefault="004F7A91" w:rsidP="004F7A91">
      <w:pPr>
        <w:pStyle w:val="ListParagraph"/>
        <w:ind w:left="0"/>
        <w:rPr>
          <w:rFonts w:cs="Times New Roman"/>
          <w:szCs w:val="18"/>
        </w:rPr>
      </w:pPr>
      <w:r w:rsidRPr="00D32A72">
        <w:rPr>
          <w:rFonts w:cs="Times New Roman"/>
          <w:b/>
          <w:szCs w:val="18"/>
        </w:rPr>
        <w:t>Trajanje izvedbe</w:t>
      </w:r>
      <w:r w:rsidRPr="00D32A72">
        <w:rPr>
          <w:rFonts w:cs="Times New Roman"/>
          <w:szCs w:val="18"/>
        </w:rPr>
        <w:t>:  tijekom godine</w:t>
      </w:r>
    </w:p>
    <w:p w:rsidR="004F7A91" w:rsidRPr="00D32A72" w:rsidRDefault="004F7A91" w:rsidP="004F7A91">
      <w:pPr>
        <w:pStyle w:val="ListParagraph"/>
        <w:ind w:left="0"/>
        <w:rPr>
          <w:rFonts w:cs="Times New Roman"/>
          <w:szCs w:val="18"/>
        </w:rPr>
      </w:pPr>
      <w:r w:rsidRPr="00D32A72">
        <w:rPr>
          <w:rFonts w:cs="Times New Roman"/>
          <w:b/>
          <w:szCs w:val="18"/>
        </w:rPr>
        <w:t>Mogućnosti</w:t>
      </w:r>
      <w:r w:rsidRPr="00D32A72">
        <w:rPr>
          <w:rFonts w:cs="Times New Roman"/>
          <w:szCs w:val="18"/>
        </w:rPr>
        <w:t>: prostorni uvjeti i dostupna oprema</w:t>
      </w:r>
    </w:p>
    <w:p w:rsidR="004F7A91" w:rsidRDefault="004F7A91" w:rsidP="004F7A91">
      <w:r w:rsidRPr="00D32A72">
        <w:rPr>
          <w:b/>
        </w:rPr>
        <w:t>Moguće teškoće</w:t>
      </w:r>
      <w:r w:rsidRPr="00D32A72">
        <w:t>: redovitost odlazaka i ustrajnost učenika</w:t>
      </w:r>
    </w:p>
    <w:p w:rsidR="00DC717C" w:rsidRDefault="004F7A91" w:rsidP="00DC717C">
      <w:pPr>
        <w:spacing w:before="120"/>
      </w:pPr>
      <w:r w:rsidRPr="00D32A72">
        <w:rPr>
          <w:b/>
        </w:rPr>
        <w:t>Način praćenja i provjere ishoda/postignuća</w:t>
      </w:r>
      <w:r w:rsidRPr="00D32A72">
        <w:t xml:space="preserve">: javna izložba radova i javni nastup </w:t>
      </w:r>
    </w:p>
    <w:p w:rsidR="00426A40" w:rsidRDefault="004F7A91" w:rsidP="00DC717C">
      <w:pPr>
        <w:spacing w:before="120"/>
      </w:pPr>
      <w:r w:rsidRPr="00D32A72">
        <w:rPr>
          <w:b/>
        </w:rPr>
        <w:t>Odgovorne osobe</w:t>
      </w:r>
      <w:r w:rsidRPr="00D32A72">
        <w:t>: pedagoginja Valerija Baran , voditeljica projekta</w:t>
      </w:r>
    </w:p>
    <w:p w:rsidR="00DC717C" w:rsidRDefault="00DC717C" w:rsidP="004F7A91"/>
    <w:p w:rsidR="00DC717C" w:rsidRDefault="00DC717C" w:rsidP="00DC717C">
      <w:pPr>
        <w:pStyle w:val="Heading3"/>
      </w:pPr>
      <w:bookmarkStart w:id="188" w:name="_Toc525736644"/>
      <w:r>
        <w:lastRenderedPageBreak/>
        <w:t>1</w:t>
      </w:r>
      <w:r w:rsidR="00791484">
        <w:t>2</w:t>
      </w:r>
      <w:r>
        <w:t>.1.</w:t>
      </w:r>
      <w:r w:rsidR="00791484">
        <w:t>2</w:t>
      </w:r>
      <w:r>
        <w:t>. 100. dan škole</w:t>
      </w:r>
      <w:bookmarkEnd w:id="188"/>
    </w:p>
    <w:p w:rsidR="00DC717C" w:rsidRPr="00606FEE" w:rsidRDefault="00DC717C" w:rsidP="00DC717C">
      <w:pPr>
        <w:spacing w:after="120"/>
        <w:ind w:firstLine="708"/>
        <w:rPr>
          <w:szCs w:val="18"/>
        </w:rPr>
      </w:pPr>
      <w:r w:rsidRPr="00606FEE">
        <w:rPr>
          <w:b/>
          <w:szCs w:val="18"/>
        </w:rPr>
        <w:t>Ciklus</w:t>
      </w:r>
      <w:r w:rsidRPr="00606FEE">
        <w:rPr>
          <w:szCs w:val="18"/>
        </w:rPr>
        <w:t xml:space="preserve"> (razred): 1. ciklus (</w:t>
      </w:r>
      <w:r>
        <w:rPr>
          <w:szCs w:val="18"/>
        </w:rPr>
        <w:t xml:space="preserve">1. i </w:t>
      </w:r>
      <w:r w:rsidRPr="00606FEE">
        <w:rPr>
          <w:szCs w:val="18"/>
        </w:rPr>
        <w:t>2. razred)</w:t>
      </w:r>
    </w:p>
    <w:p w:rsidR="00DC717C" w:rsidRPr="00606FEE" w:rsidRDefault="00DC717C" w:rsidP="00DC717C">
      <w:pPr>
        <w:spacing w:after="120"/>
        <w:rPr>
          <w:szCs w:val="18"/>
        </w:rPr>
      </w:pPr>
      <w:r w:rsidRPr="00606FEE">
        <w:rPr>
          <w:b/>
          <w:szCs w:val="18"/>
        </w:rPr>
        <w:t>Cilj</w:t>
      </w:r>
      <w:r>
        <w:rPr>
          <w:szCs w:val="18"/>
        </w:rPr>
        <w:t>: osvještavanje osobnog i socijalnog razvoja unutar same razredne zajednice.</w:t>
      </w:r>
    </w:p>
    <w:p w:rsidR="00DC717C" w:rsidRDefault="00DC717C" w:rsidP="00DC717C">
      <w:pPr>
        <w:spacing w:after="120"/>
        <w:rPr>
          <w:szCs w:val="18"/>
        </w:rPr>
      </w:pPr>
      <w:r w:rsidRPr="00606FEE">
        <w:rPr>
          <w:b/>
          <w:szCs w:val="18"/>
        </w:rPr>
        <w:t>Obrazloženje cilja</w:t>
      </w:r>
      <w:r w:rsidRPr="00606FEE">
        <w:rPr>
          <w:szCs w:val="18"/>
        </w:rPr>
        <w:t>:</w:t>
      </w:r>
      <w:r w:rsidRPr="004E5311">
        <w:t xml:space="preserve"> </w:t>
      </w:r>
      <w:r>
        <w:rPr>
          <w:szCs w:val="18"/>
        </w:rPr>
        <w:t>u</w:t>
      </w:r>
      <w:r w:rsidRPr="004E5311">
        <w:rPr>
          <w:szCs w:val="18"/>
        </w:rPr>
        <w:t>čenici</w:t>
      </w:r>
      <w:r>
        <w:rPr>
          <w:szCs w:val="18"/>
        </w:rPr>
        <w:t xml:space="preserve"> će putem raznih aktivnosti u razredu razvijati</w:t>
      </w:r>
      <w:r w:rsidRPr="004E5311">
        <w:rPr>
          <w:szCs w:val="18"/>
        </w:rPr>
        <w:t xml:space="preserve"> kompetencije komuniciranja n</w:t>
      </w:r>
      <w:r>
        <w:rPr>
          <w:szCs w:val="18"/>
        </w:rPr>
        <w:t>a materinjem jeziku, razvijati</w:t>
      </w:r>
      <w:r w:rsidRPr="004E5311">
        <w:rPr>
          <w:szCs w:val="18"/>
        </w:rPr>
        <w:t xml:space="preserve"> socijalna i građanska prava i dužno</w:t>
      </w:r>
      <w:r>
        <w:rPr>
          <w:szCs w:val="18"/>
        </w:rPr>
        <w:t>sti kao dio zajednice, te razvijati i osvještavati</w:t>
      </w:r>
      <w:r w:rsidRPr="004E5311">
        <w:rPr>
          <w:szCs w:val="18"/>
        </w:rPr>
        <w:t xml:space="preserve"> vlastitu kulturološku dimenziju.</w:t>
      </w:r>
      <w:r w:rsidRPr="00A33DBB">
        <w:rPr>
          <w:rFonts w:ascii="Arial" w:hAnsi="Arial" w:cs="Arial"/>
          <w:color w:val="CEDBDF"/>
          <w:shd w:val="clear" w:color="auto" w:fill="3B5F7B"/>
        </w:rPr>
        <w:t xml:space="preserve"> </w:t>
      </w:r>
    </w:p>
    <w:p w:rsidR="00DC717C" w:rsidRPr="00606FEE" w:rsidRDefault="00DC717C" w:rsidP="00DC717C">
      <w:pPr>
        <w:spacing w:after="120"/>
        <w:rPr>
          <w:szCs w:val="18"/>
        </w:rPr>
      </w:pPr>
      <w:r w:rsidRPr="00606FEE">
        <w:rPr>
          <w:b/>
          <w:szCs w:val="18"/>
        </w:rPr>
        <w:t>Očekivani ishodi/postignuća</w:t>
      </w:r>
      <w:r w:rsidRPr="00606FEE">
        <w:rPr>
          <w:szCs w:val="18"/>
        </w:rPr>
        <w:t>:</w:t>
      </w:r>
    </w:p>
    <w:p w:rsidR="00DC717C" w:rsidRPr="00606FEE" w:rsidRDefault="00DC717C" w:rsidP="002E680E">
      <w:pPr>
        <w:numPr>
          <w:ilvl w:val="0"/>
          <w:numId w:val="46"/>
        </w:numPr>
        <w:ind w:left="1066" w:hanging="357"/>
        <w:jc w:val="left"/>
        <w:rPr>
          <w:szCs w:val="18"/>
        </w:rPr>
      </w:pPr>
      <w:r>
        <w:rPr>
          <w:szCs w:val="18"/>
        </w:rPr>
        <w:t>poticati razvoj jezično komunikacijske vještine u izražavanju</w:t>
      </w:r>
    </w:p>
    <w:p w:rsidR="00DC717C" w:rsidRPr="00606FEE" w:rsidRDefault="00DC717C" w:rsidP="002E680E">
      <w:pPr>
        <w:numPr>
          <w:ilvl w:val="0"/>
          <w:numId w:val="46"/>
        </w:numPr>
        <w:ind w:left="1066" w:hanging="357"/>
        <w:jc w:val="left"/>
        <w:rPr>
          <w:szCs w:val="18"/>
        </w:rPr>
      </w:pPr>
      <w:r>
        <w:rPr>
          <w:szCs w:val="18"/>
        </w:rPr>
        <w:t>suradnja s drugima u zajednici</w:t>
      </w:r>
    </w:p>
    <w:p w:rsidR="00DC717C" w:rsidRPr="00606FEE" w:rsidRDefault="00DC717C" w:rsidP="002E680E">
      <w:pPr>
        <w:numPr>
          <w:ilvl w:val="0"/>
          <w:numId w:val="46"/>
        </w:numPr>
        <w:ind w:left="1066" w:hanging="357"/>
        <w:jc w:val="left"/>
        <w:rPr>
          <w:szCs w:val="18"/>
        </w:rPr>
      </w:pPr>
      <w:r w:rsidRPr="00606FEE">
        <w:rPr>
          <w:szCs w:val="18"/>
        </w:rPr>
        <w:t>izmjenjivati dojmove i iskustva s ostalim sudionicima</w:t>
      </w:r>
    </w:p>
    <w:p w:rsidR="00DC717C" w:rsidRDefault="00DC717C" w:rsidP="002E680E">
      <w:pPr>
        <w:numPr>
          <w:ilvl w:val="0"/>
          <w:numId w:val="46"/>
        </w:numPr>
        <w:ind w:left="1066" w:hanging="357"/>
        <w:jc w:val="left"/>
        <w:rPr>
          <w:szCs w:val="18"/>
        </w:rPr>
      </w:pPr>
      <w:r>
        <w:rPr>
          <w:szCs w:val="18"/>
        </w:rPr>
        <w:t>poštivati pravila igre i biti „fair play“ igrač</w:t>
      </w:r>
    </w:p>
    <w:p w:rsidR="00DC717C" w:rsidRPr="00377DB6" w:rsidRDefault="00DC717C" w:rsidP="002E680E">
      <w:pPr>
        <w:numPr>
          <w:ilvl w:val="0"/>
          <w:numId w:val="46"/>
        </w:numPr>
        <w:ind w:left="1066" w:hanging="357"/>
        <w:jc w:val="left"/>
        <w:rPr>
          <w:szCs w:val="18"/>
        </w:rPr>
      </w:pPr>
      <w:r>
        <w:rPr>
          <w:szCs w:val="18"/>
        </w:rPr>
        <w:t>razvoj socijalnih i građanskih vještina putem samostalnog i timskog rada</w:t>
      </w:r>
    </w:p>
    <w:p w:rsidR="00DC717C" w:rsidRPr="00606FEE" w:rsidRDefault="00DC717C" w:rsidP="00DC717C">
      <w:pPr>
        <w:spacing w:before="120" w:after="120"/>
        <w:rPr>
          <w:szCs w:val="18"/>
        </w:rPr>
      </w:pPr>
      <w:r w:rsidRPr="00606FEE">
        <w:rPr>
          <w:b/>
          <w:szCs w:val="18"/>
        </w:rPr>
        <w:t>NAČIN REALIZACIJE</w:t>
      </w:r>
      <w:r w:rsidRPr="00606FEE">
        <w:rPr>
          <w:szCs w:val="18"/>
        </w:rPr>
        <w:t xml:space="preserve">: </w:t>
      </w:r>
    </w:p>
    <w:p w:rsidR="00DC717C" w:rsidRPr="00606FEE" w:rsidRDefault="00DC717C" w:rsidP="00DC717C">
      <w:pPr>
        <w:rPr>
          <w:szCs w:val="18"/>
        </w:rPr>
      </w:pPr>
      <w:r w:rsidRPr="00606FEE">
        <w:rPr>
          <w:b/>
          <w:szCs w:val="18"/>
        </w:rPr>
        <w:t>Oblik</w:t>
      </w:r>
      <w:r w:rsidRPr="00606FEE">
        <w:rPr>
          <w:szCs w:val="18"/>
        </w:rPr>
        <w:t xml:space="preserve">: </w:t>
      </w:r>
      <w:r>
        <w:rPr>
          <w:szCs w:val="18"/>
        </w:rPr>
        <w:t>projekt</w:t>
      </w:r>
    </w:p>
    <w:p w:rsidR="00DC717C" w:rsidRPr="00606FEE" w:rsidRDefault="00DC717C" w:rsidP="00DC717C">
      <w:pPr>
        <w:rPr>
          <w:szCs w:val="18"/>
        </w:rPr>
      </w:pPr>
      <w:r w:rsidRPr="00606FEE">
        <w:rPr>
          <w:b/>
          <w:szCs w:val="18"/>
        </w:rPr>
        <w:t>Sudionici</w:t>
      </w:r>
      <w:r w:rsidRPr="00606FEE">
        <w:rPr>
          <w:szCs w:val="18"/>
        </w:rPr>
        <w:t>:  učenic</w:t>
      </w:r>
      <w:r>
        <w:rPr>
          <w:szCs w:val="18"/>
        </w:rPr>
        <w:t>i, učiteljice</w:t>
      </w:r>
    </w:p>
    <w:p w:rsidR="00DC717C" w:rsidRPr="00606FEE" w:rsidRDefault="00DC717C" w:rsidP="00DC717C">
      <w:pPr>
        <w:rPr>
          <w:szCs w:val="18"/>
        </w:rPr>
      </w:pPr>
      <w:r w:rsidRPr="00606FEE">
        <w:rPr>
          <w:b/>
          <w:szCs w:val="18"/>
        </w:rPr>
        <w:t>Načini učenja</w:t>
      </w:r>
      <w:r w:rsidRPr="00606FEE">
        <w:rPr>
          <w:szCs w:val="18"/>
        </w:rPr>
        <w:t xml:space="preserve">: </w:t>
      </w:r>
      <w:r>
        <w:rPr>
          <w:szCs w:val="18"/>
        </w:rPr>
        <w:t>učenici će vođenim igrama i radionicama osvijestiti vlastiti razvoj i napredak. U području hrvatskog jezika razvijat će komunikacijske vještine i vokabular, a u matematičkom području naglasak će biti na kritičkom i logičkom zaključivanju. Radom u paru i grupnim radom učenici će biti potaknuti na suradnju s ostalima u zajednici.</w:t>
      </w:r>
    </w:p>
    <w:p w:rsidR="00DC717C" w:rsidRDefault="00DC717C" w:rsidP="00DC717C">
      <w:pPr>
        <w:rPr>
          <w:szCs w:val="18"/>
        </w:rPr>
      </w:pPr>
      <w:r w:rsidRPr="00606FEE">
        <w:rPr>
          <w:b/>
          <w:szCs w:val="18"/>
        </w:rPr>
        <w:t>Metode poučavanja</w:t>
      </w:r>
      <w:r w:rsidRPr="00606FEE">
        <w:rPr>
          <w:szCs w:val="18"/>
        </w:rPr>
        <w:t xml:space="preserve">: </w:t>
      </w:r>
      <w:r>
        <w:rPr>
          <w:szCs w:val="18"/>
        </w:rPr>
        <w:t>igra, crtež, demonstracija, metoda praktičnih radova, pjesma i ples</w:t>
      </w:r>
    </w:p>
    <w:p w:rsidR="00DC717C" w:rsidRPr="00606FEE" w:rsidRDefault="00DC717C" w:rsidP="00DC717C">
      <w:pPr>
        <w:spacing w:after="120"/>
        <w:rPr>
          <w:szCs w:val="18"/>
        </w:rPr>
      </w:pPr>
      <w:r w:rsidRPr="00606FEE">
        <w:rPr>
          <w:b/>
          <w:szCs w:val="18"/>
        </w:rPr>
        <w:t>Trajanje izvedbe</w:t>
      </w:r>
      <w:r w:rsidRPr="00606FEE">
        <w:rPr>
          <w:szCs w:val="18"/>
        </w:rPr>
        <w:t>:  tijekom 1 dana</w:t>
      </w:r>
      <w:r>
        <w:rPr>
          <w:szCs w:val="18"/>
        </w:rPr>
        <w:t xml:space="preserve"> </w:t>
      </w:r>
    </w:p>
    <w:p w:rsidR="00DC717C" w:rsidRPr="00606FEE" w:rsidRDefault="00DC717C" w:rsidP="00DC717C">
      <w:pPr>
        <w:spacing w:after="120"/>
        <w:ind w:firstLine="708"/>
        <w:rPr>
          <w:szCs w:val="18"/>
        </w:rPr>
      </w:pPr>
      <w:r w:rsidRPr="00606FEE">
        <w:rPr>
          <w:b/>
          <w:szCs w:val="18"/>
        </w:rPr>
        <w:t>Resursi</w:t>
      </w:r>
      <w:r w:rsidRPr="00606FEE">
        <w:rPr>
          <w:szCs w:val="18"/>
        </w:rPr>
        <w:t xml:space="preserve">: </w:t>
      </w:r>
    </w:p>
    <w:p w:rsidR="00DC717C" w:rsidRPr="00606FEE" w:rsidRDefault="00DC717C" w:rsidP="00DC717C">
      <w:pPr>
        <w:rPr>
          <w:szCs w:val="18"/>
        </w:rPr>
      </w:pPr>
      <w:r w:rsidRPr="00606FEE">
        <w:rPr>
          <w:b/>
          <w:szCs w:val="18"/>
        </w:rPr>
        <w:t>Potrebni resursi</w:t>
      </w:r>
      <w:r w:rsidRPr="00606FEE">
        <w:rPr>
          <w:szCs w:val="18"/>
        </w:rPr>
        <w:t>:</w:t>
      </w:r>
    </w:p>
    <w:p w:rsidR="00DC717C" w:rsidRPr="00606FEE" w:rsidRDefault="00DC717C" w:rsidP="00DC717C">
      <w:pPr>
        <w:rPr>
          <w:szCs w:val="18"/>
        </w:rPr>
      </w:pPr>
      <w:r w:rsidRPr="00606FEE">
        <w:rPr>
          <w:szCs w:val="18"/>
        </w:rPr>
        <w:t xml:space="preserve">Ljudski resursi: učiteljice, </w:t>
      </w:r>
      <w:r>
        <w:rPr>
          <w:szCs w:val="18"/>
        </w:rPr>
        <w:t>učenici</w:t>
      </w:r>
    </w:p>
    <w:p w:rsidR="00DC717C" w:rsidRPr="00606FEE" w:rsidRDefault="00DC717C" w:rsidP="00DC717C">
      <w:pPr>
        <w:rPr>
          <w:szCs w:val="18"/>
        </w:rPr>
      </w:pPr>
      <w:r w:rsidRPr="00606FEE">
        <w:rPr>
          <w:szCs w:val="18"/>
        </w:rPr>
        <w:t>Materij</w:t>
      </w:r>
      <w:r>
        <w:rPr>
          <w:szCs w:val="18"/>
        </w:rPr>
        <w:t>alni resursi: papiri za printanje, plakat, škare, ljepilo, bojice, flomasteri</w:t>
      </w:r>
    </w:p>
    <w:p w:rsidR="00DC717C" w:rsidRDefault="00DC717C" w:rsidP="00DC717C">
      <w:pPr>
        <w:rPr>
          <w:szCs w:val="18"/>
        </w:rPr>
      </w:pPr>
      <w:r w:rsidRPr="00606FEE">
        <w:rPr>
          <w:b/>
          <w:szCs w:val="18"/>
        </w:rPr>
        <w:t>Mogućnosti</w:t>
      </w:r>
      <w:r w:rsidRPr="00606FEE">
        <w:rPr>
          <w:szCs w:val="18"/>
        </w:rPr>
        <w:t xml:space="preserve">: </w:t>
      </w:r>
      <w:r>
        <w:rPr>
          <w:szCs w:val="18"/>
        </w:rPr>
        <w:t>prostorni uvjeti, dostupna oprema</w:t>
      </w:r>
    </w:p>
    <w:p w:rsidR="00DC717C" w:rsidRPr="00606FEE" w:rsidRDefault="00DC717C" w:rsidP="00DC717C">
      <w:pPr>
        <w:spacing w:after="120"/>
        <w:rPr>
          <w:szCs w:val="18"/>
        </w:rPr>
      </w:pPr>
      <w:r w:rsidRPr="00606FEE">
        <w:rPr>
          <w:b/>
          <w:szCs w:val="18"/>
        </w:rPr>
        <w:t>Moguće teškoće</w:t>
      </w:r>
      <w:r w:rsidRPr="00606FEE">
        <w:rPr>
          <w:szCs w:val="18"/>
        </w:rPr>
        <w:t>: bolest djece</w:t>
      </w:r>
    </w:p>
    <w:p w:rsidR="00DC717C" w:rsidRPr="00606FEE" w:rsidRDefault="00DC717C" w:rsidP="00DC717C">
      <w:pPr>
        <w:spacing w:after="120"/>
        <w:rPr>
          <w:szCs w:val="18"/>
        </w:rPr>
      </w:pPr>
      <w:r w:rsidRPr="00606FEE">
        <w:rPr>
          <w:b/>
          <w:szCs w:val="18"/>
        </w:rPr>
        <w:t>Način praćenja i provjere ishoda / postignuća</w:t>
      </w:r>
      <w:r w:rsidRPr="00606FEE">
        <w:rPr>
          <w:szCs w:val="18"/>
        </w:rPr>
        <w:t xml:space="preserve">: </w:t>
      </w:r>
      <w:r>
        <w:rPr>
          <w:szCs w:val="18"/>
        </w:rPr>
        <w:t>završni rezultati u igrama, doživljaj</w:t>
      </w:r>
    </w:p>
    <w:p w:rsidR="00DC717C" w:rsidRDefault="00DC717C" w:rsidP="00DC717C">
      <w:r w:rsidRPr="00606FEE">
        <w:rPr>
          <w:b/>
          <w:szCs w:val="18"/>
        </w:rPr>
        <w:t>Odgovorne osobe</w:t>
      </w:r>
      <w:r w:rsidRPr="00606FEE">
        <w:rPr>
          <w:szCs w:val="18"/>
        </w:rPr>
        <w:t xml:space="preserve">: učiteljice </w:t>
      </w:r>
      <w:r>
        <w:rPr>
          <w:szCs w:val="18"/>
        </w:rPr>
        <w:t xml:space="preserve">RN </w:t>
      </w:r>
      <w:r w:rsidR="00CF0536">
        <w:rPr>
          <w:szCs w:val="18"/>
        </w:rPr>
        <w:t xml:space="preserve">Marijana Jandrašek, </w:t>
      </w:r>
      <w:r>
        <w:rPr>
          <w:szCs w:val="18"/>
        </w:rPr>
        <w:t xml:space="preserve">Vesna Škero, Ivana Radeljak, Sandra Sau, </w:t>
      </w:r>
      <w:r w:rsidRPr="00606FEE">
        <w:rPr>
          <w:szCs w:val="18"/>
        </w:rPr>
        <w:t>Kla</w:t>
      </w:r>
      <w:r>
        <w:rPr>
          <w:szCs w:val="18"/>
        </w:rPr>
        <w:t>udija Gucić, Margareta Marković, Zrinka Dujmović</w:t>
      </w:r>
    </w:p>
    <w:p w:rsidR="00596EAB" w:rsidRDefault="00596EAB" w:rsidP="00A872AE">
      <w:pPr>
        <w:spacing w:after="120"/>
        <w:rPr>
          <w:szCs w:val="18"/>
        </w:rPr>
      </w:pPr>
    </w:p>
    <w:p w:rsidR="00596EAB" w:rsidRPr="00B2232A" w:rsidRDefault="00596EAB" w:rsidP="00596EAB">
      <w:pPr>
        <w:rPr>
          <w:b/>
        </w:rPr>
      </w:pPr>
      <w:r w:rsidRPr="00B2232A">
        <w:rPr>
          <w:b/>
        </w:rPr>
        <w:t>KLASA: 602-02/1</w:t>
      </w:r>
      <w:r w:rsidR="00B2232A">
        <w:rPr>
          <w:b/>
        </w:rPr>
        <w:t>8</w:t>
      </w:r>
      <w:r w:rsidRPr="00B2232A">
        <w:rPr>
          <w:b/>
        </w:rPr>
        <w:t>-01/</w:t>
      </w:r>
      <w:r w:rsidR="00B2232A">
        <w:rPr>
          <w:b/>
        </w:rPr>
        <w:t>124</w:t>
      </w:r>
    </w:p>
    <w:p w:rsidR="00596EAB" w:rsidRPr="00B2232A" w:rsidRDefault="00596EAB" w:rsidP="00596EAB">
      <w:pPr>
        <w:spacing w:after="120"/>
        <w:rPr>
          <w:szCs w:val="18"/>
        </w:rPr>
      </w:pPr>
      <w:r w:rsidRPr="00B2232A">
        <w:rPr>
          <w:b/>
        </w:rPr>
        <w:t>URBROJ: 251-183-1</w:t>
      </w:r>
      <w:r w:rsidR="00B2232A">
        <w:rPr>
          <w:b/>
        </w:rPr>
        <w:t>8</w:t>
      </w:r>
      <w:bookmarkStart w:id="189" w:name="_GoBack"/>
      <w:bookmarkEnd w:id="189"/>
      <w:r w:rsidRPr="00B2232A">
        <w:rPr>
          <w:b/>
        </w:rPr>
        <w:t>-01</w:t>
      </w:r>
    </w:p>
    <w:sectPr w:rsidR="00596EAB" w:rsidRPr="00B2232A" w:rsidSect="005232F9">
      <w:headerReference w:type="default" r:id="rId10"/>
      <w:footerReference w:type="default" r:id="rId11"/>
      <w:pgSz w:w="11907" w:h="16839" w:code="9"/>
      <w:pgMar w:top="1134" w:right="1418" w:bottom="1134" w:left="1418" w:header="720" w:footer="851"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BF2" w:rsidRDefault="00AE2BF2" w:rsidP="00B42295">
      <w:pPr>
        <w:spacing w:line="240" w:lineRule="auto"/>
      </w:pPr>
      <w:r>
        <w:separator/>
      </w:r>
    </w:p>
  </w:endnote>
  <w:endnote w:type="continuationSeparator" w:id="0">
    <w:p w:rsidR="00AE2BF2" w:rsidRDefault="00AE2BF2" w:rsidP="00B42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3C4" w:rsidRDefault="006243C4">
    <w:pPr>
      <w:pStyle w:val="Footer"/>
      <w:jc w:val="right"/>
    </w:pPr>
  </w:p>
  <w:p w:rsidR="006243C4" w:rsidRDefault="006243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BF2" w:rsidRDefault="00AE2BF2" w:rsidP="00B42295">
      <w:pPr>
        <w:spacing w:line="240" w:lineRule="auto"/>
      </w:pPr>
      <w:r>
        <w:separator/>
      </w:r>
    </w:p>
  </w:footnote>
  <w:footnote w:type="continuationSeparator" w:id="0">
    <w:p w:rsidR="00AE2BF2" w:rsidRDefault="00AE2BF2" w:rsidP="00B422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3C4" w:rsidRPr="00D05DF1" w:rsidRDefault="00AE2BF2" w:rsidP="00D15D0D">
    <w:pPr>
      <w:pStyle w:val="Header"/>
      <w:jc w:val="center"/>
      <w:rPr>
        <w:szCs w:val="20"/>
      </w:rPr>
    </w:pPr>
    <w:r>
      <w:rPr>
        <w:noProof/>
        <w:szCs w:val="20"/>
        <w:lang w:val="en-US" w:eastAsia="zh-TW"/>
      </w:rPr>
      <w:pict>
        <v:rect id="_x0000_s2049" style="position:absolute;left:0;text-align:left;margin-left:-318.75pt;margin-top:68.95pt;width:43.35pt;height:22.7pt;z-index:251660288;mso-top-percent:100;mso-position-horizontal:right;mso-position-horizontal-relative:right-margin-area;mso-position-vertical-relative:margin;mso-top-percent:100;mso-width-relative:right-margin-area" o:allowincell="f" stroked="f">
          <v:textbox style="mso-fit-shape-to-text:t" inset="0,,0">
            <w:txbxContent>
              <w:p w:rsidR="006243C4" w:rsidRDefault="006243C4">
                <w:pPr>
                  <w:pBdr>
                    <w:top w:val="single" w:sz="4" w:space="1" w:color="D8D8D8" w:themeColor="background1" w:themeShade="D8"/>
                  </w:pBdr>
                </w:pPr>
                <w:r>
                  <w:t xml:space="preserve">| </w:t>
                </w:r>
                <w:r>
                  <w:fldChar w:fldCharType="begin"/>
                </w:r>
                <w:r>
                  <w:instrText xml:space="preserve"> PAGE   \* MERGEFORMAT </w:instrText>
                </w:r>
                <w:r>
                  <w:fldChar w:fldCharType="separate"/>
                </w:r>
                <w:r w:rsidR="00B2232A">
                  <w:rPr>
                    <w:noProof/>
                  </w:rPr>
                  <w:t>79</w:t>
                </w:r>
                <w:r>
                  <w:rPr>
                    <w:noProof/>
                  </w:rPr>
                  <w:fldChar w:fldCharType="end"/>
                </w:r>
              </w:p>
            </w:txbxContent>
          </v:textbox>
          <w10:wrap anchorx="page" anchory="margin"/>
        </v:rect>
      </w:pict>
    </w:r>
    <w:r w:rsidR="006243C4" w:rsidRPr="00D05DF1">
      <w:rPr>
        <w:szCs w:val="20"/>
      </w:rPr>
      <w:t xml:space="preserve">Školski kurikulum </w:t>
    </w:r>
    <w:r w:rsidR="006243C4">
      <w:rPr>
        <w:szCs w:val="20"/>
      </w:rPr>
      <w:t>2018./2019.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30FB"/>
    <w:multiLevelType w:val="hybridMultilevel"/>
    <w:tmpl w:val="732E48B6"/>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58B628A"/>
    <w:multiLevelType w:val="hybridMultilevel"/>
    <w:tmpl w:val="2FA66D2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7BF5DE6"/>
    <w:multiLevelType w:val="multilevel"/>
    <w:tmpl w:val="28662614"/>
    <w:lvl w:ilvl="0">
      <w:start w:val="1"/>
      <w:numFmt w:val="bullet"/>
      <w:lvlText w:val=""/>
      <w:lvlJc w:val="center"/>
      <w:pPr>
        <w:ind w:left="502" w:hanging="360"/>
      </w:pPr>
      <w:rPr>
        <w:rFonts w:ascii="Wingdings" w:hAnsi="Wingding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7F15FDD"/>
    <w:multiLevelType w:val="hybridMultilevel"/>
    <w:tmpl w:val="C2DC2DB8"/>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8A000F4"/>
    <w:multiLevelType w:val="hybridMultilevel"/>
    <w:tmpl w:val="9FF60B9C"/>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A882A54"/>
    <w:multiLevelType w:val="hybridMultilevel"/>
    <w:tmpl w:val="482A09A8"/>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B323438"/>
    <w:multiLevelType w:val="hybridMultilevel"/>
    <w:tmpl w:val="13E0D266"/>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0F6B20D5"/>
    <w:multiLevelType w:val="hybridMultilevel"/>
    <w:tmpl w:val="84786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0FF261F6"/>
    <w:multiLevelType w:val="hybridMultilevel"/>
    <w:tmpl w:val="E9C82E62"/>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09A2A42"/>
    <w:multiLevelType w:val="hybridMultilevel"/>
    <w:tmpl w:val="A90CD7A8"/>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3B115BA"/>
    <w:multiLevelType w:val="hybridMultilevel"/>
    <w:tmpl w:val="77C88E6E"/>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77E6AA9"/>
    <w:multiLevelType w:val="hybridMultilevel"/>
    <w:tmpl w:val="52C836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17B11992"/>
    <w:multiLevelType w:val="hybridMultilevel"/>
    <w:tmpl w:val="470267DC"/>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18360AEF"/>
    <w:multiLevelType w:val="hybridMultilevel"/>
    <w:tmpl w:val="365A840C"/>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19950DA1"/>
    <w:multiLevelType w:val="multilevel"/>
    <w:tmpl w:val="2DE4EA6C"/>
    <w:lvl w:ilvl="0">
      <w:numFmt w:val="bullet"/>
      <w:lvlText w:val=""/>
      <w:lvlJc w:val="center"/>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19AD39FD"/>
    <w:multiLevelType w:val="hybridMultilevel"/>
    <w:tmpl w:val="9F8075E0"/>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19CA0C24"/>
    <w:multiLevelType w:val="multilevel"/>
    <w:tmpl w:val="CB0AE63A"/>
    <w:lvl w:ilvl="0">
      <w:numFmt w:val="bullet"/>
      <w:lvlText w:val=""/>
      <w:lvlJc w:val="center"/>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1ACC4785"/>
    <w:multiLevelType w:val="hybridMultilevel"/>
    <w:tmpl w:val="EE2A82AE"/>
    <w:lvl w:ilvl="0" w:tplc="B2ACF2B6">
      <w:start w:val="1"/>
      <w:numFmt w:val="bullet"/>
      <w:lvlText w:val=""/>
      <w:lvlJc w:val="center"/>
      <w:pPr>
        <w:ind w:left="720" w:hanging="360"/>
      </w:pPr>
      <w:rPr>
        <w:rFonts w:ascii="Wingdings" w:hAnsi="Wingdings" w:hint="default"/>
      </w:rPr>
    </w:lvl>
    <w:lvl w:ilvl="1" w:tplc="C4F69ADE">
      <w:numFmt w:val="bullet"/>
      <w:lvlText w:val="•"/>
      <w:lvlJc w:val="left"/>
      <w:pPr>
        <w:ind w:left="1440" w:hanging="360"/>
      </w:pPr>
      <w:rPr>
        <w:rFonts w:ascii="Times New Roman" w:eastAsia="Calibr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1ECA5ACA"/>
    <w:multiLevelType w:val="hybridMultilevel"/>
    <w:tmpl w:val="82DE1B4A"/>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20A35619"/>
    <w:multiLevelType w:val="hybridMultilevel"/>
    <w:tmpl w:val="A838EA46"/>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264B3CA0"/>
    <w:multiLevelType w:val="hybridMultilevel"/>
    <w:tmpl w:val="FD845990"/>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293B0841"/>
    <w:multiLevelType w:val="hybridMultilevel"/>
    <w:tmpl w:val="AF4C7B82"/>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2AE43825"/>
    <w:multiLevelType w:val="hybridMultilevel"/>
    <w:tmpl w:val="314CACBE"/>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2B970300"/>
    <w:multiLevelType w:val="hybridMultilevel"/>
    <w:tmpl w:val="9B4EA8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2D195B1B"/>
    <w:multiLevelType w:val="hybridMultilevel"/>
    <w:tmpl w:val="C2BC52F2"/>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2EF47D25"/>
    <w:multiLevelType w:val="hybridMultilevel"/>
    <w:tmpl w:val="9EF80E34"/>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31E56BB5"/>
    <w:multiLevelType w:val="hybridMultilevel"/>
    <w:tmpl w:val="92461B7E"/>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354D115A"/>
    <w:multiLevelType w:val="hybridMultilevel"/>
    <w:tmpl w:val="B9C8A9AE"/>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64C3CC5"/>
    <w:multiLevelType w:val="hybridMultilevel"/>
    <w:tmpl w:val="2B0488C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nsid w:val="365B0091"/>
    <w:multiLevelType w:val="hybridMultilevel"/>
    <w:tmpl w:val="F3FEF822"/>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nsid w:val="3A1E5109"/>
    <w:multiLevelType w:val="hybridMultilevel"/>
    <w:tmpl w:val="FAFEA7E0"/>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3BD50D6E"/>
    <w:multiLevelType w:val="hybridMultilevel"/>
    <w:tmpl w:val="EC6A3E68"/>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3FF84C67"/>
    <w:multiLevelType w:val="hybridMultilevel"/>
    <w:tmpl w:val="B066AD70"/>
    <w:lvl w:ilvl="0" w:tplc="041A0005">
      <w:start w:val="1"/>
      <w:numFmt w:val="bullet"/>
      <w:lvlText w:val=""/>
      <w:lvlJc w:val="left"/>
      <w:pPr>
        <w:ind w:left="1068" w:hanging="360"/>
      </w:pPr>
      <w:rPr>
        <w:rFonts w:ascii="Wingdings" w:hAnsi="Wingding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33">
    <w:nsid w:val="425734BD"/>
    <w:multiLevelType w:val="hybridMultilevel"/>
    <w:tmpl w:val="D264D316"/>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453B1ADC"/>
    <w:multiLevelType w:val="hybridMultilevel"/>
    <w:tmpl w:val="294C95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47F70794"/>
    <w:multiLevelType w:val="hybridMultilevel"/>
    <w:tmpl w:val="378A24DA"/>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4E2E7017"/>
    <w:multiLevelType w:val="hybridMultilevel"/>
    <w:tmpl w:val="F7AC0BA2"/>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50DB2DD5"/>
    <w:multiLevelType w:val="hybridMultilevel"/>
    <w:tmpl w:val="2EDE453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548B18F0"/>
    <w:multiLevelType w:val="hybridMultilevel"/>
    <w:tmpl w:val="88DA756C"/>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56D274D9"/>
    <w:multiLevelType w:val="hybridMultilevel"/>
    <w:tmpl w:val="055AB2F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5A6F2F20"/>
    <w:multiLevelType w:val="hybridMultilevel"/>
    <w:tmpl w:val="1902BFE2"/>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5B70218C"/>
    <w:multiLevelType w:val="hybridMultilevel"/>
    <w:tmpl w:val="7908ABCC"/>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60637A85"/>
    <w:multiLevelType w:val="hybridMultilevel"/>
    <w:tmpl w:val="93AA5D4E"/>
    <w:lvl w:ilvl="0" w:tplc="B2ACF2B6">
      <w:start w:val="1"/>
      <w:numFmt w:val="bullet"/>
      <w:lvlText w:val=""/>
      <w:lvlJc w:val="center"/>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3">
    <w:nsid w:val="62617D2D"/>
    <w:multiLevelType w:val="hybridMultilevel"/>
    <w:tmpl w:val="002AAAB4"/>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63AF0402"/>
    <w:multiLevelType w:val="hybridMultilevel"/>
    <w:tmpl w:val="CFDE37CC"/>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692A31BD"/>
    <w:multiLevelType w:val="hybridMultilevel"/>
    <w:tmpl w:val="CCCE784C"/>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6DDF528F"/>
    <w:multiLevelType w:val="hybridMultilevel"/>
    <w:tmpl w:val="E5C67D10"/>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6E981A37"/>
    <w:multiLevelType w:val="hybridMultilevel"/>
    <w:tmpl w:val="D8F23D44"/>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nsid w:val="700E199D"/>
    <w:multiLevelType w:val="hybridMultilevel"/>
    <w:tmpl w:val="808E467C"/>
    <w:lvl w:ilvl="0" w:tplc="041A0001">
      <w:start w:val="1"/>
      <w:numFmt w:val="bullet"/>
      <w:lvlText w:val=""/>
      <w:lvlJc w:val="left"/>
      <w:pPr>
        <w:ind w:left="555" w:hanging="360"/>
      </w:pPr>
      <w:rPr>
        <w:rFonts w:ascii="Symbol" w:hAnsi="Symbol" w:hint="default"/>
      </w:rPr>
    </w:lvl>
    <w:lvl w:ilvl="1" w:tplc="041A0003" w:tentative="1">
      <w:start w:val="1"/>
      <w:numFmt w:val="bullet"/>
      <w:lvlText w:val="o"/>
      <w:lvlJc w:val="left"/>
      <w:pPr>
        <w:ind w:left="1275" w:hanging="360"/>
      </w:pPr>
      <w:rPr>
        <w:rFonts w:ascii="Courier New" w:hAnsi="Courier New" w:cs="Courier New" w:hint="default"/>
      </w:rPr>
    </w:lvl>
    <w:lvl w:ilvl="2" w:tplc="041A0005" w:tentative="1">
      <w:start w:val="1"/>
      <w:numFmt w:val="bullet"/>
      <w:lvlText w:val=""/>
      <w:lvlJc w:val="left"/>
      <w:pPr>
        <w:ind w:left="1995" w:hanging="360"/>
      </w:pPr>
      <w:rPr>
        <w:rFonts w:ascii="Wingdings" w:hAnsi="Wingdings" w:hint="default"/>
      </w:rPr>
    </w:lvl>
    <w:lvl w:ilvl="3" w:tplc="041A0001" w:tentative="1">
      <w:start w:val="1"/>
      <w:numFmt w:val="bullet"/>
      <w:lvlText w:val=""/>
      <w:lvlJc w:val="left"/>
      <w:pPr>
        <w:ind w:left="2715" w:hanging="360"/>
      </w:pPr>
      <w:rPr>
        <w:rFonts w:ascii="Symbol" w:hAnsi="Symbol" w:hint="default"/>
      </w:rPr>
    </w:lvl>
    <w:lvl w:ilvl="4" w:tplc="041A0003" w:tentative="1">
      <w:start w:val="1"/>
      <w:numFmt w:val="bullet"/>
      <w:lvlText w:val="o"/>
      <w:lvlJc w:val="left"/>
      <w:pPr>
        <w:ind w:left="3435" w:hanging="360"/>
      </w:pPr>
      <w:rPr>
        <w:rFonts w:ascii="Courier New" w:hAnsi="Courier New" w:cs="Courier New" w:hint="default"/>
      </w:rPr>
    </w:lvl>
    <w:lvl w:ilvl="5" w:tplc="041A0005" w:tentative="1">
      <w:start w:val="1"/>
      <w:numFmt w:val="bullet"/>
      <w:lvlText w:val=""/>
      <w:lvlJc w:val="left"/>
      <w:pPr>
        <w:ind w:left="4155" w:hanging="360"/>
      </w:pPr>
      <w:rPr>
        <w:rFonts w:ascii="Wingdings" w:hAnsi="Wingdings" w:hint="default"/>
      </w:rPr>
    </w:lvl>
    <w:lvl w:ilvl="6" w:tplc="041A0001" w:tentative="1">
      <w:start w:val="1"/>
      <w:numFmt w:val="bullet"/>
      <w:lvlText w:val=""/>
      <w:lvlJc w:val="left"/>
      <w:pPr>
        <w:ind w:left="4875" w:hanging="360"/>
      </w:pPr>
      <w:rPr>
        <w:rFonts w:ascii="Symbol" w:hAnsi="Symbol" w:hint="default"/>
      </w:rPr>
    </w:lvl>
    <w:lvl w:ilvl="7" w:tplc="041A0003" w:tentative="1">
      <w:start w:val="1"/>
      <w:numFmt w:val="bullet"/>
      <w:lvlText w:val="o"/>
      <w:lvlJc w:val="left"/>
      <w:pPr>
        <w:ind w:left="5595" w:hanging="360"/>
      </w:pPr>
      <w:rPr>
        <w:rFonts w:ascii="Courier New" w:hAnsi="Courier New" w:cs="Courier New" w:hint="default"/>
      </w:rPr>
    </w:lvl>
    <w:lvl w:ilvl="8" w:tplc="041A0005" w:tentative="1">
      <w:start w:val="1"/>
      <w:numFmt w:val="bullet"/>
      <w:lvlText w:val=""/>
      <w:lvlJc w:val="left"/>
      <w:pPr>
        <w:ind w:left="6315" w:hanging="360"/>
      </w:pPr>
      <w:rPr>
        <w:rFonts w:ascii="Wingdings" w:hAnsi="Wingdings" w:hint="default"/>
      </w:rPr>
    </w:lvl>
  </w:abstractNum>
  <w:abstractNum w:abstractNumId="49">
    <w:nsid w:val="702F1AF5"/>
    <w:multiLevelType w:val="hybridMultilevel"/>
    <w:tmpl w:val="A43288F2"/>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nsid w:val="74472BF0"/>
    <w:multiLevelType w:val="hybridMultilevel"/>
    <w:tmpl w:val="BDB09450"/>
    <w:lvl w:ilvl="0" w:tplc="B2ACF2B6">
      <w:start w:val="1"/>
      <w:numFmt w:val="bullet"/>
      <w:lvlText w:val=""/>
      <w:lvlJc w:val="center"/>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1">
    <w:nsid w:val="74C56FAD"/>
    <w:multiLevelType w:val="hybridMultilevel"/>
    <w:tmpl w:val="1D3ABE04"/>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nsid w:val="77984FBE"/>
    <w:multiLevelType w:val="hybridMultilevel"/>
    <w:tmpl w:val="C15A42F4"/>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nsid w:val="77D31EE3"/>
    <w:multiLevelType w:val="hybridMultilevel"/>
    <w:tmpl w:val="527E36D4"/>
    <w:lvl w:ilvl="0" w:tplc="B2ACF2B6">
      <w:start w:val="1"/>
      <w:numFmt w:val="bullet"/>
      <w:lvlText w:val=""/>
      <w:lvlJc w:val="center"/>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nsid w:val="7D335EC4"/>
    <w:multiLevelType w:val="hybridMultilevel"/>
    <w:tmpl w:val="7A02296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num w:numId="1">
    <w:abstractNumId w:val="2"/>
  </w:num>
  <w:num w:numId="2">
    <w:abstractNumId w:val="42"/>
  </w:num>
  <w:num w:numId="3">
    <w:abstractNumId w:val="22"/>
  </w:num>
  <w:num w:numId="4">
    <w:abstractNumId w:val="5"/>
  </w:num>
  <w:num w:numId="5">
    <w:abstractNumId w:val="25"/>
  </w:num>
  <w:num w:numId="6">
    <w:abstractNumId w:val="47"/>
  </w:num>
  <w:num w:numId="7">
    <w:abstractNumId w:val="21"/>
  </w:num>
  <w:num w:numId="8">
    <w:abstractNumId w:val="40"/>
  </w:num>
  <w:num w:numId="9">
    <w:abstractNumId w:val="26"/>
  </w:num>
  <w:num w:numId="10">
    <w:abstractNumId w:val="15"/>
  </w:num>
  <w:num w:numId="11">
    <w:abstractNumId w:val="41"/>
  </w:num>
  <w:num w:numId="12">
    <w:abstractNumId w:val="8"/>
  </w:num>
  <w:num w:numId="13">
    <w:abstractNumId w:val="53"/>
  </w:num>
  <w:num w:numId="14">
    <w:abstractNumId w:val="51"/>
  </w:num>
  <w:num w:numId="15">
    <w:abstractNumId w:val="46"/>
  </w:num>
  <w:num w:numId="16">
    <w:abstractNumId w:val="31"/>
  </w:num>
  <w:num w:numId="17">
    <w:abstractNumId w:val="20"/>
  </w:num>
  <w:num w:numId="18">
    <w:abstractNumId w:val="13"/>
  </w:num>
  <w:num w:numId="19">
    <w:abstractNumId w:val="24"/>
  </w:num>
  <w:num w:numId="20">
    <w:abstractNumId w:val="49"/>
  </w:num>
  <w:num w:numId="21">
    <w:abstractNumId w:val="33"/>
  </w:num>
  <w:num w:numId="22">
    <w:abstractNumId w:val="45"/>
  </w:num>
  <w:num w:numId="23">
    <w:abstractNumId w:val="3"/>
  </w:num>
  <w:num w:numId="24">
    <w:abstractNumId w:val="36"/>
  </w:num>
  <w:num w:numId="25">
    <w:abstractNumId w:val="52"/>
  </w:num>
  <w:num w:numId="26">
    <w:abstractNumId w:val="44"/>
  </w:num>
  <w:num w:numId="27">
    <w:abstractNumId w:val="27"/>
  </w:num>
  <w:num w:numId="28">
    <w:abstractNumId w:val="30"/>
  </w:num>
  <w:num w:numId="29">
    <w:abstractNumId w:val="38"/>
  </w:num>
  <w:num w:numId="30">
    <w:abstractNumId w:val="12"/>
  </w:num>
  <w:num w:numId="31">
    <w:abstractNumId w:val="4"/>
  </w:num>
  <w:num w:numId="32">
    <w:abstractNumId w:val="10"/>
  </w:num>
  <w:num w:numId="33">
    <w:abstractNumId w:val="18"/>
  </w:num>
  <w:num w:numId="34">
    <w:abstractNumId w:val="43"/>
  </w:num>
  <w:num w:numId="35">
    <w:abstractNumId w:val="28"/>
  </w:num>
  <w:num w:numId="36">
    <w:abstractNumId w:val="7"/>
  </w:num>
  <w:num w:numId="37">
    <w:abstractNumId w:val="48"/>
  </w:num>
  <w:num w:numId="38">
    <w:abstractNumId w:val="38"/>
  </w:num>
  <w:num w:numId="39">
    <w:abstractNumId w:val="19"/>
  </w:num>
  <w:num w:numId="40">
    <w:abstractNumId w:val="38"/>
  </w:num>
  <w:num w:numId="41">
    <w:abstractNumId w:val="53"/>
  </w:num>
  <w:num w:numId="42">
    <w:abstractNumId w:val="6"/>
  </w:num>
  <w:num w:numId="43">
    <w:abstractNumId w:val="35"/>
  </w:num>
  <w:num w:numId="44">
    <w:abstractNumId w:val="17"/>
  </w:num>
  <w:num w:numId="4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num>
  <w:num w:numId="47">
    <w:abstractNumId w:val="34"/>
  </w:num>
  <w:num w:numId="48">
    <w:abstractNumId w:val="9"/>
  </w:num>
  <w:num w:numId="49">
    <w:abstractNumId w:val="22"/>
  </w:num>
  <w:num w:numId="50">
    <w:abstractNumId w:val="50"/>
  </w:num>
  <w:num w:numId="51">
    <w:abstractNumId w:val="32"/>
  </w:num>
  <w:num w:numId="52">
    <w:abstractNumId w:val="16"/>
  </w:num>
  <w:num w:numId="53">
    <w:abstractNumId w:val="14"/>
  </w:num>
  <w:num w:numId="54">
    <w:abstractNumId w:val="39"/>
  </w:num>
  <w:num w:numId="55">
    <w:abstractNumId w:val="1"/>
  </w:num>
  <w:num w:numId="56">
    <w:abstractNumId w:val="37"/>
  </w:num>
  <w:num w:numId="57">
    <w:abstractNumId w:val="23"/>
  </w:num>
  <w:num w:numId="58">
    <w:abstractNumId w:val="29"/>
  </w:num>
  <w:num w:numId="59">
    <w:abstractNumId w:val="0"/>
  </w:num>
  <w:num w:numId="60">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efaultTabStop w:val="708"/>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42295"/>
    <w:rsid w:val="00002150"/>
    <w:rsid w:val="00003B03"/>
    <w:rsid w:val="00003E19"/>
    <w:rsid w:val="00005E39"/>
    <w:rsid w:val="000060F8"/>
    <w:rsid w:val="000063B0"/>
    <w:rsid w:val="000121FD"/>
    <w:rsid w:val="0001291F"/>
    <w:rsid w:val="00013692"/>
    <w:rsid w:val="000143EE"/>
    <w:rsid w:val="00014824"/>
    <w:rsid w:val="00015BB6"/>
    <w:rsid w:val="000162B9"/>
    <w:rsid w:val="00017783"/>
    <w:rsid w:val="00020609"/>
    <w:rsid w:val="000227D2"/>
    <w:rsid w:val="0003039B"/>
    <w:rsid w:val="000310C5"/>
    <w:rsid w:val="00031FE5"/>
    <w:rsid w:val="0003478B"/>
    <w:rsid w:val="00035E9D"/>
    <w:rsid w:val="0003662C"/>
    <w:rsid w:val="000422AD"/>
    <w:rsid w:val="00045183"/>
    <w:rsid w:val="00045C92"/>
    <w:rsid w:val="00045E0D"/>
    <w:rsid w:val="00050AC2"/>
    <w:rsid w:val="00053A9C"/>
    <w:rsid w:val="00053DFE"/>
    <w:rsid w:val="000548B4"/>
    <w:rsid w:val="00055A33"/>
    <w:rsid w:val="00055C52"/>
    <w:rsid w:val="00057DE5"/>
    <w:rsid w:val="00063FFC"/>
    <w:rsid w:val="0006452C"/>
    <w:rsid w:val="0006607E"/>
    <w:rsid w:val="00071553"/>
    <w:rsid w:val="0007457E"/>
    <w:rsid w:val="0007461F"/>
    <w:rsid w:val="0007784E"/>
    <w:rsid w:val="00080551"/>
    <w:rsid w:val="000829A6"/>
    <w:rsid w:val="0008336B"/>
    <w:rsid w:val="00084BB6"/>
    <w:rsid w:val="00086A33"/>
    <w:rsid w:val="000871E8"/>
    <w:rsid w:val="00087657"/>
    <w:rsid w:val="000906E2"/>
    <w:rsid w:val="00091C45"/>
    <w:rsid w:val="000948DD"/>
    <w:rsid w:val="000A15C9"/>
    <w:rsid w:val="000A241C"/>
    <w:rsid w:val="000A63EC"/>
    <w:rsid w:val="000A6754"/>
    <w:rsid w:val="000A75EC"/>
    <w:rsid w:val="000B13CD"/>
    <w:rsid w:val="000B1C6D"/>
    <w:rsid w:val="000B24F8"/>
    <w:rsid w:val="000B46C4"/>
    <w:rsid w:val="000B546B"/>
    <w:rsid w:val="000C16E4"/>
    <w:rsid w:val="000C2ABE"/>
    <w:rsid w:val="000C4B92"/>
    <w:rsid w:val="000C5BF5"/>
    <w:rsid w:val="000C7730"/>
    <w:rsid w:val="000C7BE6"/>
    <w:rsid w:val="000D16CE"/>
    <w:rsid w:val="000D2064"/>
    <w:rsid w:val="000D5950"/>
    <w:rsid w:val="000D6E65"/>
    <w:rsid w:val="000D72AD"/>
    <w:rsid w:val="000D75D9"/>
    <w:rsid w:val="000D7840"/>
    <w:rsid w:val="000E1477"/>
    <w:rsid w:val="000E26C8"/>
    <w:rsid w:val="000E36F0"/>
    <w:rsid w:val="000E3C09"/>
    <w:rsid w:val="000E45BB"/>
    <w:rsid w:val="000E51B8"/>
    <w:rsid w:val="000E6679"/>
    <w:rsid w:val="000F0002"/>
    <w:rsid w:val="000F0776"/>
    <w:rsid w:val="000F16D9"/>
    <w:rsid w:val="000F1DC5"/>
    <w:rsid w:val="000F2BE5"/>
    <w:rsid w:val="000F31F0"/>
    <w:rsid w:val="000F40C2"/>
    <w:rsid w:val="000F5376"/>
    <w:rsid w:val="000F551D"/>
    <w:rsid w:val="000F5D13"/>
    <w:rsid w:val="00100B25"/>
    <w:rsid w:val="0010160D"/>
    <w:rsid w:val="00102930"/>
    <w:rsid w:val="00105069"/>
    <w:rsid w:val="001066E8"/>
    <w:rsid w:val="00106AFA"/>
    <w:rsid w:val="00106B44"/>
    <w:rsid w:val="00110F78"/>
    <w:rsid w:val="0011196C"/>
    <w:rsid w:val="001121C2"/>
    <w:rsid w:val="00115F75"/>
    <w:rsid w:val="001174C4"/>
    <w:rsid w:val="00117970"/>
    <w:rsid w:val="00120388"/>
    <w:rsid w:val="001234C7"/>
    <w:rsid w:val="00124EAF"/>
    <w:rsid w:val="00125A50"/>
    <w:rsid w:val="001276F1"/>
    <w:rsid w:val="00127D0B"/>
    <w:rsid w:val="00134232"/>
    <w:rsid w:val="00135665"/>
    <w:rsid w:val="0014069F"/>
    <w:rsid w:val="00140EB3"/>
    <w:rsid w:val="001432E0"/>
    <w:rsid w:val="001461E7"/>
    <w:rsid w:val="00150436"/>
    <w:rsid w:val="00150893"/>
    <w:rsid w:val="00150B89"/>
    <w:rsid w:val="00152FBE"/>
    <w:rsid w:val="00153DBB"/>
    <w:rsid w:val="001542F1"/>
    <w:rsid w:val="00155611"/>
    <w:rsid w:val="00155F06"/>
    <w:rsid w:val="0016094D"/>
    <w:rsid w:val="00160B00"/>
    <w:rsid w:val="00163F49"/>
    <w:rsid w:val="0016489F"/>
    <w:rsid w:val="0016506E"/>
    <w:rsid w:val="0016586F"/>
    <w:rsid w:val="0016613E"/>
    <w:rsid w:val="00170763"/>
    <w:rsid w:val="00170D36"/>
    <w:rsid w:val="00173545"/>
    <w:rsid w:val="00173DB5"/>
    <w:rsid w:val="0017583B"/>
    <w:rsid w:val="001769B4"/>
    <w:rsid w:val="00181638"/>
    <w:rsid w:val="00181E3C"/>
    <w:rsid w:val="00183DCB"/>
    <w:rsid w:val="00184AFE"/>
    <w:rsid w:val="00184D6B"/>
    <w:rsid w:val="0018658F"/>
    <w:rsid w:val="00195348"/>
    <w:rsid w:val="0019641E"/>
    <w:rsid w:val="001A2E40"/>
    <w:rsid w:val="001A370F"/>
    <w:rsid w:val="001A5D83"/>
    <w:rsid w:val="001C0A6B"/>
    <w:rsid w:val="001C0DFF"/>
    <w:rsid w:val="001C44B0"/>
    <w:rsid w:val="001C4BB5"/>
    <w:rsid w:val="001C567E"/>
    <w:rsid w:val="001C7E76"/>
    <w:rsid w:val="001D265C"/>
    <w:rsid w:val="001D29BD"/>
    <w:rsid w:val="001D7A39"/>
    <w:rsid w:val="001E038D"/>
    <w:rsid w:val="001E352D"/>
    <w:rsid w:val="001E7E5B"/>
    <w:rsid w:val="001F3149"/>
    <w:rsid w:val="001F41ED"/>
    <w:rsid w:val="001F4B53"/>
    <w:rsid w:val="001F5767"/>
    <w:rsid w:val="001F5E0A"/>
    <w:rsid w:val="00201562"/>
    <w:rsid w:val="0020163F"/>
    <w:rsid w:val="002051B5"/>
    <w:rsid w:val="00206152"/>
    <w:rsid w:val="00213842"/>
    <w:rsid w:val="00214182"/>
    <w:rsid w:val="00215D45"/>
    <w:rsid w:val="0021603E"/>
    <w:rsid w:val="002174AD"/>
    <w:rsid w:val="002230A1"/>
    <w:rsid w:val="002252F0"/>
    <w:rsid w:val="0022675A"/>
    <w:rsid w:val="00227DD3"/>
    <w:rsid w:val="0023018F"/>
    <w:rsid w:val="0023071D"/>
    <w:rsid w:val="0023155F"/>
    <w:rsid w:val="002326AE"/>
    <w:rsid w:val="00232FEE"/>
    <w:rsid w:val="00233032"/>
    <w:rsid w:val="00240564"/>
    <w:rsid w:val="0024165F"/>
    <w:rsid w:val="00243B57"/>
    <w:rsid w:val="00244E26"/>
    <w:rsid w:val="00245250"/>
    <w:rsid w:val="00245723"/>
    <w:rsid w:val="00245D26"/>
    <w:rsid w:val="00247B71"/>
    <w:rsid w:val="0025412F"/>
    <w:rsid w:val="00255A3D"/>
    <w:rsid w:val="00257C73"/>
    <w:rsid w:val="00260D5F"/>
    <w:rsid w:val="00261735"/>
    <w:rsid w:val="00261D72"/>
    <w:rsid w:val="00263D15"/>
    <w:rsid w:val="00264972"/>
    <w:rsid w:val="002653DA"/>
    <w:rsid w:val="002655A6"/>
    <w:rsid w:val="00265B93"/>
    <w:rsid w:val="00265C09"/>
    <w:rsid w:val="00266B71"/>
    <w:rsid w:val="00271250"/>
    <w:rsid w:val="00271356"/>
    <w:rsid w:val="00271797"/>
    <w:rsid w:val="0027209D"/>
    <w:rsid w:val="0027253C"/>
    <w:rsid w:val="0027267F"/>
    <w:rsid w:val="00272F63"/>
    <w:rsid w:val="00273C60"/>
    <w:rsid w:val="00276995"/>
    <w:rsid w:val="00277935"/>
    <w:rsid w:val="00287BF3"/>
    <w:rsid w:val="00290515"/>
    <w:rsid w:val="00292982"/>
    <w:rsid w:val="002965CB"/>
    <w:rsid w:val="00297E2A"/>
    <w:rsid w:val="002A0A79"/>
    <w:rsid w:val="002A2EB2"/>
    <w:rsid w:val="002A3FBF"/>
    <w:rsid w:val="002A47C2"/>
    <w:rsid w:val="002A73D2"/>
    <w:rsid w:val="002A7D9C"/>
    <w:rsid w:val="002B023D"/>
    <w:rsid w:val="002B0E5D"/>
    <w:rsid w:val="002B1CEE"/>
    <w:rsid w:val="002B4225"/>
    <w:rsid w:val="002B5E21"/>
    <w:rsid w:val="002B5FD7"/>
    <w:rsid w:val="002C094D"/>
    <w:rsid w:val="002C1E32"/>
    <w:rsid w:val="002C28D5"/>
    <w:rsid w:val="002C432C"/>
    <w:rsid w:val="002C5D55"/>
    <w:rsid w:val="002C7EC3"/>
    <w:rsid w:val="002D2C49"/>
    <w:rsid w:val="002D370E"/>
    <w:rsid w:val="002D51F1"/>
    <w:rsid w:val="002D5370"/>
    <w:rsid w:val="002D5BFB"/>
    <w:rsid w:val="002D6966"/>
    <w:rsid w:val="002E1290"/>
    <w:rsid w:val="002E2028"/>
    <w:rsid w:val="002E3422"/>
    <w:rsid w:val="002E4623"/>
    <w:rsid w:val="002E4785"/>
    <w:rsid w:val="002E680E"/>
    <w:rsid w:val="002E6D06"/>
    <w:rsid w:val="002E7507"/>
    <w:rsid w:val="002E7AC2"/>
    <w:rsid w:val="002F14F3"/>
    <w:rsid w:val="002F1A30"/>
    <w:rsid w:val="002F1D15"/>
    <w:rsid w:val="002F1EF1"/>
    <w:rsid w:val="002F210F"/>
    <w:rsid w:val="002F2A95"/>
    <w:rsid w:val="002F4D29"/>
    <w:rsid w:val="003026BB"/>
    <w:rsid w:val="003038B4"/>
    <w:rsid w:val="003041FA"/>
    <w:rsid w:val="00304CB8"/>
    <w:rsid w:val="0031116C"/>
    <w:rsid w:val="00312652"/>
    <w:rsid w:val="0031287B"/>
    <w:rsid w:val="00315146"/>
    <w:rsid w:val="0031577F"/>
    <w:rsid w:val="00315F47"/>
    <w:rsid w:val="00316562"/>
    <w:rsid w:val="00317144"/>
    <w:rsid w:val="00317440"/>
    <w:rsid w:val="00320DA6"/>
    <w:rsid w:val="0032191A"/>
    <w:rsid w:val="00322F72"/>
    <w:rsid w:val="003239C1"/>
    <w:rsid w:val="0033151A"/>
    <w:rsid w:val="00332D02"/>
    <w:rsid w:val="0033360A"/>
    <w:rsid w:val="00337C9B"/>
    <w:rsid w:val="00340DF0"/>
    <w:rsid w:val="00342C04"/>
    <w:rsid w:val="003431C5"/>
    <w:rsid w:val="003462A9"/>
    <w:rsid w:val="003479DC"/>
    <w:rsid w:val="003518A1"/>
    <w:rsid w:val="00351EB9"/>
    <w:rsid w:val="00360A2F"/>
    <w:rsid w:val="00362DF8"/>
    <w:rsid w:val="00362F91"/>
    <w:rsid w:val="00363B69"/>
    <w:rsid w:val="00367438"/>
    <w:rsid w:val="003718F7"/>
    <w:rsid w:val="00372DAB"/>
    <w:rsid w:val="00374BC6"/>
    <w:rsid w:val="003860C2"/>
    <w:rsid w:val="00386633"/>
    <w:rsid w:val="0039015E"/>
    <w:rsid w:val="003901BB"/>
    <w:rsid w:val="00390C2E"/>
    <w:rsid w:val="0039386F"/>
    <w:rsid w:val="003951FA"/>
    <w:rsid w:val="00395C27"/>
    <w:rsid w:val="003963DF"/>
    <w:rsid w:val="003970FB"/>
    <w:rsid w:val="00397BFE"/>
    <w:rsid w:val="003A043A"/>
    <w:rsid w:val="003A0987"/>
    <w:rsid w:val="003A0A18"/>
    <w:rsid w:val="003A0BCF"/>
    <w:rsid w:val="003A3004"/>
    <w:rsid w:val="003B01FE"/>
    <w:rsid w:val="003B0478"/>
    <w:rsid w:val="003B1B0E"/>
    <w:rsid w:val="003B4FF8"/>
    <w:rsid w:val="003B542D"/>
    <w:rsid w:val="003C267C"/>
    <w:rsid w:val="003C2DE6"/>
    <w:rsid w:val="003C7209"/>
    <w:rsid w:val="003D040E"/>
    <w:rsid w:val="003D22CB"/>
    <w:rsid w:val="003D2556"/>
    <w:rsid w:val="003D581D"/>
    <w:rsid w:val="003D58C6"/>
    <w:rsid w:val="003D5980"/>
    <w:rsid w:val="003D5C7D"/>
    <w:rsid w:val="003D61E2"/>
    <w:rsid w:val="003D7AC0"/>
    <w:rsid w:val="003E176B"/>
    <w:rsid w:val="003E34D1"/>
    <w:rsid w:val="003E3D0E"/>
    <w:rsid w:val="003E4D84"/>
    <w:rsid w:val="003E5B5A"/>
    <w:rsid w:val="003E760D"/>
    <w:rsid w:val="003E7BB8"/>
    <w:rsid w:val="003F4E2E"/>
    <w:rsid w:val="003F6504"/>
    <w:rsid w:val="003F7B8C"/>
    <w:rsid w:val="003F7D30"/>
    <w:rsid w:val="003F7DE5"/>
    <w:rsid w:val="0040025E"/>
    <w:rsid w:val="00401A91"/>
    <w:rsid w:val="00401AEA"/>
    <w:rsid w:val="00401C4C"/>
    <w:rsid w:val="0040325D"/>
    <w:rsid w:val="004043D5"/>
    <w:rsid w:val="0040532F"/>
    <w:rsid w:val="00405DC9"/>
    <w:rsid w:val="00406A72"/>
    <w:rsid w:val="004070B5"/>
    <w:rsid w:val="00412FE3"/>
    <w:rsid w:val="00416A9E"/>
    <w:rsid w:val="004229C5"/>
    <w:rsid w:val="00424C21"/>
    <w:rsid w:val="0042554A"/>
    <w:rsid w:val="0042674B"/>
    <w:rsid w:val="0042696B"/>
    <w:rsid w:val="00426A40"/>
    <w:rsid w:val="00426F6A"/>
    <w:rsid w:val="00431BE7"/>
    <w:rsid w:val="00432EEF"/>
    <w:rsid w:val="004409E9"/>
    <w:rsid w:val="00440D12"/>
    <w:rsid w:val="00440F32"/>
    <w:rsid w:val="0044127A"/>
    <w:rsid w:val="00444252"/>
    <w:rsid w:val="00444C63"/>
    <w:rsid w:val="0044762E"/>
    <w:rsid w:val="00452466"/>
    <w:rsid w:val="0045529E"/>
    <w:rsid w:val="004571EA"/>
    <w:rsid w:val="00460370"/>
    <w:rsid w:val="0046298E"/>
    <w:rsid w:val="004630B5"/>
    <w:rsid w:val="00463702"/>
    <w:rsid w:val="00463DBF"/>
    <w:rsid w:val="00464139"/>
    <w:rsid w:val="00465974"/>
    <w:rsid w:val="00466BA0"/>
    <w:rsid w:val="004673C3"/>
    <w:rsid w:val="004673E3"/>
    <w:rsid w:val="004714A9"/>
    <w:rsid w:val="00472F58"/>
    <w:rsid w:val="00473AF6"/>
    <w:rsid w:val="00473F34"/>
    <w:rsid w:val="00480FDE"/>
    <w:rsid w:val="00481DAD"/>
    <w:rsid w:val="00482A76"/>
    <w:rsid w:val="00490905"/>
    <w:rsid w:val="004920C6"/>
    <w:rsid w:val="004920CD"/>
    <w:rsid w:val="004921AF"/>
    <w:rsid w:val="004946B7"/>
    <w:rsid w:val="0049506B"/>
    <w:rsid w:val="004961A8"/>
    <w:rsid w:val="004A440C"/>
    <w:rsid w:val="004A52D8"/>
    <w:rsid w:val="004A60B2"/>
    <w:rsid w:val="004B0703"/>
    <w:rsid w:val="004B10C1"/>
    <w:rsid w:val="004B17B9"/>
    <w:rsid w:val="004B4BB7"/>
    <w:rsid w:val="004B62EC"/>
    <w:rsid w:val="004B6F94"/>
    <w:rsid w:val="004B74AE"/>
    <w:rsid w:val="004C2D46"/>
    <w:rsid w:val="004C3A2A"/>
    <w:rsid w:val="004C4B20"/>
    <w:rsid w:val="004C5298"/>
    <w:rsid w:val="004C63C7"/>
    <w:rsid w:val="004D6160"/>
    <w:rsid w:val="004E2C16"/>
    <w:rsid w:val="004E3680"/>
    <w:rsid w:val="004E4227"/>
    <w:rsid w:val="004E4307"/>
    <w:rsid w:val="004E5DC2"/>
    <w:rsid w:val="004F0FEE"/>
    <w:rsid w:val="004F22FE"/>
    <w:rsid w:val="004F6283"/>
    <w:rsid w:val="004F7A91"/>
    <w:rsid w:val="005007BD"/>
    <w:rsid w:val="00505A65"/>
    <w:rsid w:val="00505B23"/>
    <w:rsid w:val="00512F3E"/>
    <w:rsid w:val="00513811"/>
    <w:rsid w:val="00516B57"/>
    <w:rsid w:val="00520C7D"/>
    <w:rsid w:val="005215CE"/>
    <w:rsid w:val="0052193A"/>
    <w:rsid w:val="00521BC6"/>
    <w:rsid w:val="00522B91"/>
    <w:rsid w:val="005232C2"/>
    <w:rsid w:val="005232F9"/>
    <w:rsid w:val="005238C2"/>
    <w:rsid w:val="00523A75"/>
    <w:rsid w:val="00525D07"/>
    <w:rsid w:val="00526B51"/>
    <w:rsid w:val="00527863"/>
    <w:rsid w:val="00531023"/>
    <w:rsid w:val="00533A79"/>
    <w:rsid w:val="00533D28"/>
    <w:rsid w:val="0053557A"/>
    <w:rsid w:val="00536AEC"/>
    <w:rsid w:val="00537553"/>
    <w:rsid w:val="00537868"/>
    <w:rsid w:val="00537FF1"/>
    <w:rsid w:val="00542B9D"/>
    <w:rsid w:val="00542FE3"/>
    <w:rsid w:val="00545DE8"/>
    <w:rsid w:val="00545FB2"/>
    <w:rsid w:val="005505CE"/>
    <w:rsid w:val="00550CA6"/>
    <w:rsid w:val="00555A96"/>
    <w:rsid w:val="00561F75"/>
    <w:rsid w:val="00564F25"/>
    <w:rsid w:val="00565A24"/>
    <w:rsid w:val="00566994"/>
    <w:rsid w:val="005673F1"/>
    <w:rsid w:val="00567B94"/>
    <w:rsid w:val="00570968"/>
    <w:rsid w:val="00574E6F"/>
    <w:rsid w:val="00576776"/>
    <w:rsid w:val="00581B54"/>
    <w:rsid w:val="00586763"/>
    <w:rsid w:val="00586799"/>
    <w:rsid w:val="00587A6C"/>
    <w:rsid w:val="005915CE"/>
    <w:rsid w:val="00593315"/>
    <w:rsid w:val="0059592F"/>
    <w:rsid w:val="00596EAB"/>
    <w:rsid w:val="005A2367"/>
    <w:rsid w:val="005A4026"/>
    <w:rsid w:val="005A4B3B"/>
    <w:rsid w:val="005A5890"/>
    <w:rsid w:val="005A6DBE"/>
    <w:rsid w:val="005B0EBF"/>
    <w:rsid w:val="005B120A"/>
    <w:rsid w:val="005B3036"/>
    <w:rsid w:val="005B6014"/>
    <w:rsid w:val="005C0374"/>
    <w:rsid w:val="005C1E13"/>
    <w:rsid w:val="005C2837"/>
    <w:rsid w:val="005C2FA8"/>
    <w:rsid w:val="005C4C42"/>
    <w:rsid w:val="005C6470"/>
    <w:rsid w:val="005C6ACB"/>
    <w:rsid w:val="005D0DFF"/>
    <w:rsid w:val="005D1159"/>
    <w:rsid w:val="005D24EC"/>
    <w:rsid w:val="005D2F19"/>
    <w:rsid w:val="005D5665"/>
    <w:rsid w:val="005D5704"/>
    <w:rsid w:val="005D74FA"/>
    <w:rsid w:val="005D7D24"/>
    <w:rsid w:val="005E11F9"/>
    <w:rsid w:val="005E1257"/>
    <w:rsid w:val="005E1CD3"/>
    <w:rsid w:val="005E21DE"/>
    <w:rsid w:val="005E41C1"/>
    <w:rsid w:val="005E4261"/>
    <w:rsid w:val="005E5CF8"/>
    <w:rsid w:val="005F2DE8"/>
    <w:rsid w:val="005F4989"/>
    <w:rsid w:val="005F5051"/>
    <w:rsid w:val="005F521A"/>
    <w:rsid w:val="00600253"/>
    <w:rsid w:val="00604420"/>
    <w:rsid w:val="006128EE"/>
    <w:rsid w:val="00612E27"/>
    <w:rsid w:val="006137F5"/>
    <w:rsid w:val="00613E30"/>
    <w:rsid w:val="00620862"/>
    <w:rsid w:val="00620AA4"/>
    <w:rsid w:val="00621246"/>
    <w:rsid w:val="006243C4"/>
    <w:rsid w:val="006247AA"/>
    <w:rsid w:val="006247E7"/>
    <w:rsid w:val="0062495D"/>
    <w:rsid w:val="00624DBC"/>
    <w:rsid w:val="00630088"/>
    <w:rsid w:val="00632722"/>
    <w:rsid w:val="00632E59"/>
    <w:rsid w:val="006360B3"/>
    <w:rsid w:val="00636282"/>
    <w:rsid w:val="00637760"/>
    <w:rsid w:val="00640837"/>
    <w:rsid w:val="0064249E"/>
    <w:rsid w:val="0064475D"/>
    <w:rsid w:val="00644AB5"/>
    <w:rsid w:val="006475DB"/>
    <w:rsid w:val="006477B6"/>
    <w:rsid w:val="006542E8"/>
    <w:rsid w:val="00656374"/>
    <w:rsid w:val="00656DCF"/>
    <w:rsid w:val="00657D99"/>
    <w:rsid w:val="00660128"/>
    <w:rsid w:val="006604A6"/>
    <w:rsid w:val="00662ABE"/>
    <w:rsid w:val="00662CE3"/>
    <w:rsid w:val="00665C99"/>
    <w:rsid w:val="006662DE"/>
    <w:rsid w:val="00674DE5"/>
    <w:rsid w:val="00676BFC"/>
    <w:rsid w:val="00677000"/>
    <w:rsid w:val="0068261D"/>
    <w:rsid w:val="00682A56"/>
    <w:rsid w:val="00683330"/>
    <w:rsid w:val="00684F09"/>
    <w:rsid w:val="006869ED"/>
    <w:rsid w:val="006878E7"/>
    <w:rsid w:val="00690665"/>
    <w:rsid w:val="006917C8"/>
    <w:rsid w:val="00693698"/>
    <w:rsid w:val="00693B4B"/>
    <w:rsid w:val="00695FF2"/>
    <w:rsid w:val="006A04B5"/>
    <w:rsid w:val="006A393C"/>
    <w:rsid w:val="006A551E"/>
    <w:rsid w:val="006A63B9"/>
    <w:rsid w:val="006A7852"/>
    <w:rsid w:val="006A7AB7"/>
    <w:rsid w:val="006B002B"/>
    <w:rsid w:val="006B2462"/>
    <w:rsid w:val="006B2474"/>
    <w:rsid w:val="006B3271"/>
    <w:rsid w:val="006B353A"/>
    <w:rsid w:val="006B43B2"/>
    <w:rsid w:val="006B56AF"/>
    <w:rsid w:val="006B581A"/>
    <w:rsid w:val="006B5CBC"/>
    <w:rsid w:val="006B5D74"/>
    <w:rsid w:val="006B72C0"/>
    <w:rsid w:val="006C561E"/>
    <w:rsid w:val="006C74CA"/>
    <w:rsid w:val="006C7D70"/>
    <w:rsid w:val="006C7E57"/>
    <w:rsid w:val="006D103D"/>
    <w:rsid w:val="006D49A1"/>
    <w:rsid w:val="006D4D6B"/>
    <w:rsid w:val="006E22FF"/>
    <w:rsid w:val="006E4D32"/>
    <w:rsid w:val="006E5FAD"/>
    <w:rsid w:val="006E6E63"/>
    <w:rsid w:val="006F023D"/>
    <w:rsid w:val="006F4830"/>
    <w:rsid w:val="006F61C6"/>
    <w:rsid w:val="006F659A"/>
    <w:rsid w:val="006F7243"/>
    <w:rsid w:val="00701286"/>
    <w:rsid w:val="00701612"/>
    <w:rsid w:val="007022A5"/>
    <w:rsid w:val="00704359"/>
    <w:rsid w:val="00704BE1"/>
    <w:rsid w:val="007055B0"/>
    <w:rsid w:val="00706BCA"/>
    <w:rsid w:val="00707F45"/>
    <w:rsid w:val="007118D2"/>
    <w:rsid w:val="00714901"/>
    <w:rsid w:val="0071650F"/>
    <w:rsid w:val="00716900"/>
    <w:rsid w:val="00717C30"/>
    <w:rsid w:val="00717F98"/>
    <w:rsid w:val="00722F89"/>
    <w:rsid w:val="007243DB"/>
    <w:rsid w:val="007245C3"/>
    <w:rsid w:val="00724F2E"/>
    <w:rsid w:val="007251B5"/>
    <w:rsid w:val="00725A9C"/>
    <w:rsid w:val="007265DD"/>
    <w:rsid w:val="0073137E"/>
    <w:rsid w:val="00731EDE"/>
    <w:rsid w:val="00732D3F"/>
    <w:rsid w:val="0073320B"/>
    <w:rsid w:val="007353F7"/>
    <w:rsid w:val="007355E6"/>
    <w:rsid w:val="0073663F"/>
    <w:rsid w:val="00737EEE"/>
    <w:rsid w:val="00742C95"/>
    <w:rsid w:val="00742EF1"/>
    <w:rsid w:val="00743442"/>
    <w:rsid w:val="00752FC9"/>
    <w:rsid w:val="007639F5"/>
    <w:rsid w:val="00764AD5"/>
    <w:rsid w:val="00767167"/>
    <w:rsid w:val="00767F1A"/>
    <w:rsid w:val="007712EB"/>
    <w:rsid w:val="0077148D"/>
    <w:rsid w:val="007723A4"/>
    <w:rsid w:val="0077251F"/>
    <w:rsid w:val="00774AAD"/>
    <w:rsid w:val="00774C46"/>
    <w:rsid w:val="00775B17"/>
    <w:rsid w:val="00775B91"/>
    <w:rsid w:val="00775C41"/>
    <w:rsid w:val="00776101"/>
    <w:rsid w:val="00781934"/>
    <w:rsid w:val="007819E4"/>
    <w:rsid w:val="00781B17"/>
    <w:rsid w:val="0078263B"/>
    <w:rsid w:val="00782B0D"/>
    <w:rsid w:val="0078376F"/>
    <w:rsid w:val="00783B1F"/>
    <w:rsid w:val="00786E99"/>
    <w:rsid w:val="00791484"/>
    <w:rsid w:val="007948E9"/>
    <w:rsid w:val="0079500B"/>
    <w:rsid w:val="00795784"/>
    <w:rsid w:val="00797ECC"/>
    <w:rsid w:val="007A086D"/>
    <w:rsid w:val="007A3467"/>
    <w:rsid w:val="007A5E78"/>
    <w:rsid w:val="007B02DD"/>
    <w:rsid w:val="007B07A9"/>
    <w:rsid w:val="007B0D16"/>
    <w:rsid w:val="007B28BA"/>
    <w:rsid w:val="007B6EE1"/>
    <w:rsid w:val="007C1268"/>
    <w:rsid w:val="007C1AAD"/>
    <w:rsid w:val="007C203D"/>
    <w:rsid w:val="007C2151"/>
    <w:rsid w:val="007C21D1"/>
    <w:rsid w:val="007C5B2E"/>
    <w:rsid w:val="007C61ED"/>
    <w:rsid w:val="007C797E"/>
    <w:rsid w:val="007D0AC3"/>
    <w:rsid w:val="007D4998"/>
    <w:rsid w:val="007E6824"/>
    <w:rsid w:val="007F0A12"/>
    <w:rsid w:val="007F28EA"/>
    <w:rsid w:val="007F5283"/>
    <w:rsid w:val="00801A9A"/>
    <w:rsid w:val="008037E4"/>
    <w:rsid w:val="0080477C"/>
    <w:rsid w:val="0081478B"/>
    <w:rsid w:val="008200B0"/>
    <w:rsid w:val="00820259"/>
    <w:rsid w:val="00820449"/>
    <w:rsid w:val="00820613"/>
    <w:rsid w:val="008209C4"/>
    <w:rsid w:val="00820E7D"/>
    <w:rsid w:val="00823D16"/>
    <w:rsid w:val="00827B82"/>
    <w:rsid w:val="00832CA8"/>
    <w:rsid w:val="00835124"/>
    <w:rsid w:val="00835DDC"/>
    <w:rsid w:val="00836536"/>
    <w:rsid w:val="008371AA"/>
    <w:rsid w:val="00842528"/>
    <w:rsid w:val="00842F9C"/>
    <w:rsid w:val="008438C7"/>
    <w:rsid w:val="0084491B"/>
    <w:rsid w:val="00847EF6"/>
    <w:rsid w:val="008520F3"/>
    <w:rsid w:val="008525B0"/>
    <w:rsid w:val="00854809"/>
    <w:rsid w:val="00855775"/>
    <w:rsid w:val="00856A80"/>
    <w:rsid w:val="00861BCE"/>
    <w:rsid w:val="00861F2C"/>
    <w:rsid w:val="00865B23"/>
    <w:rsid w:val="00870AF0"/>
    <w:rsid w:val="00870BEC"/>
    <w:rsid w:val="00871463"/>
    <w:rsid w:val="008714DA"/>
    <w:rsid w:val="008732CC"/>
    <w:rsid w:val="00875668"/>
    <w:rsid w:val="00877195"/>
    <w:rsid w:val="0087734C"/>
    <w:rsid w:val="00877756"/>
    <w:rsid w:val="00877897"/>
    <w:rsid w:val="0088185C"/>
    <w:rsid w:val="008834C2"/>
    <w:rsid w:val="0088388B"/>
    <w:rsid w:val="00883FA2"/>
    <w:rsid w:val="00886792"/>
    <w:rsid w:val="008913A0"/>
    <w:rsid w:val="008927E5"/>
    <w:rsid w:val="00892A28"/>
    <w:rsid w:val="0089496C"/>
    <w:rsid w:val="008950D9"/>
    <w:rsid w:val="00896B5D"/>
    <w:rsid w:val="008A03CA"/>
    <w:rsid w:val="008A21C6"/>
    <w:rsid w:val="008A2770"/>
    <w:rsid w:val="008A7554"/>
    <w:rsid w:val="008B05BD"/>
    <w:rsid w:val="008B0A77"/>
    <w:rsid w:val="008B1C0F"/>
    <w:rsid w:val="008B4C05"/>
    <w:rsid w:val="008B747D"/>
    <w:rsid w:val="008C084A"/>
    <w:rsid w:val="008C13B3"/>
    <w:rsid w:val="008C2CDA"/>
    <w:rsid w:val="008C351A"/>
    <w:rsid w:val="008D1922"/>
    <w:rsid w:val="008D1B8F"/>
    <w:rsid w:val="008D2F63"/>
    <w:rsid w:val="008E1FD8"/>
    <w:rsid w:val="008E4021"/>
    <w:rsid w:val="008E460F"/>
    <w:rsid w:val="008E4D91"/>
    <w:rsid w:val="008F00CE"/>
    <w:rsid w:val="008F2CF4"/>
    <w:rsid w:val="008F383E"/>
    <w:rsid w:val="008F3A05"/>
    <w:rsid w:val="008F4622"/>
    <w:rsid w:val="00901F51"/>
    <w:rsid w:val="00902314"/>
    <w:rsid w:val="00904A30"/>
    <w:rsid w:val="00905EBA"/>
    <w:rsid w:val="00907750"/>
    <w:rsid w:val="009079AA"/>
    <w:rsid w:val="00910412"/>
    <w:rsid w:val="009112DC"/>
    <w:rsid w:val="00912682"/>
    <w:rsid w:val="00914C53"/>
    <w:rsid w:val="00914F88"/>
    <w:rsid w:val="00915522"/>
    <w:rsid w:val="009156A5"/>
    <w:rsid w:val="00916D19"/>
    <w:rsid w:val="00916D6F"/>
    <w:rsid w:val="0091772A"/>
    <w:rsid w:val="00921600"/>
    <w:rsid w:val="0092363F"/>
    <w:rsid w:val="00923F45"/>
    <w:rsid w:val="009268C9"/>
    <w:rsid w:val="00926B09"/>
    <w:rsid w:val="00933F28"/>
    <w:rsid w:val="0093453D"/>
    <w:rsid w:val="009356DF"/>
    <w:rsid w:val="00935701"/>
    <w:rsid w:val="009365AF"/>
    <w:rsid w:val="00940642"/>
    <w:rsid w:val="00940EFD"/>
    <w:rsid w:val="00941465"/>
    <w:rsid w:val="00941AB3"/>
    <w:rsid w:val="00942D06"/>
    <w:rsid w:val="00943A2A"/>
    <w:rsid w:val="00945F3C"/>
    <w:rsid w:val="009473A5"/>
    <w:rsid w:val="009535A0"/>
    <w:rsid w:val="009535CF"/>
    <w:rsid w:val="0095498E"/>
    <w:rsid w:val="00957542"/>
    <w:rsid w:val="009658BA"/>
    <w:rsid w:val="009666E5"/>
    <w:rsid w:val="00977F2C"/>
    <w:rsid w:val="00983F39"/>
    <w:rsid w:val="0098460D"/>
    <w:rsid w:val="00985560"/>
    <w:rsid w:val="00990165"/>
    <w:rsid w:val="00990580"/>
    <w:rsid w:val="00990813"/>
    <w:rsid w:val="009A15CA"/>
    <w:rsid w:val="009A3C7F"/>
    <w:rsid w:val="009A5845"/>
    <w:rsid w:val="009A75D9"/>
    <w:rsid w:val="009B3032"/>
    <w:rsid w:val="009B642C"/>
    <w:rsid w:val="009C0577"/>
    <w:rsid w:val="009C1606"/>
    <w:rsid w:val="009C185F"/>
    <w:rsid w:val="009C2065"/>
    <w:rsid w:val="009C2DFA"/>
    <w:rsid w:val="009C33D3"/>
    <w:rsid w:val="009C3EC9"/>
    <w:rsid w:val="009C528B"/>
    <w:rsid w:val="009C55C5"/>
    <w:rsid w:val="009C62C3"/>
    <w:rsid w:val="009C6D89"/>
    <w:rsid w:val="009D2D14"/>
    <w:rsid w:val="009D460B"/>
    <w:rsid w:val="009D51F8"/>
    <w:rsid w:val="009D70FA"/>
    <w:rsid w:val="009E1983"/>
    <w:rsid w:val="009E2F23"/>
    <w:rsid w:val="009E442A"/>
    <w:rsid w:val="009E476F"/>
    <w:rsid w:val="009E4841"/>
    <w:rsid w:val="009E4DB9"/>
    <w:rsid w:val="009E5820"/>
    <w:rsid w:val="009E67BE"/>
    <w:rsid w:val="009E7207"/>
    <w:rsid w:val="009F07B5"/>
    <w:rsid w:val="009F32AE"/>
    <w:rsid w:val="009F4193"/>
    <w:rsid w:val="009F57BE"/>
    <w:rsid w:val="009F57ED"/>
    <w:rsid w:val="009F5A75"/>
    <w:rsid w:val="009F6457"/>
    <w:rsid w:val="009F6868"/>
    <w:rsid w:val="00A00542"/>
    <w:rsid w:val="00A006E5"/>
    <w:rsid w:val="00A04A9F"/>
    <w:rsid w:val="00A05760"/>
    <w:rsid w:val="00A05D8E"/>
    <w:rsid w:val="00A06070"/>
    <w:rsid w:val="00A150B4"/>
    <w:rsid w:val="00A17AD1"/>
    <w:rsid w:val="00A22BA0"/>
    <w:rsid w:val="00A258C2"/>
    <w:rsid w:val="00A26039"/>
    <w:rsid w:val="00A274CA"/>
    <w:rsid w:val="00A30F01"/>
    <w:rsid w:val="00A316A4"/>
    <w:rsid w:val="00A3194A"/>
    <w:rsid w:val="00A3216E"/>
    <w:rsid w:val="00A36529"/>
    <w:rsid w:val="00A371EE"/>
    <w:rsid w:val="00A416FC"/>
    <w:rsid w:val="00A425EC"/>
    <w:rsid w:val="00A44820"/>
    <w:rsid w:val="00A46B37"/>
    <w:rsid w:val="00A54755"/>
    <w:rsid w:val="00A60088"/>
    <w:rsid w:val="00A61393"/>
    <w:rsid w:val="00A61A89"/>
    <w:rsid w:val="00A71D8D"/>
    <w:rsid w:val="00A74B5B"/>
    <w:rsid w:val="00A80550"/>
    <w:rsid w:val="00A82F00"/>
    <w:rsid w:val="00A83EE4"/>
    <w:rsid w:val="00A84C2C"/>
    <w:rsid w:val="00A85416"/>
    <w:rsid w:val="00A872AE"/>
    <w:rsid w:val="00A90803"/>
    <w:rsid w:val="00A9475D"/>
    <w:rsid w:val="00A94C72"/>
    <w:rsid w:val="00A969A1"/>
    <w:rsid w:val="00A97C42"/>
    <w:rsid w:val="00AA00CF"/>
    <w:rsid w:val="00AA2E80"/>
    <w:rsid w:val="00AA4402"/>
    <w:rsid w:val="00AA463C"/>
    <w:rsid w:val="00AA57E5"/>
    <w:rsid w:val="00AA5DE0"/>
    <w:rsid w:val="00AA76F1"/>
    <w:rsid w:val="00AA7B5D"/>
    <w:rsid w:val="00AA7EC1"/>
    <w:rsid w:val="00AB0C45"/>
    <w:rsid w:val="00AB270D"/>
    <w:rsid w:val="00AB6918"/>
    <w:rsid w:val="00AB7422"/>
    <w:rsid w:val="00AB7FBB"/>
    <w:rsid w:val="00AC11E5"/>
    <w:rsid w:val="00AC14CD"/>
    <w:rsid w:val="00AC2D64"/>
    <w:rsid w:val="00AC5591"/>
    <w:rsid w:val="00AD4FA5"/>
    <w:rsid w:val="00AD5149"/>
    <w:rsid w:val="00AE2467"/>
    <w:rsid w:val="00AE2BF2"/>
    <w:rsid w:val="00AF1529"/>
    <w:rsid w:val="00AF3438"/>
    <w:rsid w:val="00AF3FB6"/>
    <w:rsid w:val="00AF4235"/>
    <w:rsid w:val="00B0019F"/>
    <w:rsid w:val="00B016D0"/>
    <w:rsid w:val="00B02D78"/>
    <w:rsid w:val="00B02EE4"/>
    <w:rsid w:val="00B04588"/>
    <w:rsid w:val="00B05710"/>
    <w:rsid w:val="00B05A39"/>
    <w:rsid w:val="00B12D26"/>
    <w:rsid w:val="00B16048"/>
    <w:rsid w:val="00B16299"/>
    <w:rsid w:val="00B17421"/>
    <w:rsid w:val="00B201DD"/>
    <w:rsid w:val="00B204B8"/>
    <w:rsid w:val="00B20E13"/>
    <w:rsid w:val="00B2232A"/>
    <w:rsid w:val="00B2280D"/>
    <w:rsid w:val="00B2356C"/>
    <w:rsid w:val="00B302DC"/>
    <w:rsid w:val="00B31269"/>
    <w:rsid w:val="00B3354C"/>
    <w:rsid w:val="00B335E8"/>
    <w:rsid w:val="00B3479A"/>
    <w:rsid w:val="00B35351"/>
    <w:rsid w:val="00B42295"/>
    <w:rsid w:val="00B43EF1"/>
    <w:rsid w:val="00B44488"/>
    <w:rsid w:val="00B44DED"/>
    <w:rsid w:val="00B47110"/>
    <w:rsid w:val="00B47C5B"/>
    <w:rsid w:val="00B47D45"/>
    <w:rsid w:val="00B51047"/>
    <w:rsid w:val="00B51810"/>
    <w:rsid w:val="00B537E4"/>
    <w:rsid w:val="00B53ABF"/>
    <w:rsid w:val="00B54FDE"/>
    <w:rsid w:val="00B5623D"/>
    <w:rsid w:val="00B56A91"/>
    <w:rsid w:val="00B600B3"/>
    <w:rsid w:val="00B631A0"/>
    <w:rsid w:val="00B67952"/>
    <w:rsid w:val="00B70463"/>
    <w:rsid w:val="00B704CF"/>
    <w:rsid w:val="00B7371E"/>
    <w:rsid w:val="00B73D93"/>
    <w:rsid w:val="00B774B6"/>
    <w:rsid w:val="00B83DF1"/>
    <w:rsid w:val="00B847B2"/>
    <w:rsid w:val="00B862AC"/>
    <w:rsid w:val="00B90658"/>
    <w:rsid w:val="00B94142"/>
    <w:rsid w:val="00B9466F"/>
    <w:rsid w:val="00B957B6"/>
    <w:rsid w:val="00B95A1B"/>
    <w:rsid w:val="00B95B0C"/>
    <w:rsid w:val="00B96F74"/>
    <w:rsid w:val="00BA0DA0"/>
    <w:rsid w:val="00BA1A88"/>
    <w:rsid w:val="00BA3173"/>
    <w:rsid w:val="00BA3A9D"/>
    <w:rsid w:val="00BA40DA"/>
    <w:rsid w:val="00BA6446"/>
    <w:rsid w:val="00BA7C27"/>
    <w:rsid w:val="00BA7F32"/>
    <w:rsid w:val="00BB0389"/>
    <w:rsid w:val="00BB0AB4"/>
    <w:rsid w:val="00BB0E1E"/>
    <w:rsid w:val="00BB2C94"/>
    <w:rsid w:val="00BB4808"/>
    <w:rsid w:val="00BB67EA"/>
    <w:rsid w:val="00BB7DA9"/>
    <w:rsid w:val="00BC1A1C"/>
    <w:rsid w:val="00BC3034"/>
    <w:rsid w:val="00BC6B22"/>
    <w:rsid w:val="00BD0871"/>
    <w:rsid w:val="00BD0F6B"/>
    <w:rsid w:val="00BD2D0C"/>
    <w:rsid w:val="00BD31C1"/>
    <w:rsid w:val="00BD36BD"/>
    <w:rsid w:val="00BD42F9"/>
    <w:rsid w:val="00BD4D72"/>
    <w:rsid w:val="00BD550F"/>
    <w:rsid w:val="00BE0FA6"/>
    <w:rsid w:val="00BE24CF"/>
    <w:rsid w:val="00BE282E"/>
    <w:rsid w:val="00BE2892"/>
    <w:rsid w:val="00BE4BD4"/>
    <w:rsid w:val="00BE53F4"/>
    <w:rsid w:val="00BE66E0"/>
    <w:rsid w:val="00BE77B5"/>
    <w:rsid w:val="00BF038E"/>
    <w:rsid w:val="00BF0948"/>
    <w:rsid w:val="00BF6755"/>
    <w:rsid w:val="00C00589"/>
    <w:rsid w:val="00C00826"/>
    <w:rsid w:val="00C0108F"/>
    <w:rsid w:val="00C023E2"/>
    <w:rsid w:val="00C0283D"/>
    <w:rsid w:val="00C04331"/>
    <w:rsid w:val="00C04D9E"/>
    <w:rsid w:val="00C05A61"/>
    <w:rsid w:val="00C0790C"/>
    <w:rsid w:val="00C07CEF"/>
    <w:rsid w:val="00C10B3A"/>
    <w:rsid w:val="00C157C2"/>
    <w:rsid w:val="00C15FA3"/>
    <w:rsid w:val="00C160DE"/>
    <w:rsid w:val="00C219A3"/>
    <w:rsid w:val="00C227B8"/>
    <w:rsid w:val="00C23119"/>
    <w:rsid w:val="00C24D37"/>
    <w:rsid w:val="00C31AA6"/>
    <w:rsid w:val="00C33BA5"/>
    <w:rsid w:val="00C354AF"/>
    <w:rsid w:val="00C36CD9"/>
    <w:rsid w:val="00C402F8"/>
    <w:rsid w:val="00C42046"/>
    <w:rsid w:val="00C43401"/>
    <w:rsid w:val="00C44FAE"/>
    <w:rsid w:val="00C45649"/>
    <w:rsid w:val="00C50C79"/>
    <w:rsid w:val="00C51660"/>
    <w:rsid w:val="00C534E8"/>
    <w:rsid w:val="00C535C9"/>
    <w:rsid w:val="00C6177C"/>
    <w:rsid w:val="00C703AA"/>
    <w:rsid w:val="00C71DFB"/>
    <w:rsid w:val="00C72093"/>
    <w:rsid w:val="00C75156"/>
    <w:rsid w:val="00C80015"/>
    <w:rsid w:val="00C80E25"/>
    <w:rsid w:val="00C82125"/>
    <w:rsid w:val="00C8537F"/>
    <w:rsid w:val="00C874AC"/>
    <w:rsid w:val="00C912B9"/>
    <w:rsid w:val="00C913EA"/>
    <w:rsid w:val="00C922B5"/>
    <w:rsid w:val="00C929FC"/>
    <w:rsid w:val="00C97AFB"/>
    <w:rsid w:val="00CA00CC"/>
    <w:rsid w:val="00CA0627"/>
    <w:rsid w:val="00CA16C8"/>
    <w:rsid w:val="00CA494C"/>
    <w:rsid w:val="00CA5D5E"/>
    <w:rsid w:val="00CA792B"/>
    <w:rsid w:val="00CB26C7"/>
    <w:rsid w:val="00CB3823"/>
    <w:rsid w:val="00CB47BC"/>
    <w:rsid w:val="00CB54A7"/>
    <w:rsid w:val="00CB7B02"/>
    <w:rsid w:val="00CC14D3"/>
    <w:rsid w:val="00CC268B"/>
    <w:rsid w:val="00CC32B9"/>
    <w:rsid w:val="00CC48B5"/>
    <w:rsid w:val="00CC6100"/>
    <w:rsid w:val="00CC6588"/>
    <w:rsid w:val="00CD106F"/>
    <w:rsid w:val="00CD2D29"/>
    <w:rsid w:val="00CD2D88"/>
    <w:rsid w:val="00CD5D73"/>
    <w:rsid w:val="00CD6734"/>
    <w:rsid w:val="00CD6BFC"/>
    <w:rsid w:val="00CD77CE"/>
    <w:rsid w:val="00CE045B"/>
    <w:rsid w:val="00CE2477"/>
    <w:rsid w:val="00CE2AA7"/>
    <w:rsid w:val="00CE3343"/>
    <w:rsid w:val="00CE5D67"/>
    <w:rsid w:val="00CE7C3B"/>
    <w:rsid w:val="00CF0342"/>
    <w:rsid w:val="00CF034D"/>
    <w:rsid w:val="00CF0536"/>
    <w:rsid w:val="00CF2AC1"/>
    <w:rsid w:val="00CF3B4C"/>
    <w:rsid w:val="00CF4973"/>
    <w:rsid w:val="00CF5194"/>
    <w:rsid w:val="00CF6182"/>
    <w:rsid w:val="00CF71B2"/>
    <w:rsid w:val="00D008BD"/>
    <w:rsid w:val="00D012E0"/>
    <w:rsid w:val="00D0477D"/>
    <w:rsid w:val="00D055DC"/>
    <w:rsid w:val="00D05DF1"/>
    <w:rsid w:val="00D07D62"/>
    <w:rsid w:val="00D1442C"/>
    <w:rsid w:val="00D14661"/>
    <w:rsid w:val="00D14BFE"/>
    <w:rsid w:val="00D15227"/>
    <w:rsid w:val="00D15D0D"/>
    <w:rsid w:val="00D164FE"/>
    <w:rsid w:val="00D17132"/>
    <w:rsid w:val="00D17F9E"/>
    <w:rsid w:val="00D17FBB"/>
    <w:rsid w:val="00D20459"/>
    <w:rsid w:val="00D21989"/>
    <w:rsid w:val="00D2287E"/>
    <w:rsid w:val="00D23D63"/>
    <w:rsid w:val="00D246FE"/>
    <w:rsid w:val="00D25EF5"/>
    <w:rsid w:val="00D2683A"/>
    <w:rsid w:val="00D270BD"/>
    <w:rsid w:val="00D3060E"/>
    <w:rsid w:val="00D30E68"/>
    <w:rsid w:val="00D30F0A"/>
    <w:rsid w:val="00D32D33"/>
    <w:rsid w:val="00D3323E"/>
    <w:rsid w:val="00D3528B"/>
    <w:rsid w:val="00D43FA2"/>
    <w:rsid w:val="00D4623F"/>
    <w:rsid w:val="00D462E6"/>
    <w:rsid w:val="00D472B8"/>
    <w:rsid w:val="00D47710"/>
    <w:rsid w:val="00D522D2"/>
    <w:rsid w:val="00D53694"/>
    <w:rsid w:val="00D56D1B"/>
    <w:rsid w:val="00D61ADA"/>
    <w:rsid w:val="00D6362F"/>
    <w:rsid w:val="00D640BA"/>
    <w:rsid w:val="00D65F01"/>
    <w:rsid w:val="00D705FC"/>
    <w:rsid w:val="00D72E16"/>
    <w:rsid w:val="00D72F2A"/>
    <w:rsid w:val="00D75182"/>
    <w:rsid w:val="00D765A5"/>
    <w:rsid w:val="00D770DC"/>
    <w:rsid w:val="00D7797D"/>
    <w:rsid w:val="00D80610"/>
    <w:rsid w:val="00D81052"/>
    <w:rsid w:val="00D810D4"/>
    <w:rsid w:val="00D8299F"/>
    <w:rsid w:val="00D833F4"/>
    <w:rsid w:val="00D85A57"/>
    <w:rsid w:val="00D96559"/>
    <w:rsid w:val="00D96C1B"/>
    <w:rsid w:val="00DA14E8"/>
    <w:rsid w:val="00DB087A"/>
    <w:rsid w:val="00DB153A"/>
    <w:rsid w:val="00DB35EE"/>
    <w:rsid w:val="00DB608D"/>
    <w:rsid w:val="00DB6995"/>
    <w:rsid w:val="00DB6FF4"/>
    <w:rsid w:val="00DC07A4"/>
    <w:rsid w:val="00DC1827"/>
    <w:rsid w:val="00DC2141"/>
    <w:rsid w:val="00DC55C3"/>
    <w:rsid w:val="00DC678A"/>
    <w:rsid w:val="00DC717C"/>
    <w:rsid w:val="00DD33CC"/>
    <w:rsid w:val="00DD432A"/>
    <w:rsid w:val="00DD51C9"/>
    <w:rsid w:val="00DD57DF"/>
    <w:rsid w:val="00DD5ABF"/>
    <w:rsid w:val="00DD7ACA"/>
    <w:rsid w:val="00DE02D3"/>
    <w:rsid w:val="00DE05E7"/>
    <w:rsid w:val="00DE065A"/>
    <w:rsid w:val="00DE0E75"/>
    <w:rsid w:val="00DE1CAB"/>
    <w:rsid w:val="00DE3264"/>
    <w:rsid w:val="00DE3ADA"/>
    <w:rsid w:val="00DE3B86"/>
    <w:rsid w:val="00DE4475"/>
    <w:rsid w:val="00DE479B"/>
    <w:rsid w:val="00DE5C19"/>
    <w:rsid w:val="00DE5CC5"/>
    <w:rsid w:val="00DE6373"/>
    <w:rsid w:val="00DE7953"/>
    <w:rsid w:val="00DF0DBB"/>
    <w:rsid w:val="00DF17DA"/>
    <w:rsid w:val="00DF24BD"/>
    <w:rsid w:val="00DF2671"/>
    <w:rsid w:val="00E014A3"/>
    <w:rsid w:val="00E01656"/>
    <w:rsid w:val="00E01E90"/>
    <w:rsid w:val="00E051F9"/>
    <w:rsid w:val="00E06156"/>
    <w:rsid w:val="00E0654D"/>
    <w:rsid w:val="00E06785"/>
    <w:rsid w:val="00E07AA7"/>
    <w:rsid w:val="00E07E9F"/>
    <w:rsid w:val="00E107AF"/>
    <w:rsid w:val="00E1392B"/>
    <w:rsid w:val="00E13E76"/>
    <w:rsid w:val="00E1477D"/>
    <w:rsid w:val="00E1783E"/>
    <w:rsid w:val="00E21C89"/>
    <w:rsid w:val="00E21F58"/>
    <w:rsid w:val="00E25897"/>
    <w:rsid w:val="00E25A72"/>
    <w:rsid w:val="00E25C57"/>
    <w:rsid w:val="00E26946"/>
    <w:rsid w:val="00E27F69"/>
    <w:rsid w:val="00E326BF"/>
    <w:rsid w:val="00E32D50"/>
    <w:rsid w:val="00E3360D"/>
    <w:rsid w:val="00E3404B"/>
    <w:rsid w:val="00E346B0"/>
    <w:rsid w:val="00E36255"/>
    <w:rsid w:val="00E3690A"/>
    <w:rsid w:val="00E41C9E"/>
    <w:rsid w:val="00E424E5"/>
    <w:rsid w:val="00E42D7A"/>
    <w:rsid w:val="00E47A4F"/>
    <w:rsid w:val="00E50727"/>
    <w:rsid w:val="00E507EA"/>
    <w:rsid w:val="00E5246B"/>
    <w:rsid w:val="00E54C3B"/>
    <w:rsid w:val="00E5646D"/>
    <w:rsid w:val="00E566A7"/>
    <w:rsid w:val="00E66D23"/>
    <w:rsid w:val="00E70450"/>
    <w:rsid w:val="00E73261"/>
    <w:rsid w:val="00E739DE"/>
    <w:rsid w:val="00E7447E"/>
    <w:rsid w:val="00E7614D"/>
    <w:rsid w:val="00E77304"/>
    <w:rsid w:val="00E8009C"/>
    <w:rsid w:val="00E801B3"/>
    <w:rsid w:val="00E81E5A"/>
    <w:rsid w:val="00E85FEB"/>
    <w:rsid w:val="00E91B04"/>
    <w:rsid w:val="00E93722"/>
    <w:rsid w:val="00E94095"/>
    <w:rsid w:val="00E95A18"/>
    <w:rsid w:val="00E96884"/>
    <w:rsid w:val="00E96F85"/>
    <w:rsid w:val="00EA1458"/>
    <w:rsid w:val="00EA23FB"/>
    <w:rsid w:val="00EA2FC8"/>
    <w:rsid w:val="00EA4A15"/>
    <w:rsid w:val="00EA66CD"/>
    <w:rsid w:val="00EA7447"/>
    <w:rsid w:val="00EA7CD6"/>
    <w:rsid w:val="00EB0FC9"/>
    <w:rsid w:val="00EB1E66"/>
    <w:rsid w:val="00EB3726"/>
    <w:rsid w:val="00EB4BF8"/>
    <w:rsid w:val="00EB4CC8"/>
    <w:rsid w:val="00EB5686"/>
    <w:rsid w:val="00EC0127"/>
    <w:rsid w:val="00EC091F"/>
    <w:rsid w:val="00EC2825"/>
    <w:rsid w:val="00EC621A"/>
    <w:rsid w:val="00ED4E27"/>
    <w:rsid w:val="00ED669B"/>
    <w:rsid w:val="00EE0062"/>
    <w:rsid w:val="00EE041C"/>
    <w:rsid w:val="00EE1298"/>
    <w:rsid w:val="00EE2AEE"/>
    <w:rsid w:val="00EE3B4C"/>
    <w:rsid w:val="00EE57CB"/>
    <w:rsid w:val="00EE5DAB"/>
    <w:rsid w:val="00EE6D06"/>
    <w:rsid w:val="00EF1B09"/>
    <w:rsid w:val="00EF24C1"/>
    <w:rsid w:val="00EF2941"/>
    <w:rsid w:val="00EF3B9C"/>
    <w:rsid w:val="00F00201"/>
    <w:rsid w:val="00F016D9"/>
    <w:rsid w:val="00F01A52"/>
    <w:rsid w:val="00F06D9C"/>
    <w:rsid w:val="00F0774D"/>
    <w:rsid w:val="00F17269"/>
    <w:rsid w:val="00F201CB"/>
    <w:rsid w:val="00F20AC9"/>
    <w:rsid w:val="00F20EC2"/>
    <w:rsid w:val="00F25E76"/>
    <w:rsid w:val="00F26DE5"/>
    <w:rsid w:val="00F31276"/>
    <w:rsid w:val="00F319DF"/>
    <w:rsid w:val="00F31B52"/>
    <w:rsid w:val="00F32228"/>
    <w:rsid w:val="00F33EB9"/>
    <w:rsid w:val="00F34871"/>
    <w:rsid w:val="00F40FA3"/>
    <w:rsid w:val="00F41662"/>
    <w:rsid w:val="00F4210A"/>
    <w:rsid w:val="00F43D8B"/>
    <w:rsid w:val="00F510A4"/>
    <w:rsid w:val="00F515DF"/>
    <w:rsid w:val="00F57400"/>
    <w:rsid w:val="00F579C9"/>
    <w:rsid w:val="00F57EB3"/>
    <w:rsid w:val="00F65435"/>
    <w:rsid w:val="00F660B2"/>
    <w:rsid w:val="00F670F9"/>
    <w:rsid w:val="00F73A76"/>
    <w:rsid w:val="00F74E21"/>
    <w:rsid w:val="00F84216"/>
    <w:rsid w:val="00F935A8"/>
    <w:rsid w:val="00F9423B"/>
    <w:rsid w:val="00FA2C4F"/>
    <w:rsid w:val="00FA3247"/>
    <w:rsid w:val="00FA36D0"/>
    <w:rsid w:val="00FA66AC"/>
    <w:rsid w:val="00FA7180"/>
    <w:rsid w:val="00FB1470"/>
    <w:rsid w:val="00FB51EB"/>
    <w:rsid w:val="00FB6451"/>
    <w:rsid w:val="00FB6A7E"/>
    <w:rsid w:val="00FC0784"/>
    <w:rsid w:val="00FC0DB3"/>
    <w:rsid w:val="00FC11ED"/>
    <w:rsid w:val="00FC2264"/>
    <w:rsid w:val="00FC3C0A"/>
    <w:rsid w:val="00FC3F00"/>
    <w:rsid w:val="00FC3F25"/>
    <w:rsid w:val="00FC460E"/>
    <w:rsid w:val="00FC4E7B"/>
    <w:rsid w:val="00FC7209"/>
    <w:rsid w:val="00FC7382"/>
    <w:rsid w:val="00FD4A52"/>
    <w:rsid w:val="00FD4A78"/>
    <w:rsid w:val="00FD656C"/>
    <w:rsid w:val="00FE03CE"/>
    <w:rsid w:val="00FE2A97"/>
    <w:rsid w:val="00FE3C02"/>
    <w:rsid w:val="00FE4560"/>
    <w:rsid w:val="00FE7536"/>
    <w:rsid w:val="00FE7686"/>
    <w:rsid w:val="00FF06E2"/>
    <w:rsid w:val="00FF0755"/>
    <w:rsid w:val="00FF4C09"/>
    <w:rsid w:val="00FF61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E2"/>
    <w:pPr>
      <w:spacing w:line="276" w:lineRule="auto"/>
      <w:jc w:val="both"/>
    </w:pPr>
    <w:rPr>
      <w:rFonts w:ascii="Verdana" w:hAnsi="Verdana"/>
      <w:sz w:val="18"/>
      <w:szCs w:val="22"/>
      <w:lang w:eastAsia="en-US"/>
    </w:rPr>
  </w:style>
  <w:style w:type="paragraph" w:styleId="Heading1">
    <w:name w:val="heading 1"/>
    <w:basedOn w:val="Normal"/>
    <w:next w:val="Normal"/>
    <w:link w:val="Heading1Char"/>
    <w:uiPriority w:val="9"/>
    <w:qFormat/>
    <w:rsid w:val="00EF1B09"/>
    <w:pPr>
      <w:keepNext/>
      <w:keepLines/>
      <w:pBdr>
        <w:top w:val="double" w:sz="2" w:space="1" w:color="365F91" w:themeColor="accent1" w:themeShade="BF"/>
        <w:left w:val="double" w:sz="2" w:space="4" w:color="365F91" w:themeColor="accent1" w:themeShade="BF"/>
        <w:bottom w:val="double" w:sz="2" w:space="1" w:color="365F91" w:themeColor="accent1" w:themeShade="BF"/>
        <w:right w:val="double" w:sz="2" w:space="4" w:color="365F91" w:themeColor="accent1" w:themeShade="BF"/>
      </w:pBdr>
      <w:shd w:val="clear" w:color="auto" w:fill="8DB3E2" w:themeFill="text2" w:themeFillTint="66"/>
      <w:spacing w:before="240" w:after="120" w:line="240" w:lineRule="auto"/>
      <w:jc w:val="center"/>
      <w:outlineLvl w:val="0"/>
    </w:pPr>
    <w:rPr>
      <w:rFonts w:ascii="Maiandra GD" w:eastAsiaTheme="majorEastAsia" w:hAnsi="Maiandra GD" w:cstheme="majorBidi"/>
      <w:b/>
      <w:bCs/>
      <w:shadow/>
      <w:color w:val="17365D" w:themeColor="text2" w:themeShade="BF"/>
      <w:sz w:val="32"/>
      <w:szCs w:val="28"/>
    </w:rPr>
  </w:style>
  <w:style w:type="paragraph" w:styleId="Heading2">
    <w:name w:val="heading 2"/>
    <w:basedOn w:val="Normal"/>
    <w:next w:val="Normal"/>
    <w:link w:val="Heading2Char"/>
    <w:autoRedefine/>
    <w:uiPriority w:val="9"/>
    <w:unhideWhenUsed/>
    <w:qFormat/>
    <w:rsid w:val="00431BE7"/>
    <w:pPr>
      <w:keepNext/>
      <w:keepLines/>
      <w:pBdr>
        <w:bottom w:val="double" w:sz="4" w:space="1" w:color="365F91" w:themeColor="accent1" w:themeShade="BF"/>
      </w:pBdr>
      <w:shd w:val="clear" w:color="auto" w:fill="FFFFFF" w:themeFill="background1"/>
      <w:spacing w:before="360" w:after="360"/>
      <w:jc w:val="left"/>
      <w:outlineLvl w:val="1"/>
    </w:pPr>
    <w:rPr>
      <w:rFonts w:ascii="Maiandra GD" w:eastAsia="Times New Roman" w:hAnsi="Maiandra GD"/>
      <w:b/>
      <w:bCs/>
      <w:shadow/>
      <w:color w:val="0F243E" w:themeColor="text2" w:themeShade="80"/>
      <w:sz w:val="28"/>
      <w:szCs w:val="26"/>
    </w:rPr>
  </w:style>
  <w:style w:type="paragraph" w:styleId="Heading3">
    <w:name w:val="heading 3"/>
    <w:basedOn w:val="Normal"/>
    <w:next w:val="Normal"/>
    <w:link w:val="Heading3Char"/>
    <w:uiPriority w:val="9"/>
    <w:unhideWhenUsed/>
    <w:qFormat/>
    <w:rsid w:val="00EF1B09"/>
    <w:pPr>
      <w:keepNext/>
      <w:keepLines/>
      <w:spacing w:before="240" w:after="240"/>
      <w:outlineLvl w:val="2"/>
    </w:pPr>
    <w:rPr>
      <w:rFonts w:ascii="Maiandra GD" w:eastAsiaTheme="majorEastAsia" w:hAnsi="Maiandra GD" w:cstheme="majorBidi"/>
      <w:b/>
      <w:bCs/>
      <w:color w:val="17365D" w:themeColor="text2" w:themeShade="BF"/>
      <w:sz w:val="24"/>
      <w:u w:val="single" w:color="17365D" w:themeColor="tex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B09"/>
    <w:rPr>
      <w:rFonts w:ascii="Maiandra GD" w:eastAsiaTheme="majorEastAsia" w:hAnsi="Maiandra GD" w:cstheme="majorBidi"/>
      <w:b/>
      <w:bCs/>
      <w:shadow/>
      <w:color w:val="17365D" w:themeColor="text2" w:themeShade="BF"/>
      <w:sz w:val="32"/>
      <w:szCs w:val="28"/>
      <w:shd w:val="clear" w:color="auto" w:fill="8DB3E2" w:themeFill="text2" w:themeFillTint="66"/>
      <w:lang w:eastAsia="en-US"/>
    </w:rPr>
  </w:style>
  <w:style w:type="character" w:customStyle="1" w:styleId="Heading2Char">
    <w:name w:val="Heading 2 Char"/>
    <w:link w:val="Heading2"/>
    <w:uiPriority w:val="9"/>
    <w:rsid w:val="00431BE7"/>
    <w:rPr>
      <w:rFonts w:ascii="Maiandra GD" w:eastAsia="Times New Roman" w:hAnsi="Maiandra GD"/>
      <w:b/>
      <w:bCs/>
      <w:shadow/>
      <w:color w:val="0F243E" w:themeColor="text2" w:themeShade="80"/>
      <w:sz w:val="28"/>
      <w:szCs w:val="26"/>
      <w:shd w:val="clear" w:color="auto" w:fill="FFFFFF" w:themeFill="background1"/>
      <w:lang w:eastAsia="en-US"/>
    </w:rPr>
  </w:style>
  <w:style w:type="paragraph" w:styleId="Header">
    <w:name w:val="header"/>
    <w:basedOn w:val="Normal"/>
    <w:link w:val="HeaderChar"/>
    <w:uiPriority w:val="99"/>
    <w:unhideWhenUsed/>
    <w:rsid w:val="00B42295"/>
    <w:pPr>
      <w:tabs>
        <w:tab w:val="center" w:pos="4536"/>
        <w:tab w:val="right" w:pos="9072"/>
      </w:tabs>
    </w:pPr>
  </w:style>
  <w:style w:type="character" w:customStyle="1" w:styleId="HeaderChar">
    <w:name w:val="Header Char"/>
    <w:link w:val="Header"/>
    <w:uiPriority w:val="99"/>
    <w:rsid w:val="00B42295"/>
    <w:rPr>
      <w:sz w:val="22"/>
      <w:szCs w:val="22"/>
      <w:lang w:eastAsia="en-US"/>
    </w:rPr>
  </w:style>
  <w:style w:type="paragraph" w:styleId="Footer">
    <w:name w:val="footer"/>
    <w:basedOn w:val="Normal"/>
    <w:link w:val="FooterChar"/>
    <w:uiPriority w:val="99"/>
    <w:unhideWhenUsed/>
    <w:rsid w:val="00B42295"/>
    <w:pPr>
      <w:tabs>
        <w:tab w:val="center" w:pos="4536"/>
        <w:tab w:val="right" w:pos="9072"/>
      </w:tabs>
    </w:pPr>
  </w:style>
  <w:style w:type="character" w:customStyle="1" w:styleId="FooterChar">
    <w:name w:val="Footer Char"/>
    <w:link w:val="Footer"/>
    <w:uiPriority w:val="99"/>
    <w:rsid w:val="00B42295"/>
    <w:rPr>
      <w:sz w:val="22"/>
      <w:szCs w:val="22"/>
      <w:lang w:eastAsia="en-US"/>
    </w:rPr>
  </w:style>
  <w:style w:type="paragraph" w:styleId="ListParagraph">
    <w:name w:val="List Paragraph"/>
    <w:basedOn w:val="Normal"/>
    <w:uiPriority w:val="34"/>
    <w:qFormat/>
    <w:rsid w:val="00B42295"/>
    <w:pPr>
      <w:ind w:left="720"/>
    </w:pPr>
    <w:rPr>
      <w:rFonts w:cs="Calibri"/>
    </w:rPr>
  </w:style>
  <w:style w:type="table" w:styleId="TableGrid">
    <w:name w:val="Table Grid"/>
    <w:basedOn w:val="TableNormal"/>
    <w:uiPriority w:val="59"/>
    <w:rsid w:val="00BA3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4DE5"/>
    <w:pPr>
      <w:spacing w:line="240" w:lineRule="auto"/>
    </w:pPr>
    <w:rPr>
      <w:rFonts w:ascii="Tahoma" w:hAnsi="Tahoma"/>
      <w:sz w:val="16"/>
      <w:szCs w:val="16"/>
    </w:rPr>
  </w:style>
  <w:style w:type="character" w:customStyle="1" w:styleId="BalloonTextChar">
    <w:name w:val="Balloon Text Char"/>
    <w:link w:val="BalloonText"/>
    <w:uiPriority w:val="99"/>
    <w:semiHidden/>
    <w:rsid w:val="00674DE5"/>
    <w:rPr>
      <w:rFonts w:ascii="Tahoma" w:hAnsi="Tahoma" w:cs="Tahoma"/>
      <w:sz w:val="16"/>
      <w:szCs w:val="16"/>
      <w:lang w:eastAsia="en-US"/>
    </w:rPr>
  </w:style>
  <w:style w:type="paragraph" w:customStyle="1" w:styleId="Default">
    <w:name w:val="Default"/>
    <w:rsid w:val="006B72C0"/>
    <w:pPr>
      <w:autoSpaceDE w:val="0"/>
      <w:autoSpaceDN w:val="0"/>
      <w:adjustRightInd w:val="0"/>
    </w:pPr>
    <w:rPr>
      <w:rFonts w:cs="Calibri"/>
      <w:color w:val="000000"/>
      <w:sz w:val="24"/>
      <w:szCs w:val="24"/>
    </w:rPr>
  </w:style>
  <w:style w:type="paragraph" w:styleId="NoSpacing">
    <w:name w:val="No Spacing"/>
    <w:uiPriority w:val="99"/>
    <w:qFormat/>
    <w:rsid w:val="0033151A"/>
    <w:rPr>
      <w:rFonts w:eastAsia="Times New Roman"/>
      <w:sz w:val="22"/>
      <w:szCs w:val="22"/>
    </w:rPr>
  </w:style>
  <w:style w:type="paragraph" w:customStyle="1" w:styleId="ListParagraph1">
    <w:name w:val="List Paragraph1"/>
    <w:basedOn w:val="Normal"/>
    <w:rsid w:val="00B335E8"/>
    <w:pPr>
      <w:ind w:left="720"/>
    </w:pPr>
    <w:rPr>
      <w:rFonts w:eastAsia="Times New Roman"/>
    </w:rPr>
  </w:style>
  <w:style w:type="character" w:customStyle="1" w:styleId="apple-converted-space">
    <w:name w:val="apple-converted-space"/>
    <w:basedOn w:val="DefaultParagraphFont"/>
    <w:rsid w:val="000A63EC"/>
  </w:style>
  <w:style w:type="paragraph" w:styleId="List">
    <w:name w:val="List"/>
    <w:basedOn w:val="Normal"/>
    <w:uiPriority w:val="99"/>
    <w:rsid w:val="009E2F23"/>
    <w:pPr>
      <w:spacing w:line="240" w:lineRule="auto"/>
      <w:ind w:left="283" w:hanging="283"/>
    </w:pPr>
    <w:rPr>
      <w:rFonts w:eastAsia="Times New Roman"/>
      <w:szCs w:val="24"/>
      <w:lang w:eastAsia="hr-HR"/>
    </w:rPr>
  </w:style>
  <w:style w:type="character" w:customStyle="1" w:styleId="BodyTextChar">
    <w:name w:val="Body Text Char"/>
    <w:link w:val="BodyText"/>
    <w:uiPriority w:val="99"/>
    <w:locked/>
    <w:rsid w:val="009E2F23"/>
    <w:rPr>
      <w:sz w:val="24"/>
      <w:szCs w:val="24"/>
    </w:rPr>
  </w:style>
  <w:style w:type="paragraph" w:styleId="BodyText">
    <w:name w:val="Body Text"/>
    <w:basedOn w:val="Normal"/>
    <w:link w:val="BodyTextChar"/>
    <w:uiPriority w:val="99"/>
    <w:rsid w:val="009E2F23"/>
    <w:pPr>
      <w:spacing w:line="240" w:lineRule="auto"/>
    </w:pPr>
    <w:rPr>
      <w:szCs w:val="24"/>
    </w:rPr>
  </w:style>
  <w:style w:type="character" w:customStyle="1" w:styleId="TijelotekstaChar1">
    <w:name w:val="Tijelo teksta Char1"/>
    <w:uiPriority w:val="99"/>
    <w:semiHidden/>
    <w:rsid w:val="009E2F23"/>
    <w:rPr>
      <w:sz w:val="22"/>
      <w:szCs w:val="22"/>
      <w:lang w:eastAsia="en-US"/>
    </w:rPr>
  </w:style>
  <w:style w:type="paragraph" w:styleId="Title">
    <w:name w:val="Title"/>
    <w:basedOn w:val="Normal"/>
    <w:next w:val="Normal"/>
    <w:link w:val="TitleChar"/>
    <w:uiPriority w:val="10"/>
    <w:qFormat/>
    <w:rsid w:val="00AA7EC1"/>
    <w:pPr>
      <w:pBdr>
        <w:bottom w:val="single" w:sz="8" w:space="4" w:color="4F81BD" w:themeColor="accent1"/>
      </w:pBdr>
      <w:spacing w:after="360" w:line="240" w:lineRule="auto"/>
      <w:contextualSpacing/>
    </w:pPr>
    <w:rPr>
      <w:rFonts w:asciiTheme="majorHAnsi" w:eastAsiaTheme="majorEastAsia" w:hAnsiTheme="majorHAnsi" w:cstheme="majorBidi"/>
      <w:b/>
      <w:color w:val="17365D" w:themeColor="text2" w:themeShade="BF"/>
      <w:spacing w:val="5"/>
      <w:kern w:val="28"/>
      <w:sz w:val="40"/>
      <w:szCs w:val="52"/>
    </w:rPr>
  </w:style>
  <w:style w:type="character" w:customStyle="1" w:styleId="TitleChar">
    <w:name w:val="Title Char"/>
    <w:basedOn w:val="DefaultParagraphFont"/>
    <w:link w:val="Title"/>
    <w:uiPriority w:val="10"/>
    <w:rsid w:val="00AA7EC1"/>
    <w:rPr>
      <w:rFonts w:asciiTheme="majorHAnsi" w:eastAsiaTheme="majorEastAsia" w:hAnsiTheme="majorHAnsi" w:cstheme="majorBidi"/>
      <w:b/>
      <w:color w:val="17365D" w:themeColor="text2" w:themeShade="BF"/>
      <w:spacing w:val="5"/>
      <w:kern w:val="28"/>
      <w:sz w:val="40"/>
      <w:szCs w:val="52"/>
      <w:lang w:eastAsia="en-US"/>
    </w:rPr>
  </w:style>
  <w:style w:type="paragraph" w:styleId="TOCHeading">
    <w:name w:val="TOC Heading"/>
    <w:basedOn w:val="Heading1"/>
    <w:next w:val="Normal"/>
    <w:uiPriority w:val="39"/>
    <w:unhideWhenUsed/>
    <w:qFormat/>
    <w:rsid w:val="00AA7EC1"/>
    <w:pPr>
      <w:outlineLvl w:val="9"/>
    </w:pPr>
    <w:rPr>
      <w:lang w:val="en-US"/>
    </w:rPr>
  </w:style>
  <w:style w:type="paragraph" w:styleId="TOC1">
    <w:name w:val="toc 1"/>
    <w:basedOn w:val="Normal"/>
    <w:next w:val="Normal"/>
    <w:autoRedefine/>
    <w:uiPriority w:val="39"/>
    <w:unhideWhenUsed/>
    <w:rsid w:val="00AA7EC1"/>
    <w:pPr>
      <w:spacing w:after="100"/>
    </w:pPr>
  </w:style>
  <w:style w:type="paragraph" w:styleId="TOC2">
    <w:name w:val="toc 2"/>
    <w:basedOn w:val="Normal"/>
    <w:next w:val="Normal"/>
    <w:autoRedefine/>
    <w:uiPriority w:val="39"/>
    <w:unhideWhenUsed/>
    <w:rsid w:val="00AA7EC1"/>
    <w:pPr>
      <w:spacing w:after="100"/>
      <w:ind w:left="220"/>
    </w:pPr>
  </w:style>
  <w:style w:type="character" w:styleId="Hyperlink">
    <w:name w:val="Hyperlink"/>
    <w:basedOn w:val="DefaultParagraphFont"/>
    <w:uiPriority w:val="99"/>
    <w:unhideWhenUsed/>
    <w:rsid w:val="00AA7EC1"/>
    <w:rPr>
      <w:color w:val="0000FF" w:themeColor="hyperlink"/>
      <w:u w:val="single"/>
    </w:rPr>
  </w:style>
  <w:style w:type="character" w:customStyle="1" w:styleId="Zadanifontodlomka1">
    <w:name w:val="Zadani font odlomka1"/>
    <w:rsid w:val="00C10B3A"/>
  </w:style>
  <w:style w:type="paragraph" w:styleId="NormalWeb">
    <w:name w:val="Normal (Web)"/>
    <w:basedOn w:val="Normal"/>
    <w:uiPriority w:val="99"/>
    <w:unhideWhenUsed/>
    <w:rsid w:val="00FD656C"/>
    <w:pPr>
      <w:spacing w:before="100" w:beforeAutospacing="1" w:after="100" w:afterAutospacing="1" w:line="240" w:lineRule="auto"/>
    </w:pPr>
    <w:rPr>
      <w:rFonts w:eastAsia="Times New Roman"/>
      <w:szCs w:val="24"/>
      <w:lang w:eastAsia="hr-HR"/>
    </w:rPr>
  </w:style>
  <w:style w:type="paragraph" w:customStyle="1" w:styleId="Naslov21">
    <w:name w:val="Naslov 21"/>
    <w:basedOn w:val="Normal"/>
    <w:next w:val="Normal"/>
    <w:rsid w:val="0011196C"/>
    <w:pPr>
      <w:keepNext/>
      <w:keepLines/>
      <w:pBdr>
        <w:top w:val="double" w:sz="4" w:space="0" w:color="2E74B5"/>
        <w:left w:val="double" w:sz="4" w:space="0" w:color="2E74B5"/>
        <w:bottom w:val="double" w:sz="4" w:space="0" w:color="2E74B5"/>
        <w:right w:val="double" w:sz="4" w:space="0" w:color="2E74B5"/>
      </w:pBdr>
      <w:suppressAutoHyphens/>
      <w:autoSpaceDN w:val="0"/>
      <w:spacing w:before="480" w:after="240"/>
      <w:jc w:val="center"/>
      <w:textAlignment w:val="baseline"/>
      <w:outlineLvl w:val="1"/>
    </w:pPr>
    <w:rPr>
      <w:rFonts w:ascii="Perpetua Titling MT" w:eastAsia="Times New Roman" w:hAnsi="Perpetua Titling MT"/>
      <w:b/>
      <w:bCs/>
      <w:color w:val="222A35"/>
      <w:sz w:val="32"/>
      <w:szCs w:val="26"/>
    </w:rPr>
  </w:style>
  <w:style w:type="paragraph" w:styleId="TOC3">
    <w:name w:val="toc 3"/>
    <w:basedOn w:val="Normal"/>
    <w:next w:val="Normal"/>
    <w:autoRedefine/>
    <w:uiPriority w:val="39"/>
    <w:unhideWhenUsed/>
    <w:rsid w:val="00943A2A"/>
    <w:pPr>
      <w:spacing w:after="100"/>
      <w:ind w:left="440"/>
    </w:pPr>
    <w:rPr>
      <w:rFonts w:asciiTheme="minorHAnsi" w:eastAsiaTheme="minorEastAsia" w:hAnsiTheme="minorHAnsi" w:cstheme="minorBidi"/>
      <w:sz w:val="22"/>
      <w:lang w:eastAsia="hr-HR"/>
    </w:rPr>
  </w:style>
  <w:style w:type="paragraph" w:styleId="TOC4">
    <w:name w:val="toc 4"/>
    <w:basedOn w:val="Normal"/>
    <w:next w:val="Normal"/>
    <w:autoRedefine/>
    <w:uiPriority w:val="39"/>
    <w:unhideWhenUsed/>
    <w:rsid w:val="00943A2A"/>
    <w:pPr>
      <w:spacing w:after="100"/>
      <w:ind w:left="660"/>
    </w:pPr>
    <w:rPr>
      <w:rFonts w:asciiTheme="minorHAnsi" w:eastAsiaTheme="minorEastAsia" w:hAnsiTheme="minorHAnsi" w:cstheme="minorBidi"/>
      <w:sz w:val="22"/>
      <w:lang w:eastAsia="hr-HR"/>
    </w:rPr>
  </w:style>
  <w:style w:type="paragraph" w:styleId="TOC5">
    <w:name w:val="toc 5"/>
    <w:basedOn w:val="Normal"/>
    <w:next w:val="Normal"/>
    <w:autoRedefine/>
    <w:uiPriority w:val="39"/>
    <w:unhideWhenUsed/>
    <w:rsid w:val="00943A2A"/>
    <w:pPr>
      <w:spacing w:after="100"/>
      <w:ind w:left="880"/>
    </w:pPr>
    <w:rPr>
      <w:rFonts w:asciiTheme="minorHAnsi" w:eastAsiaTheme="minorEastAsia" w:hAnsiTheme="minorHAnsi" w:cstheme="minorBidi"/>
      <w:sz w:val="22"/>
      <w:lang w:eastAsia="hr-HR"/>
    </w:rPr>
  </w:style>
  <w:style w:type="paragraph" w:styleId="TOC6">
    <w:name w:val="toc 6"/>
    <w:basedOn w:val="Normal"/>
    <w:next w:val="Normal"/>
    <w:autoRedefine/>
    <w:uiPriority w:val="39"/>
    <w:unhideWhenUsed/>
    <w:rsid w:val="00943A2A"/>
    <w:pPr>
      <w:spacing w:after="100"/>
      <w:ind w:left="1100"/>
    </w:pPr>
    <w:rPr>
      <w:rFonts w:asciiTheme="minorHAnsi" w:eastAsiaTheme="minorEastAsia" w:hAnsiTheme="minorHAnsi" w:cstheme="minorBidi"/>
      <w:sz w:val="22"/>
      <w:lang w:eastAsia="hr-HR"/>
    </w:rPr>
  </w:style>
  <w:style w:type="paragraph" w:styleId="TOC7">
    <w:name w:val="toc 7"/>
    <w:basedOn w:val="Normal"/>
    <w:next w:val="Normal"/>
    <w:autoRedefine/>
    <w:uiPriority w:val="39"/>
    <w:unhideWhenUsed/>
    <w:rsid w:val="00943A2A"/>
    <w:pPr>
      <w:spacing w:after="100"/>
      <w:ind w:left="1320"/>
    </w:pPr>
    <w:rPr>
      <w:rFonts w:asciiTheme="minorHAnsi" w:eastAsiaTheme="minorEastAsia" w:hAnsiTheme="minorHAnsi" w:cstheme="minorBidi"/>
      <w:sz w:val="22"/>
      <w:lang w:eastAsia="hr-HR"/>
    </w:rPr>
  </w:style>
  <w:style w:type="paragraph" w:styleId="TOC8">
    <w:name w:val="toc 8"/>
    <w:basedOn w:val="Normal"/>
    <w:next w:val="Normal"/>
    <w:autoRedefine/>
    <w:uiPriority w:val="39"/>
    <w:unhideWhenUsed/>
    <w:rsid w:val="00943A2A"/>
    <w:pPr>
      <w:spacing w:after="100"/>
      <w:ind w:left="1540"/>
    </w:pPr>
    <w:rPr>
      <w:rFonts w:asciiTheme="minorHAnsi" w:eastAsiaTheme="minorEastAsia" w:hAnsiTheme="minorHAnsi" w:cstheme="minorBidi"/>
      <w:sz w:val="22"/>
      <w:lang w:eastAsia="hr-HR"/>
    </w:rPr>
  </w:style>
  <w:style w:type="paragraph" w:styleId="TOC9">
    <w:name w:val="toc 9"/>
    <w:basedOn w:val="Normal"/>
    <w:next w:val="Normal"/>
    <w:autoRedefine/>
    <w:uiPriority w:val="39"/>
    <w:unhideWhenUsed/>
    <w:rsid w:val="00943A2A"/>
    <w:pPr>
      <w:spacing w:after="100"/>
      <w:ind w:left="1760"/>
    </w:pPr>
    <w:rPr>
      <w:rFonts w:asciiTheme="minorHAnsi" w:eastAsiaTheme="minorEastAsia" w:hAnsiTheme="minorHAnsi" w:cstheme="minorBidi"/>
      <w:sz w:val="22"/>
      <w:lang w:eastAsia="hr-HR"/>
    </w:rPr>
  </w:style>
  <w:style w:type="paragraph" w:styleId="Quote">
    <w:name w:val="Quote"/>
    <w:basedOn w:val="Normal"/>
    <w:next w:val="Normal"/>
    <w:link w:val="QuoteChar"/>
    <w:uiPriority w:val="29"/>
    <w:qFormat/>
    <w:rsid w:val="00B631A0"/>
    <w:pPr>
      <w:spacing w:after="240"/>
    </w:pPr>
    <w:rPr>
      <w:iCs/>
      <w:color w:val="000000" w:themeColor="text1"/>
    </w:rPr>
  </w:style>
  <w:style w:type="character" w:customStyle="1" w:styleId="QuoteChar">
    <w:name w:val="Quote Char"/>
    <w:basedOn w:val="DefaultParagraphFont"/>
    <w:link w:val="Quote"/>
    <w:uiPriority w:val="29"/>
    <w:rsid w:val="00B631A0"/>
    <w:rPr>
      <w:rFonts w:ascii="Times New Roman" w:hAnsi="Times New Roman"/>
      <w:iCs/>
      <w:color w:val="000000" w:themeColor="text1"/>
      <w:sz w:val="24"/>
      <w:szCs w:val="22"/>
      <w:lang w:eastAsia="en-US"/>
    </w:rPr>
  </w:style>
  <w:style w:type="paragraph" w:styleId="Caption">
    <w:name w:val="caption"/>
    <w:basedOn w:val="Normal"/>
    <w:next w:val="Normal"/>
    <w:unhideWhenUsed/>
    <w:qFormat/>
    <w:rsid w:val="00B631A0"/>
    <w:pPr>
      <w:spacing w:after="200" w:line="240" w:lineRule="auto"/>
    </w:pPr>
    <w:rPr>
      <w:bCs/>
      <w:szCs w:val="18"/>
    </w:rPr>
  </w:style>
  <w:style w:type="paragraph" w:styleId="TableofFigures">
    <w:name w:val="table of figures"/>
    <w:basedOn w:val="Normal"/>
    <w:next w:val="Normal"/>
    <w:uiPriority w:val="99"/>
    <w:unhideWhenUsed/>
    <w:rsid w:val="00B631A0"/>
  </w:style>
  <w:style w:type="character" w:customStyle="1" w:styleId="Zadanifontodlomka2">
    <w:name w:val="Zadani font odlomka2"/>
    <w:rsid w:val="0018658F"/>
  </w:style>
  <w:style w:type="character" w:customStyle="1" w:styleId="Heading3Char">
    <w:name w:val="Heading 3 Char"/>
    <w:basedOn w:val="DefaultParagraphFont"/>
    <w:link w:val="Heading3"/>
    <w:uiPriority w:val="9"/>
    <w:rsid w:val="00EF1B09"/>
    <w:rPr>
      <w:rFonts w:ascii="Maiandra GD" w:eastAsiaTheme="majorEastAsia" w:hAnsi="Maiandra GD" w:cstheme="majorBidi"/>
      <w:b/>
      <w:bCs/>
      <w:color w:val="17365D" w:themeColor="text2" w:themeShade="BF"/>
      <w:sz w:val="24"/>
      <w:szCs w:val="22"/>
      <w:u w:val="single" w:color="17365D" w:themeColor="text2" w:themeShade="BF"/>
      <w:lang w:eastAsia="en-US"/>
    </w:rPr>
  </w:style>
  <w:style w:type="table" w:customStyle="1" w:styleId="LightShading-Accent11">
    <w:name w:val="Light Shading - Accent 11"/>
    <w:basedOn w:val="TableNormal"/>
    <w:uiPriority w:val="60"/>
    <w:rsid w:val="00CE2AA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3-Accent1">
    <w:name w:val="Medium Grid 3 Accent 1"/>
    <w:basedOn w:val="TableNormal"/>
    <w:uiPriority w:val="69"/>
    <w:rsid w:val="00CE2AA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Naslov31">
    <w:name w:val="Naslov 31"/>
    <w:basedOn w:val="Normal"/>
    <w:next w:val="Normal"/>
    <w:rsid w:val="006B3271"/>
    <w:pPr>
      <w:keepNext/>
      <w:keepLines/>
      <w:suppressAutoHyphens/>
      <w:autoSpaceDN w:val="0"/>
      <w:spacing w:before="240" w:after="240"/>
      <w:textAlignment w:val="baseline"/>
      <w:outlineLvl w:val="2"/>
    </w:pPr>
    <w:rPr>
      <w:rFonts w:ascii="Maiandra GD" w:eastAsia="Calibri Light" w:hAnsi="Maiandra GD"/>
      <w:b/>
      <w:bCs/>
      <w:color w:val="323E4F"/>
      <w:sz w:val="24"/>
      <w:u w:val="single" w:color="323E4F"/>
    </w:rPr>
  </w:style>
  <w:style w:type="character" w:customStyle="1" w:styleId="Zadanifontodlomka3">
    <w:name w:val="Zadani font odlomka3"/>
    <w:rsid w:val="006B3271"/>
  </w:style>
  <w:style w:type="paragraph" w:customStyle="1" w:styleId="Odlomakpopisa1">
    <w:name w:val="Odlomak popisa1"/>
    <w:basedOn w:val="Normal"/>
    <w:rsid w:val="006B3271"/>
    <w:pPr>
      <w:suppressAutoHyphens/>
      <w:autoSpaceDN w:val="0"/>
      <w:ind w:left="720"/>
      <w:textAlignment w:val="baseline"/>
    </w:pPr>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65131">
      <w:bodyDiv w:val="1"/>
      <w:marLeft w:val="0"/>
      <w:marRight w:val="0"/>
      <w:marTop w:val="0"/>
      <w:marBottom w:val="0"/>
      <w:divBdr>
        <w:top w:val="none" w:sz="0" w:space="0" w:color="auto"/>
        <w:left w:val="none" w:sz="0" w:space="0" w:color="auto"/>
        <w:bottom w:val="none" w:sz="0" w:space="0" w:color="auto"/>
        <w:right w:val="none" w:sz="0" w:space="0" w:color="auto"/>
      </w:divBdr>
    </w:div>
    <w:div w:id="61220471">
      <w:bodyDiv w:val="1"/>
      <w:marLeft w:val="0"/>
      <w:marRight w:val="0"/>
      <w:marTop w:val="0"/>
      <w:marBottom w:val="0"/>
      <w:divBdr>
        <w:top w:val="none" w:sz="0" w:space="0" w:color="auto"/>
        <w:left w:val="none" w:sz="0" w:space="0" w:color="auto"/>
        <w:bottom w:val="none" w:sz="0" w:space="0" w:color="auto"/>
        <w:right w:val="none" w:sz="0" w:space="0" w:color="auto"/>
      </w:divBdr>
    </w:div>
    <w:div w:id="193884795">
      <w:bodyDiv w:val="1"/>
      <w:marLeft w:val="0"/>
      <w:marRight w:val="0"/>
      <w:marTop w:val="0"/>
      <w:marBottom w:val="0"/>
      <w:divBdr>
        <w:top w:val="none" w:sz="0" w:space="0" w:color="auto"/>
        <w:left w:val="none" w:sz="0" w:space="0" w:color="auto"/>
        <w:bottom w:val="none" w:sz="0" w:space="0" w:color="auto"/>
        <w:right w:val="none" w:sz="0" w:space="0" w:color="auto"/>
      </w:divBdr>
    </w:div>
    <w:div w:id="242448148">
      <w:bodyDiv w:val="1"/>
      <w:marLeft w:val="0"/>
      <w:marRight w:val="0"/>
      <w:marTop w:val="0"/>
      <w:marBottom w:val="0"/>
      <w:divBdr>
        <w:top w:val="none" w:sz="0" w:space="0" w:color="auto"/>
        <w:left w:val="none" w:sz="0" w:space="0" w:color="auto"/>
        <w:bottom w:val="none" w:sz="0" w:space="0" w:color="auto"/>
        <w:right w:val="none" w:sz="0" w:space="0" w:color="auto"/>
      </w:divBdr>
    </w:div>
    <w:div w:id="243993823">
      <w:bodyDiv w:val="1"/>
      <w:marLeft w:val="0"/>
      <w:marRight w:val="0"/>
      <w:marTop w:val="0"/>
      <w:marBottom w:val="0"/>
      <w:divBdr>
        <w:top w:val="none" w:sz="0" w:space="0" w:color="auto"/>
        <w:left w:val="none" w:sz="0" w:space="0" w:color="auto"/>
        <w:bottom w:val="none" w:sz="0" w:space="0" w:color="auto"/>
        <w:right w:val="none" w:sz="0" w:space="0" w:color="auto"/>
      </w:divBdr>
    </w:div>
    <w:div w:id="317151019">
      <w:bodyDiv w:val="1"/>
      <w:marLeft w:val="0"/>
      <w:marRight w:val="0"/>
      <w:marTop w:val="0"/>
      <w:marBottom w:val="0"/>
      <w:divBdr>
        <w:top w:val="none" w:sz="0" w:space="0" w:color="auto"/>
        <w:left w:val="none" w:sz="0" w:space="0" w:color="auto"/>
        <w:bottom w:val="none" w:sz="0" w:space="0" w:color="auto"/>
        <w:right w:val="none" w:sz="0" w:space="0" w:color="auto"/>
      </w:divBdr>
    </w:div>
    <w:div w:id="536049297">
      <w:bodyDiv w:val="1"/>
      <w:marLeft w:val="0"/>
      <w:marRight w:val="0"/>
      <w:marTop w:val="0"/>
      <w:marBottom w:val="0"/>
      <w:divBdr>
        <w:top w:val="none" w:sz="0" w:space="0" w:color="auto"/>
        <w:left w:val="none" w:sz="0" w:space="0" w:color="auto"/>
        <w:bottom w:val="none" w:sz="0" w:space="0" w:color="auto"/>
        <w:right w:val="none" w:sz="0" w:space="0" w:color="auto"/>
      </w:divBdr>
    </w:div>
    <w:div w:id="555358708">
      <w:bodyDiv w:val="1"/>
      <w:marLeft w:val="0"/>
      <w:marRight w:val="0"/>
      <w:marTop w:val="0"/>
      <w:marBottom w:val="0"/>
      <w:divBdr>
        <w:top w:val="none" w:sz="0" w:space="0" w:color="auto"/>
        <w:left w:val="none" w:sz="0" w:space="0" w:color="auto"/>
        <w:bottom w:val="none" w:sz="0" w:space="0" w:color="auto"/>
        <w:right w:val="none" w:sz="0" w:space="0" w:color="auto"/>
      </w:divBdr>
    </w:div>
    <w:div w:id="570893094">
      <w:bodyDiv w:val="1"/>
      <w:marLeft w:val="0"/>
      <w:marRight w:val="0"/>
      <w:marTop w:val="0"/>
      <w:marBottom w:val="0"/>
      <w:divBdr>
        <w:top w:val="none" w:sz="0" w:space="0" w:color="auto"/>
        <w:left w:val="none" w:sz="0" w:space="0" w:color="auto"/>
        <w:bottom w:val="none" w:sz="0" w:space="0" w:color="auto"/>
        <w:right w:val="none" w:sz="0" w:space="0" w:color="auto"/>
      </w:divBdr>
    </w:div>
    <w:div w:id="577326897">
      <w:bodyDiv w:val="1"/>
      <w:marLeft w:val="0"/>
      <w:marRight w:val="0"/>
      <w:marTop w:val="0"/>
      <w:marBottom w:val="0"/>
      <w:divBdr>
        <w:top w:val="none" w:sz="0" w:space="0" w:color="auto"/>
        <w:left w:val="none" w:sz="0" w:space="0" w:color="auto"/>
        <w:bottom w:val="none" w:sz="0" w:space="0" w:color="auto"/>
        <w:right w:val="none" w:sz="0" w:space="0" w:color="auto"/>
      </w:divBdr>
    </w:div>
    <w:div w:id="578908891">
      <w:bodyDiv w:val="1"/>
      <w:marLeft w:val="0"/>
      <w:marRight w:val="0"/>
      <w:marTop w:val="0"/>
      <w:marBottom w:val="0"/>
      <w:divBdr>
        <w:top w:val="none" w:sz="0" w:space="0" w:color="auto"/>
        <w:left w:val="none" w:sz="0" w:space="0" w:color="auto"/>
        <w:bottom w:val="none" w:sz="0" w:space="0" w:color="auto"/>
        <w:right w:val="none" w:sz="0" w:space="0" w:color="auto"/>
      </w:divBdr>
    </w:div>
    <w:div w:id="579020101">
      <w:bodyDiv w:val="1"/>
      <w:marLeft w:val="0"/>
      <w:marRight w:val="0"/>
      <w:marTop w:val="0"/>
      <w:marBottom w:val="0"/>
      <w:divBdr>
        <w:top w:val="none" w:sz="0" w:space="0" w:color="auto"/>
        <w:left w:val="none" w:sz="0" w:space="0" w:color="auto"/>
        <w:bottom w:val="none" w:sz="0" w:space="0" w:color="auto"/>
        <w:right w:val="none" w:sz="0" w:space="0" w:color="auto"/>
      </w:divBdr>
    </w:div>
    <w:div w:id="645092187">
      <w:bodyDiv w:val="1"/>
      <w:marLeft w:val="0"/>
      <w:marRight w:val="0"/>
      <w:marTop w:val="0"/>
      <w:marBottom w:val="0"/>
      <w:divBdr>
        <w:top w:val="none" w:sz="0" w:space="0" w:color="auto"/>
        <w:left w:val="none" w:sz="0" w:space="0" w:color="auto"/>
        <w:bottom w:val="none" w:sz="0" w:space="0" w:color="auto"/>
        <w:right w:val="none" w:sz="0" w:space="0" w:color="auto"/>
      </w:divBdr>
    </w:div>
    <w:div w:id="678312321">
      <w:bodyDiv w:val="1"/>
      <w:marLeft w:val="0"/>
      <w:marRight w:val="0"/>
      <w:marTop w:val="0"/>
      <w:marBottom w:val="0"/>
      <w:divBdr>
        <w:top w:val="none" w:sz="0" w:space="0" w:color="auto"/>
        <w:left w:val="none" w:sz="0" w:space="0" w:color="auto"/>
        <w:bottom w:val="none" w:sz="0" w:space="0" w:color="auto"/>
        <w:right w:val="none" w:sz="0" w:space="0" w:color="auto"/>
      </w:divBdr>
    </w:div>
    <w:div w:id="753475137">
      <w:bodyDiv w:val="1"/>
      <w:marLeft w:val="0"/>
      <w:marRight w:val="0"/>
      <w:marTop w:val="0"/>
      <w:marBottom w:val="0"/>
      <w:divBdr>
        <w:top w:val="none" w:sz="0" w:space="0" w:color="auto"/>
        <w:left w:val="none" w:sz="0" w:space="0" w:color="auto"/>
        <w:bottom w:val="none" w:sz="0" w:space="0" w:color="auto"/>
        <w:right w:val="none" w:sz="0" w:space="0" w:color="auto"/>
      </w:divBdr>
    </w:div>
    <w:div w:id="795028665">
      <w:bodyDiv w:val="1"/>
      <w:marLeft w:val="0"/>
      <w:marRight w:val="0"/>
      <w:marTop w:val="0"/>
      <w:marBottom w:val="0"/>
      <w:divBdr>
        <w:top w:val="none" w:sz="0" w:space="0" w:color="auto"/>
        <w:left w:val="none" w:sz="0" w:space="0" w:color="auto"/>
        <w:bottom w:val="none" w:sz="0" w:space="0" w:color="auto"/>
        <w:right w:val="none" w:sz="0" w:space="0" w:color="auto"/>
      </w:divBdr>
    </w:div>
    <w:div w:id="855003809">
      <w:bodyDiv w:val="1"/>
      <w:marLeft w:val="0"/>
      <w:marRight w:val="0"/>
      <w:marTop w:val="0"/>
      <w:marBottom w:val="0"/>
      <w:divBdr>
        <w:top w:val="none" w:sz="0" w:space="0" w:color="auto"/>
        <w:left w:val="none" w:sz="0" w:space="0" w:color="auto"/>
        <w:bottom w:val="none" w:sz="0" w:space="0" w:color="auto"/>
        <w:right w:val="none" w:sz="0" w:space="0" w:color="auto"/>
      </w:divBdr>
      <w:divsChild>
        <w:div w:id="95906434">
          <w:marLeft w:val="0"/>
          <w:marRight w:val="0"/>
          <w:marTop w:val="0"/>
          <w:marBottom w:val="0"/>
          <w:divBdr>
            <w:top w:val="none" w:sz="0" w:space="0" w:color="auto"/>
            <w:left w:val="none" w:sz="0" w:space="0" w:color="auto"/>
            <w:bottom w:val="none" w:sz="0" w:space="0" w:color="auto"/>
            <w:right w:val="none" w:sz="0" w:space="0" w:color="auto"/>
          </w:divBdr>
          <w:divsChild>
            <w:div w:id="22479807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31588700">
          <w:marLeft w:val="0"/>
          <w:marRight w:val="0"/>
          <w:marTop w:val="0"/>
          <w:marBottom w:val="0"/>
          <w:divBdr>
            <w:top w:val="none" w:sz="0" w:space="0" w:color="auto"/>
            <w:left w:val="none" w:sz="0" w:space="0" w:color="auto"/>
            <w:bottom w:val="none" w:sz="0" w:space="0" w:color="auto"/>
            <w:right w:val="none" w:sz="0" w:space="0" w:color="auto"/>
          </w:divBdr>
        </w:div>
      </w:divsChild>
    </w:div>
    <w:div w:id="925066887">
      <w:bodyDiv w:val="1"/>
      <w:marLeft w:val="0"/>
      <w:marRight w:val="0"/>
      <w:marTop w:val="0"/>
      <w:marBottom w:val="0"/>
      <w:divBdr>
        <w:top w:val="none" w:sz="0" w:space="0" w:color="auto"/>
        <w:left w:val="none" w:sz="0" w:space="0" w:color="auto"/>
        <w:bottom w:val="none" w:sz="0" w:space="0" w:color="auto"/>
        <w:right w:val="none" w:sz="0" w:space="0" w:color="auto"/>
      </w:divBdr>
    </w:div>
    <w:div w:id="939610188">
      <w:bodyDiv w:val="1"/>
      <w:marLeft w:val="0"/>
      <w:marRight w:val="0"/>
      <w:marTop w:val="0"/>
      <w:marBottom w:val="0"/>
      <w:divBdr>
        <w:top w:val="none" w:sz="0" w:space="0" w:color="auto"/>
        <w:left w:val="none" w:sz="0" w:space="0" w:color="auto"/>
        <w:bottom w:val="none" w:sz="0" w:space="0" w:color="auto"/>
        <w:right w:val="none" w:sz="0" w:space="0" w:color="auto"/>
      </w:divBdr>
    </w:div>
    <w:div w:id="1010790967">
      <w:bodyDiv w:val="1"/>
      <w:marLeft w:val="0"/>
      <w:marRight w:val="0"/>
      <w:marTop w:val="0"/>
      <w:marBottom w:val="0"/>
      <w:divBdr>
        <w:top w:val="none" w:sz="0" w:space="0" w:color="auto"/>
        <w:left w:val="none" w:sz="0" w:space="0" w:color="auto"/>
        <w:bottom w:val="none" w:sz="0" w:space="0" w:color="auto"/>
        <w:right w:val="none" w:sz="0" w:space="0" w:color="auto"/>
      </w:divBdr>
      <w:divsChild>
        <w:div w:id="839127513">
          <w:marLeft w:val="0"/>
          <w:marRight w:val="0"/>
          <w:marTop w:val="0"/>
          <w:marBottom w:val="0"/>
          <w:divBdr>
            <w:top w:val="none" w:sz="0" w:space="0" w:color="auto"/>
            <w:left w:val="none" w:sz="0" w:space="0" w:color="auto"/>
            <w:bottom w:val="none" w:sz="0" w:space="0" w:color="auto"/>
            <w:right w:val="none" w:sz="0" w:space="0" w:color="auto"/>
          </w:divBdr>
        </w:div>
        <w:div w:id="898707658">
          <w:marLeft w:val="0"/>
          <w:marRight w:val="0"/>
          <w:marTop w:val="0"/>
          <w:marBottom w:val="0"/>
          <w:divBdr>
            <w:top w:val="none" w:sz="0" w:space="0" w:color="auto"/>
            <w:left w:val="none" w:sz="0" w:space="0" w:color="auto"/>
            <w:bottom w:val="none" w:sz="0" w:space="0" w:color="auto"/>
            <w:right w:val="none" w:sz="0" w:space="0" w:color="auto"/>
          </w:divBdr>
        </w:div>
        <w:div w:id="963852755">
          <w:marLeft w:val="0"/>
          <w:marRight w:val="0"/>
          <w:marTop w:val="0"/>
          <w:marBottom w:val="0"/>
          <w:divBdr>
            <w:top w:val="none" w:sz="0" w:space="0" w:color="auto"/>
            <w:left w:val="none" w:sz="0" w:space="0" w:color="auto"/>
            <w:bottom w:val="none" w:sz="0" w:space="0" w:color="auto"/>
            <w:right w:val="none" w:sz="0" w:space="0" w:color="auto"/>
          </w:divBdr>
        </w:div>
        <w:div w:id="1346059357">
          <w:marLeft w:val="0"/>
          <w:marRight w:val="0"/>
          <w:marTop w:val="0"/>
          <w:marBottom w:val="0"/>
          <w:divBdr>
            <w:top w:val="none" w:sz="0" w:space="0" w:color="auto"/>
            <w:left w:val="none" w:sz="0" w:space="0" w:color="auto"/>
            <w:bottom w:val="none" w:sz="0" w:space="0" w:color="auto"/>
            <w:right w:val="none" w:sz="0" w:space="0" w:color="auto"/>
          </w:divBdr>
        </w:div>
        <w:div w:id="1388842140">
          <w:marLeft w:val="0"/>
          <w:marRight w:val="0"/>
          <w:marTop w:val="0"/>
          <w:marBottom w:val="0"/>
          <w:divBdr>
            <w:top w:val="none" w:sz="0" w:space="0" w:color="auto"/>
            <w:left w:val="none" w:sz="0" w:space="0" w:color="auto"/>
            <w:bottom w:val="none" w:sz="0" w:space="0" w:color="auto"/>
            <w:right w:val="none" w:sz="0" w:space="0" w:color="auto"/>
          </w:divBdr>
        </w:div>
        <w:div w:id="1781411998">
          <w:marLeft w:val="0"/>
          <w:marRight w:val="0"/>
          <w:marTop w:val="0"/>
          <w:marBottom w:val="0"/>
          <w:divBdr>
            <w:top w:val="none" w:sz="0" w:space="0" w:color="auto"/>
            <w:left w:val="none" w:sz="0" w:space="0" w:color="auto"/>
            <w:bottom w:val="none" w:sz="0" w:space="0" w:color="auto"/>
            <w:right w:val="none" w:sz="0" w:space="0" w:color="auto"/>
          </w:divBdr>
        </w:div>
      </w:divsChild>
    </w:div>
    <w:div w:id="1249116351">
      <w:bodyDiv w:val="1"/>
      <w:marLeft w:val="0"/>
      <w:marRight w:val="0"/>
      <w:marTop w:val="0"/>
      <w:marBottom w:val="0"/>
      <w:divBdr>
        <w:top w:val="none" w:sz="0" w:space="0" w:color="auto"/>
        <w:left w:val="none" w:sz="0" w:space="0" w:color="auto"/>
        <w:bottom w:val="none" w:sz="0" w:space="0" w:color="auto"/>
        <w:right w:val="none" w:sz="0" w:space="0" w:color="auto"/>
      </w:divBdr>
    </w:div>
    <w:div w:id="1249146443">
      <w:bodyDiv w:val="1"/>
      <w:marLeft w:val="0"/>
      <w:marRight w:val="0"/>
      <w:marTop w:val="0"/>
      <w:marBottom w:val="0"/>
      <w:divBdr>
        <w:top w:val="none" w:sz="0" w:space="0" w:color="auto"/>
        <w:left w:val="none" w:sz="0" w:space="0" w:color="auto"/>
        <w:bottom w:val="none" w:sz="0" w:space="0" w:color="auto"/>
        <w:right w:val="none" w:sz="0" w:space="0" w:color="auto"/>
      </w:divBdr>
    </w:div>
    <w:div w:id="1294680630">
      <w:bodyDiv w:val="1"/>
      <w:marLeft w:val="0"/>
      <w:marRight w:val="0"/>
      <w:marTop w:val="0"/>
      <w:marBottom w:val="0"/>
      <w:divBdr>
        <w:top w:val="none" w:sz="0" w:space="0" w:color="auto"/>
        <w:left w:val="none" w:sz="0" w:space="0" w:color="auto"/>
        <w:bottom w:val="none" w:sz="0" w:space="0" w:color="auto"/>
        <w:right w:val="none" w:sz="0" w:space="0" w:color="auto"/>
      </w:divBdr>
    </w:div>
    <w:div w:id="1388721351">
      <w:bodyDiv w:val="1"/>
      <w:marLeft w:val="0"/>
      <w:marRight w:val="0"/>
      <w:marTop w:val="0"/>
      <w:marBottom w:val="0"/>
      <w:divBdr>
        <w:top w:val="none" w:sz="0" w:space="0" w:color="auto"/>
        <w:left w:val="none" w:sz="0" w:space="0" w:color="auto"/>
        <w:bottom w:val="none" w:sz="0" w:space="0" w:color="auto"/>
        <w:right w:val="none" w:sz="0" w:space="0" w:color="auto"/>
      </w:divBdr>
    </w:div>
    <w:div w:id="1466125139">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20388965">
      <w:bodyDiv w:val="1"/>
      <w:marLeft w:val="0"/>
      <w:marRight w:val="0"/>
      <w:marTop w:val="0"/>
      <w:marBottom w:val="0"/>
      <w:divBdr>
        <w:top w:val="none" w:sz="0" w:space="0" w:color="auto"/>
        <w:left w:val="none" w:sz="0" w:space="0" w:color="auto"/>
        <w:bottom w:val="none" w:sz="0" w:space="0" w:color="auto"/>
        <w:right w:val="none" w:sz="0" w:space="0" w:color="auto"/>
      </w:divBdr>
    </w:div>
    <w:div w:id="1569075257">
      <w:bodyDiv w:val="1"/>
      <w:marLeft w:val="0"/>
      <w:marRight w:val="0"/>
      <w:marTop w:val="0"/>
      <w:marBottom w:val="0"/>
      <w:divBdr>
        <w:top w:val="none" w:sz="0" w:space="0" w:color="auto"/>
        <w:left w:val="none" w:sz="0" w:space="0" w:color="auto"/>
        <w:bottom w:val="none" w:sz="0" w:space="0" w:color="auto"/>
        <w:right w:val="none" w:sz="0" w:space="0" w:color="auto"/>
      </w:divBdr>
    </w:div>
    <w:div w:id="1576892467">
      <w:bodyDiv w:val="1"/>
      <w:marLeft w:val="0"/>
      <w:marRight w:val="0"/>
      <w:marTop w:val="0"/>
      <w:marBottom w:val="0"/>
      <w:divBdr>
        <w:top w:val="none" w:sz="0" w:space="0" w:color="auto"/>
        <w:left w:val="none" w:sz="0" w:space="0" w:color="auto"/>
        <w:bottom w:val="none" w:sz="0" w:space="0" w:color="auto"/>
        <w:right w:val="none" w:sz="0" w:space="0" w:color="auto"/>
      </w:divBdr>
    </w:div>
    <w:div w:id="1577981237">
      <w:bodyDiv w:val="1"/>
      <w:marLeft w:val="0"/>
      <w:marRight w:val="0"/>
      <w:marTop w:val="0"/>
      <w:marBottom w:val="0"/>
      <w:divBdr>
        <w:top w:val="none" w:sz="0" w:space="0" w:color="auto"/>
        <w:left w:val="none" w:sz="0" w:space="0" w:color="auto"/>
        <w:bottom w:val="none" w:sz="0" w:space="0" w:color="auto"/>
        <w:right w:val="none" w:sz="0" w:space="0" w:color="auto"/>
      </w:divBdr>
    </w:div>
    <w:div w:id="1645769849">
      <w:bodyDiv w:val="1"/>
      <w:marLeft w:val="0"/>
      <w:marRight w:val="0"/>
      <w:marTop w:val="0"/>
      <w:marBottom w:val="0"/>
      <w:divBdr>
        <w:top w:val="none" w:sz="0" w:space="0" w:color="auto"/>
        <w:left w:val="none" w:sz="0" w:space="0" w:color="auto"/>
        <w:bottom w:val="none" w:sz="0" w:space="0" w:color="auto"/>
        <w:right w:val="none" w:sz="0" w:space="0" w:color="auto"/>
      </w:divBdr>
    </w:div>
    <w:div w:id="1758794705">
      <w:bodyDiv w:val="1"/>
      <w:marLeft w:val="0"/>
      <w:marRight w:val="0"/>
      <w:marTop w:val="0"/>
      <w:marBottom w:val="0"/>
      <w:divBdr>
        <w:top w:val="none" w:sz="0" w:space="0" w:color="auto"/>
        <w:left w:val="none" w:sz="0" w:space="0" w:color="auto"/>
        <w:bottom w:val="none" w:sz="0" w:space="0" w:color="auto"/>
        <w:right w:val="none" w:sz="0" w:space="0" w:color="auto"/>
      </w:divBdr>
    </w:div>
    <w:div w:id="1792476543">
      <w:bodyDiv w:val="1"/>
      <w:marLeft w:val="0"/>
      <w:marRight w:val="0"/>
      <w:marTop w:val="0"/>
      <w:marBottom w:val="0"/>
      <w:divBdr>
        <w:top w:val="none" w:sz="0" w:space="0" w:color="auto"/>
        <w:left w:val="none" w:sz="0" w:space="0" w:color="auto"/>
        <w:bottom w:val="none" w:sz="0" w:space="0" w:color="auto"/>
        <w:right w:val="none" w:sz="0" w:space="0" w:color="auto"/>
      </w:divBdr>
    </w:div>
    <w:div w:id="1810902395">
      <w:bodyDiv w:val="1"/>
      <w:marLeft w:val="0"/>
      <w:marRight w:val="0"/>
      <w:marTop w:val="0"/>
      <w:marBottom w:val="0"/>
      <w:divBdr>
        <w:top w:val="none" w:sz="0" w:space="0" w:color="auto"/>
        <w:left w:val="none" w:sz="0" w:space="0" w:color="auto"/>
        <w:bottom w:val="none" w:sz="0" w:space="0" w:color="auto"/>
        <w:right w:val="none" w:sz="0" w:space="0" w:color="auto"/>
      </w:divBdr>
    </w:div>
    <w:div w:id="1869835912">
      <w:bodyDiv w:val="1"/>
      <w:marLeft w:val="0"/>
      <w:marRight w:val="0"/>
      <w:marTop w:val="0"/>
      <w:marBottom w:val="0"/>
      <w:divBdr>
        <w:top w:val="none" w:sz="0" w:space="0" w:color="auto"/>
        <w:left w:val="none" w:sz="0" w:space="0" w:color="auto"/>
        <w:bottom w:val="none" w:sz="0" w:space="0" w:color="auto"/>
        <w:right w:val="none" w:sz="0" w:space="0" w:color="auto"/>
      </w:divBdr>
    </w:div>
    <w:div w:id="1957786113">
      <w:bodyDiv w:val="1"/>
      <w:marLeft w:val="0"/>
      <w:marRight w:val="0"/>
      <w:marTop w:val="0"/>
      <w:marBottom w:val="0"/>
      <w:divBdr>
        <w:top w:val="none" w:sz="0" w:space="0" w:color="auto"/>
        <w:left w:val="none" w:sz="0" w:space="0" w:color="auto"/>
        <w:bottom w:val="none" w:sz="0" w:space="0" w:color="auto"/>
        <w:right w:val="none" w:sz="0" w:space="0" w:color="auto"/>
      </w:divBdr>
    </w:div>
    <w:div w:id="1983923616">
      <w:bodyDiv w:val="1"/>
      <w:marLeft w:val="0"/>
      <w:marRight w:val="0"/>
      <w:marTop w:val="0"/>
      <w:marBottom w:val="0"/>
      <w:divBdr>
        <w:top w:val="none" w:sz="0" w:space="0" w:color="auto"/>
        <w:left w:val="none" w:sz="0" w:space="0" w:color="auto"/>
        <w:bottom w:val="none" w:sz="0" w:space="0" w:color="auto"/>
        <w:right w:val="none" w:sz="0" w:space="0" w:color="auto"/>
      </w:divBdr>
    </w:div>
    <w:div w:id="2048874726">
      <w:bodyDiv w:val="1"/>
      <w:marLeft w:val="0"/>
      <w:marRight w:val="0"/>
      <w:marTop w:val="0"/>
      <w:marBottom w:val="0"/>
      <w:divBdr>
        <w:top w:val="none" w:sz="0" w:space="0" w:color="auto"/>
        <w:left w:val="none" w:sz="0" w:space="0" w:color="auto"/>
        <w:bottom w:val="none" w:sz="0" w:space="0" w:color="auto"/>
        <w:right w:val="none" w:sz="0" w:space="0" w:color="auto"/>
      </w:divBdr>
    </w:div>
    <w:div w:id="2124416994">
      <w:bodyDiv w:val="1"/>
      <w:marLeft w:val="0"/>
      <w:marRight w:val="0"/>
      <w:marTop w:val="0"/>
      <w:marBottom w:val="0"/>
      <w:divBdr>
        <w:top w:val="none" w:sz="0" w:space="0" w:color="auto"/>
        <w:left w:val="none" w:sz="0" w:space="0" w:color="auto"/>
        <w:bottom w:val="none" w:sz="0" w:space="0" w:color="auto"/>
        <w:right w:val="none" w:sz="0" w:space="0" w:color="auto"/>
      </w:divBdr>
    </w:div>
    <w:div w:id="2146845280">
      <w:bodyDiv w:val="1"/>
      <w:marLeft w:val="0"/>
      <w:marRight w:val="0"/>
      <w:marTop w:val="0"/>
      <w:marBottom w:val="0"/>
      <w:divBdr>
        <w:top w:val="none" w:sz="0" w:space="0" w:color="auto"/>
        <w:left w:val="none" w:sz="0" w:space="0" w:color="auto"/>
        <w:bottom w:val="none" w:sz="0" w:space="0" w:color="auto"/>
        <w:right w:val="none" w:sz="0" w:space="0" w:color="auto"/>
      </w:divBdr>
    </w:div>
    <w:div w:id="214715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2B1B8-9CD7-472C-AA4B-DC1B409F6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10699</TotalTime>
  <Pages>79</Pages>
  <Words>29401</Words>
  <Characters>167592</Characters>
  <Application>Microsoft Office Word</Application>
  <DocSecurity>0</DocSecurity>
  <Lines>1396</Lines>
  <Paragraphs>393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Jelena Ivaci</cp:lastModifiedBy>
  <cp:revision>1713</cp:revision>
  <cp:lastPrinted>2017-10-20T13:12:00Z</cp:lastPrinted>
  <dcterms:created xsi:type="dcterms:W3CDTF">2016-08-28T13:43:00Z</dcterms:created>
  <dcterms:modified xsi:type="dcterms:W3CDTF">2018-10-16T13:41:00Z</dcterms:modified>
</cp:coreProperties>
</file>